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4F" w:rsidRPr="00851EF7" w:rsidRDefault="00620B4F" w:rsidP="00620B4F">
      <w:pPr>
        <w:spacing w:after="0" w:line="240" w:lineRule="auto"/>
        <w:jc w:val="center"/>
        <w:rPr>
          <w:rFonts w:eastAsia="Times New Roman"/>
          <w:b/>
          <w:szCs w:val="28"/>
        </w:rPr>
      </w:pPr>
      <w:r w:rsidRPr="00851EF7">
        <w:rPr>
          <w:rFonts w:eastAsia="Times New Roman"/>
          <w:b/>
          <w:szCs w:val="28"/>
        </w:rPr>
        <w:t>АДМИНИСТРАЦИЯ СЕЛЬСКОГО ПОСЕЛЕНИЯ МУЛЫМЬЯ</w:t>
      </w:r>
      <w:r>
        <w:rPr>
          <w:rFonts w:eastAsia="Times New Roman"/>
          <w:b/>
          <w:szCs w:val="28"/>
        </w:rPr>
        <w:t xml:space="preserve"> </w:t>
      </w:r>
    </w:p>
    <w:p w:rsidR="00620B4F" w:rsidRPr="00DC1C98" w:rsidRDefault="00620B4F" w:rsidP="00620B4F">
      <w:pPr>
        <w:spacing w:after="0" w:line="240" w:lineRule="auto"/>
        <w:jc w:val="center"/>
        <w:rPr>
          <w:rFonts w:eastAsia="Times New Roman"/>
          <w:szCs w:val="28"/>
        </w:rPr>
      </w:pPr>
      <w:proofErr w:type="spellStart"/>
      <w:r w:rsidRPr="00DC1C98">
        <w:rPr>
          <w:rFonts w:eastAsia="Times New Roman"/>
          <w:szCs w:val="28"/>
        </w:rPr>
        <w:t>Кондинского</w:t>
      </w:r>
      <w:proofErr w:type="spellEnd"/>
      <w:r w:rsidRPr="00DC1C98">
        <w:rPr>
          <w:rFonts w:eastAsia="Times New Roman"/>
          <w:szCs w:val="28"/>
        </w:rPr>
        <w:t xml:space="preserve"> района</w:t>
      </w:r>
    </w:p>
    <w:p w:rsidR="00620B4F" w:rsidRPr="00DC1C98" w:rsidRDefault="00620B4F" w:rsidP="00620B4F">
      <w:pPr>
        <w:spacing w:after="0" w:line="240" w:lineRule="auto"/>
        <w:jc w:val="center"/>
        <w:rPr>
          <w:rFonts w:eastAsia="Times New Roman"/>
          <w:szCs w:val="28"/>
        </w:rPr>
      </w:pPr>
      <w:r w:rsidRPr="00DC1C98">
        <w:rPr>
          <w:rFonts w:eastAsia="Times New Roman"/>
          <w:szCs w:val="28"/>
        </w:rPr>
        <w:t xml:space="preserve">Ханты – Мансийского автономного округа – </w:t>
      </w:r>
      <w:proofErr w:type="spellStart"/>
      <w:r w:rsidRPr="00DC1C98">
        <w:rPr>
          <w:rFonts w:eastAsia="Times New Roman"/>
          <w:szCs w:val="28"/>
        </w:rPr>
        <w:t>Югры</w:t>
      </w:r>
      <w:proofErr w:type="spellEnd"/>
    </w:p>
    <w:p w:rsidR="00620B4F" w:rsidRDefault="00620B4F" w:rsidP="00620B4F">
      <w:pPr>
        <w:keepNext/>
        <w:suppressAutoHyphens/>
        <w:spacing w:after="0" w:line="240" w:lineRule="auto"/>
        <w:jc w:val="center"/>
        <w:outlineLvl w:val="2"/>
        <w:rPr>
          <w:rFonts w:eastAsia="Times New Roman"/>
          <w:b/>
          <w:color w:val="000000"/>
          <w:szCs w:val="28"/>
        </w:rPr>
      </w:pPr>
    </w:p>
    <w:p w:rsidR="00620B4F" w:rsidRPr="0082732E" w:rsidRDefault="00620B4F" w:rsidP="00620B4F">
      <w:pPr>
        <w:keepNext/>
        <w:suppressAutoHyphens/>
        <w:spacing w:after="0" w:line="240" w:lineRule="auto"/>
        <w:jc w:val="center"/>
        <w:outlineLvl w:val="2"/>
        <w:rPr>
          <w:rFonts w:eastAsia="Times New Roman" w:cs="Times New Roman"/>
          <w:b/>
          <w:color w:val="000000"/>
          <w:szCs w:val="28"/>
        </w:rPr>
      </w:pPr>
      <w:r w:rsidRPr="00851EF7">
        <w:rPr>
          <w:rFonts w:ascii="TimesET" w:eastAsia="Times New Roman" w:hAnsi="TimesET"/>
          <w:b/>
          <w:color w:val="000000"/>
          <w:szCs w:val="28"/>
        </w:rPr>
        <w:t>ПОСТАНОВЛЕНИЕ</w:t>
      </w:r>
      <w:r w:rsidR="00FC0107">
        <w:rPr>
          <w:rFonts w:asciiTheme="minorHAnsi" w:eastAsia="Times New Roman" w:hAnsiTheme="minorHAnsi"/>
          <w:b/>
          <w:color w:val="000000"/>
          <w:szCs w:val="28"/>
        </w:rPr>
        <w:t xml:space="preserve"> </w:t>
      </w:r>
    </w:p>
    <w:p w:rsidR="00093757" w:rsidRDefault="00093757" w:rsidP="00620B4F">
      <w:pPr>
        <w:suppressAutoHyphens/>
        <w:spacing w:after="0" w:line="240" w:lineRule="auto"/>
        <w:rPr>
          <w:rFonts w:eastAsia="Times New Roman"/>
          <w:color w:val="000000"/>
          <w:szCs w:val="24"/>
          <w:u w:val="single"/>
        </w:rPr>
      </w:pPr>
    </w:p>
    <w:p w:rsidR="00620B4F" w:rsidRPr="00C97666" w:rsidRDefault="00620B4F" w:rsidP="00620B4F">
      <w:pPr>
        <w:suppressAutoHyphens/>
        <w:spacing w:after="0" w:line="240" w:lineRule="auto"/>
        <w:rPr>
          <w:rFonts w:eastAsia="Times New Roman"/>
          <w:color w:val="000000"/>
          <w:szCs w:val="24"/>
        </w:rPr>
      </w:pPr>
      <w:r>
        <w:rPr>
          <w:rFonts w:eastAsia="Times New Roman"/>
          <w:color w:val="000000"/>
          <w:szCs w:val="24"/>
        </w:rPr>
        <w:t>о</w:t>
      </w:r>
      <w:r w:rsidRPr="00C97666">
        <w:rPr>
          <w:rFonts w:eastAsia="Times New Roman"/>
          <w:color w:val="000000"/>
          <w:szCs w:val="24"/>
        </w:rPr>
        <w:t>т</w:t>
      </w:r>
      <w:r w:rsidR="00093757">
        <w:rPr>
          <w:rFonts w:eastAsia="Times New Roman"/>
          <w:color w:val="000000"/>
          <w:szCs w:val="24"/>
        </w:rPr>
        <w:t xml:space="preserve">  07 октября  </w:t>
      </w:r>
      <w:r w:rsidR="00FC0107">
        <w:rPr>
          <w:rFonts w:eastAsia="Times New Roman"/>
          <w:color w:val="000000"/>
          <w:szCs w:val="24"/>
        </w:rPr>
        <w:t>2022</w:t>
      </w:r>
      <w:r w:rsidR="002B3365">
        <w:rPr>
          <w:rFonts w:eastAsia="Times New Roman"/>
          <w:color w:val="000000"/>
          <w:szCs w:val="24"/>
        </w:rPr>
        <w:t xml:space="preserve"> </w:t>
      </w:r>
      <w:r w:rsidR="003B2964">
        <w:rPr>
          <w:rFonts w:eastAsia="Times New Roman"/>
          <w:color w:val="000000"/>
          <w:szCs w:val="24"/>
        </w:rPr>
        <w:t>года</w:t>
      </w:r>
      <w:r w:rsidR="003B2964">
        <w:rPr>
          <w:rFonts w:eastAsia="Times New Roman"/>
          <w:color w:val="000000"/>
          <w:szCs w:val="24"/>
        </w:rPr>
        <w:tab/>
      </w:r>
      <w:r w:rsidR="003B2964">
        <w:rPr>
          <w:rFonts w:eastAsia="Times New Roman"/>
          <w:color w:val="000000"/>
          <w:szCs w:val="24"/>
        </w:rPr>
        <w:tab/>
      </w:r>
      <w:r w:rsidR="003B2964">
        <w:rPr>
          <w:rFonts w:eastAsia="Times New Roman"/>
          <w:color w:val="000000"/>
          <w:szCs w:val="24"/>
        </w:rPr>
        <w:tab/>
      </w:r>
      <w:r w:rsidR="003B2964">
        <w:rPr>
          <w:rFonts w:eastAsia="Times New Roman"/>
          <w:color w:val="000000"/>
          <w:szCs w:val="24"/>
        </w:rPr>
        <w:tab/>
      </w:r>
      <w:r w:rsidR="003B2964">
        <w:rPr>
          <w:rFonts w:eastAsia="Times New Roman"/>
          <w:color w:val="000000"/>
          <w:szCs w:val="24"/>
        </w:rPr>
        <w:tab/>
      </w:r>
      <w:r w:rsidR="003B2964">
        <w:rPr>
          <w:rFonts w:eastAsia="Times New Roman"/>
          <w:color w:val="000000"/>
          <w:szCs w:val="24"/>
        </w:rPr>
        <w:tab/>
      </w:r>
      <w:r w:rsidR="003B2964">
        <w:rPr>
          <w:rFonts w:eastAsia="Times New Roman"/>
          <w:color w:val="000000"/>
          <w:szCs w:val="24"/>
        </w:rPr>
        <w:tab/>
        <w:t xml:space="preserve">     </w:t>
      </w:r>
      <w:r w:rsidR="00093757">
        <w:rPr>
          <w:rFonts w:eastAsia="Times New Roman"/>
          <w:color w:val="000000"/>
          <w:szCs w:val="24"/>
        </w:rPr>
        <w:t>№ 145</w:t>
      </w:r>
    </w:p>
    <w:p w:rsidR="00620B4F" w:rsidRPr="004D2730" w:rsidRDefault="00620B4F" w:rsidP="00620B4F">
      <w:pPr>
        <w:suppressAutoHyphens/>
        <w:spacing w:after="0" w:line="240" w:lineRule="auto"/>
        <w:jc w:val="center"/>
        <w:rPr>
          <w:rFonts w:eastAsia="Times New Roman"/>
          <w:color w:val="000000"/>
          <w:szCs w:val="24"/>
        </w:rPr>
      </w:pPr>
      <w:proofErr w:type="spellStart"/>
      <w:r>
        <w:rPr>
          <w:rFonts w:eastAsia="Times New Roman"/>
          <w:color w:val="000000"/>
          <w:szCs w:val="24"/>
        </w:rPr>
        <w:t>д</w:t>
      </w:r>
      <w:proofErr w:type="gramStart"/>
      <w:r>
        <w:rPr>
          <w:rFonts w:eastAsia="Times New Roman"/>
          <w:color w:val="000000"/>
          <w:szCs w:val="24"/>
        </w:rPr>
        <w:t>.У</w:t>
      </w:r>
      <w:proofErr w:type="gramEnd"/>
      <w:r>
        <w:rPr>
          <w:rFonts w:eastAsia="Times New Roman"/>
          <w:color w:val="000000"/>
          <w:szCs w:val="24"/>
        </w:rPr>
        <w:t>шья</w:t>
      </w:r>
      <w:proofErr w:type="spellEnd"/>
    </w:p>
    <w:p w:rsidR="00620B4F" w:rsidRDefault="00620B4F" w:rsidP="0082732E">
      <w:pPr>
        <w:spacing w:after="0" w:line="240" w:lineRule="auto"/>
        <w:rPr>
          <w:szCs w:val="28"/>
          <w:lang w:eastAsia="ru-RU"/>
        </w:rPr>
      </w:pPr>
    </w:p>
    <w:p w:rsidR="006343F3" w:rsidRDefault="00620B4F" w:rsidP="003C6D1F">
      <w:pPr>
        <w:spacing w:after="0" w:line="240" w:lineRule="auto"/>
        <w:jc w:val="center"/>
        <w:rPr>
          <w:szCs w:val="28"/>
          <w:lang w:eastAsia="ru-RU"/>
        </w:rPr>
      </w:pPr>
      <w:r w:rsidRPr="003C6D1F">
        <w:rPr>
          <w:szCs w:val="28"/>
          <w:lang w:eastAsia="ru-RU"/>
        </w:rPr>
        <w:t xml:space="preserve">Об утверждении административного регламента предоставления </w:t>
      </w:r>
    </w:p>
    <w:p w:rsidR="003C6D1F" w:rsidRPr="003C6D1F" w:rsidRDefault="00620B4F" w:rsidP="003C6D1F">
      <w:pPr>
        <w:spacing w:after="0" w:line="240" w:lineRule="auto"/>
        <w:jc w:val="center"/>
        <w:rPr>
          <w:bCs/>
          <w:szCs w:val="28"/>
        </w:rPr>
      </w:pPr>
      <w:r w:rsidRPr="003C6D1F">
        <w:rPr>
          <w:szCs w:val="28"/>
          <w:lang w:eastAsia="ru-RU"/>
        </w:rPr>
        <w:t>муниципальной услуги</w:t>
      </w:r>
      <w:r w:rsidR="0082732E" w:rsidRPr="003C6D1F">
        <w:rPr>
          <w:szCs w:val="28"/>
          <w:lang w:eastAsia="ru-RU"/>
        </w:rPr>
        <w:t xml:space="preserve"> </w:t>
      </w:r>
      <w:r w:rsidRPr="003C6D1F">
        <w:rPr>
          <w:szCs w:val="28"/>
          <w:lang w:eastAsia="ru-RU"/>
        </w:rPr>
        <w:t xml:space="preserve"> </w:t>
      </w:r>
      <w:r w:rsidRPr="003C6D1F">
        <w:rPr>
          <w:rFonts w:cs="Times New Roman"/>
          <w:szCs w:val="28"/>
          <w:lang w:eastAsia="ru-RU"/>
        </w:rPr>
        <w:t>«</w:t>
      </w:r>
      <w:r w:rsidR="003C6D1F" w:rsidRPr="003C6D1F">
        <w:rPr>
          <w:bCs/>
          <w:szCs w:val="28"/>
        </w:rPr>
        <w:t>Предоставление земельного участка,</w:t>
      </w:r>
    </w:p>
    <w:p w:rsidR="00620B4F" w:rsidRPr="003C6D1F" w:rsidRDefault="003C6D1F" w:rsidP="003C6D1F">
      <w:pPr>
        <w:spacing w:after="0" w:line="240" w:lineRule="auto"/>
        <w:jc w:val="center"/>
        <w:rPr>
          <w:bCs/>
          <w:szCs w:val="28"/>
        </w:rPr>
      </w:pPr>
      <w:proofErr w:type="gramStart"/>
      <w:r w:rsidRPr="003C6D1F">
        <w:rPr>
          <w:bCs/>
          <w:szCs w:val="28"/>
        </w:rPr>
        <w:t>находящегося</w:t>
      </w:r>
      <w:proofErr w:type="gramEnd"/>
      <w:r w:rsidRPr="003C6D1F">
        <w:rPr>
          <w:bCs/>
          <w:szCs w:val="28"/>
        </w:rPr>
        <w:t xml:space="preserve"> в государственной или</w:t>
      </w:r>
      <w:r>
        <w:rPr>
          <w:bCs/>
          <w:szCs w:val="28"/>
        </w:rPr>
        <w:t xml:space="preserve"> </w:t>
      </w:r>
      <w:r w:rsidRPr="003C6D1F">
        <w:rPr>
          <w:bCs/>
          <w:szCs w:val="28"/>
        </w:rPr>
        <w:t>муниципальной собственности, гражданину</w:t>
      </w:r>
      <w:r>
        <w:rPr>
          <w:bCs/>
          <w:szCs w:val="28"/>
        </w:rPr>
        <w:t xml:space="preserve"> </w:t>
      </w:r>
      <w:r w:rsidRPr="003C6D1F">
        <w:rPr>
          <w:bCs/>
          <w:szCs w:val="28"/>
        </w:rPr>
        <w:t>или юридическому лицу в собственность</w:t>
      </w:r>
      <w:r>
        <w:rPr>
          <w:bCs/>
          <w:szCs w:val="28"/>
        </w:rPr>
        <w:t xml:space="preserve"> </w:t>
      </w:r>
      <w:r w:rsidRPr="003C6D1F">
        <w:rPr>
          <w:bCs/>
          <w:szCs w:val="28"/>
        </w:rPr>
        <w:t>бесплатно</w:t>
      </w:r>
      <w:r w:rsidR="00620B4F" w:rsidRPr="003C6D1F">
        <w:rPr>
          <w:rFonts w:cs="Times New Roman"/>
          <w:szCs w:val="28"/>
        </w:rPr>
        <w:t>»</w:t>
      </w:r>
    </w:p>
    <w:p w:rsidR="00620B4F" w:rsidRPr="004C0AE0" w:rsidRDefault="00620B4F" w:rsidP="0082732E">
      <w:pPr>
        <w:tabs>
          <w:tab w:val="left" w:pos="0"/>
        </w:tabs>
        <w:spacing w:after="0" w:line="240" w:lineRule="auto"/>
        <w:jc w:val="center"/>
        <w:rPr>
          <w:szCs w:val="28"/>
          <w:highlight w:val="yellow"/>
        </w:rPr>
      </w:pPr>
    </w:p>
    <w:p w:rsidR="00620B4F" w:rsidRDefault="00620B4F" w:rsidP="00620B4F">
      <w:pPr>
        <w:autoSpaceDE w:val="0"/>
        <w:autoSpaceDN w:val="0"/>
        <w:adjustRightInd w:val="0"/>
        <w:spacing w:after="0" w:line="240" w:lineRule="auto"/>
        <w:jc w:val="both"/>
        <w:rPr>
          <w:iCs/>
          <w:szCs w:val="28"/>
        </w:rPr>
      </w:pPr>
      <w:r>
        <w:rPr>
          <w:iCs/>
          <w:szCs w:val="28"/>
        </w:rPr>
        <w:tab/>
      </w:r>
      <w:r w:rsidRPr="004C0AE0">
        <w:rPr>
          <w:iCs/>
          <w:szCs w:val="28"/>
        </w:rPr>
        <w:t>В соответствии с Федеральным законом от 27 июля 2010 года</w:t>
      </w:r>
      <w:r w:rsidRPr="004C0AE0">
        <w:rPr>
          <w:iCs/>
          <w:szCs w:val="28"/>
        </w:rPr>
        <w:br/>
        <w:t>№ 210-ФЗ «Об организации предоставления государственных и муниципальных услуг»,</w:t>
      </w:r>
      <w:r w:rsidR="0082732E" w:rsidRPr="0082732E">
        <w:rPr>
          <w:rFonts w:eastAsia="Calibri"/>
          <w:iCs/>
          <w:szCs w:val="28"/>
        </w:rPr>
        <w:t xml:space="preserve"> </w:t>
      </w:r>
      <w:r w:rsidR="003C6D1F">
        <w:rPr>
          <w:rFonts w:eastAsia="Calibri"/>
          <w:iCs/>
          <w:szCs w:val="28"/>
        </w:rPr>
        <w:t xml:space="preserve">руководствуясь Уставом сельского поселения </w:t>
      </w:r>
      <w:proofErr w:type="spellStart"/>
      <w:r w:rsidR="003C6D1F">
        <w:rPr>
          <w:rFonts w:eastAsia="Calibri"/>
          <w:iCs/>
          <w:szCs w:val="28"/>
        </w:rPr>
        <w:t>Мулымья</w:t>
      </w:r>
      <w:proofErr w:type="spellEnd"/>
      <w:r w:rsidR="003C6D1F">
        <w:rPr>
          <w:rFonts w:eastAsia="Calibri"/>
          <w:iCs/>
          <w:szCs w:val="28"/>
        </w:rPr>
        <w:t xml:space="preserve">, </w:t>
      </w:r>
      <w:r w:rsidR="0082732E" w:rsidRPr="0082732E">
        <w:rPr>
          <w:szCs w:val="28"/>
        </w:rPr>
        <w:t>в целях повышения качества исполнения и доступности муниципальных услуг</w:t>
      </w:r>
      <w:r w:rsidR="0082732E">
        <w:rPr>
          <w:szCs w:val="28"/>
        </w:rPr>
        <w:t xml:space="preserve"> сельского поселения </w:t>
      </w:r>
      <w:proofErr w:type="spellStart"/>
      <w:r w:rsidR="0082732E">
        <w:rPr>
          <w:szCs w:val="28"/>
        </w:rPr>
        <w:t>Мулымья</w:t>
      </w:r>
      <w:proofErr w:type="spellEnd"/>
      <w:r>
        <w:rPr>
          <w:iCs/>
          <w:szCs w:val="28"/>
        </w:rPr>
        <w:t xml:space="preserve">, </w:t>
      </w:r>
      <w:r w:rsidRPr="004C0AE0">
        <w:rPr>
          <w:iCs/>
          <w:szCs w:val="28"/>
        </w:rPr>
        <w:t xml:space="preserve">администрация сельского поселения </w:t>
      </w:r>
      <w:proofErr w:type="spellStart"/>
      <w:r>
        <w:rPr>
          <w:iCs/>
          <w:szCs w:val="28"/>
        </w:rPr>
        <w:t>Мулымья</w:t>
      </w:r>
      <w:proofErr w:type="spellEnd"/>
      <w:r w:rsidRPr="004C0AE0">
        <w:rPr>
          <w:iCs/>
          <w:szCs w:val="28"/>
        </w:rPr>
        <w:t xml:space="preserve"> </w:t>
      </w:r>
      <w:r w:rsidRPr="008240BE">
        <w:rPr>
          <w:b/>
          <w:iCs/>
          <w:szCs w:val="28"/>
        </w:rPr>
        <w:t>постановляет</w:t>
      </w:r>
      <w:r w:rsidRPr="004C0AE0">
        <w:rPr>
          <w:iCs/>
          <w:szCs w:val="28"/>
        </w:rPr>
        <w:t>:</w:t>
      </w:r>
    </w:p>
    <w:p w:rsidR="0082732E" w:rsidRPr="004C0AE0" w:rsidRDefault="0082732E" w:rsidP="00620B4F">
      <w:pPr>
        <w:autoSpaceDE w:val="0"/>
        <w:autoSpaceDN w:val="0"/>
        <w:adjustRightInd w:val="0"/>
        <w:spacing w:after="0" w:line="240" w:lineRule="auto"/>
        <w:jc w:val="both"/>
        <w:rPr>
          <w:bCs/>
          <w:szCs w:val="28"/>
        </w:rPr>
      </w:pPr>
    </w:p>
    <w:p w:rsidR="0082732E" w:rsidRDefault="00620B4F" w:rsidP="003C6D1F">
      <w:pPr>
        <w:spacing w:after="0" w:line="240" w:lineRule="auto"/>
        <w:jc w:val="both"/>
        <w:rPr>
          <w:bCs/>
          <w:szCs w:val="28"/>
        </w:rPr>
      </w:pPr>
      <w:r w:rsidRPr="004C0AE0">
        <w:rPr>
          <w:bCs/>
          <w:szCs w:val="28"/>
        </w:rPr>
        <w:t xml:space="preserve">          1.</w:t>
      </w:r>
      <w:r w:rsidR="00721A13">
        <w:rPr>
          <w:bCs/>
          <w:szCs w:val="28"/>
        </w:rPr>
        <w:t xml:space="preserve"> </w:t>
      </w:r>
      <w:r w:rsidRPr="004C0AE0">
        <w:rPr>
          <w:bCs/>
          <w:szCs w:val="28"/>
        </w:rPr>
        <w:t xml:space="preserve">Утвердить административный регламент предоставления муниципальной услуги </w:t>
      </w:r>
      <w:r w:rsidRPr="000A776A">
        <w:rPr>
          <w:bCs/>
          <w:szCs w:val="28"/>
        </w:rPr>
        <w:t>«</w:t>
      </w:r>
      <w:r w:rsidR="003C6D1F" w:rsidRPr="003C6D1F">
        <w:rPr>
          <w:bCs/>
          <w:szCs w:val="28"/>
        </w:rPr>
        <w:t>Предоставление земельного участка,</w:t>
      </w:r>
      <w:r w:rsidR="003C6D1F">
        <w:rPr>
          <w:bCs/>
          <w:szCs w:val="28"/>
        </w:rPr>
        <w:t xml:space="preserve"> </w:t>
      </w:r>
      <w:r w:rsidR="003C6D1F" w:rsidRPr="003C6D1F">
        <w:rPr>
          <w:bCs/>
          <w:szCs w:val="28"/>
        </w:rPr>
        <w:t>находящегося в государственной или</w:t>
      </w:r>
      <w:r w:rsidR="003C6D1F">
        <w:rPr>
          <w:bCs/>
          <w:szCs w:val="28"/>
        </w:rPr>
        <w:t xml:space="preserve"> </w:t>
      </w:r>
      <w:r w:rsidR="003C6D1F" w:rsidRPr="003C6D1F">
        <w:rPr>
          <w:bCs/>
          <w:szCs w:val="28"/>
        </w:rPr>
        <w:t>муниципальной собственности, гражданину</w:t>
      </w:r>
      <w:r w:rsidR="003C6D1F">
        <w:rPr>
          <w:bCs/>
          <w:szCs w:val="28"/>
        </w:rPr>
        <w:t xml:space="preserve"> </w:t>
      </w:r>
      <w:r w:rsidR="003C6D1F" w:rsidRPr="003C6D1F">
        <w:rPr>
          <w:bCs/>
          <w:szCs w:val="28"/>
        </w:rPr>
        <w:t>или юридическому лицу в собственность</w:t>
      </w:r>
      <w:r w:rsidR="003C6D1F">
        <w:rPr>
          <w:bCs/>
          <w:szCs w:val="28"/>
        </w:rPr>
        <w:t xml:space="preserve"> </w:t>
      </w:r>
      <w:r w:rsidR="003C6D1F" w:rsidRPr="003C6D1F">
        <w:rPr>
          <w:bCs/>
          <w:szCs w:val="28"/>
        </w:rPr>
        <w:t>бесплатно</w:t>
      </w:r>
      <w:r w:rsidRPr="000A776A">
        <w:rPr>
          <w:szCs w:val="28"/>
        </w:rPr>
        <w:t>»</w:t>
      </w:r>
      <w:r w:rsidRPr="004C0AE0">
        <w:rPr>
          <w:szCs w:val="28"/>
        </w:rPr>
        <w:t xml:space="preserve"> (приложение)</w:t>
      </w:r>
      <w:r w:rsidRPr="004C0AE0">
        <w:rPr>
          <w:bCs/>
          <w:szCs w:val="28"/>
        </w:rPr>
        <w:t>.</w:t>
      </w:r>
    </w:p>
    <w:p w:rsidR="00620B4F" w:rsidRPr="00C31BDD" w:rsidRDefault="00C31BDD" w:rsidP="00C31BDD">
      <w:pPr>
        <w:pStyle w:val="headertext"/>
        <w:spacing w:before="0" w:beforeAutospacing="0" w:after="0" w:afterAutospacing="0"/>
        <w:jc w:val="both"/>
        <w:rPr>
          <w:color w:val="000000" w:themeColor="text1"/>
          <w:sz w:val="28"/>
          <w:szCs w:val="28"/>
        </w:rPr>
      </w:pPr>
      <w:r>
        <w:rPr>
          <w:szCs w:val="28"/>
        </w:rPr>
        <w:tab/>
      </w:r>
      <w:r w:rsidR="003C6D1F">
        <w:rPr>
          <w:sz w:val="28"/>
          <w:szCs w:val="28"/>
        </w:rPr>
        <w:t>2</w:t>
      </w:r>
      <w:r w:rsidRPr="0082732E">
        <w:rPr>
          <w:sz w:val="28"/>
          <w:szCs w:val="28"/>
        </w:rPr>
        <w:t>.</w:t>
      </w:r>
      <w:r w:rsidRPr="0082732E">
        <w:rPr>
          <w:sz w:val="28"/>
          <w:szCs w:val="28"/>
        </w:rPr>
        <w:tab/>
      </w:r>
      <w:r>
        <w:rPr>
          <w:sz w:val="28"/>
          <w:szCs w:val="28"/>
        </w:rPr>
        <w:t xml:space="preserve">Правовому отделу администрации </w:t>
      </w:r>
      <w:r w:rsidRPr="008E102A">
        <w:rPr>
          <w:sz w:val="28"/>
          <w:szCs w:val="28"/>
        </w:rPr>
        <w:t xml:space="preserve">обнародовать </w:t>
      </w:r>
      <w:r>
        <w:rPr>
          <w:sz w:val="28"/>
          <w:szCs w:val="28"/>
        </w:rPr>
        <w:t xml:space="preserve">настоящее постановление </w:t>
      </w:r>
      <w:r w:rsidRPr="008E102A">
        <w:rPr>
          <w:sz w:val="28"/>
          <w:szCs w:val="28"/>
        </w:rPr>
        <w:t xml:space="preserve">в соответствии с Решением Совета депутатов сельского поселения </w:t>
      </w:r>
      <w:proofErr w:type="spellStart"/>
      <w:r w:rsidRPr="008E102A">
        <w:rPr>
          <w:sz w:val="28"/>
          <w:szCs w:val="28"/>
        </w:rPr>
        <w:t>Мулымья</w:t>
      </w:r>
      <w:proofErr w:type="spellEnd"/>
      <w:r w:rsidRPr="008E102A">
        <w:rPr>
          <w:sz w:val="28"/>
          <w:szCs w:val="28"/>
        </w:rPr>
        <w:t xml:space="preserve"> от 28 марта 2017 года № 246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w:t>
      </w:r>
      <w:proofErr w:type="spellStart"/>
      <w:r w:rsidRPr="008E102A">
        <w:rPr>
          <w:sz w:val="28"/>
          <w:szCs w:val="28"/>
        </w:rPr>
        <w:t>Мулымья</w:t>
      </w:r>
      <w:proofErr w:type="spellEnd"/>
      <w:r w:rsidRPr="008E102A">
        <w:rPr>
          <w:sz w:val="28"/>
          <w:szCs w:val="28"/>
        </w:rPr>
        <w:t xml:space="preserve">» и разместить на официальном сайте администрации сельского поселения </w:t>
      </w:r>
      <w:proofErr w:type="spellStart"/>
      <w:r w:rsidRPr="008E102A">
        <w:rPr>
          <w:sz w:val="28"/>
          <w:szCs w:val="28"/>
        </w:rPr>
        <w:t>Мулымья</w:t>
      </w:r>
      <w:proofErr w:type="spellEnd"/>
      <w:r w:rsidRPr="008E102A">
        <w:rPr>
          <w:sz w:val="28"/>
          <w:szCs w:val="28"/>
        </w:rPr>
        <w:t>.</w:t>
      </w:r>
    </w:p>
    <w:p w:rsidR="00620B4F" w:rsidRPr="00D45D1C" w:rsidRDefault="003C6D1F" w:rsidP="0082732E">
      <w:pPr>
        <w:tabs>
          <w:tab w:val="left" w:pos="0"/>
        </w:tabs>
        <w:spacing w:after="0" w:line="240" w:lineRule="auto"/>
        <w:jc w:val="both"/>
        <w:rPr>
          <w:color w:val="000000"/>
          <w:szCs w:val="28"/>
        </w:rPr>
      </w:pPr>
      <w:r>
        <w:rPr>
          <w:szCs w:val="28"/>
        </w:rPr>
        <w:tab/>
        <w:t>3</w:t>
      </w:r>
      <w:r w:rsidR="0082732E">
        <w:rPr>
          <w:szCs w:val="28"/>
        </w:rPr>
        <w:t>.</w:t>
      </w:r>
      <w:r w:rsidR="0082732E">
        <w:rPr>
          <w:szCs w:val="28"/>
        </w:rPr>
        <w:tab/>
      </w:r>
      <w:r w:rsidR="00620B4F" w:rsidRPr="004C0AE0">
        <w:rPr>
          <w:szCs w:val="28"/>
        </w:rPr>
        <w:t>Настоящее постановление вступает в силу после его обнародования.</w:t>
      </w:r>
    </w:p>
    <w:p w:rsidR="00620B4F" w:rsidRPr="00D45D1C" w:rsidRDefault="00620B4F" w:rsidP="00620B4F">
      <w:pPr>
        <w:tabs>
          <w:tab w:val="left" w:pos="993"/>
        </w:tabs>
        <w:spacing w:after="0" w:line="240" w:lineRule="auto"/>
        <w:rPr>
          <w:szCs w:val="28"/>
        </w:rPr>
      </w:pPr>
    </w:p>
    <w:p w:rsidR="00620B4F" w:rsidRPr="004C0AE0" w:rsidRDefault="00620B4F" w:rsidP="00620B4F">
      <w:pPr>
        <w:tabs>
          <w:tab w:val="left" w:pos="993"/>
        </w:tabs>
        <w:spacing w:after="0" w:line="240" w:lineRule="auto"/>
        <w:rPr>
          <w:color w:val="000000"/>
          <w:szCs w:val="28"/>
        </w:rPr>
      </w:pPr>
    </w:p>
    <w:p w:rsidR="00620B4F" w:rsidRDefault="00620B4F" w:rsidP="00620B4F">
      <w:pPr>
        <w:widowControl w:val="0"/>
        <w:autoSpaceDE w:val="0"/>
        <w:autoSpaceDN w:val="0"/>
        <w:adjustRightInd w:val="0"/>
        <w:spacing w:after="0" w:line="240" w:lineRule="auto"/>
        <w:jc w:val="center"/>
        <w:rPr>
          <w:szCs w:val="28"/>
        </w:rPr>
      </w:pPr>
    </w:p>
    <w:p w:rsidR="00620B4F" w:rsidRDefault="00620B4F" w:rsidP="00620B4F">
      <w:pPr>
        <w:widowControl w:val="0"/>
        <w:autoSpaceDE w:val="0"/>
        <w:autoSpaceDN w:val="0"/>
        <w:adjustRightInd w:val="0"/>
        <w:spacing w:after="0" w:line="240" w:lineRule="auto"/>
        <w:jc w:val="center"/>
        <w:rPr>
          <w:szCs w:val="28"/>
        </w:rPr>
      </w:pPr>
      <w:r w:rsidRPr="00315350">
        <w:rPr>
          <w:szCs w:val="28"/>
        </w:rPr>
        <w:t xml:space="preserve">Глава сельского поселения </w:t>
      </w:r>
      <w:proofErr w:type="spellStart"/>
      <w:r w:rsidRPr="00315350">
        <w:rPr>
          <w:szCs w:val="28"/>
        </w:rPr>
        <w:t>Мулымья</w:t>
      </w:r>
      <w:proofErr w:type="spellEnd"/>
      <w:r w:rsidRPr="00315350">
        <w:rPr>
          <w:szCs w:val="28"/>
        </w:rPr>
        <w:tab/>
      </w:r>
      <w:r w:rsidRPr="00315350">
        <w:rPr>
          <w:szCs w:val="28"/>
        </w:rPr>
        <w:tab/>
      </w:r>
      <w:r w:rsidRPr="00315350">
        <w:rPr>
          <w:szCs w:val="28"/>
        </w:rPr>
        <w:tab/>
      </w:r>
      <w:r>
        <w:rPr>
          <w:szCs w:val="28"/>
        </w:rPr>
        <w:tab/>
      </w:r>
      <w:proofErr w:type="spellStart"/>
      <w:r w:rsidRPr="00315350">
        <w:rPr>
          <w:szCs w:val="28"/>
        </w:rPr>
        <w:t>Е.В.Белослудцев</w:t>
      </w:r>
      <w:proofErr w:type="spellEnd"/>
    </w:p>
    <w:p w:rsidR="00620B4F" w:rsidRDefault="00620B4F" w:rsidP="00620B4F">
      <w:pPr>
        <w:widowControl w:val="0"/>
        <w:autoSpaceDE w:val="0"/>
        <w:autoSpaceDN w:val="0"/>
        <w:adjustRightInd w:val="0"/>
        <w:spacing w:after="0" w:line="240" w:lineRule="auto"/>
        <w:rPr>
          <w:szCs w:val="28"/>
        </w:rPr>
      </w:pPr>
    </w:p>
    <w:p w:rsidR="00620B4F" w:rsidRPr="00D45D1C" w:rsidRDefault="00620B4F" w:rsidP="00620B4F">
      <w:pPr>
        <w:widowControl w:val="0"/>
        <w:autoSpaceDE w:val="0"/>
        <w:autoSpaceDN w:val="0"/>
        <w:adjustRightInd w:val="0"/>
        <w:spacing w:after="0" w:line="240" w:lineRule="auto"/>
        <w:rPr>
          <w:szCs w:val="28"/>
        </w:rPr>
      </w:pPr>
    </w:p>
    <w:p w:rsidR="003C6D1F" w:rsidRDefault="00721A13" w:rsidP="0072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autoSpaceDE w:val="0"/>
        <w:autoSpaceDN w:val="0"/>
        <w:adjustRightInd w:val="0"/>
        <w:spacing w:after="0" w:line="240" w:lineRule="auto"/>
        <w:ind w:left="4956" w:firstLine="708"/>
        <w:jc w:val="right"/>
        <w:rPr>
          <w:szCs w:val="28"/>
          <w:lang w:eastAsia="ru-RU"/>
        </w:rPr>
      </w:pPr>
      <w:r>
        <w:rPr>
          <w:szCs w:val="28"/>
          <w:lang w:eastAsia="ru-RU"/>
        </w:rPr>
        <w:tab/>
      </w:r>
    </w:p>
    <w:p w:rsidR="003C6D1F" w:rsidRDefault="003C6D1F" w:rsidP="0072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autoSpaceDE w:val="0"/>
        <w:autoSpaceDN w:val="0"/>
        <w:adjustRightInd w:val="0"/>
        <w:spacing w:after="0" w:line="240" w:lineRule="auto"/>
        <w:ind w:left="4956" w:firstLine="708"/>
        <w:jc w:val="right"/>
        <w:rPr>
          <w:szCs w:val="28"/>
          <w:lang w:eastAsia="ru-RU"/>
        </w:rPr>
      </w:pPr>
    </w:p>
    <w:p w:rsidR="003C6D1F" w:rsidRDefault="003C6D1F" w:rsidP="0072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autoSpaceDE w:val="0"/>
        <w:autoSpaceDN w:val="0"/>
        <w:adjustRightInd w:val="0"/>
        <w:spacing w:after="0" w:line="240" w:lineRule="auto"/>
        <w:ind w:left="4956" w:firstLine="708"/>
        <w:jc w:val="right"/>
        <w:rPr>
          <w:szCs w:val="28"/>
          <w:lang w:eastAsia="ru-RU"/>
        </w:rPr>
      </w:pPr>
    </w:p>
    <w:p w:rsidR="003C6D1F" w:rsidRDefault="003C6D1F" w:rsidP="0072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autoSpaceDE w:val="0"/>
        <w:autoSpaceDN w:val="0"/>
        <w:adjustRightInd w:val="0"/>
        <w:spacing w:after="0" w:line="240" w:lineRule="auto"/>
        <w:ind w:left="4956" w:firstLine="708"/>
        <w:jc w:val="right"/>
        <w:rPr>
          <w:szCs w:val="28"/>
          <w:lang w:eastAsia="ru-RU"/>
        </w:rPr>
      </w:pPr>
    </w:p>
    <w:p w:rsidR="003C6D1F" w:rsidRDefault="003C6D1F" w:rsidP="0072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autoSpaceDE w:val="0"/>
        <w:autoSpaceDN w:val="0"/>
        <w:adjustRightInd w:val="0"/>
        <w:spacing w:after="0" w:line="240" w:lineRule="auto"/>
        <w:ind w:left="4956" w:firstLine="708"/>
        <w:jc w:val="right"/>
        <w:rPr>
          <w:szCs w:val="28"/>
          <w:lang w:eastAsia="ru-RU"/>
        </w:rPr>
      </w:pPr>
    </w:p>
    <w:p w:rsidR="003C6D1F" w:rsidRDefault="003C6D1F" w:rsidP="0072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autoSpaceDE w:val="0"/>
        <w:autoSpaceDN w:val="0"/>
        <w:adjustRightInd w:val="0"/>
        <w:spacing w:after="0" w:line="240" w:lineRule="auto"/>
        <w:ind w:left="4956" w:firstLine="708"/>
        <w:jc w:val="right"/>
        <w:rPr>
          <w:szCs w:val="28"/>
          <w:lang w:eastAsia="ru-RU"/>
        </w:rPr>
      </w:pPr>
    </w:p>
    <w:p w:rsidR="003C6D1F" w:rsidRDefault="003C6D1F" w:rsidP="0072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autoSpaceDE w:val="0"/>
        <w:autoSpaceDN w:val="0"/>
        <w:adjustRightInd w:val="0"/>
        <w:spacing w:after="0" w:line="240" w:lineRule="auto"/>
        <w:ind w:left="4956" w:firstLine="708"/>
        <w:jc w:val="right"/>
        <w:rPr>
          <w:szCs w:val="28"/>
          <w:lang w:eastAsia="ru-RU"/>
        </w:rPr>
      </w:pPr>
    </w:p>
    <w:p w:rsidR="00620B4F" w:rsidRPr="00EF4CC4" w:rsidRDefault="00620B4F" w:rsidP="00721A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354"/>
        </w:tabs>
        <w:autoSpaceDE w:val="0"/>
        <w:autoSpaceDN w:val="0"/>
        <w:adjustRightInd w:val="0"/>
        <w:spacing w:after="0" w:line="240" w:lineRule="auto"/>
        <w:ind w:left="4956" w:firstLine="708"/>
        <w:jc w:val="right"/>
        <w:rPr>
          <w:sz w:val="24"/>
          <w:szCs w:val="24"/>
        </w:rPr>
      </w:pPr>
      <w:r w:rsidRPr="00EF4CC4">
        <w:rPr>
          <w:sz w:val="24"/>
          <w:szCs w:val="24"/>
        </w:rPr>
        <w:lastRenderedPageBreak/>
        <w:t>Приложение</w:t>
      </w:r>
      <w:r w:rsidR="003B2964">
        <w:rPr>
          <w:sz w:val="24"/>
          <w:szCs w:val="24"/>
        </w:rPr>
        <w:tab/>
      </w:r>
      <w:r w:rsidR="003B2964">
        <w:rPr>
          <w:sz w:val="24"/>
          <w:szCs w:val="24"/>
        </w:rPr>
        <w:tab/>
      </w:r>
      <w:r w:rsidR="00721A13">
        <w:rPr>
          <w:sz w:val="24"/>
          <w:szCs w:val="24"/>
        </w:rPr>
        <w:tab/>
      </w:r>
    </w:p>
    <w:p w:rsidR="00620B4F" w:rsidRPr="00EF4CC4" w:rsidRDefault="00620B4F" w:rsidP="00620B4F">
      <w:pPr>
        <w:widowControl w:val="0"/>
        <w:autoSpaceDE w:val="0"/>
        <w:autoSpaceDN w:val="0"/>
        <w:adjustRightInd w:val="0"/>
        <w:spacing w:after="0" w:line="240" w:lineRule="auto"/>
        <w:ind w:left="4956" w:firstLine="708"/>
        <w:rPr>
          <w:sz w:val="24"/>
          <w:szCs w:val="24"/>
        </w:rPr>
      </w:pPr>
      <w:r w:rsidRPr="00EF4CC4">
        <w:rPr>
          <w:sz w:val="24"/>
          <w:szCs w:val="24"/>
        </w:rPr>
        <w:t xml:space="preserve">к постановлению администрации </w:t>
      </w:r>
    </w:p>
    <w:p w:rsidR="00620B4F" w:rsidRDefault="00620B4F" w:rsidP="00620B4F">
      <w:pPr>
        <w:widowControl w:val="0"/>
        <w:autoSpaceDE w:val="0"/>
        <w:autoSpaceDN w:val="0"/>
        <w:adjustRightInd w:val="0"/>
        <w:spacing w:after="0" w:line="240" w:lineRule="auto"/>
        <w:ind w:left="4956" w:firstLine="708"/>
        <w:rPr>
          <w:sz w:val="24"/>
          <w:szCs w:val="24"/>
        </w:rPr>
      </w:pPr>
      <w:r w:rsidRPr="00EF4CC4">
        <w:rPr>
          <w:sz w:val="24"/>
          <w:szCs w:val="24"/>
        </w:rPr>
        <w:t xml:space="preserve">сельского поселения </w:t>
      </w:r>
      <w:proofErr w:type="spellStart"/>
      <w:r>
        <w:rPr>
          <w:sz w:val="24"/>
          <w:szCs w:val="24"/>
        </w:rPr>
        <w:t>Мулымья</w:t>
      </w:r>
      <w:proofErr w:type="spellEnd"/>
    </w:p>
    <w:p w:rsidR="00FC0107" w:rsidRPr="00EF4CC4" w:rsidRDefault="00093757" w:rsidP="00620B4F">
      <w:pPr>
        <w:widowControl w:val="0"/>
        <w:autoSpaceDE w:val="0"/>
        <w:autoSpaceDN w:val="0"/>
        <w:adjustRightInd w:val="0"/>
        <w:spacing w:after="0" w:line="240" w:lineRule="auto"/>
        <w:ind w:left="4956" w:firstLine="708"/>
        <w:rPr>
          <w:sz w:val="24"/>
          <w:szCs w:val="24"/>
        </w:rPr>
      </w:pPr>
      <w:r>
        <w:rPr>
          <w:sz w:val="24"/>
          <w:szCs w:val="24"/>
        </w:rPr>
        <w:t xml:space="preserve"> от 07.10.</w:t>
      </w:r>
      <w:r w:rsidR="00FC0107">
        <w:rPr>
          <w:sz w:val="24"/>
          <w:szCs w:val="24"/>
        </w:rPr>
        <w:t>2022 года</w:t>
      </w:r>
      <w:r>
        <w:rPr>
          <w:sz w:val="24"/>
          <w:szCs w:val="24"/>
        </w:rPr>
        <w:t xml:space="preserve"> № 145</w:t>
      </w:r>
    </w:p>
    <w:p w:rsidR="00620B4F" w:rsidRPr="004C0AE0" w:rsidRDefault="00620B4F" w:rsidP="00620B4F">
      <w:pPr>
        <w:tabs>
          <w:tab w:val="left" w:pos="3240"/>
          <w:tab w:val="left" w:pos="6448"/>
        </w:tabs>
        <w:spacing w:after="0" w:line="240" w:lineRule="auto"/>
        <w:rPr>
          <w:szCs w:val="28"/>
          <w:lang w:eastAsia="ru-RU"/>
        </w:rPr>
      </w:pPr>
    </w:p>
    <w:p w:rsidR="00620B4F" w:rsidRPr="009B0FD2" w:rsidRDefault="00620B4F" w:rsidP="00620B4F">
      <w:pPr>
        <w:tabs>
          <w:tab w:val="left" w:pos="3240"/>
        </w:tabs>
        <w:spacing w:after="0" w:line="240" w:lineRule="auto"/>
        <w:jc w:val="center"/>
        <w:rPr>
          <w:b/>
          <w:sz w:val="24"/>
          <w:szCs w:val="24"/>
          <w:lang w:eastAsia="ru-RU"/>
        </w:rPr>
      </w:pPr>
      <w:r w:rsidRPr="009B0FD2">
        <w:rPr>
          <w:b/>
          <w:sz w:val="24"/>
          <w:szCs w:val="24"/>
          <w:lang w:eastAsia="ru-RU"/>
        </w:rPr>
        <w:t xml:space="preserve">Административный регламент предоставления муниципальной услуги </w:t>
      </w:r>
    </w:p>
    <w:p w:rsidR="004130A5" w:rsidRPr="003C6D1F" w:rsidRDefault="00620B4F" w:rsidP="00A03F07">
      <w:pPr>
        <w:tabs>
          <w:tab w:val="left" w:pos="3240"/>
        </w:tabs>
        <w:spacing w:after="0" w:line="240" w:lineRule="auto"/>
        <w:jc w:val="center"/>
        <w:rPr>
          <w:b/>
          <w:sz w:val="24"/>
          <w:szCs w:val="24"/>
          <w:lang w:eastAsia="ru-RU"/>
        </w:rPr>
      </w:pPr>
      <w:r w:rsidRPr="003C6D1F">
        <w:rPr>
          <w:b/>
          <w:sz w:val="24"/>
          <w:szCs w:val="24"/>
          <w:lang w:eastAsia="ru-RU"/>
        </w:rPr>
        <w:t>«</w:t>
      </w:r>
      <w:r w:rsidR="003C6D1F" w:rsidRPr="003C6D1F">
        <w:rPr>
          <w:b/>
          <w:bCs/>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C6D1F">
        <w:rPr>
          <w:b/>
          <w:sz w:val="24"/>
          <w:szCs w:val="24"/>
          <w:lang w:eastAsia="ru-RU"/>
        </w:rPr>
        <w:t>»</w:t>
      </w:r>
    </w:p>
    <w:p w:rsidR="00A03F07" w:rsidRPr="00A03F07" w:rsidRDefault="00A03F07" w:rsidP="00A03F07">
      <w:pPr>
        <w:tabs>
          <w:tab w:val="left" w:pos="3240"/>
        </w:tabs>
        <w:spacing w:after="0" w:line="240" w:lineRule="auto"/>
        <w:jc w:val="center"/>
        <w:rPr>
          <w:sz w:val="24"/>
          <w:szCs w:val="24"/>
          <w:lang w:eastAsia="ru-RU"/>
        </w:rPr>
      </w:pPr>
    </w:p>
    <w:p w:rsidR="00BA6774" w:rsidRPr="009B0FD2" w:rsidRDefault="00BA6774" w:rsidP="00BA6774">
      <w:pPr>
        <w:autoSpaceDE w:val="0"/>
        <w:autoSpaceDN w:val="0"/>
        <w:adjustRightInd w:val="0"/>
        <w:spacing w:after="0" w:line="240" w:lineRule="auto"/>
        <w:jc w:val="center"/>
        <w:outlineLvl w:val="0"/>
        <w:rPr>
          <w:rFonts w:cs="Times New Roman"/>
          <w:b/>
          <w:sz w:val="24"/>
          <w:szCs w:val="24"/>
        </w:rPr>
      </w:pPr>
      <w:r w:rsidRPr="009B0FD2">
        <w:rPr>
          <w:rFonts w:cs="Times New Roman"/>
          <w:b/>
          <w:sz w:val="24"/>
          <w:szCs w:val="24"/>
        </w:rPr>
        <w:t>I. Общие положения</w:t>
      </w:r>
    </w:p>
    <w:p w:rsidR="00BA6774" w:rsidRPr="00C31BDD" w:rsidRDefault="00BA6774" w:rsidP="00BA6774">
      <w:pPr>
        <w:autoSpaceDE w:val="0"/>
        <w:autoSpaceDN w:val="0"/>
        <w:adjustRightInd w:val="0"/>
        <w:spacing w:after="0" w:line="240" w:lineRule="auto"/>
        <w:jc w:val="center"/>
        <w:rPr>
          <w:rFonts w:cs="Times New Roman"/>
          <w:sz w:val="24"/>
          <w:szCs w:val="24"/>
        </w:rPr>
      </w:pPr>
    </w:p>
    <w:p w:rsidR="009B0FD2" w:rsidRPr="006D087A" w:rsidRDefault="00BA6774" w:rsidP="006D087A">
      <w:pPr>
        <w:autoSpaceDE w:val="0"/>
        <w:autoSpaceDN w:val="0"/>
        <w:adjustRightInd w:val="0"/>
        <w:spacing w:after="0" w:line="240" w:lineRule="auto"/>
        <w:jc w:val="center"/>
        <w:outlineLvl w:val="1"/>
        <w:rPr>
          <w:rFonts w:cs="Times New Roman"/>
          <w:sz w:val="24"/>
          <w:szCs w:val="24"/>
        </w:rPr>
      </w:pPr>
      <w:r w:rsidRPr="006D087A">
        <w:rPr>
          <w:rFonts w:cs="Times New Roman"/>
          <w:sz w:val="24"/>
          <w:szCs w:val="24"/>
        </w:rPr>
        <w:t>Предмет регулирования административного регламента</w:t>
      </w:r>
    </w:p>
    <w:p w:rsidR="006D087A" w:rsidRPr="006D087A" w:rsidRDefault="006D087A" w:rsidP="006D087A">
      <w:pPr>
        <w:autoSpaceDE w:val="0"/>
        <w:autoSpaceDN w:val="0"/>
        <w:adjustRightInd w:val="0"/>
        <w:spacing w:after="0" w:line="240" w:lineRule="auto"/>
        <w:jc w:val="center"/>
        <w:outlineLvl w:val="1"/>
        <w:rPr>
          <w:rFonts w:cs="Times New Roman"/>
          <w:sz w:val="24"/>
          <w:szCs w:val="24"/>
        </w:rPr>
      </w:pPr>
    </w:p>
    <w:p w:rsidR="006D087A" w:rsidRPr="006D087A" w:rsidRDefault="006D087A" w:rsidP="006D087A">
      <w:pPr>
        <w:spacing w:after="0" w:line="240" w:lineRule="auto"/>
        <w:ind w:firstLine="709"/>
        <w:jc w:val="both"/>
        <w:rPr>
          <w:sz w:val="24"/>
          <w:szCs w:val="24"/>
        </w:rPr>
      </w:pPr>
      <w:r w:rsidRPr="006D087A">
        <w:rPr>
          <w:sz w:val="24"/>
          <w:szCs w:val="24"/>
        </w:rPr>
        <w:t xml:space="preserve">1.1. </w:t>
      </w:r>
      <w:proofErr w:type="gramStart"/>
      <w:r w:rsidRPr="006D087A">
        <w:rPr>
          <w:sz w:val="24"/>
          <w:szCs w:val="24"/>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сельского поселения </w:t>
      </w:r>
      <w:proofErr w:type="spellStart"/>
      <w:r>
        <w:rPr>
          <w:sz w:val="24"/>
          <w:szCs w:val="24"/>
        </w:rPr>
        <w:t>Мулымья</w:t>
      </w:r>
      <w:proofErr w:type="spellEnd"/>
      <w:r w:rsidRPr="006D087A">
        <w:rPr>
          <w:sz w:val="24"/>
          <w:szCs w:val="24"/>
        </w:rPr>
        <w:t xml:space="preserve"> (далее - Уполномоченный орган) при осуществлении полномочий по предоставлению земельного участка, находящегося в</w:t>
      </w:r>
      <w:proofErr w:type="gramEnd"/>
      <w:r w:rsidRPr="006D087A">
        <w:rPr>
          <w:sz w:val="24"/>
          <w:szCs w:val="24"/>
        </w:rPr>
        <w:t xml:space="preserve"> государственной или муниципальной собственности, в собственность бесплатно гражданину или юридическому лицу и распространяет свое действие на земельные участки, находящиеся в собственности муниципального образования сельское поселение </w:t>
      </w:r>
      <w:proofErr w:type="spellStart"/>
      <w:r>
        <w:rPr>
          <w:sz w:val="24"/>
          <w:szCs w:val="24"/>
        </w:rPr>
        <w:t>Мулымья</w:t>
      </w:r>
      <w:proofErr w:type="spellEnd"/>
      <w:r w:rsidRPr="006D087A">
        <w:rPr>
          <w:sz w:val="24"/>
          <w:szCs w:val="24"/>
        </w:rPr>
        <w:t>.</w:t>
      </w:r>
    </w:p>
    <w:p w:rsidR="006D087A" w:rsidRPr="006D087A" w:rsidRDefault="006D087A" w:rsidP="006D087A">
      <w:pPr>
        <w:spacing w:after="0" w:line="240" w:lineRule="auto"/>
        <w:ind w:firstLine="709"/>
        <w:jc w:val="both"/>
        <w:rPr>
          <w:sz w:val="24"/>
          <w:szCs w:val="24"/>
        </w:rPr>
      </w:pPr>
      <w:r w:rsidRPr="006D087A">
        <w:rPr>
          <w:sz w:val="24"/>
          <w:szCs w:val="24"/>
        </w:rPr>
        <w:t xml:space="preserve">Возможные цели обращения: предоставление земельного участка, находящегося в государственной или муниципальной собственности, в собственность бесплатно. </w:t>
      </w:r>
    </w:p>
    <w:p w:rsidR="006D087A" w:rsidRPr="006D087A" w:rsidRDefault="006D087A" w:rsidP="006D087A">
      <w:pPr>
        <w:spacing w:after="0" w:line="240" w:lineRule="auto"/>
        <w:ind w:firstLine="709"/>
        <w:jc w:val="both"/>
        <w:rPr>
          <w:sz w:val="24"/>
          <w:szCs w:val="24"/>
        </w:rPr>
      </w:pPr>
      <w:r>
        <w:rPr>
          <w:sz w:val="24"/>
          <w:szCs w:val="24"/>
        </w:rPr>
        <w:t>Настоящий а</w:t>
      </w:r>
      <w:r w:rsidRPr="006D087A">
        <w:rPr>
          <w:sz w:val="24"/>
          <w:szCs w:val="24"/>
        </w:rPr>
        <w:t xml:space="preserve">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 июля 2015 года № 218-ФЗ «О государственной регистрации недвижимости». </w:t>
      </w:r>
    </w:p>
    <w:p w:rsidR="006D087A" w:rsidRPr="006D087A" w:rsidRDefault="006D087A" w:rsidP="006D087A">
      <w:pPr>
        <w:spacing w:after="0" w:line="240" w:lineRule="auto"/>
        <w:ind w:firstLine="709"/>
        <w:jc w:val="both"/>
        <w:rPr>
          <w:sz w:val="24"/>
          <w:szCs w:val="24"/>
        </w:rPr>
      </w:pPr>
      <w:r w:rsidRPr="006D087A">
        <w:rPr>
          <w:sz w:val="24"/>
          <w:szCs w:val="24"/>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6-7 статьи 39.5 Земельного кодекса Российской Федерации, Административный регламент применяется в части, не противоречащей закону субъекта Российской Федерации. </w:t>
      </w:r>
    </w:p>
    <w:p w:rsidR="006D087A" w:rsidRPr="006D087A" w:rsidRDefault="006D087A" w:rsidP="006D087A">
      <w:pPr>
        <w:spacing w:after="0" w:line="240" w:lineRule="auto"/>
        <w:jc w:val="both"/>
        <w:rPr>
          <w:sz w:val="24"/>
          <w:szCs w:val="24"/>
        </w:rPr>
      </w:pPr>
    </w:p>
    <w:p w:rsidR="006D087A" w:rsidRPr="006D087A" w:rsidRDefault="006D087A" w:rsidP="006D087A">
      <w:pPr>
        <w:spacing w:after="0" w:line="240" w:lineRule="auto"/>
        <w:jc w:val="center"/>
        <w:rPr>
          <w:bCs/>
          <w:sz w:val="24"/>
          <w:szCs w:val="24"/>
        </w:rPr>
      </w:pPr>
      <w:r w:rsidRPr="006D087A">
        <w:rPr>
          <w:bCs/>
          <w:sz w:val="24"/>
          <w:szCs w:val="24"/>
        </w:rPr>
        <w:t>Круг заявителей</w:t>
      </w:r>
    </w:p>
    <w:p w:rsidR="006D087A" w:rsidRPr="006D087A" w:rsidRDefault="006D087A" w:rsidP="006D087A">
      <w:pPr>
        <w:spacing w:after="0" w:line="240" w:lineRule="auto"/>
        <w:jc w:val="both"/>
        <w:rPr>
          <w:b/>
          <w:bCs/>
          <w:sz w:val="24"/>
          <w:szCs w:val="24"/>
        </w:rPr>
      </w:pPr>
    </w:p>
    <w:p w:rsidR="006D087A" w:rsidRPr="006D087A" w:rsidRDefault="006D087A" w:rsidP="006D087A">
      <w:pPr>
        <w:spacing w:after="0" w:line="240" w:lineRule="auto"/>
        <w:ind w:firstLine="709"/>
        <w:jc w:val="both"/>
        <w:rPr>
          <w:sz w:val="24"/>
          <w:szCs w:val="24"/>
        </w:rPr>
      </w:pPr>
      <w:r w:rsidRPr="006D087A">
        <w:rPr>
          <w:sz w:val="24"/>
          <w:szCs w:val="24"/>
        </w:rPr>
        <w:t xml:space="preserve">1.2. Заявителями на получение муниципальной услуги являются физические лица, юридические лица и индивидуальные предприниматели (далее при совместном упоминании - заявитель). </w:t>
      </w:r>
    </w:p>
    <w:p w:rsidR="006D087A" w:rsidRPr="006D087A" w:rsidRDefault="006D087A" w:rsidP="006D087A">
      <w:pPr>
        <w:spacing w:after="0" w:line="240" w:lineRule="auto"/>
        <w:ind w:firstLine="709"/>
        <w:jc w:val="both"/>
        <w:rPr>
          <w:sz w:val="24"/>
          <w:szCs w:val="24"/>
        </w:rPr>
      </w:pPr>
      <w:r w:rsidRPr="006D087A">
        <w:rPr>
          <w:sz w:val="24"/>
          <w:szCs w:val="24"/>
        </w:rPr>
        <w:t xml:space="preserve">1.3. Интересы заявителей, указанных в пункте 1.2 раздела </w:t>
      </w:r>
      <w:r w:rsidRPr="006D087A">
        <w:rPr>
          <w:sz w:val="24"/>
          <w:szCs w:val="24"/>
          <w:lang w:val="en-US"/>
        </w:rPr>
        <w:t>I</w:t>
      </w:r>
      <w:r w:rsidRPr="006D087A">
        <w:rPr>
          <w:sz w:val="24"/>
          <w:szCs w:val="24"/>
        </w:rPr>
        <w:t xml:space="preserve"> Административного регламента, могут представлять лица, обладающие соответствующими полномочиями (далее - представитель). </w:t>
      </w:r>
    </w:p>
    <w:p w:rsidR="006D087A" w:rsidRPr="006D087A" w:rsidRDefault="006D087A" w:rsidP="006D087A">
      <w:pPr>
        <w:spacing w:after="0" w:line="240" w:lineRule="auto"/>
        <w:jc w:val="both"/>
        <w:rPr>
          <w:sz w:val="24"/>
          <w:szCs w:val="24"/>
        </w:rPr>
      </w:pPr>
    </w:p>
    <w:p w:rsidR="006D087A" w:rsidRPr="006D087A" w:rsidRDefault="006D087A" w:rsidP="006D087A">
      <w:pPr>
        <w:spacing w:after="0" w:line="240" w:lineRule="auto"/>
        <w:jc w:val="center"/>
        <w:rPr>
          <w:bCs/>
          <w:sz w:val="24"/>
          <w:szCs w:val="24"/>
        </w:rPr>
      </w:pPr>
      <w:r w:rsidRPr="006D087A">
        <w:rPr>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D087A" w:rsidRPr="006D087A" w:rsidRDefault="006D087A" w:rsidP="006D087A">
      <w:pPr>
        <w:spacing w:after="0" w:line="240" w:lineRule="auto"/>
        <w:jc w:val="both"/>
        <w:rPr>
          <w:b/>
          <w:bCs/>
          <w:sz w:val="24"/>
          <w:szCs w:val="24"/>
        </w:rPr>
      </w:pPr>
    </w:p>
    <w:p w:rsidR="006D087A" w:rsidRPr="006D087A" w:rsidRDefault="006D087A" w:rsidP="006D087A">
      <w:pPr>
        <w:spacing w:after="0" w:line="240" w:lineRule="auto"/>
        <w:ind w:firstLine="709"/>
        <w:jc w:val="both"/>
        <w:rPr>
          <w:sz w:val="24"/>
          <w:szCs w:val="24"/>
        </w:rPr>
      </w:pPr>
      <w:r w:rsidRPr="006D087A">
        <w:rPr>
          <w:sz w:val="24"/>
          <w:szCs w:val="24"/>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6D087A" w:rsidRPr="006D087A" w:rsidRDefault="006D087A" w:rsidP="006D087A">
      <w:pPr>
        <w:spacing w:after="0" w:line="240" w:lineRule="auto"/>
        <w:ind w:firstLine="709"/>
        <w:jc w:val="both"/>
        <w:rPr>
          <w:sz w:val="24"/>
          <w:szCs w:val="24"/>
        </w:rPr>
      </w:pPr>
      <w:r w:rsidRPr="006D087A">
        <w:rPr>
          <w:sz w:val="24"/>
          <w:szCs w:val="24"/>
        </w:rPr>
        <w:t xml:space="preserve">1.5. </w:t>
      </w:r>
      <w:proofErr w:type="gramStart"/>
      <w:r w:rsidRPr="006D087A">
        <w:rPr>
          <w:sz w:val="24"/>
          <w:szCs w:val="24"/>
        </w:rPr>
        <w:t xml:space="preserve">Вариант, в соответствии с которым заявителю будет предоставлена муниципальная услуга, определяется в соответствии с Административным регламентом, исходя из признаков заявителя (принадлежащего ему объекта) и показателей таких признаков (перечень признаков </w:t>
      </w:r>
      <w:r w:rsidRPr="006D087A">
        <w:rPr>
          <w:sz w:val="24"/>
          <w:szCs w:val="24"/>
        </w:rPr>
        <w:lastRenderedPageBreak/>
        <w:t xml:space="preserve">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(приложение 1 к Административному регламенту). </w:t>
      </w:r>
      <w:proofErr w:type="gramEnd"/>
    </w:p>
    <w:p w:rsidR="006D087A" w:rsidRPr="006D087A" w:rsidRDefault="006D087A" w:rsidP="006D087A">
      <w:pPr>
        <w:spacing w:after="0" w:line="240" w:lineRule="auto"/>
        <w:jc w:val="both"/>
        <w:rPr>
          <w:sz w:val="24"/>
          <w:szCs w:val="24"/>
        </w:rPr>
      </w:pPr>
    </w:p>
    <w:p w:rsidR="006D087A" w:rsidRPr="00093757" w:rsidRDefault="006D087A" w:rsidP="006D087A">
      <w:pPr>
        <w:autoSpaceDE w:val="0"/>
        <w:autoSpaceDN w:val="0"/>
        <w:adjustRightInd w:val="0"/>
        <w:spacing w:after="0" w:line="240" w:lineRule="auto"/>
        <w:jc w:val="center"/>
        <w:outlineLvl w:val="1"/>
        <w:rPr>
          <w:sz w:val="24"/>
          <w:szCs w:val="24"/>
        </w:rPr>
      </w:pPr>
      <w:r w:rsidRPr="00093757">
        <w:rPr>
          <w:sz w:val="24"/>
          <w:szCs w:val="24"/>
        </w:rPr>
        <w:t xml:space="preserve"> Требования к порядку информирования о  предоставления муниципальной услуги</w:t>
      </w:r>
      <w:bookmarkStart w:id="0" w:name="Par21"/>
      <w:bookmarkEnd w:id="0"/>
    </w:p>
    <w:p w:rsidR="006D087A" w:rsidRPr="006D087A" w:rsidRDefault="006D087A" w:rsidP="006D087A">
      <w:pPr>
        <w:autoSpaceDE w:val="0"/>
        <w:autoSpaceDN w:val="0"/>
        <w:adjustRightInd w:val="0"/>
        <w:spacing w:after="0" w:line="240" w:lineRule="auto"/>
        <w:jc w:val="center"/>
        <w:rPr>
          <w:b/>
          <w:sz w:val="24"/>
          <w:szCs w:val="24"/>
        </w:rPr>
      </w:pPr>
    </w:p>
    <w:p w:rsidR="006D087A" w:rsidRPr="006D087A" w:rsidRDefault="006D087A" w:rsidP="006D087A">
      <w:pPr>
        <w:pStyle w:val="a6"/>
        <w:widowControl w:val="0"/>
        <w:numPr>
          <w:ilvl w:val="1"/>
          <w:numId w:val="18"/>
        </w:numPr>
        <w:kinsoku w:val="0"/>
        <w:overflowPunct w:val="0"/>
        <w:autoSpaceDE w:val="0"/>
        <w:autoSpaceDN w:val="0"/>
        <w:adjustRightInd w:val="0"/>
        <w:spacing w:after="0" w:line="240" w:lineRule="auto"/>
        <w:ind w:left="0" w:right="2" w:firstLine="709"/>
        <w:jc w:val="both"/>
        <w:rPr>
          <w:sz w:val="24"/>
          <w:szCs w:val="24"/>
        </w:rPr>
      </w:pPr>
      <w:r w:rsidRPr="006D087A">
        <w:rPr>
          <w:sz w:val="24"/>
          <w:szCs w:val="24"/>
        </w:rPr>
        <w:t>Информирование о порядке предоставления муниципальной услуги осуществляется:</w:t>
      </w:r>
    </w:p>
    <w:p w:rsidR="006D087A" w:rsidRPr="006D087A" w:rsidRDefault="006D087A" w:rsidP="006D087A">
      <w:pPr>
        <w:pStyle w:val="a6"/>
        <w:widowControl w:val="0"/>
        <w:numPr>
          <w:ilvl w:val="0"/>
          <w:numId w:val="17"/>
        </w:numPr>
        <w:kinsoku w:val="0"/>
        <w:overflowPunct w:val="0"/>
        <w:autoSpaceDE w:val="0"/>
        <w:autoSpaceDN w:val="0"/>
        <w:adjustRightInd w:val="0"/>
        <w:spacing w:after="0" w:line="240" w:lineRule="auto"/>
        <w:ind w:left="0" w:right="2" w:firstLine="709"/>
        <w:jc w:val="both"/>
        <w:rPr>
          <w:sz w:val="24"/>
          <w:szCs w:val="24"/>
        </w:rPr>
      </w:pPr>
      <w:r w:rsidRPr="006D087A">
        <w:rPr>
          <w:sz w:val="24"/>
          <w:szCs w:val="24"/>
        </w:rPr>
        <w:t xml:space="preserve">непосредственно при личном приеме заявителя в </w:t>
      </w:r>
      <w:r w:rsidRPr="006D087A">
        <w:rPr>
          <w:iCs/>
          <w:sz w:val="24"/>
          <w:szCs w:val="24"/>
        </w:rPr>
        <w:t xml:space="preserve">администрации сельского поселения </w:t>
      </w:r>
      <w:proofErr w:type="spellStart"/>
      <w:r>
        <w:rPr>
          <w:iCs/>
          <w:sz w:val="24"/>
          <w:szCs w:val="24"/>
        </w:rPr>
        <w:t>Мулымья</w:t>
      </w:r>
      <w:proofErr w:type="spellEnd"/>
      <w:r w:rsidRPr="006D087A">
        <w:rPr>
          <w:sz w:val="24"/>
          <w:szCs w:val="24"/>
        </w:rPr>
        <w:t xml:space="preserve"> (далее - Уполномоченный орган);</w:t>
      </w:r>
    </w:p>
    <w:p w:rsidR="006D087A" w:rsidRPr="006D087A" w:rsidRDefault="006D087A" w:rsidP="006D087A">
      <w:pPr>
        <w:pStyle w:val="a6"/>
        <w:widowControl w:val="0"/>
        <w:numPr>
          <w:ilvl w:val="0"/>
          <w:numId w:val="17"/>
        </w:numPr>
        <w:kinsoku w:val="0"/>
        <w:overflowPunct w:val="0"/>
        <w:autoSpaceDE w:val="0"/>
        <w:autoSpaceDN w:val="0"/>
        <w:adjustRightInd w:val="0"/>
        <w:spacing w:after="0" w:line="240" w:lineRule="auto"/>
        <w:ind w:left="0" w:right="2" w:firstLine="709"/>
        <w:jc w:val="both"/>
        <w:rPr>
          <w:sz w:val="24"/>
          <w:szCs w:val="24"/>
        </w:rPr>
      </w:pPr>
      <w:r w:rsidRPr="006D087A">
        <w:rPr>
          <w:sz w:val="24"/>
          <w:szCs w:val="24"/>
        </w:rPr>
        <w:t xml:space="preserve">по телефону в Уполномоченном органе; </w:t>
      </w:r>
    </w:p>
    <w:p w:rsidR="006D087A" w:rsidRPr="006D087A" w:rsidRDefault="006D087A" w:rsidP="006D087A">
      <w:pPr>
        <w:pStyle w:val="a6"/>
        <w:widowControl w:val="0"/>
        <w:numPr>
          <w:ilvl w:val="0"/>
          <w:numId w:val="17"/>
        </w:numPr>
        <w:kinsoku w:val="0"/>
        <w:overflowPunct w:val="0"/>
        <w:autoSpaceDE w:val="0"/>
        <w:autoSpaceDN w:val="0"/>
        <w:adjustRightInd w:val="0"/>
        <w:spacing w:after="0" w:line="240" w:lineRule="auto"/>
        <w:ind w:left="0" w:right="2" w:firstLine="709"/>
        <w:jc w:val="both"/>
        <w:rPr>
          <w:sz w:val="24"/>
          <w:szCs w:val="24"/>
        </w:rPr>
      </w:pPr>
      <w:r w:rsidRPr="006D087A">
        <w:rPr>
          <w:sz w:val="24"/>
          <w:szCs w:val="24"/>
        </w:rPr>
        <w:t>письменно, в том числе посредством электронной почты, факсимильной связи;</w:t>
      </w:r>
    </w:p>
    <w:p w:rsidR="006D087A" w:rsidRPr="006D087A" w:rsidRDefault="006D087A" w:rsidP="006D087A">
      <w:pPr>
        <w:pStyle w:val="a6"/>
        <w:widowControl w:val="0"/>
        <w:numPr>
          <w:ilvl w:val="0"/>
          <w:numId w:val="16"/>
        </w:numPr>
        <w:kinsoku w:val="0"/>
        <w:overflowPunct w:val="0"/>
        <w:autoSpaceDE w:val="0"/>
        <w:autoSpaceDN w:val="0"/>
        <w:adjustRightInd w:val="0"/>
        <w:spacing w:after="0" w:line="240" w:lineRule="auto"/>
        <w:ind w:left="0" w:right="2" w:firstLine="709"/>
        <w:jc w:val="both"/>
        <w:rPr>
          <w:sz w:val="24"/>
          <w:szCs w:val="24"/>
        </w:rPr>
      </w:pPr>
      <w:r w:rsidRPr="006D087A">
        <w:rPr>
          <w:sz w:val="24"/>
          <w:szCs w:val="24"/>
        </w:rPr>
        <w:t>посредством размещения в открытой и доступной форме информации:</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D087A">
          <w:rPr>
            <w:sz w:val="24"/>
            <w:szCs w:val="24"/>
          </w:rPr>
          <w:t>(https://www.gosuslugi.ru/)</w:t>
        </w:r>
      </w:hyperlink>
      <w:r w:rsidRPr="006D087A">
        <w:rPr>
          <w:sz w:val="24"/>
          <w:szCs w:val="24"/>
        </w:rPr>
        <w:t xml:space="preserve"> (далее – ЕПГУ);</w:t>
      </w:r>
    </w:p>
    <w:p w:rsidR="006D087A" w:rsidRPr="006D087A" w:rsidRDefault="006D087A" w:rsidP="006D087A">
      <w:pPr>
        <w:autoSpaceDE w:val="0"/>
        <w:autoSpaceDN w:val="0"/>
        <w:adjustRightInd w:val="0"/>
        <w:spacing w:after="0" w:line="240" w:lineRule="auto"/>
        <w:ind w:firstLine="708"/>
        <w:jc w:val="both"/>
        <w:rPr>
          <w:rFonts w:eastAsia="Calibri"/>
          <w:sz w:val="24"/>
          <w:szCs w:val="24"/>
        </w:rPr>
      </w:pPr>
      <w:r w:rsidRPr="006D087A">
        <w:rPr>
          <w:sz w:val="24"/>
          <w:szCs w:val="24"/>
        </w:rPr>
        <w:t xml:space="preserve">на официальном сайте Уполномоченного органа </w:t>
      </w:r>
      <w:r w:rsidRPr="006D087A">
        <w:rPr>
          <w:rFonts w:eastAsia="Calibri"/>
          <w:sz w:val="24"/>
          <w:szCs w:val="24"/>
        </w:rPr>
        <w:t>(</w:t>
      </w:r>
      <w:hyperlink r:id="rId9" w:history="1">
        <w:r w:rsidRPr="00FD661A">
          <w:rPr>
            <w:rStyle w:val="a5"/>
            <w:rFonts w:eastAsia="Calibri"/>
            <w:sz w:val="24"/>
            <w:szCs w:val="24"/>
          </w:rPr>
          <w:t>http://admmul.ru/</w:t>
        </w:r>
      </w:hyperlink>
      <w:r w:rsidRPr="006D087A">
        <w:rPr>
          <w:rFonts w:eastAsia="Calibri"/>
          <w:sz w:val="24"/>
          <w:szCs w:val="24"/>
        </w:rPr>
        <w:t>) (далее – официальный сайт)</w:t>
      </w:r>
      <w:r w:rsidRPr="006D087A">
        <w:rPr>
          <w:sz w:val="24"/>
          <w:szCs w:val="24"/>
        </w:rPr>
        <w:t>;</w:t>
      </w:r>
    </w:p>
    <w:p w:rsidR="006D087A" w:rsidRPr="006D087A" w:rsidRDefault="006D087A" w:rsidP="006D087A">
      <w:pPr>
        <w:pStyle w:val="a6"/>
        <w:widowControl w:val="0"/>
        <w:numPr>
          <w:ilvl w:val="0"/>
          <w:numId w:val="16"/>
        </w:numPr>
        <w:kinsoku w:val="0"/>
        <w:overflowPunct w:val="0"/>
        <w:autoSpaceDE w:val="0"/>
        <w:autoSpaceDN w:val="0"/>
        <w:adjustRightInd w:val="0"/>
        <w:spacing w:after="0" w:line="240" w:lineRule="auto"/>
        <w:ind w:left="0" w:right="2" w:firstLine="709"/>
        <w:jc w:val="both"/>
        <w:rPr>
          <w:sz w:val="24"/>
          <w:szCs w:val="24"/>
        </w:rPr>
      </w:pPr>
      <w:r w:rsidRPr="006D087A">
        <w:rPr>
          <w:sz w:val="24"/>
          <w:szCs w:val="24"/>
        </w:rPr>
        <w:t>посредством размещения информации на информационных стендах Уполномоченного органа.</w:t>
      </w:r>
    </w:p>
    <w:p w:rsidR="006D087A" w:rsidRPr="006D087A" w:rsidRDefault="006D087A" w:rsidP="006D087A">
      <w:pPr>
        <w:pStyle w:val="a6"/>
        <w:widowControl w:val="0"/>
        <w:numPr>
          <w:ilvl w:val="1"/>
          <w:numId w:val="18"/>
        </w:numPr>
        <w:kinsoku w:val="0"/>
        <w:overflowPunct w:val="0"/>
        <w:autoSpaceDE w:val="0"/>
        <w:autoSpaceDN w:val="0"/>
        <w:adjustRightInd w:val="0"/>
        <w:spacing w:after="0" w:line="240" w:lineRule="auto"/>
        <w:ind w:right="2"/>
        <w:jc w:val="both"/>
        <w:rPr>
          <w:sz w:val="24"/>
          <w:szCs w:val="24"/>
        </w:rPr>
      </w:pPr>
      <w:r w:rsidRPr="006D087A">
        <w:rPr>
          <w:sz w:val="24"/>
          <w:szCs w:val="24"/>
        </w:rPr>
        <w:t>Информирование осуществляется по вопросам, касающимся:</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способов подачи заявления о предоставлении муниципальной услуги;</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справочной информации о работе Уполномоченного органа (структурных подразделений Уполномоченного органа);</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документов, необходимых для предоставления услуги;</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 xml:space="preserve">порядка и сроков предоставления муниципальной услуги; </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Получение информации по вопросам предоставления муниципальной услуги осуществляется бесплатно.</w:t>
      </w:r>
    </w:p>
    <w:p w:rsidR="006D087A" w:rsidRPr="006D087A" w:rsidRDefault="006D087A" w:rsidP="006D087A">
      <w:pPr>
        <w:pStyle w:val="af5"/>
        <w:numPr>
          <w:ilvl w:val="1"/>
          <w:numId w:val="18"/>
        </w:numPr>
        <w:suppressAutoHyphens/>
        <w:kinsoku w:val="0"/>
        <w:overflowPunct w:val="0"/>
        <w:spacing w:after="0" w:line="240" w:lineRule="auto"/>
        <w:ind w:left="0" w:right="2" w:firstLine="709"/>
        <w:contextualSpacing/>
        <w:jc w:val="both"/>
        <w:rPr>
          <w:sz w:val="24"/>
          <w:szCs w:val="24"/>
        </w:rPr>
      </w:pPr>
      <w:r w:rsidRPr="006D087A">
        <w:rPr>
          <w:sz w:val="24"/>
          <w:szCs w:val="24"/>
        </w:rPr>
        <w:t xml:space="preserve">При устном обращении Заявителя (лично или по телефону) должностное лицо Уполномоченного органа, </w:t>
      </w:r>
      <w:proofErr w:type="gramStart"/>
      <w:r w:rsidRPr="006D087A">
        <w:rPr>
          <w:sz w:val="24"/>
          <w:szCs w:val="24"/>
        </w:rPr>
        <w:t>осуществляющий</w:t>
      </w:r>
      <w:proofErr w:type="gramEnd"/>
      <w:r w:rsidRPr="006D087A">
        <w:rPr>
          <w:sz w:val="24"/>
          <w:szCs w:val="24"/>
        </w:rPr>
        <w:t xml:space="preserve"> консультирование, подробно и в вежливой (корректной) форме информирует обратившихся по интересующим вопросам.</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изложить обращение в письменной форме; назначить другое время для консультаций.</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Продолжительность информирования по телефону не должна превышать10 минут.</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Информирование осуществляется в соответствии с графиком приема граждан.</w:t>
      </w:r>
    </w:p>
    <w:p w:rsidR="006D087A" w:rsidRPr="006D087A" w:rsidRDefault="006D087A" w:rsidP="006D087A">
      <w:pPr>
        <w:pStyle w:val="af5"/>
        <w:numPr>
          <w:ilvl w:val="1"/>
          <w:numId w:val="18"/>
        </w:numPr>
        <w:suppressAutoHyphens/>
        <w:kinsoku w:val="0"/>
        <w:overflowPunct w:val="0"/>
        <w:spacing w:after="0" w:line="240" w:lineRule="auto"/>
        <w:ind w:left="0" w:right="2" w:firstLine="709"/>
        <w:contextualSpacing/>
        <w:jc w:val="both"/>
        <w:rPr>
          <w:sz w:val="24"/>
          <w:szCs w:val="24"/>
        </w:rPr>
      </w:pPr>
      <w:r w:rsidRPr="006D087A">
        <w:rPr>
          <w:sz w:val="24"/>
          <w:szCs w:val="24"/>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w:t>
      </w:r>
      <w:r w:rsidRPr="006D087A">
        <w:rPr>
          <w:sz w:val="24"/>
          <w:szCs w:val="24"/>
        </w:rPr>
        <w:lastRenderedPageBreak/>
        <w:t>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6D087A" w:rsidRPr="006D087A" w:rsidRDefault="006D087A" w:rsidP="006D087A">
      <w:pPr>
        <w:pStyle w:val="af5"/>
        <w:numPr>
          <w:ilvl w:val="1"/>
          <w:numId w:val="18"/>
        </w:numPr>
        <w:suppressAutoHyphens/>
        <w:kinsoku w:val="0"/>
        <w:overflowPunct w:val="0"/>
        <w:spacing w:after="0" w:line="240" w:lineRule="auto"/>
        <w:ind w:left="0" w:right="2" w:firstLine="709"/>
        <w:contextualSpacing/>
        <w:jc w:val="both"/>
        <w:rPr>
          <w:sz w:val="24"/>
          <w:szCs w:val="24"/>
        </w:rPr>
      </w:pPr>
      <w:r w:rsidRPr="006D087A">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087A" w:rsidRPr="006D087A" w:rsidRDefault="006D087A" w:rsidP="006D087A">
      <w:pPr>
        <w:pStyle w:val="af5"/>
        <w:tabs>
          <w:tab w:val="left" w:pos="976"/>
          <w:tab w:val="left" w:pos="1992"/>
          <w:tab w:val="left" w:pos="3722"/>
          <w:tab w:val="left" w:pos="4168"/>
          <w:tab w:val="left" w:pos="6676"/>
          <w:tab w:val="left" w:pos="8705"/>
        </w:tabs>
        <w:kinsoku w:val="0"/>
        <w:overflowPunct w:val="0"/>
        <w:spacing w:after="0" w:line="240" w:lineRule="auto"/>
        <w:ind w:right="2" w:firstLine="709"/>
        <w:contextualSpacing/>
        <w:jc w:val="both"/>
        <w:rPr>
          <w:sz w:val="24"/>
          <w:szCs w:val="24"/>
        </w:rPr>
      </w:pPr>
      <w:proofErr w:type="gramStart"/>
      <w:r w:rsidRPr="006D087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D087A" w:rsidRPr="006D087A" w:rsidRDefault="006D087A" w:rsidP="006D087A">
      <w:pPr>
        <w:pStyle w:val="af5"/>
        <w:tabs>
          <w:tab w:val="left" w:pos="976"/>
          <w:tab w:val="left" w:pos="1992"/>
          <w:tab w:val="left" w:pos="3722"/>
          <w:tab w:val="left" w:pos="4168"/>
          <w:tab w:val="left" w:pos="6676"/>
          <w:tab w:val="left" w:pos="8705"/>
        </w:tabs>
        <w:kinsoku w:val="0"/>
        <w:overflowPunct w:val="0"/>
        <w:spacing w:after="0" w:line="240" w:lineRule="auto"/>
        <w:ind w:right="2" w:firstLine="709"/>
        <w:contextualSpacing/>
        <w:jc w:val="both"/>
        <w:rPr>
          <w:sz w:val="24"/>
          <w:szCs w:val="24"/>
        </w:rPr>
      </w:pPr>
      <w:r w:rsidRPr="006D087A">
        <w:rPr>
          <w:sz w:val="24"/>
          <w:szCs w:val="24"/>
        </w:rPr>
        <w:t>1.11.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6D087A">
        <w:rPr>
          <w:sz w:val="24"/>
          <w:szCs w:val="24"/>
        </w:rPr>
        <w:t>телефона-автоинформатора</w:t>
      </w:r>
      <w:proofErr w:type="spellEnd"/>
      <w:r w:rsidRPr="006D087A">
        <w:rPr>
          <w:sz w:val="24"/>
          <w:szCs w:val="24"/>
        </w:rPr>
        <w:t xml:space="preserve"> (при наличии);</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 xml:space="preserve">в) адрес официального сайта, а также электронной почты </w:t>
      </w:r>
      <w:proofErr w:type="gramStart"/>
      <w:r w:rsidRPr="006D087A">
        <w:rPr>
          <w:sz w:val="24"/>
          <w:szCs w:val="24"/>
        </w:rPr>
        <w:t>и(</w:t>
      </w:r>
      <w:proofErr w:type="gramEnd"/>
      <w:r w:rsidRPr="006D087A">
        <w:rPr>
          <w:sz w:val="24"/>
          <w:szCs w:val="24"/>
        </w:rPr>
        <w:t>или) формы обратной связи Уполномоченного органа в сети«Интернет».</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D087A" w:rsidRPr="006D087A" w:rsidRDefault="006D087A" w:rsidP="006D087A">
      <w:pPr>
        <w:pStyle w:val="af5"/>
        <w:kinsoku w:val="0"/>
        <w:overflowPunct w:val="0"/>
        <w:spacing w:after="0" w:line="240" w:lineRule="auto"/>
        <w:ind w:right="2" w:firstLine="709"/>
        <w:contextualSpacing/>
        <w:jc w:val="both"/>
        <w:rPr>
          <w:sz w:val="24"/>
          <w:szCs w:val="24"/>
        </w:rPr>
      </w:pPr>
      <w:r w:rsidRPr="006D087A">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036BD" w:rsidRDefault="002036BD" w:rsidP="002036BD">
      <w:pPr>
        <w:pStyle w:val="11"/>
        <w:kinsoku w:val="0"/>
        <w:overflowPunct w:val="0"/>
        <w:ind w:left="0" w:right="2" w:firstLine="709"/>
        <w:contextualSpacing/>
        <w:rPr>
          <w:sz w:val="24"/>
          <w:szCs w:val="24"/>
        </w:rPr>
      </w:pPr>
      <w:bookmarkStart w:id="1" w:name="_Toc104681544"/>
    </w:p>
    <w:p w:rsidR="002036BD" w:rsidRPr="002036BD" w:rsidRDefault="002036BD" w:rsidP="002036BD">
      <w:pPr>
        <w:pStyle w:val="11"/>
        <w:kinsoku w:val="0"/>
        <w:overflowPunct w:val="0"/>
        <w:ind w:left="0" w:right="2"/>
        <w:contextualSpacing/>
        <w:rPr>
          <w:sz w:val="24"/>
          <w:szCs w:val="24"/>
        </w:rPr>
      </w:pPr>
      <w:r w:rsidRPr="002036BD">
        <w:rPr>
          <w:sz w:val="24"/>
          <w:szCs w:val="24"/>
        </w:rPr>
        <w:t>II. Стандарт предоставления муниципальной услуги</w:t>
      </w:r>
      <w:bookmarkEnd w:id="1"/>
    </w:p>
    <w:p w:rsidR="002036BD" w:rsidRPr="002036BD" w:rsidRDefault="002036BD" w:rsidP="002036BD">
      <w:pPr>
        <w:pStyle w:val="11"/>
        <w:kinsoku w:val="0"/>
        <w:overflowPunct w:val="0"/>
        <w:ind w:left="0" w:right="2" w:firstLine="709"/>
        <w:contextualSpacing/>
        <w:rPr>
          <w:sz w:val="24"/>
          <w:szCs w:val="24"/>
        </w:rPr>
      </w:pPr>
    </w:p>
    <w:p w:rsidR="002036BD" w:rsidRPr="00093757" w:rsidRDefault="002036BD" w:rsidP="002036BD">
      <w:pPr>
        <w:pStyle w:val="11"/>
        <w:kinsoku w:val="0"/>
        <w:overflowPunct w:val="0"/>
        <w:ind w:left="0" w:right="2"/>
        <w:contextualSpacing/>
        <w:outlineLvl w:val="1"/>
        <w:rPr>
          <w:b w:val="0"/>
          <w:sz w:val="24"/>
          <w:szCs w:val="24"/>
        </w:rPr>
      </w:pPr>
      <w:bookmarkStart w:id="2" w:name="_Toc104681545"/>
      <w:r w:rsidRPr="00093757">
        <w:rPr>
          <w:b w:val="0"/>
          <w:sz w:val="24"/>
          <w:szCs w:val="24"/>
        </w:rPr>
        <w:t>Наименование муниципальной услуги</w:t>
      </w:r>
      <w:bookmarkEnd w:id="2"/>
    </w:p>
    <w:p w:rsidR="002036BD" w:rsidRPr="002036BD" w:rsidRDefault="002036BD" w:rsidP="002036BD">
      <w:pPr>
        <w:autoSpaceDE w:val="0"/>
        <w:autoSpaceDN w:val="0"/>
        <w:adjustRightInd w:val="0"/>
        <w:spacing w:after="0" w:line="240" w:lineRule="auto"/>
        <w:ind w:firstLine="708"/>
        <w:jc w:val="center"/>
        <w:rPr>
          <w:rFonts w:ascii="PT Astra Serif" w:eastAsia="Calibri" w:hAnsi="PT Astra Serif"/>
          <w:b/>
          <w:sz w:val="24"/>
          <w:szCs w:val="24"/>
        </w:rPr>
      </w:pPr>
    </w:p>
    <w:p w:rsidR="002036BD" w:rsidRPr="002036BD" w:rsidRDefault="002036BD" w:rsidP="002036BD">
      <w:pPr>
        <w:pStyle w:val="a6"/>
        <w:numPr>
          <w:ilvl w:val="1"/>
          <w:numId w:val="21"/>
        </w:numPr>
        <w:autoSpaceDE w:val="0"/>
        <w:autoSpaceDN w:val="0"/>
        <w:adjustRightInd w:val="0"/>
        <w:spacing w:after="0" w:line="240" w:lineRule="auto"/>
        <w:ind w:left="0" w:firstLine="709"/>
        <w:contextualSpacing w:val="0"/>
        <w:jc w:val="both"/>
        <w:rPr>
          <w:rFonts w:eastAsia="Calibri"/>
          <w:color w:val="000000"/>
          <w:sz w:val="24"/>
          <w:szCs w:val="24"/>
        </w:rPr>
      </w:pPr>
      <w:r>
        <w:rPr>
          <w:rFonts w:eastAsia="Calibri"/>
          <w:color w:val="000000"/>
          <w:sz w:val="24"/>
          <w:szCs w:val="24"/>
        </w:rPr>
        <w:t>Наименование муниципальной услуги</w:t>
      </w:r>
      <w:r w:rsidRPr="002036BD">
        <w:rPr>
          <w:rFonts w:eastAsia="Calibri"/>
          <w:color w:val="000000"/>
          <w:sz w:val="24"/>
          <w:szCs w:val="24"/>
        </w:rPr>
        <w:t xml:space="preserve"> «</w:t>
      </w:r>
      <w:r w:rsidRPr="002036BD">
        <w:rPr>
          <w:rFonts w:ascii="PT Astra Serif" w:hAnsi="PT Astra Serif"/>
          <w:sz w:val="24"/>
          <w:szCs w:val="24"/>
        </w:rPr>
        <w:t xml:space="preserve">Предоставление земельного участка находящегося в </w:t>
      </w:r>
      <w:r>
        <w:rPr>
          <w:rFonts w:ascii="PT Astra Serif" w:hAnsi="PT Astra Serif"/>
          <w:sz w:val="24"/>
          <w:szCs w:val="24"/>
        </w:rPr>
        <w:t xml:space="preserve">государственной или </w:t>
      </w:r>
      <w:r w:rsidRPr="002036BD">
        <w:rPr>
          <w:rFonts w:ascii="PT Astra Serif" w:hAnsi="PT Astra Serif"/>
          <w:sz w:val="24"/>
          <w:szCs w:val="24"/>
        </w:rPr>
        <w:t>муниципальной собственности, гражданину или юридическому лицу в собственность бесплатно</w:t>
      </w:r>
      <w:r w:rsidRPr="002036BD">
        <w:rPr>
          <w:rFonts w:eastAsia="Calibri"/>
          <w:color w:val="000000"/>
          <w:sz w:val="24"/>
          <w:szCs w:val="24"/>
        </w:rPr>
        <w:t xml:space="preserve">». </w:t>
      </w:r>
    </w:p>
    <w:p w:rsidR="002036BD" w:rsidRPr="002036BD" w:rsidRDefault="002036BD" w:rsidP="002036BD">
      <w:pPr>
        <w:pStyle w:val="af5"/>
        <w:kinsoku w:val="0"/>
        <w:overflowPunct w:val="0"/>
        <w:spacing w:after="0" w:line="240" w:lineRule="auto"/>
        <w:ind w:right="2" w:firstLine="709"/>
        <w:contextualSpacing/>
        <w:jc w:val="both"/>
        <w:rPr>
          <w:sz w:val="24"/>
          <w:szCs w:val="24"/>
        </w:rPr>
      </w:pPr>
    </w:p>
    <w:p w:rsidR="002036BD" w:rsidRPr="00093757" w:rsidRDefault="002036BD" w:rsidP="002036BD">
      <w:pPr>
        <w:pStyle w:val="11"/>
        <w:kinsoku w:val="0"/>
        <w:overflowPunct w:val="0"/>
        <w:ind w:left="709" w:right="2"/>
        <w:contextualSpacing/>
        <w:outlineLvl w:val="1"/>
        <w:rPr>
          <w:b w:val="0"/>
          <w:bCs w:val="0"/>
          <w:sz w:val="24"/>
          <w:szCs w:val="24"/>
        </w:rPr>
      </w:pPr>
      <w:bookmarkStart w:id="3" w:name="_Toc104681546"/>
      <w:r w:rsidRPr="00093757">
        <w:rPr>
          <w:b w:val="0"/>
          <w:sz w:val="24"/>
          <w:szCs w:val="24"/>
        </w:rPr>
        <w:t xml:space="preserve">Наименование органа местного самоуправления, предоставляющего </w:t>
      </w:r>
      <w:r w:rsidRPr="00093757">
        <w:rPr>
          <w:b w:val="0"/>
          <w:bCs w:val="0"/>
          <w:sz w:val="24"/>
          <w:szCs w:val="24"/>
        </w:rPr>
        <w:t>муниципальную услугу</w:t>
      </w:r>
      <w:bookmarkEnd w:id="3"/>
    </w:p>
    <w:p w:rsidR="002036BD" w:rsidRPr="002036BD" w:rsidRDefault="002036BD" w:rsidP="002036BD">
      <w:pPr>
        <w:pStyle w:val="af5"/>
        <w:kinsoku w:val="0"/>
        <w:overflowPunct w:val="0"/>
        <w:spacing w:after="0" w:line="240" w:lineRule="auto"/>
        <w:ind w:right="2" w:firstLine="709"/>
        <w:contextualSpacing/>
        <w:jc w:val="both"/>
        <w:rPr>
          <w:b/>
          <w:bCs/>
          <w:sz w:val="24"/>
          <w:szCs w:val="24"/>
        </w:rPr>
      </w:pPr>
    </w:p>
    <w:p w:rsidR="002036BD" w:rsidRPr="002036BD" w:rsidRDefault="002036BD" w:rsidP="002036BD">
      <w:pPr>
        <w:pStyle w:val="af5"/>
        <w:widowControl w:val="0"/>
        <w:numPr>
          <w:ilvl w:val="1"/>
          <w:numId w:val="21"/>
        </w:numPr>
        <w:kinsoku w:val="0"/>
        <w:overflowPunct w:val="0"/>
        <w:autoSpaceDE w:val="0"/>
        <w:autoSpaceDN w:val="0"/>
        <w:adjustRightInd w:val="0"/>
        <w:spacing w:after="0" w:line="240" w:lineRule="auto"/>
        <w:ind w:left="0" w:right="2" w:firstLine="709"/>
        <w:jc w:val="both"/>
        <w:rPr>
          <w:sz w:val="24"/>
          <w:szCs w:val="24"/>
        </w:rPr>
      </w:pPr>
      <w:r w:rsidRPr="002036BD">
        <w:rPr>
          <w:sz w:val="24"/>
          <w:szCs w:val="24"/>
        </w:rPr>
        <w:t xml:space="preserve">Муниципальная услуга предоставляется администрацией сельского поселения </w:t>
      </w:r>
      <w:proofErr w:type="spellStart"/>
      <w:r>
        <w:rPr>
          <w:sz w:val="24"/>
          <w:szCs w:val="24"/>
        </w:rPr>
        <w:t>Мулымья</w:t>
      </w:r>
      <w:proofErr w:type="spellEnd"/>
      <w:r w:rsidRPr="002036BD">
        <w:rPr>
          <w:sz w:val="24"/>
          <w:szCs w:val="24"/>
        </w:rPr>
        <w:t>.</w:t>
      </w:r>
    </w:p>
    <w:p w:rsidR="002036BD" w:rsidRPr="002036BD" w:rsidRDefault="002036BD" w:rsidP="002036BD">
      <w:pPr>
        <w:pStyle w:val="af5"/>
        <w:widowControl w:val="0"/>
        <w:numPr>
          <w:ilvl w:val="1"/>
          <w:numId w:val="21"/>
        </w:numPr>
        <w:kinsoku w:val="0"/>
        <w:overflowPunct w:val="0"/>
        <w:autoSpaceDE w:val="0"/>
        <w:autoSpaceDN w:val="0"/>
        <w:adjustRightInd w:val="0"/>
        <w:spacing w:after="0" w:line="240" w:lineRule="auto"/>
        <w:ind w:left="0" w:right="2" w:firstLine="709"/>
        <w:jc w:val="both"/>
        <w:rPr>
          <w:sz w:val="24"/>
          <w:szCs w:val="24"/>
        </w:rPr>
      </w:pPr>
      <w:r w:rsidRPr="002036BD">
        <w:rPr>
          <w:rFonts w:eastAsia="Calibri"/>
          <w:color w:val="000000"/>
          <w:sz w:val="24"/>
          <w:szCs w:val="24"/>
        </w:rPr>
        <w:t xml:space="preserve">При предоставлении муниципальной услуги Уполномоченный орган взаимодействует </w:t>
      </w:r>
      <w:proofErr w:type="gramStart"/>
      <w:r w:rsidRPr="002036BD">
        <w:rPr>
          <w:rFonts w:eastAsia="Calibri"/>
          <w:color w:val="000000"/>
          <w:sz w:val="24"/>
          <w:szCs w:val="24"/>
        </w:rPr>
        <w:t>с</w:t>
      </w:r>
      <w:proofErr w:type="gramEnd"/>
      <w:r w:rsidRPr="002036BD">
        <w:rPr>
          <w:rFonts w:eastAsia="Calibri"/>
          <w:color w:val="000000"/>
          <w:sz w:val="24"/>
          <w:szCs w:val="24"/>
        </w:rPr>
        <w:t xml:space="preserve">: </w:t>
      </w:r>
    </w:p>
    <w:p w:rsidR="002036BD" w:rsidRPr="002036BD" w:rsidRDefault="002036BD" w:rsidP="002036BD">
      <w:pPr>
        <w:pStyle w:val="af5"/>
        <w:widowControl w:val="0"/>
        <w:kinsoku w:val="0"/>
        <w:overflowPunct w:val="0"/>
        <w:autoSpaceDE w:val="0"/>
        <w:autoSpaceDN w:val="0"/>
        <w:adjustRightInd w:val="0"/>
        <w:spacing w:after="0" w:line="240" w:lineRule="auto"/>
        <w:ind w:right="2" w:firstLine="709"/>
        <w:jc w:val="both"/>
        <w:rPr>
          <w:sz w:val="24"/>
          <w:szCs w:val="24"/>
        </w:rPr>
      </w:pPr>
      <w:r w:rsidRPr="002036BD">
        <w:rPr>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2036BD" w:rsidRPr="002036BD" w:rsidRDefault="002036BD" w:rsidP="002036BD">
      <w:pPr>
        <w:pStyle w:val="af5"/>
        <w:widowControl w:val="0"/>
        <w:kinsoku w:val="0"/>
        <w:overflowPunct w:val="0"/>
        <w:autoSpaceDE w:val="0"/>
        <w:autoSpaceDN w:val="0"/>
        <w:adjustRightInd w:val="0"/>
        <w:spacing w:after="0" w:line="240" w:lineRule="auto"/>
        <w:ind w:right="2" w:firstLine="709"/>
        <w:jc w:val="both"/>
        <w:rPr>
          <w:sz w:val="24"/>
          <w:szCs w:val="24"/>
        </w:rPr>
      </w:pPr>
      <w:r w:rsidRPr="002036BD">
        <w:rPr>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2036BD" w:rsidRPr="002036BD" w:rsidRDefault="002036BD" w:rsidP="002036BD">
      <w:pPr>
        <w:pStyle w:val="af5"/>
        <w:widowControl w:val="0"/>
        <w:kinsoku w:val="0"/>
        <w:overflowPunct w:val="0"/>
        <w:autoSpaceDE w:val="0"/>
        <w:autoSpaceDN w:val="0"/>
        <w:adjustRightInd w:val="0"/>
        <w:spacing w:after="0" w:line="240" w:lineRule="auto"/>
        <w:ind w:right="2" w:firstLine="709"/>
        <w:jc w:val="both"/>
        <w:rPr>
          <w:sz w:val="24"/>
          <w:szCs w:val="24"/>
        </w:rPr>
      </w:pPr>
      <w:r w:rsidRPr="002036BD">
        <w:rPr>
          <w:sz w:val="24"/>
          <w:szCs w:val="24"/>
        </w:rPr>
        <w:t xml:space="preserve">2.3.3. Иными органами государственной власти, органами государственной власти, </w:t>
      </w:r>
      <w:r w:rsidRPr="002036BD">
        <w:rPr>
          <w:sz w:val="24"/>
          <w:szCs w:val="24"/>
        </w:rPr>
        <w:lastRenderedPageBreak/>
        <w:t>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2036BD" w:rsidRPr="002036BD" w:rsidRDefault="002036BD" w:rsidP="002036BD">
      <w:pPr>
        <w:pStyle w:val="af5"/>
        <w:widowControl w:val="0"/>
        <w:kinsoku w:val="0"/>
        <w:overflowPunct w:val="0"/>
        <w:autoSpaceDE w:val="0"/>
        <w:autoSpaceDN w:val="0"/>
        <w:adjustRightInd w:val="0"/>
        <w:spacing w:after="0" w:line="240" w:lineRule="auto"/>
        <w:ind w:right="2" w:firstLine="709"/>
        <w:jc w:val="both"/>
        <w:rPr>
          <w:sz w:val="24"/>
          <w:szCs w:val="24"/>
        </w:rPr>
      </w:pPr>
      <w:r w:rsidRPr="002036BD">
        <w:rPr>
          <w:rFonts w:eastAsia="Calibri"/>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036BD" w:rsidRPr="00093757" w:rsidRDefault="002036BD" w:rsidP="002036BD">
      <w:pPr>
        <w:pStyle w:val="11"/>
        <w:kinsoku w:val="0"/>
        <w:overflowPunct w:val="0"/>
        <w:ind w:left="0" w:right="2"/>
        <w:outlineLvl w:val="1"/>
        <w:rPr>
          <w:b w:val="0"/>
          <w:sz w:val="24"/>
          <w:szCs w:val="24"/>
        </w:rPr>
      </w:pPr>
      <w:bookmarkStart w:id="4" w:name="_Toc104681547"/>
      <w:r w:rsidRPr="002036BD">
        <w:rPr>
          <w:sz w:val="24"/>
          <w:szCs w:val="24"/>
        </w:rPr>
        <w:br/>
      </w:r>
      <w:r w:rsidRPr="00093757">
        <w:rPr>
          <w:b w:val="0"/>
          <w:sz w:val="24"/>
          <w:szCs w:val="24"/>
        </w:rPr>
        <w:t>Результат предоставления муниципальной услуги</w:t>
      </w:r>
      <w:bookmarkEnd w:id="4"/>
    </w:p>
    <w:p w:rsidR="002036BD" w:rsidRPr="002036BD" w:rsidRDefault="002036BD" w:rsidP="002036BD">
      <w:pPr>
        <w:pStyle w:val="11"/>
        <w:kinsoku w:val="0"/>
        <w:overflowPunct w:val="0"/>
        <w:ind w:left="360" w:right="2"/>
        <w:jc w:val="left"/>
        <w:outlineLvl w:val="1"/>
        <w:rPr>
          <w:sz w:val="24"/>
          <w:szCs w:val="24"/>
        </w:rPr>
      </w:pP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bookmarkStart w:id="5" w:name="_Toc104681548"/>
      <w:r w:rsidRPr="002036BD">
        <w:rPr>
          <w:rFonts w:eastAsia="Calibri"/>
          <w:color w:val="000000"/>
          <w:sz w:val="24"/>
          <w:szCs w:val="24"/>
        </w:rPr>
        <w:t xml:space="preserve">2.4.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2.4.1. решение о предоставлении земельного участка, находящегося в </w:t>
      </w:r>
      <w:r w:rsidR="008B09C0">
        <w:rPr>
          <w:sz w:val="24"/>
          <w:szCs w:val="24"/>
        </w:rPr>
        <w:t xml:space="preserve">государственной или </w:t>
      </w:r>
      <w:r w:rsidRPr="008B09C0">
        <w:rPr>
          <w:sz w:val="24"/>
          <w:szCs w:val="24"/>
        </w:rPr>
        <w:t>муниципальной</w:t>
      </w:r>
      <w:r w:rsidRPr="002036BD">
        <w:rPr>
          <w:sz w:val="24"/>
          <w:szCs w:val="24"/>
        </w:rPr>
        <w:t xml:space="preserve"> собственности, в собственность бесплатно по форме согласно Приложению </w:t>
      </w:r>
      <w:r w:rsidRPr="008B09C0">
        <w:rPr>
          <w:sz w:val="24"/>
          <w:szCs w:val="24"/>
        </w:rPr>
        <w:t>№ 2</w:t>
      </w:r>
      <w:r w:rsidRPr="002036BD">
        <w:rPr>
          <w:sz w:val="24"/>
          <w:szCs w:val="24"/>
        </w:rPr>
        <w:t xml:space="preserve"> к настоящему Административному регламенту;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2.4.2. решение об отказе в предоставлении услуги по форме согласно Приложению </w:t>
      </w:r>
      <w:r w:rsidRPr="008B09C0">
        <w:rPr>
          <w:sz w:val="24"/>
          <w:szCs w:val="24"/>
        </w:rPr>
        <w:t>№ 3</w:t>
      </w:r>
      <w:r w:rsidRPr="002036BD">
        <w:rPr>
          <w:sz w:val="24"/>
          <w:szCs w:val="24"/>
        </w:rPr>
        <w:t xml:space="preserve"> к настоящему Административному регламенту.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2.5. Документом, содержащим решение о предоставление </w:t>
      </w:r>
      <w:r w:rsidRPr="008B09C0">
        <w:rPr>
          <w:sz w:val="24"/>
          <w:szCs w:val="24"/>
        </w:rPr>
        <w:t>муниципальной</w:t>
      </w:r>
      <w:r w:rsidRPr="002036BD">
        <w:rPr>
          <w:sz w:val="24"/>
          <w:szCs w:val="24"/>
        </w:rPr>
        <w:t xml:space="preserve"> услуги, на основании которого Заявителю предоставляются результаты, указанные в пункте 2.4 настоящего Административного регламента, является правовой акт Уполномоченного органа, содержащий такие реквизиты, как номер и дата.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2.6. Результаты муниципальной услуги, указанные в пункте 2.4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(далее - УКЭП) должностного лица</w:t>
      </w:r>
      <w:r w:rsidRPr="002036BD">
        <w:rPr>
          <w:rFonts w:ascii="AAAAAE+TimesNewRomanPSMT" w:hAnsi="AAAAAE+TimesNewRomanPSMT" w:cs="AAAAAE+TimesNewRomanPSMT"/>
          <w:sz w:val="24"/>
          <w:szCs w:val="24"/>
        </w:rPr>
        <w:t xml:space="preserve">, </w:t>
      </w:r>
      <w:r w:rsidRPr="002036BD">
        <w:rPr>
          <w:sz w:val="24"/>
          <w:szCs w:val="24"/>
        </w:rPr>
        <w:t>уполномоченного на принятие решения.</w:t>
      </w:r>
    </w:p>
    <w:p w:rsidR="002036BD" w:rsidRPr="002036BD" w:rsidRDefault="002036BD" w:rsidP="002036BD">
      <w:pPr>
        <w:autoSpaceDE w:val="0"/>
        <w:autoSpaceDN w:val="0"/>
        <w:adjustRightInd w:val="0"/>
        <w:spacing w:after="0" w:line="240" w:lineRule="auto"/>
        <w:ind w:firstLine="709"/>
        <w:jc w:val="both"/>
        <w:rPr>
          <w:sz w:val="24"/>
          <w:szCs w:val="24"/>
        </w:rPr>
      </w:pPr>
    </w:p>
    <w:p w:rsidR="002036BD" w:rsidRPr="00093757" w:rsidRDefault="002036BD" w:rsidP="002036BD">
      <w:pPr>
        <w:widowControl w:val="0"/>
        <w:kinsoku w:val="0"/>
        <w:overflowPunct w:val="0"/>
        <w:autoSpaceDE w:val="0"/>
        <w:autoSpaceDN w:val="0"/>
        <w:adjustRightInd w:val="0"/>
        <w:spacing w:after="0" w:line="240" w:lineRule="auto"/>
        <w:ind w:right="2"/>
        <w:jc w:val="center"/>
        <w:outlineLvl w:val="1"/>
        <w:rPr>
          <w:bCs/>
          <w:sz w:val="24"/>
          <w:szCs w:val="24"/>
        </w:rPr>
      </w:pPr>
      <w:r w:rsidRPr="00093757">
        <w:rPr>
          <w:sz w:val="24"/>
          <w:szCs w:val="24"/>
        </w:rPr>
        <w:t>Срок предоставления муниципальной услуги</w:t>
      </w:r>
      <w:bookmarkEnd w:id="5"/>
    </w:p>
    <w:p w:rsidR="002036BD" w:rsidRPr="002036BD" w:rsidRDefault="002036BD" w:rsidP="002036BD">
      <w:pPr>
        <w:pStyle w:val="a6"/>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after="0" w:line="240" w:lineRule="auto"/>
        <w:ind w:left="1069" w:right="2"/>
        <w:jc w:val="both"/>
        <w:rPr>
          <w:b/>
          <w:bCs/>
          <w:sz w:val="24"/>
          <w:szCs w:val="24"/>
        </w:rPr>
      </w:pPr>
    </w:p>
    <w:p w:rsidR="002036BD" w:rsidRPr="002036BD" w:rsidRDefault="002036BD" w:rsidP="002036BD">
      <w:pPr>
        <w:autoSpaceDE w:val="0"/>
        <w:autoSpaceDN w:val="0"/>
        <w:adjustRightInd w:val="0"/>
        <w:spacing w:after="0" w:line="240" w:lineRule="auto"/>
        <w:ind w:firstLine="709"/>
        <w:jc w:val="both"/>
        <w:rPr>
          <w:sz w:val="24"/>
          <w:szCs w:val="24"/>
        </w:rPr>
      </w:pPr>
      <w:r w:rsidRPr="002036BD">
        <w:rPr>
          <w:rFonts w:eastAsia="Calibri"/>
          <w:color w:val="000000"/>
          <w:sz w:val="24"/>
          <w:szCs w:val="24"/>
        </w:rPr>
        <w:t xml:space="preserve">2.7. </w:t>
      </w:r>
      <w:r w:rsidRPr="002036BD">
        <w:rPr>
          <w:sz w:val="24"/>
          <w:szCs w:val="24"/>
        </w:rPr>
        <w:t xml:space="preserve">Срок предоставления муниципальной услуги определяется в соответствии с Земельным кодексом Российской Федерации. </w:t>
      </w:r>
    </w:p>
    <w:p w:rsidR="002036BD" w:rsidRPr="002036BD" w:rsidRDefault="002036BD" w:rsidP="002036BD">
      <w:pPr>
        <w:widowControl w:val="0"/>
        <w:kinsoku w:val="0"/>
        <w:overflowPunct w:val="0"/>
        <w:autoSpaceDE w:val="0"/>
        <w:autoSpaceDN w:val="0"/>
        <w:adjustRightInd w:val="0"/>
        <w:spacing w:after="0" w:line="240" w:lineRule="auto"/>
        <w:ind w:right="2"/>
        <w:jc w:val="both"/>
        <w:rPr>
          <w:sz w:val="24"/>
          <w:szCs w:val="24"/>
        </w:rPr>
      </w:pPr>
    </w:p>
    <w:p w:rsidR="002036BD" w:rsidRPr="00093757" w:rsidRDefault="002036BD" w:rsidP="002036BD">
      <w:pPr>
        <w:pStyle w:val="11"/>
        <w:kinsoku w:val="0"/>
        <w:overflowPunct w:val="0"/>
        <w:ind w:left="0" w:right="2"/>
        <w:outlineLvl w:val="1"/>
        <w:rPr>
          <w:b w:val="0"/>
          <w:sz w:val="24"/>
          <w:szCs w:val="24"/>
        </w:rPr>
      </w:pPr>
      <w:bookmarkStart w:id="6" w:name="_Toc104681549"/>
      <w:r w:rsidRPr="00093757">
        <w:rPr>
          <w:b w:val="0"/>
          <w:color w:val="000000"/>
          <w:sz w:val="24"/>
          <w:szCs w:val="24"/>
          <w:shd w:val="clear" w:color="auto" w:fill="FFFFFF"/>
        </w:rPr>
        <w:t>Правовые основания для предоставления муниципальной услуги</w:t>
      </w:r>
      <w:bookmarkEnd w:id="6"/>
    </w:p>
    <w:p w:rsidR="002036BD" w:rsidRPr="002036BD" w:rsidRDefault="002036BD" w:rsidP="002036BD">
      <w:pPr>
        <w:pStyle w:val="af5"/>
        <w:kinsoku w:val="0"/>
        <w:overflowPunct w:val="0"/>
        <w:spacing w:after="0" w:line="240" w:lineRule="auto"/>
        <w:ind w:right="2" w:firstLine="709"/>
        <w:jc w:val="both"/>
        <w:rPr>
          <w:b/>
          <w:bCs/>
          <w:sz w:val="24"/>
          <w:szCs w:val="24"/>
        </w:rPr>
      </w:pPr>
    </w:p>
    <w:p w:rsidR="002036BD" w:rsidRPr="002036BD" w:rsidRDefault="002036BD" w:rsidP="002036BD">
      <w:pPr>
        <w:pStyle w:val="a6"/>
        <w:widowControl w:val="0"/>
        <w:numPr>
          <w:ilvl w:val="1"/>
          <w:numId w:val="22"/>
        </w:numPr>
        <w:kinsoku w:val="0"/>
        <w:overflowPunct w:val="0"/>
        <w:autoSpaceDE w:val="0"/>
        <w:autoSpaceDN w:val="0"/>
        <w:adjustRightInd w:val="0"/>
        <w:spacing w:after="0" w:line="240" w:lineRule="auto"/>
        <w:ind w:left="0" w:right="2" w:firstLine="709"/>
        <w:contextualSpacing w:val="0"/>
        <w:jc w:val="both"/>
        <w:rPr>
          <w:sz w:val="24"/>
          <w:szCs w:val="24"/>
        </w:rPr>
      </w:pPr>
      <w:r w:rsidRPr="002036BD">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036BD" w:rsidRPr="002036BD" w:rsidRDefault="002036BD" w:rsidP="002036BD">
      <w:pPr>
        <w:autoSpaceDE w:val="0"/>
        <w:autoSpaceDN w:val="0"/>
        <w:adjustRightInd w:val="0"/>
        <w:spacing w:after="0" w:line="240" w:lineRule="auto"/>
        <w:ind w:firstLine="708"/>
        <w:jc w:val="both"/>
        <w:rPr>
          <w:rFonts w:ascii="PT Astra Serif" w:eastAsia="Calibri" w:hAnsi="PT Astra Serif"/>
          <w:bCs/>
          <w:sz w:val="24"/>
          <w:szCs w:val="24"/>
        </w:rPr>
      </w:pPr>
    </w:p>
    <w:p w:rsidR="002036BD" w:rsidRPr="00093757" w:rsidRDefault="002036BD" w:rsidP="002036BD">
      <w:pPr>
        <w:pStyle w:val="11"/>
        <w:kinsoku w:val="0"/>
        <w:overflowPunct w:val="0"/>
        <w:ind w:left="0" w:right="2"/>
        <w:outlineLvl w:val="1"/>
        <w:rPr>
          <w:b w:val="0"/>
          <w:color w:val="000000"/>
          <w:sz w:val="24"/>
          <w:szCs w:val="24"/>
          <w:shd w:val="clear" w:color="auto" w:fill="FFFFFF"/>
        </w:rPr>
      </w:pPr>
      <w:bookmarkStart w:id="7" w:name="_Toc104681550"/>
      <w:r w:rsidRPr="00093757">
        <w:rPr>
          <w:b w:val="0"/>
          <w:color w:val="000000"/>
          <w:sz w:val="24"/>
          <w:szCs w:val="24"/>
          <w:shd w:val="clear" w:color="auto" w:fill="FFFFFF"/>
        </w:rPr>
        <w:t>Исчерпывающий перечень документов, необходимых для предоставления муниципальной услуги</w:t>
      </w:r>
      <w:bookmarkEnd w:id="7"/>
    </w:p>
    <w:p w:rsidR="002036BD" w:rsidRPr="002036BD" w:rsidRDefault="002036BD" w:rsidP="002036BD">
      <w:pPr>
        <w:autoSpaceDE w:val="0"/>
        <w:autoSpaceDN w:val="0"/>
        <w:adjustRightInd w:val="0"/>
        <w:spacing w:after="0" w:line="240" w:lineRule="auto"/>
        <w:rPr>
          <w:rFonts w:eastAsia="Calibri"/>
          <w:color w:val="000000"/>
          <w:sz w:val="24"/>
          <w:szCs w:val="24"/>
        </w:rPr>
      </w:pP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w:t>
      </w:r>
      <w:r w:rsidRPr="008B09C0">
        <w:rPr>
          <w:rFonts w:eastAsia="Calibri"/>
          <w:color w:val="000000"/>
          <w:sz w:val="24"/>
          <w:szCs w:val="24"/>
        </w:rPr>
        <w:t>№ 4</w:t>
      </w:r>
      <w:r w:rsidRPr="002036BD">
        <w:rPr>
          <w:rFonts w:eastAsia="Calibri"/>
          <w:color w:val="000000"/>
          <w:sz w:val="24"/>
          <w:szCs w:val="24"/>
        </w:rPr>
        <w:t xml:space="preserve"> к настоящему Административному регламенту одним из следующих способов по личному усмотрению: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2.9.1. в электронной форме посредством ЕПГУ.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proofErr w:type="gramStart"/>
      <w:r w:rsidRPr="002036BD">
        <w:rPr>
          <w:rFonts w:eastAsia="Calibri"/>
          <w:color w:val="000000"/>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2036BD">
        <w:rPr>
          <w:rFonts w:eastAsia="Calibri"/>
          <w:color w:val="000000"/>
          <w:sz w:val="24"/>
          <w:szCs w:val="24"/>
        </w:rPr>
        <w:t xml:space="preserve"> установленном Правительством Российской Федерации порядке обеспечивают </w:t>
      </w:r>
      <w:r w:rsidRPr="002036BD">
        <w:rPr>
          <w:rFonts w:eastAsia="Calibri"/>
          <w:color w:val="000000"/>
          <w:sz w:val="24"/>
          <w:szCs w:val="24"/>
        </w:rPr>
        <w:lastRenderedPageBreak/>
        <w:t xml:space="preserve">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б) Заявление направляется Заявителем вместе с прикрепленными электронными документами, </w:t>
      </w:r>
      <w:r w:rsidRPr="002036BD">
        <w:rPr>
          <w:rFonts w:eastAsia="Calibri"/>
          <w:sz w:val="24"/>
          <w:szCs w:val="24"/>
        </w:rPr>
        <w:t xml:space="preserve">указанными в подпунктах 2 – 12 пункта 2.10 настоящего Административного регламента. </w:t>
      </w:r>
      <w:proofErr w:type="gramStart"/>
      <w:r w:rsidRPr="002036BD">
        <w:rPr>
          <w:rFonts w:eastAsia="Calibri"/>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2036BD">
        <w:rPr>
          <w:rFonts w:eastAsia="Calibri"/>
          <w:sz w:val="24"/>
          <w:szCs w:val="24"/>
        </w:rPr>
        <w:t xml:space="preserve"> </w:t>
      </w:r>
      <w:proofErr w:type="gramStart"/>
      <w:r w:rsidRPr="002036BD">
        <w:rPr>
          <w:rFonts w:eastAsia="Calibri"/>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2036BD">
        <w:rPr>
          <w:rFonts w:eastAsia="Calibri"/>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sz w:val="24"/>
          <w:szCs w:val="24"/>
        </w:rPr>
        <w:t xml:space="preserve">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2.10. </w:t>
      </w:r>
      <w:r w:rsidRPr="002036BD">
        <w:rPr>
          <w:rFonts w:eastAsia="Calibri"/>
          <w:sz w:val="24"/>
          <w:szCs w:val="24"/>
        </w:rPr>
        <w:t xml:space="preserve">С заявлением о предоставлении муниципальной услуги Заявитель самостоятельно </w:t>
      </w:r>
      <w:proofErr w:type="gramStart"/>
      <w:r w:rsidRPr="002036BD">
        <w:rPr>
          <w:rFonts w:eastAsia="Calibri"/>
          <w:sz w:val="24"/>
          <w:szCs w:val="24"/>
        </w:rPr>
        <w:t>предоставляет следующие документы</w:t>
      </w:r>
      <w:proofErr w:type="gramEnd"/>
      <w:r w:rsidRPr="002036BD">
        <w:rPr>
          <w:rFonts w:eastAsia="Calibri"/>
          <w:sz w:val="24"/>
          <w:szCs w:val="24"/>
        </w:rPr>
        <w:t xml:space="preserve">, необходимые для оказания муниципальной услуги и обязательные для предоставления: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sz w:val="24"/>
          <w:szCs w:val="24"/>
        </w:rPr>
        <w:t xml:space="preserve">1) заявление о предоставлении муниципальной услуги. </w:t>
      </w:r>
      <w:proofErr w:type="gramStart"/>
      <w:r w:rsidRPr="002036BD">
        <w:rPr>
          <w:rFonts w:eastAsia="Calibri"/>
          <w:sz w:val="24"/>
          <w:szCs w:val="24"/>
        </w:rPr>
        <w:t xml:space="preserve">В случае подачи заявления в электронной форме посредством ЕПГУ в соответствии с подпунктом «а» пункта 2.9.1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roofErr w:type="gramEnd"/>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sz w:val="24"/>
          <w:szCs w:val="24"/>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2036BD">
        <w:rPr>
          <w:rFonts w:eastAsia="Calibri"/>
          <w:sz w:val="24"/>
          <w:szCs w:val="24"/>
        </w:rPr>
        <w:t>документа, удостоверяющего личность Заинтересованного лица формируются</w:t>
      </w:r>
      <w:proofErr w:type="gramEnd"/>
      <w:r w:rsidRPr="002036BD">
        <w:rPr>
          <w:rFonts w:eastAsia="Calibri"/>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3) документ, подтверждающий полномочия представителя действовать от имени заявителя - </w:t>
      </w:r>
      <w:proofErr w:type="gramStart"/>
      <w:r w:rsidRPr="002036BD">
        <w:rPr>
          <w:sz w:val="24"/>
          <w:szCs w:val="24"/>
        </w:rPr>
        <w:t>случае</w:t>
      </w:r>
      <w:proofErr w:type="gramEnd"/>
      <w:r w:rsidRPr="002036BD">
        <w:rPr>
          <w:sz w:val="24"/>
          <w:szCs w:val="24"/>
        </w:rPr>
        <w:t xml:space="preserve">, если заявление подается представителем.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6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При обращении посредством ЕПГУ указанный документ, выданный: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а) организацией, удостоверяется УКЭП правомочного должностного лица организации;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б) физическим лицом, - УКЭП нотариуса с приложением файла </w:t>
      </w:r>
      <w:proofErr w:type="gramStart"/>
      <w:r w:rsidRPr="002036BD">
        <w:rPr>
          <w:sz w:val="24"/>
          <w:szCs w:val="24"/>
        </w:rPr>
        <w:t>открепленной</w:t>
      </w:r>
      <w:proofErr w:type="gramEnd"/>
      <w:r w:rsidRPr="002036BD">
        <w:rPr>
          <w:sz w:val="24"/>
          <w:szCs w:val="24"/>
        </w:rPr>
        <w:t xml:space="preserve"> УКЭП в формате </w:t>
      </w:r>
      <w:proofErr w:type="spellStart"/>
      <w:r w:rsidRPr="002036BD">
        <w:rPr>
          <w:sz w:val="24"/>
          <w:szCs w:val="24"/>
        </w:rPr>
        <w:t>sig</w:t>
      </w:r>
      <w:proofErr w:type="spellEnd"/>
      <w:r w:rsidRPr="002036BD">
        <w:rPr>
          <w:sz w:val="24"/>
          <w:szCs w:val="24"/>
        </w:rPr>
        <w:t xml:space="preserve">;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lastRenderedPageBreak/>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6) договор о развитии застроенной территории, если обращается лицо, с которым заключен договор о развитии застроенной территории;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2036BD" w:rsidRPr="002036BD" w:rsidRDefault="002036BD" w:rsidP="002036BD">
      <w:pPr>
        <w:autoSpaceDE w:val="0"/>
        <w:autoSpaceDN w:val="0"/>
        <w:adjustRightInd w:val="0"/>
        <w:spacing w:after="0" w:line="240" w:lineRule="auto"/>
        <w:ind w:firstLine="709"/>
        <w:jc w:val="both"/>
        <w:rPr>
          <w:sz w:val="24"/>
          <w:szCs w:val="24"/>
        </w:rPr>
      </w:pPr>
      <w:proofErr w:type="gramStart"/>
      <w:r w:rsidRPr="002036BD">
        <w:rPr>
          <w:sz w:val="24"/>
          <w:szCs w:val="24"/>
        </w:rPr>
        <w:t xml:space="preserve">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roofErr w:type="gramEnd"/>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2036BD" w:rsidRPr="002036BD" w:rsidRDefault="002036BD" w:rsidP="002036BD">
      <w:pPr>
        <w:autoSpaceDE w:val="0"/>
        <w:autoSpaceDN w:val="0"/>
        <w:adjustRightInd w:val="0"/>
        <w:spacing w:after="0" w:line="240" w:lineRule="auto"/>
        <w:ind w:firstLine="709"/>
        <w:jc w:val="both"/>
        <w:rPr>
          <w:rFonts w:ascii="Calibri" w:hAnsi="Calibri" w:cs="AAAAAE+TimesNewRomanPSMT"/>
          <w:sz w:val="24"/>
          <w:szCs w:val="24"/>
        </w:rPr>
      </w:pPr>
      <w:r w:rsidRPr="002036BD">
        <w:rPr>
          <w:sz w:val="24"/>
          <w:szCs w:val="24"/>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2036BD">
        <w:rPr>
          <w:rFonts w:ascii="AAAAAE+TimesNewRomanPSMT" w:hAnsi="AAAAAE+TimesNewRomanPSMT" w:cs="AAAAAE+TimesNewRomanPSMT"/>
          <w:sz w:val="24"/>
          <w:szCs w:val="24"/>
        </w:rPr>
        <w:t xml:space="preserve">, </w:t>
      </w:r>
      <w:r w:rsidRPr="002036BD">
        <w:rPr>
          <w:sz w:val="24"/>
          <w:szCs w:val="24"/>
        </w:rPr>
        <w:t>следующие документы, необходимые для оказания муниципальной услуги</w:t>
      </w:r>
      <w:r w:rsidRPr="002036BD">
        <w:rPr>
          <w:rFonts w:ascii="AAAAAE+TimesNewRomanPSMT" w:hAnsi="AAAAAE+TimesNewRomanPSMT" w:cs="AAAAAE+TimesNewRomanPSMT"/>
          <w:sz w:val="24"/>
          <w:szCs w:val="24"/>
        </w:rPr>
        <w:t xml:space="preserve">: </w:t>
      </w:r>
    </w:p>
    <w:p w:rsidR="002036BD" w:rsidRPr="002036BD" w:rsidRDefault="002036BD" w:rsidP="002036BD">
      <w:pPr>
        <w:autoSpaceDE w:val="0"/>
        <w:autoSpaceDN w:val="0"/>
        <w:adjustRightInd w:val="0"/>
        <w:spacing w:after="0" w:line="240" w:lineRule="auto"/>
        <w:ind w:firstLine="709"/>
        <w:jc w:val="both"/>
        <w:rPr>
          <w:rFonts w:ascii="Calibri" w:hAnsi="Calibri" w:cs="AAAAAE+TimesNewRomanPSMT"/>
          <w:sz w:val="24"/>
          <w:szCs w:val="24"/>
        </w:rPr>
      </w:pPr>
      <w:r w:rsidRPr="002036BD">
        <w:rPr>
          <w:rFonts w:ascii="AAAAAE+TimesNewRomanPSMT" w:hAnsi="AAAAAE+TimesNewRomanPSMT" w:cs="AAAAAE+TimesNewRomanPSMT"/>
          <w:sz w:val="24"/>
          <w:szCs w:val="24"/>
        </w:rPr>
        <w:t xml:space="preserve">1) </w:t>
      </w:r>
      <w:r w:rsidRPr="002036BD">
        <w:rPr>
          <w:sz w:val="24"/>
          <w:szCs w:val="24"/>
        </w:rPr>
        <w:t>выписка из Единого государственного реестра юридических лиц о юридическом лице, являющемся заявителем</w:t>
      </w:r>
      <w:r w:rsidRPr="002036BD">
        <w:rPr>
          <w:rFonts w:ascii="AAAAAE+TimesNewRomanPSMT" w:hAnsi="AAAAAE+TimesNewRomanPSMT" w:cs="AAAAAE+TimesNewRomanPSMT"/>
          <w:sz w:val="24"/>
          <w:szCs w:val="24"/>
        </w:rPr>
        <w:t xml:space="preserve">; </w:t>
      </w:r>
    </w:p>
    <w:p w:rsidR="002036BD" w:rsidRPr="002036BD" w:rsidRDefault="002036BD" w:rsidP="002036BD">
      <w:pPr>
        <w:autoSpaceDE w:val="0"/>
        <w:autoSpaceDN w:val="0"/>
        <w:adjustRightInd w:val="0"/>
        <w:spacing w:after="0" w:line="240" w:lineRule="auto"/>
        <w:ind w:firstLine="709"/>
        <w:jc w:val="both"/>
        <w:rPr>
          <w:rFonts w:ascii="Calibri" w:hAnsi="Calibri" w:cs="AAAAAE+TimesNewRomanPSMT"/>
          <w:sz w:val="24"/>
          <w:szCs w:val="24"/>
        </w:rPr>
      </w:pPr>
      <w:r w:rsidRPr="002036BD">
        <w:rPr>
          <w:rFonts w:ascii="AAAAAE+TimesNewRomanPSMT" w:hAnsi="AAAAAE+TimesNewRomanPSMT" w:cs="AAAAAE+TimesNewRomanPSMT"/>
          <w:sz w:val="24"/>
          <w:szCs w:val="24"/>
        </w:rPr>
        <w:t xml:space="preserve">2) </w:t>
      </w:r>
      <w:r w:rsidRPr="002036BD">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r w:rsidRPr="002036BD">
        <w:rPr>
          <w:rFonts w:ascii="AAAAAE+TimesNewRomanPSMT" w:hAnsi="AAAAAE+TimesNewRomanPSMT" w:cs="AAAAAE+TimesNewRomanPSMT"/>
          <w:sz w:val="24"/>
          <w:szCs w:val="24"/>
        </w:rPr>
        <w:t>;</w:t>
      </w:r>
    </w:p>
    <w:p w:rsidR="002036BD" w:rsidRPr="002036BD" w:rsidRDefault="002036BD" w:rsidP="002036BD">
      <w:pPr>
        <w:autoSpaceDE w:val="0"/>
        <w:autoSpaceDN w:val="0"/>
        <w:adjustRightInd w:val="0"/>
        <w:spacing w:after="0" w:line="240" w:lineRule="auto"/>
        <w:ind w:firstLine="709"/>
        <w:jc w:val="both"/>
        <w:rPr>
          <w:rFonts w:ascii="Calibri" w:hAnsi="Calibri" w:cs="AAAAAE+TimesNewRomanPSMT"/>
          <w:sz w:val="24"/>
          <w:szCs w:val="24"/>
        </w:rPr>
      </w:pPr>
      <w:r w:rsidRPr="002036BD">
        <w:rPr>
          <w:rFonts w:ascii="AAAAAE+TimesNewRomanPSMT" w:hAnsi="AAAAAE+TimesNewRomanPSMT" w:cs="AAAAAE+TimesNewRomanPSMT"/>
          <w:sz w:val="24"/>
          <w:szCs w:val="24"/>
        </w:rPr>
        <w:t xml:space="preserve">3) </w:t>
      </w:r>
      <w:r w:rsidRPr="002036BD">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r w:rsidRPr="002036BD">
        <w:rPr>
          <w:rFonts w:ascii="AAAAAE+TimesNewRomanPSMT" w:hAnsi="AAAAAE+TimesNewRomanPSMT" w:cs="AAAAAE+TimesNewRomanPSMT"/>
          <w:sz w:val="24"/>
          <w:szCs w:val="24"/>
        </w:rPr>
        <w:t xml:space="preserve">;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rFonts w:ascii="AAAAAE+TimesNewRomanPSMT" w:hAnsi="AAAAAE+TimesNewRomanPSMT" w:cs="AAAAAE+TimesNewRomanPSMT"/>
          <w:sz w:val="24"/>
          <w:szCs w:val="24"/>
        </w:rPr>
        <w:lastRenderedPageBreak/>
        <w:t xml:space="preserve">4) </w:t>
      </w:r>
      <w:r w:rsidRPr="002036BD">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w:t>
      </w:r>
      <w:r w:rsidRPr="002036BD">
        <w:rPr>
          <w:rFonts w:ascii="AAAAAE+TimesNewRomanPSMT" w:hAnsi="AAAAAE+TimesNewRomanPSMT" w:cs="AAAAAE+TimesNewRomanPSMT"/>
          <w:sz w:val="24"/>
          <w:szCs w:val="24"/>
        </w:rPr>
        <w:t>(</w:t>
      </w:r>
      <w:r w:rsidRPr="002036BD">
        <w:rPr>
          <w:sz w:val="24"/>
          <w:szCs w:val="24"/>
        </w:rPr>
        <w:t xml:space="preserve">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rFonts w:ascii="AAAAAE+TimesNewRomanPSMT" w:hAnsi="AAAAAE+TimesNewRomanPSMT" w:cs="AAAAAE+TimesNewRomanPSMT"/>
          <w:sz w:val="24"/>
          <w:szCs w:val="24"/>
        </w:rPr>
        <w:t xml:space="preserve">5) </w:t>
      </w:r>
      <w:r w:rsidRPr="002036BD">
        <w:rPr>
          <w:sz w:val="24"/>
          <w:szCs w:val="24"/>
        </w:rPr>
        <w:t xml:space="preserve">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2036BD" w:rsidRPr="002036BD" w:rsidRDefault="002036BD" w:rsidP="002036BD">
      <w:pPr>
        <w:autoSpaceDE w:val="0"/>
        <w:autoSpaceDN w:val="0"/>
        <w:adjustRightInd w:val="0"/>
        <w:spacing w:after="0" w:line="240" w:lineRule="auto"/>
        <w:ind w:firstLine="709"/>
        <w:jc w:val="both"/>
        <w:rPr>
          <w:rFonts w:ascii="Calibri" w:hAnsi="Calibri" w:cs="AAAAAE+TimesNewRomanPSMT"/>
          <w:sz w:val="24"/>
          <w:szCs w:val="24"/>
        </w:rPr>
      </w:pPr>
      <w:r w:rsidRPr="002036BD">
        <w:rPr>
          <w:rFonts w:ascii="AAAAAE+TimesNewRomanPSMT" w:hAnsi="AAAAAE+TimesNewRomanPSMT" w:cs="AAAAAE+TimesNewRomanPSMT"/>
          <w:sz w:val="24"/>
          <w:szCs w:val="24"/>
        </w:rPr>
        <w:t xml:space="preserve">6) </w:t>
      </w:r>
      <w:r w:rsidRPr="002036BD">
        <w:rPr>
          <w:sz w:val="24"/>
          <w:szCs w:val="24"/>
        </w:rPr>
        <w:t>утвержденный проект планировки территории, если обращается лицо, с которым заключен договор о развитии застроенной территории</w:t>
      </w:r>
      <w:r w:rsidRPr="002036BD">
        <w:rPr>
          <w:rFonts w:ascii="Calibri" w:hAnsi="Calibri" w:cs="AAAAAE+TimesNewRomanPSMT"/>
          <w:sz w:val="24"/>
          <w:szCs w:val="24"/>
        </w:rPr>
        <w:t>.</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2.12. </w:t>
      </w:r>
      <w:r w:rsidRPr="002036BD">
        <w:rPr>
          <w:rFonts w:eastAsia="Calibri"/>
          <w:sz w:val="24"/>
          <w:szCs w:val="24"/>
        </w:rPr>
        <w:t>Документы, прилагаемые Заявителем к Заявлению, представляемые в электронной форме, направляются в следующих форматах:</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1) </w:t>
      </w:r>
      <w:proofErr w:type="spellStart"/>
      <w:r w:rsidRPr="002036BD">
        <w:rPr>
          <w:rFonts w:eastAsia="Calibri"/>
          <w:sz w:val="24"/>
          <w:szCs w:val="24"/>
        </w:rPr>
        <w:t>xml</w:t>
      </w:r>
      <w:proofErr w:type="spellEnd"/>
      <w:r w:rsidRPr="002036BD">
        <w:rPr>
          <w:rFonts w:eastAsia="Calibri"/>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036BD">
        <w:rPr>
          <w:rFonts w:eastAsia="Calibri"/>
          <w:sz w:val="24"/>
          <w:szCs w:val="24"/>
        </w:rPr>
        <w:t>xml</w:t>
      </w:r>
      <w:proofErr w:type="spellEnd"/>
      <w:r w:rsidRPr="002036BD">
        <w:rPr>
          <w:rFonts w:eastAsia="Calibri"/>
          <w:sz w:val="24"/>
          <w:szCs w:val="24"/>
        </w:rPr>
        <w:t xml:space="preserve">;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2) </w:t>
      </w:r>
      <w:proofErr w:type="spellStart"/>
      <w:r w:rsidRPr="002036BD">
        <w:rPr>
          <w:rFonts w:eastAsia="Calibri"/>
          <w:sz w:val="24"/>
          <w:szCs w:val="24"/>
        </w:rPr>
        <w:t>doc</w:t>
      </w:r>
      <w:proofErr w:type="spellEnd"/>
      <w:r w:rsidRPr="002036BD">
        <w:rPr>
          <w:rFonts w:eastAsia="Calibri"/>
          <w:sz w:val="24"/>
          <w:szCs w:val="24"/>
        </w:rPr>
        <w:t xml:space="preserve">, </w:t>
      </w:r>
      <w:proofErr w:type="spellStart"/>
      <w:r w:rsidRPr="002036BD">
        <w:rPr>
          <w:rFonts w:eastAsia="Calibri"/>
          <w:sz w:val="24"/>
          <w:szCs w:val="24"/>
        </w:rPr>
        <w:t>docx</w:t>
      </w:r>
      <w:proofErr w:type="spellEnd"/>
      <w:r w:rsidRPr="002036BD">
        <w:rPr>
          <w:rFonts w:eastAsia="Calibri"/>
          <w:sz w:val="24"/>
          <w:szCs w:val="24"/>
        </w:rPr>
        <w:t xml:space="preserve">, </w:t>
      </w:r>
      <w:proofErr w:type="spellStart"/>
      <w:r w:rsidRPr="002036BD">
        <w:rPr>
          <w:rFonts w:eastAsia="Calibri"/>
          <w:sz w:val="24"/>
          <w:szCs w:val="24"/>
        </w:rPr>
        <w:t>odt</w:t>
      </w:r>
      <w:proofErr w:type="spellEnd"/>
      <w:r w:rsidRPr="002036BD">
        <w:rPr>
          <w:rFonts w:eastAsia="Calibri"/>
          <w:sz w:val="24"/>
          <w:szCs w:val="24"/>
        </w:rPr>
        <w:t xml:space="preserve"> – для документов с текстовым содержанием, не включающим формулы;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3) </w:t>
      </w:r>
      <w:proofErr w:type="spellStart"/>
      <w:r w:rsidRPr="002036BD">
        <w:rPr>
          <w:rFonts w:eastAsia="Calibri"/>
          <w:sz w:val="24"/>
          <w:szCs w:val="24"/>
        </w:rPr>
        <w:t>pdf</w:t>
      </w:r>
      <w:proofErr w:type="spellEnd"/>
      <w:r w:rsidRPr="002036BD">
        <w:rPr>
          <w:rFonts w:eastAsia="Calibri"/>
          <w:sz w:val="24"/>
          <w:szCs w:val="24"/>
        </w:rPr>
        <w:t xml:space="preserve">, </w:t>
      </w:r>
      <w:proofErr w:type="spellStart"/>
      <w:r w:rsidRPr="002036BD">
        <w:rPr>
          <w:rFonts w:eastAsia="Calibri"/>
          <w:sz w:val="24"/>
          <w:szCs w:val="24"/>
        </w:rPr>
        <w:t>jpg</w:t>
      </w:r>
      <w:proofErr w:type="spellEnd"/>
      <w:r w:rsidRPr="002036BD">
        <w:rPr>
          <w:rFonts w:eastAsia="Calibri"/>
          <w:sz w:val="24"/>
          <w:szCs w:val="24"/>
        </w:rPr>
        <w:t xml:space="preserve">, </w:t>
      </w:r>
      <w:proofErr w:type="spellStart"/>
      <w:r w:rsidRPr="002036BD">
        <w:rPr>
          <w:rFonts w:eastAsia="Calibri"/>
          <w:sz w:val="24"/>
          <w:szCs w:val="24"/>
        </w:rPr>
        <w:t>jpeg</w:t>
      </w:r>
      <w:proofErr w:type="spellEnd"/>
      <w:r w:rsidRPr="002036BD">
        <w:rPr>
          <w:rFonts w:eastAsia="Calibri"/>
          <w:sz w:val="24"/>
          <w:szCs w:val="24"/>
        </w:rPr>
        <w:t xml:space="preserve">, </w:t>
      </w:r>
      <w:proofErr w:type="spellStart"/>
      <w:r w:rsidRPr="002036BD">
        <w:rPr>
          <w:rFonts w:eastAsia="Calibri"/>
          <w:sz w:val="24"/>
          <w:szCs w:val="24"/>
        </w:rPr>
        <w:t>png</w:t>
      </w:r>
      <w:proofErr w:type="spellEnd"/>
      <w:r w:rsidRPr="002036BD">
        <w:rPr>
          <w:rFonts w:eastAsia="Calibri"/>
          <w:sz w:val="24"/>
          <w:szCs w:val="24"/>
        </w:rPr>
        <w:t xml:space="preserve">, </w:t>
      </w:r>
      <w:proofErr w:type="spellStart"/>
      <w:r w:rsidRPr="002036BD">
        <w:rPr>
          <w:rFonts w:eastAsia="Calibri"/>
          <w:sz w:val="24"/>
          <w:szCs w:val="24"/>
        </w:rPr>
        <w:t>bmp</w:t>
      </w:r>
      <w:proofErr w:type="spellEnd"/>
      <w:r w:rsidRPr="002036BD">
        <w:rPr>
          <w:rFonts w:eastAsia="Calibri"/>
          <w:sz w:val="24"/>
          <w:szCs w:val="24"/>
        </w:rPr>
        <w:t xml:space="preserve">, </w:t>
      </w:r>
      <w:proofErr w:type="spellStart"/>
      <w:r w:rsidRPr="002036BD">
        <w:rPr>
          <w:rFonts w:eastAsia="Calibri"/>
          <w:sz w:val="24"/>
          <w:szCs w:val="24"/>
        </w:rPr>
        <w:t>tiff</w:t>
      </w:r>
      <w:proofErr w:type="spellEnd"/>
      <w:r w:rsidRPr="002036BD">
        <w:rPr>
          <w:rFonts w:eastAsia="Calibri"/>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4) </w:t>
      </w:r>
      <w:proofErr w:type="spellStart"/>
      <w:r w:rsidRPr="002036BD">
        <w:rPr>
          <w:rFonts w:eastAsia="Calibri"/>
          <w:sz w:val="24"/>
          <w:szCs w:val="24"/>
        </w:rPr>
        <w:t>zip</w:t>
      </w:r>
      <w:proofErr w:type="spellEnd"/>
      <w:r w:rsidRPr="002036BD">
        <w:rPr>
          <w:rFonts w:eastAsia="Calibri"/>
          <w:sz w:val="24"/>
          <w:szCs w:val="24"/>
        </w:rPr>
        <w:t xml:space="preserve">, </w:t>
      </w:r>
      <w:proofErr w:type="spellStart"/>
      <w:r w:rsidRPr="002036BD">
        <w:rPr>
          <w:rFonts w:eastAsia="Calibri"/>
          <w:sz w:val="24"/>
          <w:szCs w:val="24"/>
        </w:rPr>
        <w:t>rar</w:t>
      </w:r>
      <w:proofErr w:type="spellEnd"/>
      <w:r w:rsidRPr="002036BD">
        <w:rPr>
          <w:rFonts w:eastAsia="Calibri"/>
          <w:sz w:val="24"/>
          <w:szCs w:val="24"/>
        </w:rPr>
        <w:t xml:space="preserve"> – для сжатых документов в один файл;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5) </w:t>
      </w:r>
      <w:proofErr w:type="spellStart"/>
      <w:r w:rsidRPr="002036BD">
        <w:rPr>
          <w:rFonts w:eastAsia="Calibri"/>
          <w:sz w:val="24"/>
          <w:szCs w:val="24"/>
        </w:rPr>
        <w:t>sig</w:t>
      </w:r>
      <w:proofErr w:type="spellEnd"/>
      <w:r w:rsidRPr="002036BD">
        <w:rPr>
          <w:rFonts w:eastAsia="Calibri"/>
          <w:sz w:val="24"/>
          <w:szCs w:val="24"/>
        </w:rPr>
        <w:t xml:space="preserve"> – для открепленной УКЭП.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proofErr w:type="gramStart"/>
      <w:r w:rsidRPr="002036BD">
        <w:rPr>
          <w:rFonts w:eastAsia="Calibri"/>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036BD">
        <w:rPr>
          <w:rFonts w:eastAsia="Calibri"/>
          <w:sz w:val="24"/>
          <w:szCs w:val="24"/>
        </w:rPr>
        <w:t>dpi</w:t>
      </w:r>
      <w:proofErr w:type="spellEnd"/>
      <w:r w:rsidRPr="002036BD">
        <w:rPr>
          <w:rFonts w:eastAsia="Calibri"/>
          <w:sz w:val="24"/>
          <w:szCs w:val="24"/>
        </w:rPr>
        <w:t xml:space="preserve"> (масштаб 1:1) и всех аутентичных признаков подлинности (графической</w:t>
      </w:r>
      <w:proofErr w:type="gramEnd"/>
      <w:r w:rsidRPr="002036BD">
        <w:rPr>
          <w:rFonts w:eastAsia="Calibri"/>
          <w:sz w:val="24"/>
          <w:szCs w:val="24"/>
        </w:rPr>
        <w:t xml:space="preserve"> подписи лица, печати, углового штампа бланка), с использованием следующих режимов: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1) «черно-белый» (при отсутствии в документе графических изображений </w:t>
      </w:r>
      <w:proofErr w:type="gramStart"/>
      <w:r w:rsidRPr="002036BD">
        <w:rPr>
          <w:rFonts w:eastAsia="Calibri"/>
          <w:sz w:val="24"/>
          <w:szCs w:val="24"/>
        </w:rPr>
        <w:t>и(</w:t>
      </w:r>
      <w:proofErr w:type="gramEnd"/>
      <w:r w:rsidRPr="002036BD">
        <w:rPr>
          <w:rFonts w:eastAsia="Calibri"/>
          <w:sz w:val="24"/>
          <w:szCs w:val="24"/>
        </w:rPr>
        <w:t xml:space="preserve">или) цветного текста);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2) «оттенки серого» (при наличии в документе графических изображений, отличных от цветного графического изображения);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3) «цветной» или «режим полной цветопередачи» (при наличии в документе цветных графических изображений либо цветного текста).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036BD" w:rsidRPr="002036BD" w:rsidRDefault="002036BD" w:rsidP="002036BD">
      <w:pPr>
        <w:autoSpaceDE w:val="0"/>
        <w:autoSpaceDN w:val="0"/>
        <w:adjustRightInd w:val="0"/>
        <w:spacing w:after="0" w:line="240" w:lineRule="auto"/>
        <w:jc w:val="both"/>
        <w:rPr>
          <w:rFonts w:ascii="PT Astra Serif" w:eastAsia="Calibri" w:hAnsi="PT Astra Serif"/>
          <w:b/>
          <w:sz w:val="24"/>
          <w:szCs w:val="24"/>
        </w:rPr>
      </w:pPr>
    </w:p>
    <w:p w:rsidR="002036BD" w:rsidRPr="00093757" w:rsidRDefault="002036BD" w:rsidP="002036BD">
      <w:pPr>
        <w:pStyle w:val="af5"/>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40" w:lineRule="auto"/>
        <w:ind w:right="2"/>
        <w:jc w:val="center"/>
        <w:outlineLvl w:val="1"/>
        <w:rPr>
          <w:sz w:val="24"/>
          <w:szCs w:val="24"/>
        </w:rPr>
      </w:pPr>
      <w:bookmarkStart w:id="8" w:name="_Toc104681554"/>
      <w:r w:rsidRPr="00093757">
        <w:rPr>
          <w:sz w:val="24"/>
          <w:szCs w:val="24"/>
        </w:rPr>
        <w:t>Исчерпывающий перечень оснований отказа в приеме документов</w:t>
      </w:r>
      <w:bookmarkStart w:id="9" w:name="_GoBack"/>
      <w:bookmarkEnd w:id="8"/>
      <w:bookmarkEnd w:id="9"/>
    </w:p>
    <w:p w:rsidR="002036BD" w:rsidRPr="002036BD" w:rsidRDefault="002036BD" w:rsidP="002036BD">
      <w:pPr>
        <w:autoSpaceDE w:val="0"/>
        <w:autoSpaceDN w:val="0"/>
        <w:adjustRightInd w:val="0"/>
        <w:spacing w:after="0" w:line="240" w:lineRule="auto"/>
        <w:ind w:firstLine="709"/>
        <w:jc w:val="both"/>
        <w:rPr>
          <w:b/>
          <w:bCs/>
          <w:sz w:val="24"/>
          <w:szCs w:val="24"/>
        </w:rPr>
      </w:pP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2.13. Основаниями для отказа в приеме к рассмотрению документов, необходимых для предоставления муниципальной услуги, являются: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2.14.1. представление неполного комплекта документов;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2.14.2. представленные документы утратили силу на момент обращения за услугой;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2.14.3.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2.14.5.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lastRenderedPageBreak/>
        <w:t xml:space="preserve">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2.14.7. неполное заполнение полей в форме заявления, в том числе в интерактивной форме заявления на ЕПГУ;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2.14.8. заявление подано лицом, не имеющим полномочий представлять интересы заявителя.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2.15. Решение об отказе в приеме документов, необходимых для предоставления муниципальной услуги, по форме, приведенной в </w:t>
      </w:r>
      <w:r w:rsidRPr="008B09C0">
        <w:rPr>
          <w:rFonts w:eastAsia="Calibri"/>
          <w:color w:val="000000"/>
          <w:sz w:val="24"/>
          <w:szCs w:val="24"/>
        </w:rPr>
        <w:t>приложении № 5</w:t>
      </w:r>
      <w:r w:rsidRPr="002036BD">
        <w:rPr>
          <w:rFonts w:eastAsia="Calibri"/>
          <w:color w:val="000000"/>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2036BD" w:rsidRPr="002036BD" w:rsidRDefault="002036BD" w:rsidP="002036BD">
      <w:pPr>
        <w:pStyle w:val="a6"/>
        <w:kinsoku w:val="0"/>
        <w:overflowPunct w:val="0"/>
        <w:spacing w:after="0" w:line="240" w:lineRule="auto"/>
        <w:ind w:left="0" w:right="2"/>
        <w:jc w:val="both"/>
        <w:rPr>
          <w:sz w:val="24"/>
          <w:szCs w:val="24"/>
        </w:rPr>
      </w:pPr>
    </w:p>
    <w:p w:rsidR="002036BD" w:rsidRPr="00093757" w:rsidRDefault="002036BD" w:rsidP="002036BD">
      <w:pPr>
        <w:autoSpaceDE w:val="0"/>
        <w:autoSpaceDN w:val="0"/>
        <w:adjustRightInd w:val="0"/>
        <w:spacing w:after="0" w:line="240" w:lineRule="auto"/>
        <w:jc w:val="center"/>
        <w:rPr>
          <w:rFonts w:eastAsia="Calibri"/>
          <w:bCs/>
          <w:color w:val="000000"/>
          <w:sz w:val="24"/>
          <w:szCs w:val="24"/>
        </w:rPr>
      </w:pPr>
      <w:r w:rsidRPr="00093757">
        <w:rPr>
          <w:rFonts w:eastAsia="Calibri"/>
          <w:bCs/>
          <w:color w:val="000000"/>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36BD" w:rsidRPr="002036BD" w:rsidRDefault="002036BD" w:rsidP="002036BD">
      <w:pPr>
        <w:autoSpaceDE w:val="0"/>
        <w:autoSpaceDN w:val="0"/>
        <w:adjustRightInd w:val="0"/>
        <w:spacing w:after="0" w:line="240" w:lineRule="auto"/>
        <w:jc w:val="center"/>
        <w:rPr>
          <w:rFonts w:eastAsia="Calibri"/>
          <w:color w:val="000000"/>
          <w:sz w:val="24"/>
          <w:szCs w:val="24"/>
        </w:rPr>
      </w:pP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2.17. Основания для приостановления предоставления муниципальной услуги законодательством не установлены.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 Основания для отказа в предоставлении муниципальной услуги: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036BD" w:rsidRPr="002036BD" w:rsidRDefault="002036BD" w:rsidP="002036BD">
      <w:pPr>
        <w:autoSpaceDE w:val="0"/>
        <w:autoSpaceDN w:val="0"/>
        <w:adjustRightInd w:val="0"/>
        <w:spacing w:after="0" w:line="240" w:lineRule="auto"/>
        <w:ind w:firstLine="709"/>
        <w:jc w:val="both"/>
        <w:rPr>
          <w:sz w:val="24"/>
          <w:szCs w:val="24"/>
        </w:rPr>
      </w:pPr>
      <w:proofErr w:type="gramStart"/>
      <w:r w:rsidRPr="002036BD">
        <w:rPr>
          <w:sz w:val="24"/>
          <w:szCs w:val="24"/>
        </w:rPr>
        <w:t xml:space="preserve">2.18.3.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2036BD" w:rsidRPr="002036BD" w:rsidRDefault="002036BD" w:rsidP="002036BD">
      <w:pPr>
        <w:autoSpaceDE w:val="0"/>
        <w:autoSpaceDN w:val="0"/>
        <w:adjustRightInd w:val="0"/>
        <w:spacing w:after="0" w:line="240" w:lineRule="auto"/>
        <w:ind w:firstLine="709"/>
        <w:jc w:val="both"/>
        <w:rPr>
          <w:sz w:val="24"/>
          <w:szCs w:val="24"/>
        </w:rPr>
      </w:pPr>
      <w:proofErr w:type="gramStart"/>
      <w:r w:rsidRPr="002036BD">
        <w:rPr>
          <w:sz w:val="24"/>
          <w:szCs w:val="24"/>
        </w:rPr>
        <w:t>2.18.4.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2036BD">
        <w:rPr>
          <w:sz w:val="24"/>
          <w:szCs w:val="24"/>
        </w:rPr>
        <w:t xml:space="preserve">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036BD">
        <w:rPr>
          <w:sz w:val="24"/>
          <w:szCs w:val="24"/>
        </w:rPr>
        <w:t>постройки</w:t>
      </w:r>
      <w:proofErr w:type="gramEnd"/>
      <w:r w:rsidRPr="002036BD">
        <w:rPr>
          <w:sz w:val="24"/>
          <w:szCs w:val="24"/>
        </w:rPr>
        <w:t xml:space="preserve"> либо решение о сносе самовольной постройки или ее приведении в соответствие с установленными требованиями и в сроки, 10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036BD" w:rsidRPr="002036BD" w:rsidRDefault="002036BD" w:rsidP="002036BD">
      <w:pPr>
        <w:autoSpaceDE w:val="0"/>
        <w:autoSpaceDN w:val="0"/>
        <w:adjustRightInd w:val="0"/>
        <w:spacing w:after="0" w:line="240" w:lineRule="auto"/>
        <w:ind w:firstLine="709"/>
        <w:jc w:val="both"/>
        <w:rPr>
          <w:sz w:val="24"/>
          <w:szCs w:val="24"/>
        </w:rPr>
      </w:pPr>
      <w:proofErr w:type="gramStart"/>
      <w:r w:rsidRPr="002036BD">
        <w:rPr>
          <w:sz w:val="24"/>
          <w:szCs w:val="24"/>
        </w:rPr>
        <w:t>2.18.5.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2036BD">
        <w:rPr>
          <w:sz w:val="24"/>
          <w:szCs w:val="24"/>
        </w:rPr>
        <w:t xml:space="preserve"> </w:t>
      </w:r>
      <w:proofErr w:type="gramStart"/>
      <w:r w:rsidRPr="002036BD">
        <w:rPr>
          <w:sz w:val="24"/>
          <w:szCs w:val="24"/>
        </w:rPr>
        <w:t>предоставлении</w:t>
      </w:r>
      <w:proofErr w:type="gramEnd"/>
      <w:r w:rsidRPr="002036BD">
        <w:rPr>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lastRenderedPageBreak/>
        <w:t xml:space="preserve">2.18.6.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2036BD" w:rsidRPr="002036BD" w:rsidRDefault="002036BD" w:rsidP="002036BD">
      <w:pPr>
        <w:autoSpaceDE w:val="0"/>
        <w:autoSpaceDN w:val="0"/>
        <w:adjustRightInd w:val="0"/>
        <w:spacing w:after="0" w:line="240" w:lineRule="auto"/>
        <w:ind w:firstLine="709"/>
        <w:jc w:val="both"/>
        <w:rPr>
          <w:sz w:val="24"/>
          <w:szCs w:val="24"/>
        </w:rPr>
      </w:pPr>
      <w:proofErr w:type="gramStart"/>
      <w:r w:rsidRPr="002036BD">
        <w:rPr>
          <w:sz w:val="24"/>
          <w:szCs w:val="24"/>
        </w:rPr>
        <w:t>2.18.9.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2036BD">
        <w:rPr>
          <w:sz w:val="24"/>
          <w:szCs w:val="24"/>
        </w:rPr>
        <w:t xml:space="preserve"> значения и с заявлением обратилось лицо, уполномоченное на строительство указанных объектов;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2.18.11. указанный в заявлении земельный участок является предметом аукциона, </w:t>
      </w:r>
      <w:proofErr w:type="gramStart"/>
      <w:r w:rsidRPr="002036BD">
        <w:rPr>
          <w:sz w:val="24"/>
          <w:szCs w:val="24"/>
        </w:rPr>
        <w:t>извещение</w:t>
      </w:r>
      <w:proofErr w:type="gramEnd"/>
      <w:r w:rsidRPr="002036BD">
        <w:rPr>
          <w:sz w:val="24"/>
          <w:szCs w:val="24"/>
        </w:rPr>
        <w:t xml:space="preserve"> о проведении которого размещено в соответствии с пунктом 19 статьи 39.11 Земельного кодекса Российской Федерации; </w:t>
      </w:r>
    </w:p>
    <w:p w:rsidR="002036BD" w:rsidRPr="002036BD" w:rsidRDefault="002036BD" w:rsidP="002036BD">
      <w:pPr>
        <w:autoSpaceDE w:val="0"/>
        <w:autoSpaceDN w:val="0"/>
        <w:adjustRightInd w:val="0"/>
        <w:spacing w:after="0" w:line="240" w:lineRule="auto"/>
        <w:ind w:firstLine="709"/>
        <w:jc w:val="both"/>
        <w:rPr>
          <w:sz w:val="24"/>
          <w:szCs w:val="24"/>
        </w:rPr>
      </w:pPr>
      <w:proofErr w:type="gramStart"/>
      <w:r w:rsidRPr="002036BD">
        <w:rPr>
          <w:sz w:val="24"/>
          <w:szCs w:val="24"/>
        </w:rPr>
        <w:t>2.18.12.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11 Земельного кодекса Российской Федерации и уполномоченным органом не</w:t>
      </w:r>
      <w:proofErr w:type="gramEnd"/>
      <w:r w:rsidRPr="002036BD">
        <w:rPr>
          <w:sz w:val="24"/>
          <w:szCs w:val="24"/>
        </w:rPr>
        <w:t xml:space="preserve">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lastRenderedPageBreak/>
        <w:t xml:space="preserve">2.18.18. предоставление земельного участка на заявленном виде прав не допускается;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2.18.19. в отношении земельного участка, указанного в заявлении, не установлен вид разрешенного использования;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2.18.20. указанный в заявлении земельный участок, не отнесен к определенной категории земель;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2036BD" w:rsidRPr="002036BD" w:rsidRDefault="002036BD" w:rsidP="002036BD">
      <w:pPr>
        <w:autoSpaceDE w:val="0"/>
        <w:autoSpaceDN w:val="0"/>
        <w:adjustRightInd w:val="0"/>
        <w:spacing w:after="0" w:line="240" w:lineRule="auto"/>
        <w:ind w:firstLine="709"/>
        <w:jc w:val="both"/>
        <w:rPr>
          <w:sz w:val="24"/>
          <w:szCs w:val="24"/>
        </w:rPr>
      </w:pPr>
      <w:proofErr w:type="gramStart"/>
      <w:r w:rsidRPr="002036BD">
        <w:rPr>
          <w:sz w:val="24"/>
          <w:szCs w:val="24"/>
        </w:rPr>
        <w:t xml:space="preserve">2.18.22.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 xml:space="preserve">2.18.23.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2036BD" w:rsidRPr="002036BD" w:rsidRDefault="002036BD" w:rsidP="002036BD">
      <w:pPr>
        <w:autoSpaceDE w:val="0"/>
        <w:autoSpaceDN w:val="0"/>
        <w:adjustRightInd w:val="0"/>
        <w:spacing w:after="0" w:line="240" w:lineRule="auto"/>
        <w:ind w:firstLine="709"/>
        <w:jc w:val="both"/>
        <w:rPr>
          <w:sz w:val="24"/>
          <w:szCs w:val="24"/>
        </w:rPr>
      </w:pPr>
      <w:r w:rsidRPr="002036BD">
        <w:rPr>
          <w:sz w:val="24"/>
          <w:szCs w:val="24"/>
        </w:rPr>
        <w:t>2.18.24.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036BD" w:rsidRPr="002036BD" w:rsidRDefault="002036BD" w:rsidP="002036BD">
      <w:pPr>
        <w:pStyle w:val="a6"/>
        <w:kinsoku w:val="0"/>
        <w:overflowPunct w:val="0"/>
        <w:spacing w:after="0" w:line="240" w:lineRule="auto"/>
        <w:ind w:left="0" w:right="2"/>
        <w:jc w:val="both"/>
        <w:rPr>
          <w:sz w:val="24"/>
          <w:szCs w:val="24"/>
        </w:rPr>
      </w:pPr>
    </w:p>
    <w:p w:rsidR="002036BD" w:rsidRPr="00093757" w:rsidRDefault="002036BD" w:rsidP="002036BD">
      <w:pPr>
        <w:pStyle w:val="11"/>
        <w:kinsoku w:val="0"/>
        <w:overflowPunct w:val="0"/>
        <w:ind w:left="0" w:right="2"/>
        <w:outlineLvl w:val="1"/>
        <w:rPr>
          <w:b w:val="0"/>
          <w:bCs w:val="0"/>
          <w:sz w:val="24"/>
          <w:szCs w:val="24"/>
        </w:rPr>
      </w:pPr>
      <w:bookmarkStart w:id="10" w:name="_Toc104681556"/>
      <w:r w:rsidRPr="00093757">
        <w:rPr>
          <w:b w:val="0"/>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Pr="00093757">
        <w:rPr>
          <w:b w:val="0"/>
          <w:bCs w:val="0"/>
          <w:sz w:val="24"/>
          <w:szCs w:val="24"/>
        </w:rPr>
        <w:t>услуги</w:t>
      </w:r>
      <w:bookmarkEnd w:id="10"/>
    </w:p>
    <w:p w:rsidR="002036BD" w:rsidRPr="002036BD" w:rsidRDefault="002036BD" w:rsidP="002036BD">
      <w:pPr>
        <w:pStyle w:val="af5"/>
        <w:kinsoku w:val="0"/>
        <w:overflowPunct w:val="0"/>
        <w:spacing w:after="0" w:line="240" w:lineRule="auto"/>
        <w:ind w:right="2" w:firstLine="709"/>
        <w:jc w:val="both"/>
        <w:rPr>
          <w:b/>
          <w:bCs/>
          <w:sz w:val="24"/>
          <w:szCs w:val="24"/>
        </w:rPr>
      </w:pPr>
    </w:p>
    <w:p w:rsidR="002036BD" w:rsidRPr="002036BD" w:rsidRDefault="002036BD" w:rsidP="002036BD">
      <w:pPr>
        <w:pStyle w:val="a6"/>
        <w:widowControl w:val="0"/>
        <w:numPr>
          <w:ilvl w:val="1"/>
          <w:numId w:val="19"/>
        </w:numPr>
        <w:kinsoku w:val="0"/>
        <w:overflowPunct w:val="0"/>
        <w:autoSpaceDE w:val="0"/>
        <w:autoSpaceDN w:val="0"/>
        <w:adjustRightInd w:val="0"/>
        <w:spacing w:after="0" w:line="240" w:lineRule="auto"/>
        <w:ind w:right="2" w:hanging="11"/>
        <w:contextualSpacing w:val="0"/>
        <w:jc w:val="both"/>
        <w:rPr>
          <w:sz w:val="24"/>
          <w:szCs w:val="24"/>
        </w:rPr>
      </w:pPr>
      <w:r w:rsidRPr="002036BD">
        <w:rPr>
          <w:sz w:val="24"/>
          <w:szCs w:val="24"/>
        </w:rPr>
        <w:t xml:space="preserve">Предоставление </w:t>
      </w:r>
      <w:r>
        <w:rPr>
          <w:sz w:val="24"/>
          <w:szCs w:val="24"/>
        </w:rPr>
        <w:t xml:space="preserve">муниципальной </w:t>
      </w:r>
      <w:r w:rsidRPr="002036BD">
        <w:rPr>
          <w:sz w:val="24"/>
          <w:szCs w:val="24"/>
        </w:rPr>
        <w:t xml:space="preserve">услуги осуществляется без взимания платы. </w:t>
      </w:r>
    </w:p>
    <w:p w:rsidR="002036BD" w:rsidRPr="002036BD" w:rsidRDefault="002036BD" w:rsidP="002036BD">
      <w:pPr>
        <w:autoSpaceDE w:val="0"/>
        <w:autoSpaceDN w:val="0"/>
        <w:adjustRightInd w:val="0"/>
        <w:spacing w:after="0" w:line="240" w:lineRule="auto"/>
        <w:rPr>
          <w:rFonts w:ascii="PT Astra Serif" w:eastAsia="Calibri" w:hAnsi="PT Astra Serif"/>
          <w:b/>
          <w:sz w:val="24"/>
          <w:szCs w:val="24"/>
        </w:rPr>
      </w:pPr>
    </w:p>
    <w:p w:rsidR="002036BD" w:rsidRPr="00093757" w:rsidRDefault="002036BD" w:rsidP="002036BD">
      <w:pPr>
        <w:pStyle w:val="11"/>
        <w:kinsoku w:val="0"/>
        <w:overflowPunct w:val="0"/>
        <w:ind w:left="600" w:right="2"/>
        <w:contextualSpacing/>
        <w:outlineLvl w:val="1"/>
        <w:rPr>
          <w:b w:val="0"/>
          <w:sz w:val="24"/>
          <w:szCs w:val="24"/>
        </w:rPr>
      </w:pPr>
      <w:bookmarkStart w:id="11" w:name="_Toc104681557"/>
      <w:r w:rsidRPr="00093757">
        <w:rPr>
          <w:b w:val="0"/>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1"/>
    </w:p>
    <w:p w:rsidR="002036BD" w:rsidRPr="002036BD" w:rsidRDefault="002036BD" w:rsidP="002036BD">
      <w:pPr>
        <w:pStyle w:val="af5"/>
        <w:kinsoku w:val="0"/>
        <w:overflowPunct w:val="0"/>
        <w:spacing w:after="0" w:line="240" w:lineRule="auto"/>
        <w:ind w:right="2" w:firstLine="709"/>
        <w:jc w:val="both"/>
        <w:rPr>
          <w:b/>
          <w:bCs/>
          <w:sz w:val="24"/>
          <w:szCs w:val="24"/>
        </w:rPr>
      </w:pPr>
    </w:p>
    <w:p w:rsidR="002036BD" w:rsidRPr="002036BD" w:rsidRDefault="002036BD" w:rsidP="002036BD">
      <w:pPr>
        <w:pStyle w:val="a6"/>
        <w:numPr>
          <w:ilvl w:val="1"/>
          <w:numId w:val="19"/>
        </w:numPr>
        <w:suppressAutoHyphens/>
        <w:kinsoku w:val="0"/>
        <w:overflowPunct w:val="0"/>
        <w:spacing w:after="0" w:line="240" w:lineRule="auto"/>
        <w:ind w:left="0" w:right="2" w:firstLine="709"/>
        <w:contextualSpacing w:val="0"/>
        <w:jc w:val="both"/>
        <w:rPr>
          <w:sz w:val="24"/>
          <w:szCs w:val="24"/>
        </w:rPr>
      </w:pPr>
      <w:r w:rsidRPr="002036BD">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2036BD" w:rsidRPr="002036BD" w:rsidRDefault="002036BD" w:rsidP="002036BD">
      <w:pPr>
        <w:pStyle w:val="a6"/>
        <w:kinsoku w:val="0"/>
        <w:overflowPunct w:val="0"/>
        <w:spacing w:after="0" w:line="240" w:lineRule="auto"/>
        <w:ind w:left="709" w:right="2"/>
        <w:jc w:val="both"/>
        <w:rPr>
          <w:sz w:val="24"/>
          <w:szCs w:val="24"/>
        </w:rPr>
      </w:pPr>
    </w:p>
    <w:p w:rsidR="002036BD" w:rsidRPr="00093757" w:rsidRDefault="002036BD" w:rsidP="002036BD">
      <w:pPr>
        <w:autoSpaceDE w:val="0"/>
        <w:autoSpaceDN w:val="0"/>
        <w:adjustRightInd w:val="0"/>
        <w:spacing w:after="0" w:line="240" w:lineRule="auto"/>
        <w:jc w:val="center"/>
        <w:rPr>
          <w:rFonts w:eastAsia="Calibri"/>
          <w:bCs/>
          <w:color w:val="000000"/>
          <w:sz w:val="24"/>
          <w:szCs w:val="24"/>
        </w:rPr>
      </w:pPr>
      <w:r w:rsidRPr="00093757">
        <w:rPr>
          <w:rFonts w:eastAsia="Calibri"/>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2036BD" w:rsidRPr="002036BD" w:rsidRDefault="002036BD" w:rsidP="002036BD">
      <w:pPr>
        <w:autoSpaceDE w:val="0"/>
        <w:autoSpaceDN w:val="0"/>
        <w:adjustRightInd w:val="0"/>
        <w:spacing w:after="0" w:line="240" w:lineRule="auto"/>
        <w:rPr>
          <w:rFonts w:eastAsia="Calibri"/>
          <w:color w:val="000000"/>
          <w:sz w:val="24"/>
          <w:szCs w:val="24"/>
        </w:rPr>
      </w:pP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2.21.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2.22.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2036BD" w:rsidRPr="002036BD" w:rsidRDefault="002036BD" w:rsidP="002036BD">
      <w:pPr>
        <w:autoSpaceDE w:val="0"/>
        <w:autoSpaceDN w:val="0"/>
        <w:adjustRightInd w:val="0"/>
        <w:spacing w:after="0" w:line="240" w:lineRule="auto"/>
        <w:jc w:val="both"/>
        <w:rPr>
          <w:rFonts w:ascii="PT Astra Serif" w:eastAsia="Calibri" w:hAnsi="PT Astra Serif"/>
          <w:sz w:val="24"/>
          <w:szCs w:val="24"/>
        </w:rPr>
      </w:pPr>
    </w:p>
    <w:p w:rsidR="002036BD" w:rsidRPr="00093757" w:rsidRDefault="002036BD" w:rsidP="002036BD">
      <w:pPr>
        <w:pStyle w:val="12"/>
        <w:kinsoku w:val="0"/>
        <w:overflowPunct w:val="0"/>
        <w:ind w:left="600" w:right="2"/>
        <w:outlineLvl w:val="1"/>
        <w:rPr>
          <w:b w:val="0"/>
          <w:bCs w:val="0"/>
          <w:sz w:val="24"/>
          <w:szCs w:val="24"/>
        </w:rPr>
      </w:pPr>
      <w:bookmarkStart w:id="12" w:name="_Toc104681559"/>
      <w:r w:rsidRPr="00093757">
        <w:rPr>
          <w:b w:val="0"/>
          <w:sz w:val="24"/>
          <w:szCs w:val="24"/>
        </w:rPr>
        <w:t>Требования к помещениям, в которых предоставляется муниципальная услуга</w:t>
      </w:r>
      <w:bookmarkEnd w:id="12"/>
    </w:p>
    <w:p w:rsidR="002036BD" w:rsidRPr="002036BD" w:rsidRDefault="002036BD" w:rsidP="002036BD">
      <w:pPr>
        <w:pStyle w:val="12"/>
        <w:kinsoku w:val="0"/>
        <w:overflowPunct w:val="0"/>
        <w:ind w:left="709" w:right="0"/>
        <w:outlineLvl w:val="1"/>
        <w:rPr>
          <w:b w:val="0"/>
          <w:bCs w:val="0"/>
          <w:sz w:val="24"/>
          <w:szCs w:val="24"/>
        </w:rPr>
      </w:pPr>
    </w:p>
    <w:p w:rsidR="002036BD" w:rsidRPr="002036BD" w:rsidRDefault="002036BD" w:rsidP="002036BD">
      <w:pPr>
        <w:pStyle w:val="a6"/>
        <w:numPr>
          <w:ilvl w:val="1"/>
          <w:numId w:val="20"/>
        </w:numPr>
        <w:suppressAutoHyphens/>
        <w:autoSpaceDE w:val="0"/>
        <w:autoSpaceDN w:val="0"/>
        <w:adjustRightInd w:val="0"/>
        <w:spacing w:after="0" w:line="240" w:lineRule="auto"/>
        <w:ind w:left="0" w:firstLine="709"/>
        <w:contextualSpacing w:val="0"/>
        <w:jc w:val="both"/>
        <w:rPr>
          <w:rFonts w:eastAsia="Calibri"/>
          <w:sz w:val="24"/>
          <w:szCs w:val="24"/>
        </w:rPr>
      </w:pPr>
      <w:r w:rsidRPr="002036BD">
        <w:rPr>
          <w:rFonts w:eastAsia="Calibri"/>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В случае</w:t>
      </w:r>
      <w:proofErr w:type="gramStart"/>
      <w:r w:rsidRPr="002036BD">
        <w:rPr>
          <w:rFonts w:eastAsia="Calibri"/>
          <w:sz w:val="24"/>
          <w:szCs w:val="24"/>
        </w:rPr>
        <w:t>,</w:t>
      </w:r>
      <w:proofErr w:type="gramEnd"/>
      <w:r w:rsidRPr="002036BD">
        <w:rPr>
          <w:rFonts w:eastAsia="Calibri"/>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2036BD">
        <w:rPr>
          <w:rFonts w:eastAsia="Calibri"/>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наименование;</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местонахождение и юридический адрес;</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режим работы;</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график приема;</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номера телефонов для справок.</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Помещения, в которых предоставляется услуга, должны соответствовать санитарно-эпидемиологическим правилам и нормативам.</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Помещения, в которых предоставляется услуга, оснащаются:</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противопожарной системой и средствами пожаротушения;</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системой оповещения о возникновении чрезвычайной ситуации;</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средствами оказания первой медицинской помощи;</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туалетными комнатами для посетителей.</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Места для заполнения заявлений оборудуются стульями, столами (стойками), бланками заявлений, письменными принадлежностями.</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Места приема заявителей оборудуются информационными табличками (вывесками) с указанием:</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номера кабинета и наименования отдела;</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фамилии, имени и отчества (последнее – при наличии), должности</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ответственного лица за прием документов;</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графика приема заявителей.</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При предоставлении услуги инвалидам обеспечиваются:</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возможность беспрепятственного доступа к объекту (зданию, помещению), в котором предоставляется услуга;</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lastRenderedPageBreak/>
        <w:t>сопровождение инвалидов, имеющих стойкие расстройства функции зрения и самостоятельного передвижения;</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допуск </w:t>
      </w:r>
      <w:proofErr w:type="spellStart"/>
      <w:r w:rsidRPr="002036BD">
        <w:rPr>
          <w:rFonts w:eastAsia="Calibri"/>
          <w:sz w:val="24"/>
          <w:szCs w:val="24"/>
        </w:rPr>
        <w:t>сурдопереводчика</w:t>
      </w:r>
      <w:proofErr w:type="spellEnd"/>
      <w:r w:rsidRPr="002036BD">
        <w:rPr>
          <w:rFonts w:eastAsia="Calibri"/>
          <w:sz w:val="24"/>
          <w:szCs w:val="24"/>
        </w:rPr>
        <w:t xml:space="preserve"> и </w:t>
      </w:r>
      <w:proofErr w:type="spellStart"/>
      <w:r w:rsidRPr="002036BD">
        <w:rPr>
          <w:rFonts w:eastAsia="Calibri"/>
          <w:sz w:val="24"/>
          <w:szCs w:val="24"/>
        </w:rPr>
        <w:t>тифлосурдопереводчика</w:t>
      </w:r>
      <w:proofErr w:type="spellEnd"/>
      <w:r w:rsidRPr="002036BD">
        <w:rPr>
          <w:rFonts w:eastAsia="Calibri"/>
          <w:sz w:val="24"/>
          <w:szCs w:val="24"/>
        </w:rPr>
        <w:t>;</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036BD" w:rsidRPr="002036BD" w:rsidRDefault="002036BD" w:rsidP="002036BD">
      <w:pPr>
        <w:autoSpaceDE w:val="0"/>
        <w:autoSpaceDN w:val="0"/>
        <w:adjustRightInd w:val="0"/>
        <w:spacing w:after="0" w:line="240" w:lineRule="auto"/>
        <w:ind w:firstLine="708"/>
        <w:jc w:val="both"/>
        <w:rPr>
          <w:rFonts w:eastAsia="Calibri"/>
          <w:sz w:val="24"/>
          <w:szCs w:val="24"/>
        </w:rPr>
      </w:pPr>
      <w:r w:rsidRPr="002036BD">
        <w:rPr>
          <w:rFonts w:eastAsia="Calibri"/>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036BD" w:rsidRPr="002036BD" w:rsidRDefault="002036BD" w:rsidP="002036BD">
      <w:pPr>
        <w:autoSpaceDE w:val="0"/>
        <w:autoSpaceDN w:val="0"/>
        <w:adjustRightInd w:val="0"/>
        <w:spacing w:after="0" w:line="240" w:lineRule="auto"/>
        <w:jc w:val="center"/>
        <w:rPr>
          <w:rFonts w:ascii="PT Astra Serif" w:eastAsia="Calibri" w:hAnsi="PT Astra Serif"/>
          <w:b/>
          <w:bCs/>
          <w:sz w:val="24"/>
          <w:szCs w:val="24"/>
        </w:rPr>
      </w:pPr>
    </w:p>
    <w:p w:rsidR="002036BD" w:rsidRPr="00093757" w:rsidRDefault="002036BD" w:rsidP="002036BD">
      <w:pPr>
        <w:autoSpaceDE w:val="0"/>
        <w:autoSpaceDN w:val="0"/>
        <w:adjustRightInd w:val="0"/>
        <w:spacing w:after="0" w:line="240" w:lineRule="auto"/>
        <w:jc w:val="center"/>
        <w:rPr>
          <w:rFonts w:eastAsia="Calibri"/>
          <w:bCs/>
          <w:color w:val="000000"/>
          <w:sz w:val="24"/>
          <w:szCs w:val="24"/>
        </w:rPr>
      </w:pPr>
      <w:r w:rsidRPr="00093757">
        <w:rPr>
          <w:rFonts w:eastAsia="Calibri"/>
          <w:bCs/>
          <w:color w:val="000000"/>
          <w:sz w:val="24"/>
          <w:szCs w:val="24"/>
        </w:rPr>
        <w:t>Показатели доступности и качества муниципальной услуги</w:t>
      </w:r>
    </w:p>
    <w:p w:rsidR="002036BD" w:rsidRPr="002036BD" w:rsidRDefault="002036BD" w:rsidP="002036BD">
      <w:pPr>
        <w:autoSpaceDE w:val="0"/>
        <w:autoSpaceDN w:val="0"/>
        <w:adjustRightInd w:val="0"/>
        <w:spacing w:after="0" w:line="240" w:lineRule="auto"/>
        <w:jc w:val="center"/>
        <w:rPr>
          <w:rFonts w:eastAsia="Calibri"/>
          <w:color w:val="000000"/>
          <w:sz w:val="24"/>
          <w:szCs w:val="24"/>
        </w:rPr>
      </w:pP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2.24. Основными показателями доступности предоставления муниципальной услуги являются: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2.24.1. наличие полной и понятной информации о порядке, сроках и ходе предоставления </w:t>
      </w:r>
      <w:r>
        <w:rPr>
          <w:rFonts w:eastAsia="Calibri"/>
          <w:color w:val="000000"/>
          <w:sz w:val="24"/>
          <w:szCs w:val="24"/>
        </w:rPr>
        <w:t>муниципальной</w:t>
      </w:r>
      <w:r w:rsidRPr="002036BD">
        <w:rPr>
          <w:rFonts w:eastAsia="Calibri"/>
          <w:color w:val="000000"/>
          <w:sz w:val="24"/>
          <w:szCs w:val="24"/>
        </w:rPr>
        <w:t xml:space="preserve"> услуги в информационно-телекоммуникационной сети «Интернет», средствах массовой информации;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2.24.2. доступность электронных форм документов, необходимых для предоставления муниципальной услуги;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2.24.3. возможность подачи заявления на получение муниципальной услуги и документов в электронной форме; </w:t>
      </w:r>
    </w:p>
    <w:p w:rsidR="002036BD" w:rsidRPr="002036BD" w:rsidRDefault="002036BD" w:rsidP="002036BD">
      <w:pPr>
        <w:autoSpaceDE w:val="0"/>
        <w:autoSpaceDN w:val="0"/>
        <w:adjustRightInd w:val="0"/>
        <w:spacing w:after="0" w:line="240" w:lineRule="auto"/>
        <w:ind w:firstLine="709"/>
        <w:jc w:val="both"/>
        <w:rPr>
          <w:rFonts w:eastAsia="Calibri"/>
          <w:color w:val="000000"/>
          <w:sz w:val="24"/>
          <w:szCs w:val="24"/>
        </w:rPr>
      </w:pPr>
      <w:r w:rsidRPr="002036BD">
        <w:rPr>
          <w:rFonts w:eastAsia="Calibri"/>
          <w:color w:val="000000"/>
          <w:sz w:val="24"/>
          <w:szCs w:val="24"/>
        </w:rPr>
        <w:t xml:space="preserve">2.24.4. предоставление муниципальной услуги в соответствии с вариантом предоставления муниципальной услуги;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color w:val="000000"/>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sz w:val="24"/>
          <w:szCs w:val="24"/>
        </w:rPr>
        <w:t>2.24.6. возможность получения Заявителем уведомлений о предоставлении муниципальной услуги с помощью ЕПГУ;</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2.24.7. возможность получения информации о ходе предоставления </w:t>
      </w:r>
      <w:r>
        <w:rPr>
          <w:rFonts w:eastAsia="Calibri"/>
          <w:sz w:val="24"/>
          <w:szCs w:val="24"/>
        </w:rPr>
        <w:t>муниципальной</w:t>
      </w:r>
      <w:r w:rsidRPr="002036BD">
        <w:rPr>
          <w:rFonts w:eastAsia="Calibri"/>
          <w:sz w:val="24"/>
          <w:szCs w:val="24"/>
        </w:rPr>
        <w:t xml:space="preserve"> услуги, в том числе с использованием сети «Интернет».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2.25. Основными показателями качества предоставления муниципальной услуги являются: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2.25.4. Отсутствие нарушений установленных сроков в процессе предоставления муниципальной услуги. </w:t>
      </w:r>
    </w:p>
    <w:p w:rsidR="002036BD" w:rsidRPr="002036BD" w:rsidRDefault="002036BD" w:rsidP="002036BD">
      <w:pPr>
        <w:autoSpaceDE w:val="0"/>
        <w:autoSpaceDN w:val="0"/>
        <w:adjustRightInd w:val="0"/>
        <w:spacing w:after="0" w:line="240" w:lineRule="auto"/>
        <w:ind w:firstLine="709"/>
        <w:jc w:val="both"/>
        <w:rPr>
          <w:rFonts w:eastAsia="Calibri"/>
          <w:sz w:val="24"/>
          <w:szCs w:val="24"/>
        </w:rPr>
      </w:pPr>
      <w:r w:rsidRPr="002036BD">
        <w:rPr>
          <w:rFonts w:eastAsia="Calibri"/>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036BD">
        <w:rPr>
          <w:rFonts w:eastAsia="Calibri"/>
          <w:sz w:val="24"/>
          <w:szCs w:val="24"/>
        </w:rPr>
        <w:t>итогам</w:t>
      </w:r>
      <w:proofErr w:type="gramEnd"/>
      <w:r w:rsidRPr="002036BD">
        <w:rPr>
          <w:rFonts w:eastAsia="Calibri"/>
          <w:sz w:val="24"/>
          <w:szCs w:val="24"/>
        </w:rPr>
        <w:t xml:space="preserve"> рассмотрения которых вынесены решения об удовлетворении (частичном удовлетворении) требований заявителей. </w:t>
      </w:r>
    </w:p>
    <w:p w:rsidR="002036BD" w:rsidRPr="002036BD" w:rsidRDefault="002036BD" w:rsidP="002036BD">
      <w:pPr>
        <w:autoSpaceDE w:val="0"/>
        <w:autoSpaceDN w:val="0"/>
        <w:adjustRightInd w:val="0"/>
        <w:spacing w:after="0" w:line="240" w:lineRule="auto"/>
        <w:ind w:firstLine="708"/>
        <w:jc w:val="both"/>
        <w:rPr>
          <w:rFonts w:ascii="PT Astra Serif" w:eastAsia="Calibri" w:hAnsi="PT Astra Serif"/>
          <w:sz w:val="24"/>
          <w:szCs w:val="24"/>
        </w:rPr>
      </w:pPr>
    </w:p>
    <w:p w:rsidR="002036BD" w:rsidRPr="00093757" w:rsidRDefault="002036BD" w:rsidP="002036BD">
      <w:pPr>
        <w:pStyle w:val="af5"/>
        <w:widowControl w:val="0"/>
        <w:kinsoku w:val="0"/>
        <w:overflowPunct w:val="0"/>
        <w:autoSpaceDE w:val="0"/>
        <w:autoSpaceDN w:val="0"/>
        <w:adjustRightInd w:val="0"/>
        <w:spacing w:after="0" w:line="240" w:lineRule="auto"/>
        <w:ind w:left="600" w:right="2"/>
        <w:jc w:val="center"/>
        <w:outlineLvl w:val="1"/>
        <w:rPr>
          <w:sz w:val="24"/>
          <w:szCs w:val="24"/>
        </w:rPr>
      </w:pPr>
      <w:bookmarkStart w:id="13" w:name="_Toc104681561"/>
      <w:r w:rsidRPr="00093757">
        <w:rPr>
          <w:color w:val="000000"/>
          <w:sz w:val="24"/>
          <w:szCs w:val="24"/>
          <w:shd w:val="clear" w:color="auto" w:fill="FFFFFF"/>
        </w:rPr>
        <w:t>Иные требования к предоставлению муниципальной услуги</w:t>
      </w:r>
      <w:bookmarkEnd w:id="13"/>
    </w:p>
    <w:p w:rsidR="002036BD" w:rsidRPr="002036BD" w:rsidRDefault="002036BD" w:rsidP="002036BD">
      <w:pPr>
        <w:pStyle w:val="af5"/>
        <w:kinsoku w:val="0"/>
        <w:overflowPunct w:val="0"/>
        <w:spacing w:after="0" w:line="240" w:lineRule="auto"/>
        <w:ind w:right="2" w:firstLine="709"/>
        <w:jc w:val="both"/>
        <w:rPr>
          <w:sz w:val="24"/>
          <w:szCs w:val="24"/>
        </w:rPr>
      </w:pPr>
    </w:p>
    <w:p w:rsidR="002036BD" w:rsidRPr="002036BD" w:rsidRDefault="002036BD" w:rsidP="002036BD">
      <w:pPr>
        <w:autoSpaceDE w:val="0"/>
        <w:autoSpaceDN w:val="0"/>
        <w:adjustRightInd w:val="0"/>
        <w:spacing w:after="0" w:line="240" w:lineRule="auto"/>
        <w:ind w:firstLine="600"/>
        <w:jc w:val="both"/>
        <w:rPr>
          <w:rFonts w:eastAsia="Calibri"/>
          <w:color w:val="000000"/>
          <w:sz w:val="24"/>
          <w:szCs w:val="24"/>
        </w:rPr>
      </w:pPr>
      <w:r w:rsidRPr="002036BD">
        <w:rPr>
          <w:rFonts w:eastAsia="Calibri"/>
          <w:color w:val="000000"/>
          <w:sz w:val="24"/>
          <w:szCs w:val="24"/>
        </w:rPr>
        <w:t xml:space="preserve">2.26. Услуги, являющиеся обязательными и необходимыми для предоставления </w:t>
      </w:r>
      <w:r>
        <w:rPr>
          <w:rFonts w:eastAsia="Calibri"/>
          <w:color w:val="000000"/>
          <w:sz w:val="24"/>
          <w:szCs w:val="24"/>
        </w:rPr>
        <w:t>муниципальной</w:t>
      </w:r>
      <w:r w:rsidRPr="002036BD">
        <w:rPr>
          <w:rFonts w:eastAsia="Calibri"/>
          <w:color w:val="000000"/>
          <w:sz w:val="24"/>
          <w:szCs w:val="24"/>
        </w:rPr>
        <w:t xml:space="preserve"> услуги, отсутствуют. </w:t>
      </w:r>
    </w:p>
    <w:p w:rsidR="002036BD" w:rsidRPr="002036BD" w:rsidRDefault="002036BD" w:rsidP="002036BD">
      <w:pPr>
        <w:autoSpaceDE w:val="0"/>
        <w:autoSpaceDN w:val="0"/>
        <w:adjustRightInd w:val="0"/>
        <w:spacing w:after="0" w:line="240" w:lineRule="auto"/>
        <w:ind w:firstLine="600"/>
        <w:jc w:val="both"/>
        <w:rPr>
          <w:rFonts w:eastAsia="Calibri"/>
          <w:color w:val="000000"/>
          <w:sz w:val="24"/>
          <w:szCs w:val="24"/>
        </w:rPr>
      </w:pPr>
      <w:r w:rsidRPr="002036BD">
        <w:rPr>
          <w:rFonts w:eastAsia="Calibri"/>
          <w:color w:val="000000"/>
          <w:sz w:val="24"/>
          <w:szCs w:val="24"/>
        </w:rPr>
        <w:t xml:space="preserve">2.27. Информационные системы, используемые для предоставления </w:t>
      </w:r>
      <w:r>
        <w:rPr>
          <w:rFonts w:eastAsia="Calibri"/>
          <w:color w:val="000000"/>
          <w:sz w:val="24"/>
          <w:szCs w:val="24"/>
        </w:rPr>
        <w:t>муниципальной</w:t>
      </w:r>
      <w:r w:rsidRPr="002036BD">
        <w:rPr>
          <w:rFonts w:eastAsia="Calibri"/>
          <w:color w:val="000000"/>
          <w:sz w:val="24"/>
          <w:szCs w:val="24"/>
        </w:rPr>
        <w:t xml:space="preserve"> услуги, не предусмотрены. </w:t>
      </w:r>
    </w:p>
    <w:p w:rsidR="002036BD" w:rsidRPr="002036BD" w:rsidRDefault="002036BD" w:rsidP="002036BD">
      <w:pPr>
        <w:autoSpaceDE w:val="0"/>
        <w:autoSpaceDN w:val="0"/>
        <w:adjustRightInd w:val="0"/>
        <w:spacing w:after="0" w:line="240" w:lineRule="auto"/>
        <w:ind w:firstLine="600"/>
        <w:jc w:val="both"/>
        <w:rPr>
          <w:rFonts w:eastAsia="Calibri"/>
          <w:color w:val="000000"/>
          <w:sz w:val="24"/>
          <w:szCs w:val="24"/>
        </w:rPr>
      </w:pPr>
      <w:r w:rsidRPr="002036BD">
        <w:rPr>
          <w:rFonts w:eastAsia="Calibri"/>
          <w:color w:val="000000"/>
          <w:sz w:val="24"/>
          <w:szCs w:val="24"/>
        </w:rPr>
        <w:lastRenderedPageBreak/>
        <w:t xml:space="preserve">2.28. </w:t>
      </w:r>
      <w:r w:rsidRPr="002036BD">
        <w:rPr>
          <w:sz w:val="24"/>
          <w:szCs w:val="24"/>
        </w:rPr>
        <w:t>При предоставлении муниципальной услуги запрещается требовать от заявителя:</w:t>
      </w:r>
    </w:p>
    <w:p w:rsidR="002036BD" w:rsidRPr="002036BD" w:rsidRDefault="002036BD" w:rsidP="002036BD">
      <w:pPr>
        <w:autoSpaceDE w:val="0"/>
        <w:autoSpaceDN w:val="0"/>
        <w:adjustRightInd w:val="0"/>
        <w:spacing w:after="0" w:line="240" w:lineRule="auto"/>
        <w:ind w:firstLine="708"/>
        <w:jc w:val="both"/>
        <w:rPr>
          <w:sz w:val="24"/>
          <w:szCs w:val="24"/>
        </w:rPr>
      </w:pPr>
      <w:r w:rsidRPr="002036BD">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36BD" w:rsidRPr="002036BD" w:rsidRDefault="002036BD" w:rsidP="002036BD">
      <w:pPr>
        <w:autoSpaceDE w:val="0"/>
        <w:autoSpaceDN w:val="0"/>
        <w:adjustRightInd w:val="0"/>
        <w:spacing w:after="0" w:line="240" w:lineRule="auto"/>
        <w:ind w:firstLine="708"/>
        <w:jc w:val="both"/>
        <w:rPr>
          <w:sz w:val="24"/>
          <w:szCs w:val="24"/>
        </w:rPr>
      </w:pPr>
      <w:proofErr w:type="gramStart"/>
      <w:r w:rsidRPr="002036BD">
        <w:rPr>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w:t>
      </w:r>
      <w:proofErr w:type="gramEnd"/>
      <w:r w:rsidRPr="002036BD">
        <w:rPr>
          <w:sz w:val="24"/>
          <w:szCs w:val="24"/>
        </w:rPr>
        <w:t xml:space="preserve"> </w:t>
      </w:r>
      <w:proofErr w:type="gramStart"/>
      <w:r w:rsidRPr="002036BD">
        <w:rPr>
          <w:sz w:val="24"/>
          <w:szCs w:val="24"/>
        </w:rPr>
        <w:t xml:space="preserve">правовыми актами Российской Федерации, нормативными правовыми актами Ханты-Мансийского автономного округа - </w:t>
      </w:r>
      <w:proofErr w:type="spellStart"/>
      <w:r w:rsidRPr="002036BD">
        <w:rPr>
          <w:sz w:val="24"/>
          <w:szCs w:val="24"/>
        </w:rPr>
        <w:t>Югры</w:t>
      </w:r>
      <w:proofErr w:type="spellEnd"/>
      <w:r w:rsidRPr="002036BD">
        <w:rPr>
          <w:sz w:val="24"/>
          <w:szCs w:val="24"/>
        </w:rPr>
        <w:t>,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2036BD">
        <w:rPr>
          <w:sz w:val="24"/>
          <w:szCs w:val="24"/>
        </w:rPr>
        <w:t xml:space="preserve"> Заявитель вправе представить указанные документы и информацию в орган, предоставляющую муниципальную услугу, по собственной инициативе;</w:t>
      </w:r>
    </w:p>
    <w:p w:rsidR="002036BD" w:rsidRPr="002036BD" w:rsidRDefault="002036BD" w:rsidP="002036BD">
      <w:pPr>
        <w:autoSpaceDE w:val="0"/>
        <w:autoSpaceDN w:val="0"/>
        <w:adjustRightInd w:val="0"/>
        <w:spacing w:after="0" w:line="240" w:lineRule="auto"/>
        <w:ind w:firstLine="708"/>
        <w:jc w:val="both"/>
        <w:rPr>
          <w:sz w:val="24"/>
          <w:szCs w:val="24"/>
        </w:rPr>
      </w:pPr>
      <w:proofErr w:type="gramStart"/>
      <w:r w:rsidRPr="002036BD">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036BD" w:rsidRPr="002036BD" w:rsidRDefault="002036BD" w:rsidP="002036BD">
      <w:pPr>
        <w:autoSpaceDE w:val="0"/>
        <w:autoSpaceDN w:val="0"/>
        <w:adjustRightInd w:val="0"/>
        <w:spacing w:after="0" w:line="240" w:lineRule="auto"/>
        <w:ind w:firstLine="708"/>
        <w:jc w:val="both"/>
        <w:rPr>
          <w:sz w:val="24"/>
          <w:szCs w:val="24"/>
        </w:rPr>
      </w:pPr>
      <w:r w:rsidRPr="002036BD">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36BD" w:rsidRPr="002036BD" w:rsidRDefault="002036BD" w:rsidP="002036BD">
      <w:pPr>
        <w:autoSpaceDE w:val="0"/>
        <w:autoSpaceDN w:val="0"/>
        <w:adjustRightInd w:val="0"/>
        <w:spacing w:after="0" w:line="240" w:lineRule="auto"/>
        <w:ind w:firstLine="708"/>
        <w:jc w:val="both"/>
        <w:rPr>
          <w:sz w:val="24"/>
          <w:szCs w:val="24"/>
        </w:rPr>
      </w:pPr>
      <w:r w:rsidRPr="002036B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36BD" w:rsidRPr="002036BD" w:rsidRDefault="002036BD" w:rsidP="002036BD">
      <w:pPr>
        <w:autoSpaceDE w:val="0"/>
        <w:autoSpaceDN w:val="0"/>
        <w:adjustRightInd w:val="0"/>
        <w:spacing w:after="0" w:line="240" w:lineRule="auto"/>
        <w:ind w:firstLine="708"/>
        <w:jc w:val="both"/>
        <w:rPr>
          <w:sz w:val="24"/>
          <w:szCs w:val="24"/>
        </w:rPr>
      </w:pPr>
      <w:r w:rsidRPr="002036B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36BD" w:rsidRPr="002036BD" w:rsidRDefault="002036BD" w:rsidP="002036BD">
      <w:pPr>
        <w:autoSpaceDE w:val="0"/>
        <w:autoSpaceDN w:val="0"/>
        <w:adjustRightInd w:val="0"/>
        <w:spacing w:after="0" w:line="240" w:lineRule="auto"/>
        <w:ind w:firstLine="708"/>
        <w:jc w:val="both"/>
        <w:rPr>
          <w:sz w:val="24"/>
          <w:szCs w:val="24"/>
        </w:rPr>
      </w:pPr>
      <w:r w:rsidRPr="002036B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36BD" w:rsidRPr="002036BD" w:rsidRDefault="002036BD" w:rsidP="002036BD">
      <w:pPr>
        <w:autoSpaceDE w:val="0"/>
        <w:autoSpaceDN w:val="0"/>
        <w:adjustRightInd w:val="0"/>
        <w:spacing w:after="0" w:line="240" w:lineRule="auto"/>
        <w:ind w:firstLine="708"/>
        <w:jc w:val="both"/>
        <w:rPr>
          <w:sz w:val="24"/>
          <w:szCs w:val="24"/>
        </w:rPr>
      </w:pPr>
      <w:proofErr w:type="gramStart"/>
      <w:r w:rsidRPr="002036BD">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2036BD">
        <w:rPr>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036BD" w:rsidRPr="002036BD" w:rsidRDefault="002036BD" w:rsidP="002036BD">
      <w:pPr>
        <w:autoSpaceDE w:val="0"/>
        <w:autoSpaceDN w:val="0"/>
        <w:adjustRightInd w:val="0"/>
        <w:spacing w:after="0" w:line="240" w:lineRule="auto"/>
        <w:ind w:firstLine="708"/>
        <w:jc w:val="both"/>
        <w:rPr>
          <w:sz w:val="24"/>
          <w:szCs w:val="24"/>
        </w:rPr>
      </w:pPr>
      <w:r w:rsidRPr="002036BD">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2036BD">
        <w:rPr>
          <w:sz w:val="24"/>
          <w:szCs w:val="24"/>
        </w:rPr>
        <w:t>документы</w:t>
      </w:r>
      <w:proofErr w:type="gramEnd"/>
      <w:r w:rsidRPr="002036BD">
        <w:rPr>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036BD" w:rsidRDefault="002036BD" w:rsidP="002036BD">
      <w:pPr>
        <w:autoSpaceDE w:val="0"/>
        <w:autoSpaceDN w:val="0"/>
        <w:adjustRightInd w:val="0"/>
        <w:spacing w:after="0" w:line="240" w:lineRule="auto"/>
        <w:jc w:val="center"/>
        <w:rPr>
          <w:rFonts w:eastAsia="Calibri" w:cs="Times New Roman"/>
          <w:b/>
          <w:bCs/>
          <w:sz w:val="24"/>
          <w:szCs w:val="24"/>
        </w:rPr>
      </w:pPr>
    </w:p>
    <w:p w:rsidR="002036BD" w:rsidRPr="002036BD" w:rsidRDefault="002036BD" w:rsidP="002036BD">
      <w:pPr>
        <w:autoSpaceDE w:val="0"/>
        <w:autoSpaceDN w:val="0"/>
        <w:adjustRightInd w:val="0"/>
        <w:spacing w:after="0" w:line="240" w:lineRule="auto"/>
        <w:jc w:val="center"/>
        <w:rPr>
          <w:rFonts w:eastAsia="Calibri" w:cs="Times New Roman"/>
          <w:b/>
          <w:bCs/>
          <w:sz w:val="24"/>
          <w:szCs w:val="24"/>
        </w:rPr>
      </w:pPr>
      <w:r w:rsidRPr="002036BD">
        <w:rPr>
          <w:rFonts w:eastAsia="Calibri" w:cs="Times New Roman"/>
          <w:b/>
          <w:bCs/>
          <w:sz w:val="24"/>
          <w:szCs w:val="24"/>
        </w:rPr>
        <w:t>III. Состав, последовательность и сроки выполнения</w:t>
      </w:r>
    </w:p>
    <w:p w:rsidR="002036BD" w:rsidRPr="002036BD" w:rsidRDefault="002036BD" w:rsidP="002036BD">
      <w:pPr>
        <w:autoSpaceDE w:val="0"/>
        <w:autoSpaceDN w:val="0"/>
        <w:adjustRightInd w:val="0"/>
        <w:spacing w:after="0" w:line="240" w:lineRule="auto"/>
        <w:ind w:hanging="142"/>
        <w:jc w:val="center"/>
        <w:rPr>
          <w:rFonts w:eastAsia="Calibri" w:cs="Times New Roman"/>
          <w:b/>
          <w:bCs/>
          <w:sz w:val="24"/>
          <w:szCs w:val="24"/>
        </w:rPr>
      </w:pPr>
      <w:r w:rsidRPr="002036BD">
        <w:rPr>
          <w:rFonts w:eastAsia="Calibri" w:cs="Times New Roman"/>
          <w:b/>
          <w:bCs/>
          <w:sz w:val="24"/>
          <w:szCs w:val="24"/>
        </w:rPr>
        <w:t>административных процедур (действий), требования к порядку их</w:t>
      </w:r>
    </w:p>
    <w:p w:rsidR="002036BD" w:rsidRPr="002036BD" w:rsidRDefault="002036BD" w:rsidP="002036BD">
      <w:pPr>
        <w:autoSpaceDE w:val="0"/>
        <w:autoSpaceDN w:val="0"/>
        <w:adjustRightInd w:val="0"/>
        <w:spacing w:after="0" w:line="240" w:lineRule="auto"/>
        <w:jc w:val="center"/>
        <w:rPr>
          <w:rFonts w:eastAsia="Calibri" w:cs="Times New Roman"/>
          <w:b/>
          <w:bCs/>
          <w:sz w:val="24"/>
          <w:szCs w:val="24"/>
        </w:rPr>
      </w:pPr>
      <w:r w:rsidRPr="002036BD">
        <w:rPr>
          <w:rFonts w:eastAsia="Calibri" w:cs="Times New Roman"/>
          <w:b/>
          <w:bCs/>
          <w:sz w:val="24"/>
          <w:szCs w:val="24"/>
        </w:rPr>
        <w:lastRenderedPageBreak/>
        <w:t>выполнения, в том числе особенности выполнения административных процедур в электронной форме</w:t>
      </w:r>
    </w:p>
    <w:p w:rsidR="002036BD" w:rsidRPr="002036BD" w:rsidRDefault="002036BD" w:rsidP="002036BD">
      <w:pPr>
        <w:autoSpaceDE w:val="0"/>
        <w:autoSpaceDN w:val="0"/>
        <w:adjustRightInd w:val="0"/>
        <w:spacing w:after="0" w:line="240" w:lineRule="auto"/>
        <w:ind w:firstLine="708"/>
        <w:jc w:val="center"/>
        <w:rPr>
          <w:rFonts w:eastAsia="Calibri" w:cs="Times New Roman"/>
          <w:b/>
          <w:bCs/>
          <w:sz w:val="24"/>
          <w:szCs w:val="24"/>
        </w:rPr>
      </w:pPr>
    </w:p>
    <w:p w:rsidR="002036BD" w:rsidRPr="00093757" w:rsidRDefault="002036BD" w:rsidP="002036BD">
      <w:pPr>
        <w:pStyle w:val="a6"/>
        <w:autoSpaceDE w:val="0"/>
        <w:autoSpaceDN w:val="0"/>
        <w:adjustRightInd w:val="0"/>
        <w:spacing w:after="0" w:line="240" w:lineRule="auto"/>
        <w:ind w:left="600"/>
        <w:jc w:val="center"/>
        <w:rPr>
          <w:rFonts w:eastAsia="Calibri" w:cs="Times New Roman"/>
          <w:bCs/>
          <w:sz w:val="24"/>
          <w:szCs w:val="24"/>
        </w:rPr>
      </w:pPr>
      <w:r w:rsidRPr="00093757">
        <w:rPr>
          <w:rFonts w:eastAsia="Calibri" w:cs="Times New Roman"/>
          <w:bCs/>
          <w:sz w:val="24"/>
          <w:szCs w:val="24"/>
        </w:rPr>
        <w:t>Исчерпывающий перечень административных процедур</w:t>
      </w:r>
    </w:p>
    <w:p w:rsidR="002036BD" w:rsidRPr="002036BD" w:rsidRDefault="002036BD" w:rsidP="002036BD">
      <w:pPr>
        <w:autoSpaceDE w:val="0"/>
        <w:autoSpaceDN w:val="0"/>
        <w:adjustRightInd w:val="0"/>
        <w:spacing w:after="0" w:line="240" w:lineRule="auto"/>
        <w:rPr>
          <w:rFonts w:eastAsia="Calibri" w:cs="Times New Roman"/>
          <w:color w:val="000000"/>
          <w:sz w:val="24"/>
          <w:szCs w:val="24"/>
        </w:rPr>
      </w:pPr>
      <w:bookmarkStart w:id="14" w:name="_Toc104681565"/>
    </w:p>
    <w:p w:rsidR="002036BD" w:rsidRPr="002036BD" w:rsidRDefault="002036BD" w:rsidP="002036BD">
      <w:pPr>
        <w:autoSpaceDE w:val="0"/>
        <w:autoSpaceDN w:val="0"/>
        <w:adjustRightInd w:val="0"/>
        <w:spacing w:after="0" w:line="240" w:lineRule="auto"/>
        <w:ind w:firstLine="600"/>
        <w:jc w:val="both"/>
        <w:rPr>
          <w:rFonts w:eastAsia="Calibri" w:cs="Times New Roman"/>
          <w:color w:val="000000"/>
          <w:sz w:val="24"/>
          <w:szCs w:val="24"/>
        </w:rPr>
      </w:pPr>
      <w:r w:rsidRPr="002036BD">
        <w:rPr>
          <w:rFonts w:eastAsia="Calibri" w:cs="Times New Roman"/>
          <w:color w:val="000000"/>
          <w:sz w:val="24"/>
          <w:szCs w:val="24"/>
        </w:rPr>
        <w:t xml:space="preserve">3.1. Предоставление муниципальной услуги включает в себя следующие административные процедуры: </w:t>
      </w:r>
    </w:p>
    <w:p w:rsidR="002036BD" w:rsidRPr="002036BD" w:rsidRDefault="002036BD" w:rsidP="002036BD">
      <w:pPr>
        <w:autoSpaceDE w:val="0"/>
        <w:autoSpaceDN w:val="0"/>
        <w:adjustRightInd w:val="0"/>
        <w:spacing w:after="0" w:line="240" w:lineRule="auto"/>
        <w:ind w:firstLine="600"/>
        <w:jc w:val="both"/>
        <w:rPr>
          <w:rFonts w:eastAsia="Calibri" w:cs="Times New Roman"/>
          <w:color w:val="000000"/>
          <w:sz w:val="24"/>
          <w:szCs w:val="24"/>
        </w:rPr>
      </w:pPr>
      <w:r w:rsidRPr="002036BD">
        <w:rPr>
          <w:rFonts w:eastAsia="Calibri" w:cs="Times New Roman"/>
          <w:color w:val="000000"/>
          <w:sz w:val="24"/>
          <w:szCs w:val="24"/>
        </w:rPr>
        <w:t xml:space="preserve">1) прием и проверка комплектности документов на наличие/отсутствие оснований для отказа в приеме документов: </w:t>
      </w:r>
    </w:p>
    <w:p w:rsidR="002036BD" w:rsidRPr="002036BD" w:rsidRDefault="002036BD" w:rsidP="002036BD">
      <w:pPr>
        <w:autoSpaceDE w:val="0"/>
        <w:autoSpaceDN w:val="0"/>
        <w:adjustRightInd w:val="0"/>
        <w:spacing w:after="0" w:line="240" w:lineRule="auto"/>
        <w:ind w:firstLine="600"/>
        <w:jc w:val="both"/>
        <w:rPr>
          <w:rFonts w:eastAsia="Calibri" w:cs="Times New Roman"/>
          <w:color w:val="000000"/>
          <w:sz w:val="24"/>
          <w:szCs w:val="24"/>
        </w:rPr>
      </w:pPr>
      <w:r w:rsidRPr="002036BD">
        <w:rPr>
          <w:rFonts w:eastAsia="Calibri" w:cs="Times New Roman"/>
          <w:color w:val="000000"/>
          <w:sz w:val="24"/>
          <w:szCs w:val="24"/>
        </w:rPr>
        <w:t xml:space="preserve">а) проверка направленного Заявителем Заявления и документов, представленных для получения муниципальной услуги; </w:t>
      </w:r>
    </w:p>
    <w:p w:rsidR="002036BD" w:rsidRPr="002036BD" w:rsidRDefault="002036BD" w:rsidP="002036BD">
      <w:pPr>
        <w:autoSpaceDE w:val="0"/>
        <w:autoSpaceDN w:val="0"/>
        <w:adjustRightInd w:val="0"/>
        <w:spacing w:after="0" w:line="240" w:lineRule="auto"/>
        <w:ind w:firstLine="600"/>
        <w:jc w:val="both"/>
        <w:rPr>
          <w:rFonts w:eastAsia="Calibri" w:cs="Times New Roman"/>
          <w:color w:val="000000"/>
          <w:sz w:val="24"/>
          <w:szCs w:val="24"/>
        </w:rPr>
      </w:pPr>
      <w:r w:rsidRPr="002036BD">
        <w:rPr>
          <w:rFonts w:eastAsia="Calibri" w:cs="Times New Roman"/>
          <w:color w:val="000000"/>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r w:rsidRPr="008B09C0">
        <w:rPr>
          <w:rFonts w:eastAsia="Calibri" w:cs="Times New Roman"/>
          <w:color w:val="000000"/>
          <w:sz w:val="24"/>
          <w:szCs w:val="24"/>
        </w:rPr>
        <w:t>Приложения № 5</w:t>
      </w:r>
      <w:r w:rsidRPr="002036BD">
        <w:rPr>
          <w:rFonts w:eastAsia="Calibri" w:cs="Times New Roman"/>
          <w:color w:val="000000"/>
          <w:sz w:val="24"/>
          <w:szCs w:val="24"/>
        </w:rPr>
        <w:t xml:space="preserve"> к настоящему Административному регламенту;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color w:val="000000"/>
          <w:sz w:val="24"/>
          <w:szCs w:val="24"/>
        </w:rPr>
        <w:t>2) получение сведений посредством межведомственного информационного</w:t>
      </w:r>
      <w:r w:rsidRPr="002036BD">
        <w:rPr>
          <w:rFonts w:eastAsia="Calibri" w:cs="Times New Roman"/>
          <w:sz w:val="24"/>
          <w:szCs w:val="24"/>
        </w:rPr>
        <w:t xml:space="preserve"> взаимодействия, в том числе с использованием СМЭВ: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sz w:val="24"/>
          <w:szCs w:val="24"/>
        </w:rPr>
        <w:t xml:space="preserve">а) направление межведомственных запросов в органы и организации;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sz w:val="24"/>
          <w:szCs w:val="24"/>
        </w:rPr>
        <w:t xml:space="preserve">б) получение ответов на межведомственные запросы, формирование полного комплекта документов;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sz w:val="24"/>
          <w:szCs w:val="24"/>
        </w:rPr>
        <w:t xml:space="preserve">3) рассмотрение документов и сведений: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sz w:val="24"/>
          <w:szCs w:val="24"/>
        </w:rPr>
        <w:t xml:space="preserve">4) принятие решения о предоставлении муниципальной услуги: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sz w:val="24"/>
          <w:szCs w:val="24"/>
        </w:rPr>
        <w:t xml:space="preserve">а) принятие решения о предоставление или </w:t>
      </w:r>
      <w:proofErr w:type="gramStart"/>
      <w:r w:rsidRPr="002036BD">
        <w:rPr>
          <w:rFonts w:eastAsia="Calibri" w:cs="Times New Roman"/>
          <w:sz w:val="24"/>
          <w:szCs w:val="24"/>
        </w:rPr>
        <w:t>отказе</w:t>
      </w:r>
      <w:proofErr w:type="gramEnd"/>
      <w:r w:rsidRPr="002036BD">
        <w:rPr>
          <w:rFonts w:eastAsia="Calibri" w:cs="Times New Roman"/>
          <w:sz w:val="24"/>
          <w:szCs w:val="24"/>
        </w:rPr>
        <w:t xml:space="preserve"> в предоставлении муниципальной услуги с направлением Заявителю соответствующего уведомления;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sz w:val="24"/>
          <w:szCs w:val="24"/>
        </w:rPr>
        <w:t xml:space="preserve">5) выдача результата (независимо от выбора Заявителю):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sz w:val="24"/>
          <w:szCs w:val="24"/>
        </w:rPr>
        <w:t xml:space="preserve">а) регистрация результата предоставления муниципальной услуги. </w:t>
      </w:r>
    </w:p>
    <w:p w:rsidR="002036BD" w:rsidRPr="002036BD" w:rsidRDefault="002036BD" w:rsidP="002036BD">
      <w:pPr>
        <w:autoSpaceDE w:val="0"/>
        <w:autoSpaceDN w:val="0"/>
        <w:adjustRightInd w:val="0"/>
        <w:spacing w:after="0" w:line="240" w:lineRule="auto"/>
        <w:ind w:firstLine="600"/>
        <w:jc w:val="both"/>
        <w:rPr>
          <w:rFonts w:eastAsia="Calibri" w:cs="Times New Roman"/>
          <w:sz w:val="24"/>
          <w:szCs w:val="24"/>
        </w:rPr>
      </w:pPr>
      <w:r w:rsidRPr="002036BD">
        <w:rPr>
          <w:rFonts w:eastAsia="Calibri" w:cs="Times New Roman"/>
          <w:sz w:val="24"/>
          <w:szCs w:val="24"/>
        </w:rPr>
        <w:t xml:space="preserve">3.2. Описание административных процедур предоставления муниципальной услуги представлено в </w:t>
      </w:r>
      <w:r w:rsidRPr="008B09C0">
        <w:rPr>
          <w:rFonts w:eastAsia="Calibri" w:cs="Times New Roman"/>
          <w:sz w:val="24"/>
          <w:szCs w:val="24"/>
        </w:rPr>
        <w:t>Приложении № 6 к</w:t>
      </w:r>
      <w:r w:rsidRPr="002036BD">
        <w:rPr>
          <w:rFonts w:eastAsia="Calibri" w:cs="Times New Roman"/>
          <w:sz w:val="24"/>
          <w:szCs w:val="24"/>
        </w:rPr>
        <w:t xml:space="preserve"> настоящему Административному регламенту. </w:t>
      </w:r>
    </w:p>
    <w:p w:rsidR="002036BD" w:rsidRPr="002036BD" w:rsidRDefault="002036BD" w:rsidP="002036BD">
      <w:pPr>
        <w:pStyle w:val="12"/>
        <w:kinsoku w:val="0"/>
        <w:overflowPunct w:val="0"/>
        <w:ind w:right="2"/>
        <w:jc w:val="both"/>
        <w:outlineLvl w:val="1"/>
        <w:rPr>
          <w:sz w:val="24"/>
          <w:szCs w:val="24"/>
        </w:rPr>
      </w:pPr>
    </w:p>
    <w:p w:rsidR="002036BD" w:rsidRPr="00093757" w:rsidRDefault="002036BD" w:rsidP="002036BD">
      <w:pPr>
        <w:pStyle w:val="12"/>
        <w:kinsoku w:val="0"/>
        <w:overflowPunct w:val="0"/>
        <w:ind w:left="600" w:right="2"/>
        <w:outlineLvl w:val="1"/>
        <w:rPr>
          <w:b w:val="0"/>
          <w:sz w:val="24"/>
          <w:szCs w:val="24"/>
        </w:rPr>
      </w:pPr>
      <w:r w:rsidRPr="00093757">
        <w:rPr>
          <w:b w:val="0"/>
          <w:sz w:val="24"/>
          <w:szCs w:val="24"/>
        </w:rPr>
        <w:t>Перечень административных процедур (действий) при предоставлении муниципальной услуги услуг в электронной форме</w:t>
      </w:r>
      <w:bookmarkEnd w:id="14"/>
    </w:p>
    <w:p w:rsidR="002036BD" w:rsidRPr="002036BD" w:rsidRDefault="002036BD" w:rsidP="002036BD">
      <w:pPr>
        <w:pStyle w:val="af5"/>
        <w:kinsoku w:val="0"/>
        <w:overflowPunct w:val="0"/>
        <w:spacing w:after="0" w:line="240" w:lineRule="auto"/>
        <w:ind w:right="2" w:firstLine="709"/>
        <w:jc w:val="both"/>
        <w:rPr>
          <w:rFonts w:cs="Times New Roman"/>
          <w:b/>
          <w:bCs/>
          <w:sz w:val="24"/>
          <w:szCs w:val="24"/>
        </w:rPr>
      </w:pPr>
    </w:p>
    <w:p w:rsidR="002036BD" w:rsidRPr="002036BD" w:rsidRDefault="002036BD" w:rsidP="002036BD">
      <w:pPr>
        <w:pStyle w:val="a6"/>
        <w:widowControl w:val="0"/>
        <w:numPr>
          <w:ilvl w:val="1"/>
          <w:numId w:val="23"/>
        </w:numPr>
        <w:kinsoku w:val="0"/>
        <w:overflowPunct w:val="0"/>
        <w:autoSpaceDE w:val="0"/>
        <w:autoSpaceDN w:val="0"/>
        <w:adjustRightInd w:val="0"/>
        <w:spacing w:after="0" w:line="240" w:lineRule="auto"/>
        <w:ind w:left="0" w:right="2" w:firstLine="567"/>
        <w:contextualSpacing w:val="0"/>
        <w:jc w:val="both"/>
        <w:rPr>
          <w:rFonts w:cs="Times New Roman"/>
          <w:sz w:val="24"/>
          <w:szCs w:val="24"/>
        </w:rPr>
      </w:pPr>
      <w:r w:rsidRPr="002036BD">
        <w:rPr>
          <w:rFonts w:cs="Times New Roman"/>
          <w:sz w:val="24"/>
          <w:szCs w:val="24"/>
        </w:rPr>
        <w:t>При предоставлении муниципальной услуги в электронной форме заявителю обеспечиваются:</w:t>
      </w:r>
    </w:p>
    <w:p w:rsidR="002036BD" w:rsidRPr="002036BD" w:rsidRDefault="002036BD" w:rsidP="002036BD">
      <w:pPr>
        <w:pStyle w:val="af5"/>
        <w:kinsoku w:val="0"/>
        <w:overflowPunct w:val="0"/>
        <w:spacing w:after="0" w:line="240" w:lineRule="auto"/>
        <w:ind w:right="2" w:firstLine="709"/>
        <w:jc w:val="both"/>
        <w:rPr>
          <w:rFonts w:cs="Times New Roman"/>
          <w:sz w:val="24"/>
          <w:szCs w:val="24"/>
        </w:rPr>
      </w:pPr>
      <w:r w:rsidRPr="002036BD">
        <w:rPr>
          <w:rFonts w:cs="Times New Roman"/>
          <w:sz w:val="24"/>
          <w:szCs w:val="24"/>
        </w:rPr>
        <w:t>а) получение информации о порядке и сроках предоставления муниципальной услуги;</w:t>
      </w:r>
    </w:p>
    <w:p w:rsidR="002036BD" w:rsidRPr="002036BD" w:rsidRDefault="002036BD" w:rsidP="002036BD">
      <w:pPr>
        <w:pStyle w:val="af5"/>
        <w:kinsoku w:val="0"/>
        <w:overflowPunct w:val="0"/>
        <w:spacing w:after="0" w:line="240" w:lineRule="auto"/>
        <w:ind w:right="2" w:firstLine="709"/>
        <w:jc w:val="both"/>
        <w:rPr>
          <w:rFonts w:cs="Times New Roman"/>
          <w:sz w:val="24"/>
          <w:szCs w:val="24"/>
        </w:rPr>
      </w:pPr>
      <w:r w:rsidRPr="002036BD">
        <w:rPr>
          <w:rFonts w:cs="Times New Roman"/>
          <w:sz w:val="24"/>
          <w:szCs w:val="24"/>
        </w:rPr>
        <w:t>б) формирование заявления;</w:t>
      </w:r>
    </w:p>
    <w:p w:rsidR="002036BD" w:rsidRPr="002036BD" w:rsidRDefault="002036BD" w:rsidP="002036BD">
      <w:pPr>
        <w:pStyle w:val="af5"/>
        <w:tabs>
          <w:tab w:val="left" w:pos="1934"/>
          <w:tab w:val="left" w:pos="2352"/>
          <w:tab w:val="left" w:pos="4088"/>
          <w:tab w:val="left" w:pos="6521"/>
          <w:tab w:val="left" w:pos="7775"/>
          <w:tab w:val="left" w:pos="9232"/>
          <w:tab w:val="left" w:pos="9650"/>
        </w:tabs>
        <w:kinsoku w:val="0"/>
        <w:overflowPunct w:val="0"/>
        <w:spacing w:after="0" w:line="240" w:lineRule="auto"/>
        <w:ind w:right="2" w:firstLine="709"/>
        <w:jc w:val="both"/>
        <w:rPr>
          <w:rFonts w:cs="Times New Roman"/>
          <w:sz w:val="24"/>
          <w:szCs w:val="24"/>
        </w:rPr>
      </w:pPr>
      <w:r w:rsidRPr="002036BD">
        <w:rPr>
          <w:rFonts w:cs="Times New Roman"/>
          <w:sz w:val="24"/>
          <w:szCs w:val="24"/>
        </w:rPr>
        <w:t>в) прием и регистрация Уполномоченным органом заявления и иных документов, необходимых для предоставления муниципальной услуги;</w:t>
      </w:r>
    </w:p>
    <w:p w:rsidR="002036BD" w:rsidRPr="002036BD" w:rsidRDefault="002036BD" w:rsidP="002036BD">
      <w:pPr>
        <w:pStyle w:val="af5"/>
        <w:tabs>
          <w:tab w:val="left" w:pos="2389"/>
          <w:tab w:val="left" w:pos="3871"/>
          <w:tab w:val="left" w:pos="5968"/>
        </w:tabs>
        <w:kinsoku w:val="0"/>
        <w:overflowPunct w:val="0"/>
        <w:spacing w:after="0" w:line="240" w:lineRule="auto"/>
        <w:ind w:right="2" w:firstLine="709"/>
        <w:jc w:val="both"/>
        <w:rPr>
          <w:rFonts w:cs="Times New Roman"/>
          <w:sz w:val="24"/>
          <w:szCs w:val="24"/>
        </w:rPr>
      </w:pPr>
      <w:r w:rsidRPr="002036BD">
        <w:rPr>
          <w:rFonts w:cs="Times New Roman"/>
          <w:sz w:val="24"/>
          <w:szCs w:val="24"/>
        </w:rPr>
        <w:t>г) получение результата предоставления муниципальной услуги;</w:t>
      </w:r>
    </w:p>
    <w:p w:rsidR="002036BD" w:rsidRPr="002036BD" w:rsidRDefault="002036BD" w:rsidP="002036BD">
      <w:pPr>
        <w:pStyle w:val="af5"/>
        <w:kinsoku w:val="0"/>
        <w:overflowPunct w:val="0"/>
        <w:spacing w:after="0" w:line="240" w:lineRule="auto"/>
        <w:ind w:right="2" w:firstLine="709"/>
        <w:jc w:val="both"/>
        <w:rPr>
          <w:rFonts w:cs="Times New Roman"/>
          <w:sz w:val="24"/>
          <w:szCs w:val="24"/>
        </w:rPr>
      </w:pPr>
      <w:proofErr w:type="spellStart"/>
      <w:r w:rsidRPr="002036BD">
        <w:rPr>
          <w:rFonts w:cs="Times New Roman"/>
          <w:sz w:val="24"/>
          <w:szCs w:val="24"/>
        </w:rPr>
        <w:t>д</w:t>
      </w:r>
      <w:proofErr w:type="spellEnd"/>
      <w:r w:rsidRPr="002036BD">
        <w:rPr>
          <w:rFonts w:cs="Times New Roman"/>
          <w:sz w:val="24"/>
          <w:szCs w:val="24"/>
        </w:rPr>
        <w:t>) получение сведений о ходе рассмотрения заявления;</w:t>
      </w:r>
    </w:p>
    <w:p w:rsidR="002036BD" w:rsidRPr="002036BD" w:rsidRDefault="002036BD" w:rsidP="002036BD">
      <w:pPr>
        <w:pStyle w:val="af5"/>
        <w:tabs>
          <w:tab w:val="left" w:pos="3174"/>
          <w:tab w:val="left" w:pos="4462"/>
          <w:tab w:val="left" w:pos="5927"/>
          <w:tab w:val="left" w:pos="8257"/>
        </w:tabs>
        <w:kinsoku w:val="0"/>
        <w:overflowPunct w:val="0"/>
        <w:spacing w:after="0" w:line="240" w:lineRule="auto"/>
        <w:ind w:right="2" w:firstLine="709"/>
        <w:jc w:val="both"/>
        <w:rPr>
          <w:rFonts w:cs="Times New Roman"/>
          <w:sz w:val="24"/>
          <w:szCs w:val="24"/>
        </w:rPr>
      </w:pPr>
      <w:r w:rsidRPr="002036BD">
        <w:rPr>
          <w:rFonts w:cs="Times New Roman"/>
          <w:sz w:val="24"/>
          <w:szCs w:val="24"/>
        </w:rPr>
        <w:t>е) осуществление оценки качества предоставления муниципальной услуги;</w:t>
      </w:r>
    </w:p>
    <w:p w:rsidR="002036BD" w:rsidRPr="002036BD" w:rsidRDefault="002036BD" w:rsidP="002036BD">
      <w:pPr>
        <w:pStyle w:val="af5"/>
        <w:tabs>
          <w:tab w:val="left" w:pos="2697"/>
          <w:tab w:val="left" w:pos="3778"/>
          <w:tab w:val="left" w:pos="4638"/>
          <w:tab w:val="left" w:pos="9256"/>
        </w:tabs>
        <w:kinsoku w:val="0"/>
        <w:overflowPunct w:val="0"/>
        <w:spacing w:after="0" w:line="240" w:lineRule="auto"/>
        <w:ind w:right="2" w:firstLine="709"/>
        <w:jc w:val="both"/>
        <w:rPr>
          <w:rFonts w:cs="Times New Roman"/>
          <w:sz w:val="24"/>
          <w:szCs w:val="24"/>
        </w:rPr>
      </w:pPr>
      <w:r w:rsidRPr="002036BD">
        <w:rPr>
          <w:rFonts w:cs="Times New Roman"/>
          <w:sz w:val="24"/>
          <w:szCs w:val="24"/>
        </w:rPr>
        <w:t>ж) досудебное (внесудебное) обжалование решений и действи</w:t>
      </w:r>
      <w:proofErr w:type="gramStart"/>
      <w:r w:rsidRPr="002036BD">
        <w:rPr>
          <w:rFonts w:cs="Times New Roman"/>
          <w:sz w:val="24"/>
          <w:szCs w:val="24"/>
        </w:rPr>
        <w:t>й(</w:t>
      </w:r>
      <w:proofErr w:type="gramEnd"/>
      <w:r w:rsidRPr="002036BD">
        <w:rPr>
          <w:rFonts w:cs="Times New Roman"/>
          <w:sz w:val="24"/>
          <w:szCs w:val="24"/>
        </w:rPr>
        <w:t>бездействия) Уполномоченного органа либо действия(бездействие)должностных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2036BD" w:rsidRPr="002036BD" w:rsidRDefault="002036BD" w:rsidP="002036BD">
      <w:pPr>
        <w:autoSpaceDE w:val="0"/>
        <w:autoSpaceDN w:val="0"/>
        <w:adjustRightInd w:val="0"/>
        <w:spacing w:after="0" w:line="240" w:lineRule="auto"/>
        <w:jc w:val="both"/>
        <w:rPr>
          <w:rFonts w:eastAsia="Calibri" w:cs="Times New Roman"/>
          <w:sz w:val="24"/>
          <w:szCs w:val="24"/>
        </w:rPr>
      </w:pPr>
    </w:p>
    <w:p w:rsidR="008E115D" w:rsidRPr="00093757" w:rsidRDefault="002036BD" w:rsidP="008E115D">
      <w:pPr>
        <w:pStyle w:val="12"/>
        <w:kinsoku w:val="0"/>
        <w:overflowPunct w:val="0"/>
        <w:ind w:left="450" w:right="2"/>
        <w:outlineLvl w:val="1"/>
        <w:rPr>
          <w:b w:val="0"/>
          <w:sz w:val="24"/>
          <w:szCs w:val="24"/>
        </w:rPr>
      </w:pPr>
      <w:bookmarkStart w:id="15" w:name="_Toc104681566"/>
      <w:r w:rsidRPr="00093757">
        <w:rPr>
          <w:b w:val="0"/>
          <w:sz w:val="24"/>
          <w:szCs w:val="24"/>
        </w:rPr>
        <w:t>Порядок осуществления административных процедур (действий)</w:t>
      </w:r>
      <w:r w:rsidR="008E115D" w:rsidRPr="00093757">
        <w:rPr>
          <w:b w:val="0"/>
          <w:sz w:val="24"/>
          <w:szCs w:val="24"/>
        </w:rPr>
        <w:t xml:space="preserve"> </w:t>
      </w:r>
    </w:p>
    <w:p w:rsidR="002036BD" w:rsidRPr="00093757" w:rsidRDefault="002036BD" w:rsidP="008E115D">
      <w:pPr>
        <w:pStyle w:val="12"/>
        <w:kinsoku w:val="0"/>
        <w:overflowPunct w:val="0"/>
        <w:ind w:left="450" w:right="2"/>
        <w:outlineLvl w:val="1"/>
        <w:rPr>
          <w:b w:val="0"/>
          <w:sz w:val="24"/>
          <w:szCs w:val="24"/>
        </w:rPr>
      </w:pPr>
      <w:r w:rsidRPr="00093757">
        <w:rPr>
          <w:b w:val="0"/>
          <w:sz w:val="24"/>
          <w:szCs w:val="24"/>
        </w:rPr>
        <w:t>в электронной форме</w:t>
      </w:r>
      <w:bookmarkEnd w:id="15"/>
    </w:p>
    <w:p w:rsidR="002036BD" w:rsidRPr="002036BD" w:rsidRDefault="002036BD" w:rsidP="002036BD">
      <w:pPr>
        <w:autoSpaceDE w:val="0"/>
        <w:autoSpaceDN w:val="0"/>
        <w:adjustRightInd w:val="0"/>
        <w:spacing w:after="0" w:line="240" w:lineRule="auto"/>
        <w:rPr>
          <w:rFonts w:eastAsia="Calibri" w:cs="Times New Roman"/>
          <w:color w:val="000000"/>
          <w:sz w:val="24"/>
          <w:szCs w:val="24"/>
        </w:rPr>
      </w:pP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3.4.  Исчерпывающий порядок осуществления административных процедур (действий) в электронной форме.</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lastRenderedPageBreak/>
        <w:t xml:space="preserve">3.4.1. Формирование заявления.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При формировании заявления заявителю обеспечивается: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б) возможность печати на бумажном носителе копии электронной формы заявления;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proofErr w:type="spellStart"/>
      <w:r w:rsidRPr="002036BD">
        <w:rPr>
          <w:rFonts w:eastAsia="Calibri" w:cs="Times New Roman"/>
          <w:color w:val="000000"/>
          <w:sz w:val="24"/>
          <w:szCs w:val="24"/>
        </w:rPr>
        <w:t>д</w:t>
      </w:r>
      <w:proofErr w:type="spellEnd"/>
      <w:r w:rsidRPr="002036BD">
        <w:rPr>
          <w:rFonts w:eastAsia="Calibri" w:cs="Times New Roman"/>
          <w:color w:val="000000"/>
          <w:sz w:val="24"/>
          <w:szCs w:val="24"/>
        </w:rPr>
        <w:t xml:space="preserve">) возможность вернуться на любой из этапов заполнения электронной формы заявления без </w:t>
      </w:r>
      <w:proofErr w:type="gramStart"/>
      <w:r w:rsidRPr="002036BD">
        <w:rPr>
          <w:rFonts w:eastAsia="Calibri" w:cs="Times New Roman"/>
          <w:color w:val="000000"/>
          <w:sz w:val="24"/>
          <w:szCs w:val="24"/>
        </w:rPr>
        <w:t>потери</w:t>
      </w:r>
      <w:proofErr w:type="gramEnd"/>
      <w:r w:rsidRPr="002036BD">
        <w:rPr>
          <w:rFonts w:eastAsia="Calibri" w:cs="Times New Roman"/>
          <w:color w:val="000000"/>
          <w:sz w:val="24"/>
          <w:szCs w:val="24"/>
        </w:rPr>
        <w:t xml:space="preserve"> ранее введенной информации;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Сформированное и подписанное </w:t>
      </w:r>
      <w:proofErr w:type="gramStart"/>
      <w:r w:rsidRPr="002036BD">
        <w:rPr>
          <w:rFonts w:eastAsia="Calibri" w:cs="Times New Roman"/>
          <w:color w:val="000000"/>
          <w:sz w:val="24"/>
          <w:szCs w:val="24"/>
        </w:rPr>
        <w:t>заявление</w:t>
      </w:r>
      <w:proofErr w:type="gramEnd"/>
      <w:r w:rsidRPr="002036BD">
        <w:rPr>
          <w:rFonts w:eastAsia="Calibri" w:cs="Times New Roman"/>
          <w:color w:val="00000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3.4.2. Уполномоченный орган обеспечивает в сроки, указанные в пунктах 2.21 и 2.22 настоящего Административного регламента: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2036BD">
        <w:rPr>
          <w:rFonts w:eastAsia="Calibri" w:cs="Times New Roman"/>
          <w:sz w:val="24"/>
          <w:szCs w:val="24"/>
        </w:rPr>
        <w:t xml:space="preserve">используемой Уполномоченным органом для предоставления муниципальной услуги (далее – ГИС).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t xml:space="preserve">Ответственное должностное лицо: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t xml:space="preserve">проверяет наличие электронных заявлений, поступивших с ЕПГУ, с периодом не реже 2 (двух) раз в день;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t xml:space="preserve">рассматривает поступившие заявления и приложенные образы документов (документы);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t xml:space="preserve">производит действия в соответствии с пунктом 3.1 настоящего Административного регламента.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t xml:space="preserve">3.4.4. Заявителю в качестве результата предоставления муниципальной услуги обеспечивается возможность получения документа: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lastRenderedPageBreak/>
        <w:t xml:space="preserve">При предоставлении муниципальной услуги в электронной форме заявителю направляется: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proofErr w:type="gramStart"/>
      <w:r w:rsidRPr="002036BD">
        <w:rPr>
          <w:rFonts w:eastAsia="Calibri"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sz w:val="24"/>
          <w:szCs w:val="24"/>
        </w:rPr>
        <w:t xml:space="preserve">3.5. Оценка качества предоставления муниципальной услуги. </w:t>
      </w:r>
    </w:p>
    <w:p w:rsidR="002036BD" w:rsidRPr="002036BD" w:rsidRDefault="002036BD" w:rsidP="002036BD">
      <w:pPr>
        <w:autoSpaceDE w:val="0"/>
        <w:autoSpaceDN w:val="0"/>
        <w:adjustRightInd w:val="0"/>
        <w:spacing w:after="0" w:line="240" w:lineRule="auto"/>
        <w:ind w:firstLine="709"/>
        <w:jc w:val="both"/>
        <w:rPr>
          <w:rFonts w:eastAsia="Calibri" w:cs="Times New Roman"/>
          <w:sz w:val="24"/>
          <w:szCs w:val="24"/>
        </w:rPr>
      </w:pPr>
      <w:proofErr w:type="gramStart"/>
      <w:r w:rsidRPr="002036BD">
        <w:rPr>
          <w:rFonts w:eastAsia="Calibri"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036BD">
        <w:rPr>
          <w:rFonts w:eastAsia="Calibri" w:cs="Times New Roman"/>
          <w:sz w:val="24"/>
          <w:szCs w:val="24"/>
        </w:rPr>
        <w:t xml:space="preserve"> </w:t>
      </w:r>
      <w:proofErr w:type="gramStart"/>
      <w:r w:rsidRPr="002036BD">
        <w:rPr>
          <w:rFonts w:eastAsia="Calibri"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036BD">
        <w:rPr>
          <w:rFonts w:eastAsia="Calibri" w:cs="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2036BD" w:rsidRPr="002036BD" w:rsidRDefault="002036BD" w:rsidP="002036BD">
      <w:pPr>
        <w:autoSpaceDE w:val="0"/>
        <w:autoSpaceDN w:val="0"/>
        <w:adjustRightInd w:val="0"/>
        <w:spacing w:after="0" w:line="240" w:lineRule="auto"/>
        <w:ind w:firstLine="709"/>
        <w:jc w:val="both"/>
        <w:rPr>
          <w:rFonts w:eastAsia="Calibri" w:cs="Times New Roman"/>
          <w:sz w:val="24"/>
          <w:szCs w:val="24"/>
        </w:rPr>
      </w:pPr>
      <w:r w:rsidRPr="002036BD">
        <w:rPr>
          <w:rFonts w:eastAsia="Calibri" w:cs="Times New Roman"/>
          <w:sz w:val="24"/>
          <w:szCs w:val="24"/>
        </w:rPr>
        <w:t xml:space="preserve">3.6. </w:t>
      </w:r>
      <w:proofErr w:type="gramStart"/>
      <w:r w:rsidRPr="002036BD">
        <w:rPr>
          <w:rFonts w:eastAsia="Calibri"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2036BD">
        <w:rPr>
          <w:rFonts w:eastAsia="Calibri"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36BD" w:rsidRPr="002036BD" w:rsidRDefault="002036BD" w:rsidP="002036BD">
      <w:pPr>
        <w:autoSpaceDE w:val="0"/>
        <w:autoSpaceDN w:val="0"/>
        <w:adjustRightInd w:val="0"/>
        <w:spacing w:after="0" w:line="240" w:lineRule="auto"/>
        <w:jc w:val="both"/>
        <w:rPr>
          <w:rFonts w:eastAsia="Calibri" w:cs="Times New Roman"/>
          <w:b/>
          <w:bCs/>
          <w:sz w:val="24"/>
          <w:szCs w:val="24"/>
        </w:rPr>
      </w:pPr>
    </w:p>
    <w:p w:rsidR="002036BD" w:rsidRPr="00093757" w:rsidRDefault="002036BD" w:rsidP="002036BD">
      <w:pPr>
        <w:autoSpaceDE w:val="0"/>
        <w:autoSpaceDN w:val="0"/>
        <w:adjustRightInd w:val="0"/>
        <w:spacing w:after="0" w:line="240" w:lineRule="auto"/>
        <w:jc w:val="center"/>
        <w:rPr>
          <w:rFonts w:eastAsia="Calibri" w:cs="Times New Roman"/>
          <w:bCs/>
          <w:color w:val="000000"/>
          <w:sz w:val="24"/>
          <w:szCs w:val="24"/>
        </w:rPr>
      </w:pPr>
      <w:r w:rsidRPr="00093757">
        <w:rPr>
          <w:rFonts w:eastAsia="Calibri" w:cs="Times New Roman"/>
          <w:bCs/>
          <w:color w:val="000000"/>
          <w:sz w:val="24"/>
          <w:szCs w:val="24"/>
        </w:rPr>
        <w:t>Перечень вариантов предоставления муниципальной услуги</w:t>
      </w:r>
    </w:p>
    <w:p w:rsidR="002036BD" w:rsidRPr="002036BD" w:rsidRDefault="002036BD" w:rsidP="002036BD">
      <w:pPr>
        <w:autoSpaceDE w:val="0"/>
        <w:autoSpaceDN w:val="0"/>
        <w:adjustRightInd w:val="0"/>
        <w:spacing w:after="0" w:line="240" w:lineRule="auto"/>
        <w:jc w:val="center"/>
        <w:rPr>
          <w:rFonts w:eastAsia="Calibri" w:cs="Times New Roman"/>
          <w:color w:val="000000"/>
          <w:sz w:val="24"/>
          <w:szCs w:val="24"/>
        </w:rPr>
      </w:pP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3.7. Предоставление муниципальной услуги включает в себя следующие варианты: </w:t>
      </w:r>
    </w:p>
    <w:p w:rsidR="002036BD" w:rsidRPr="002036BD" w:rsidRDefault="002036BD" w:rsidP="002036BD">
      <w:pPr>
        <w:autoSpaceDE w:val="0"/>
        <w:autoSpaceDN w:val="0"/>
        <w:adjustRightInd w:val="0"/>
        <w:spacing w:after="0" w:line="240" w:lineRule="auto"/>
        <w:ind w:firstLine="709"/>
        <w:jc w:val="both"/>
        <w:rPr>
          <w:rFonts w:cs="Times New Roman"/>
          <w:sz w:val="24"/>
          <w:szCs w:val="24"/>
        </w:rPr>
      </w:pPr>
      <w:r w:rsidRPr="002036BD">
        <w:rPr>
          <w:rFonts w:eastAsia="Calibri" w:cs="Times New Roman"/>
          <w:color w:val="000000"/>
          <w:sz w:val="24"/>
          <w:szCs w:val="24"/>
        </w:rPr>
        <w:t xml:space="preserve">3.7.1. </w:t>
      </w:r>
      <w:r w:rsidRPr="002036BD">
        <w:rPr>
          <w:rFonts w:cs="Times New Roman"/>
          <w:sz w:val="24"/>
          <w:szCs w:val="24"/>
        </w:rPr>
        <w:t xml:space="preserve">предоставление земельного участка, находящегося в государственной или муниципальной собственности, в собственность бесплатно; </w:t>
      </w:r>
    </w:p>
    <w:p w:rsidR="002036BD" w:rsidRPr="002036BD" w:rsidRDefault="002036BD" w:rsidP="002036BD">
      <w:pPr>
        <w:autoSpaceDE w:val="0"/>
        <w:autoSpaceDN w:val="0"/>
        <w:adjustRightInd w:val="0"/>
        <w:spacing w:after="0" w:line="240" w:lineRule="auto"/>
        <w:ind w:firstLine="709"/>
        <w:jc w:val="both"/>
        <w:rPr>
          <w:rFonts w:cs="Times New Roman"/>
          <w:sz w:val="24"/>
          <w:szCs w:val="24"/>
        </w:rPr>
      </w:pPr>
      <w:r w:rsidRPr="002036BD">
        <w:rPr>
          <w:rFonts w:cs="Times New Roman"/>
          <w:sz w:val="24"/>
          <w:szCs w:val="24"/>
        </w:rPr>
        <w:t>3.7.2. отказ в предоставлении услуги.</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p>
    <w:p w:rsidR="002036BD" w:rsidRPr="00093757" w:rsidRDefault="002036BD" w:rsidP="002036BD">
      <w:pPr>
        <w:autoSpaceDE w:val="0"/>
        <w:autoSpaceDN w:val="0"/>
        <w:adjustRightInd w:val="0"/>
        <w:spacing w:after="0" w:line="240" w:lineRule="auto"/>
        <w:jc w:val="center"/>
        <w:rPr>
          <w:rFonts w:eastAsia="Calibri" w:cs="Times New Roman"/>
          <w:bCs/>
          <w:color w:val="000000"/>
          <w:sz w:val="24"/>
          <w:szCs w:val="24"/>
        </w:rPr>
      </w:pPr>
      <w:r w:rsidRPr="00093757">
        <w:rPr>
          <w:rFonts w:eastAsia="Calibri" w:cs="Times New Roman"/>
          <w:bCs/>
          <w:color w:val="000000"/>
          <w:sz w:val="24"/>
          <w:szCs w:val="24"/>
        </w:rPr>
        <w:t>Профилирование заявителя</w:t>
      </w:r>
    </w:p>
    <w:p w:rsidR="002036BD" w:rsidRPr="002036BD" w:rsidRDefault="002036BD" w:rsidP="002036BD">
      <w:pPr>
        <w:autoSpaceDE w:val="0"/>
        <w:autoSpaceDN w:val="0"/>
        <w:adjustRightInd w:val="0"/>
        <w:spacing w:after="0" w:line="240" w:lineRule="auto"/>
        <w:jc w:val="center"/>
        <w:rPr>
          <w:rFonts w:eastAsia="Calibri" w:cs="Times New Roman"/>
          <w:color w:val="000000"/>
          <w:sz w:val="24"/>
          <w:szCs w:val="24"/>
        </w:rPr>
      </w:pPr>
    </w:p>
    <w:p w:rsidR="002036BD" w:rsidRPr="002036BD" w:rsidRDefault="002036BD" w:rsidP="002036BD">
      <w:pPr>
        <w:autoSpaceDE w:val="0"/>
        <w:autoSpaceDN w:val="0"/>
        <w:adjustRightInd w:val="0"/>
        <w:spacing w:after="0" w:line="240" w:lineRule="auto"/>
        <w:ind w:firstLine="708"/>
        <w:jc w:val="both"/>
        <w:rPr>
          <w:rFonts w:eastAsia="Calibri" w:cs="Times New Roman"/>
          <w:color w:val="000000"/>
          <w:sz w:val="24"/>
          <w:szCs w:val="24"/>
        </w:rPr>
      </w:pPr>
      <w:r w:rsidRPr="002036BD">
        <w:rPr>
          <w:rFonts w:eastAsia="Calibri" w:cs="Times New Roman"/>
          <w:color w:val="000000"/>
          <w:sz w:val="24"/>
          <w:szCs w:val="24"/>
        </w:rPr>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2036BD" w:rsidRPr="002036BD" w:rsidRDefault="002036BD" w:rsidP="002036BD">
      <w:pPr>
        <w:autoSpaceDE w:val="0"/>
        <w:autoSpaceDN w:val="0"/>
        <w:adjustRightInd w:val="0"/>
        <w:spacing w:after="0" w:line="240" w:lineRule="auto"/>
        <w:ind w:firstLine="708"/>
        <w:jc w:val="both"/>
        <w:rPr>
          <w:rFonts w:eastAsia="Calibri" w:cs="Times New Roman"/>
          <w:color w:val="000000"/>
          <w:sz w:val="24"/>
          <w:szCs w:val="24"/>
        </w:rPr>
      </w:pPr>
      <w:r w:rsidRPr="002036BD">
        <w:rPr>
          <w:rFonts w:eastAsia="Calibri" w:cs="Times New Roman"/>
          <w:color w:val="000000"/>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2036BD">
        <w:rPr>
          <w:rFonts w:eastAsia="Calibri" w:cs="Times New Roman"/>
          <w:color w:val="000000"/>
          <w:sz w:val="24"/>
          <w:szCs w:val="24"/>
        </w:rPr>
        <w:t>соответствует одному варианту предоставления муниципальной услуги приведены</w:t>
      </w:r>
      <w:proofErr w:type="gramEnd"/>
      <w:r w:rsidRPr="002036BD">
        <w:rPr>
          <w:rFonts w:eastAsia="Calibri" w:cs="Times New Roman"/>
          <w:color w:val="000000"/>
          <w:sz w:val="24"/>
          <w:szCs w:val="24"/>
        </w:rPr>
        <w:t xml:space="preserve"> в </w:t>
      </w:r>
      <w:r w:rsidRPr="00440249">
        <w:rPr>
          <w:rFonts w:eastAsia="Calibri" w:cs="Times New Roman"/>
          <w:color w:val="000000"/>
          <w:sz w:val="24"/>
          <w:szCs w:val="24"/>
        </w:rPr>
        <w:t>Приложении № 1</w:t>
      </w:r>
      <w:r w:rsidRPr="002036BD">
        <w:rPr>
          <w:rFonts w:eastAsia="Calibri" w:cs="Times New Roman"/>
          <w:color w:val="000000"/>
          <w:sz w:val="24"/>
          <w:szCs w:val="24"/>
        </w:rPr>
        <w:t xml:space="preserve"> к настоящему Административному регламенту.</w:t>
      </w:r>
    </w:p>
    <w:p w:rsidR="002036BD" w:rsidRPr="002036BD" w:rsidRDefault="002036BD" w:rsidP="002036BD">
      <w:pPr>
        <w:autoSpaceDE w:val="0"/>
        <w:autoSpaceDN w:val="0"/>
        <w:adjustRightInd w:val="0"/>
        <w:spacing w:after="0" w:line="240" w:lineRule="auto"/>
        <w:ind w:firstLine="708"/>
        <w:jc w:val="both"/>
        <w:rPr>
          <w:rFonts w:eastAsia="Calibri" w:cs="Times New Roman"/>
          <w:color w:val="000000"/>
          <w:sz w:val="24"/>
          <w:szCs w:val="24"/>
        </w:rPr>
      </w:pPr>
    </w:p>
    <w:p w:rsidR="002036BD" w:rsidRPr="00093757" w:rsidRDefault="002036BD" w:rsidP="002036BD">
      <w:pPr>
        <w:autoSpaceDE w:val="0"/>
        <w:autoSpaceDN w:val="0"/>
        <w:adjustRightInd w:val="0"/>
        <w:spacing w:after="0" w:line="240" w:lineRule="auto"/>
        <w:jc w:val="center"/>
        <w:rPr>
          <w:rFonts w:eastAsia="Calibri" w:cs="Times New Roman"/>
          <w:bCs/>
          <w:color w:val="000000"/>
          <w:sz w:val="24"/>
          <w:szCs w:val="24"/>
        </w:rPr>
      </w:pPr>
      <w:r w:rsidRPr="00093757">
        <w:rPr>
          <w:rFonts w:eastAsia="Calibri" w:cs="Times New Roman"/>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2036BD" w:rsidRPr="002036BD" w:rsidRDefault="002036BD" w:rsidP="002036BD">
      <w:pPr>
        <w:autoSpaceDE w:val="0"/>
        <w:autoSpaceDN w:val="0"/>
        <w:adjustRightInd w:val="0"/>
        <w:spacing w:after="0" w:line="240" w:lineRule="auto"/>
        <w:jc w:val="center"/>
        <w:rPr>
          <w:rFonts w:eastAsia="Calibri" w:cs="Times New Roman"/>
          <w:color w:val="000000"/>
          <w:sz w:val="24"/>
          <w:szCs w:val="24"/>
        </w:rPr>
      </w:pP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3.9. </w:t>
      </w:r>
      <w:proofErr w:type="gramStart"/>
      <w:r w:rsidRPr="002036BD">
        <w:rPr>
          <w:rFonts w:eastAsia="Calibri" w:cs="Times New Roman"/>
          <w:color w:val="000000"/>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r w:rsidRPr="00440249">
        <w:rPr>
          <w:rFonts w:eastAsia="Calibri" w:cs="Times New Roman"/>
          <w:color w:val="000000"/>
          <w:sz w:val="24"/>
          <w:szCs w:val="24"/>
        </w:rPr>
        <w:t>Приложением № 7</w:t>
      </w:r>
      <w:r w:rsidRPr="002036BD">
        <w:rPr>
          <w:rFonts w:eastAsia="Calibri" w:cs="Times New Roman"/>
          <w:color w:val="000000"/>
          <w:sz w:val="24"/>
          <w:szCs w:val="24"/>
        </w:rPr>
        <w:t xml:space="preserve">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 </w:t>
      </w:r>
    </w:p>
    <w:p w:rsidR="002036BD" w:rsidRPr="002036BD" w:rsidRDefault="002036BD" w:rsidP="002036BD">
      <w:pPr>
        <w:autoSpaceDE w:val="0"/>
        <w:autoSpaceDN w:val="0"/>
        <w:adjustRightInd w:val="0"/>
        <w:spacing w:after="0" w:line="240" w:lineRule="auto"/>
        <w:ind w:firstLine="709"/>
        <w:jc w:val="both"/>
        <w:rPr>
          <w:rFonts w:eastAsia="Calibri" w:cs="Times New Roman"/>
          <w:color w:val="000000"/>
          <w:sz w:val="24"/>
          <w:szCs w:val="24"/>
        </w:rPr>
      </w:pPr>
      <w:r w:rsidRPr="002036BD">
        <w:rPr>
          <w:rFonts w:eastAsia="Calibri" w:cs="Times New Roman"/>
          <w:color w:val="000000"/>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2036BD" w:rsidRDefault="002036BD" w:rsidP="002036BD">
      <w:pPr>
        <w:autoSpaceDE w:val="0"/>
        <w:autoSpaceDN w:val="0"/>
        <w:adjustRightInd w:val="0"/>
        <w:spacing w:after="0" w:line="240" w:lineRule="auto"/>
        <w:ind w:firstLine="708"/>
        <w:jc w:val="both"/>
        <w:rPr>
          <w:rFonts w:eastAsia="Calibri" w:cs="Times New Roman"/>
          <w:color w:val="000000"/>
          <w:sz w:val="24"/>
          <w:szCs w:val="24"/>
        </w:rPr>
      </w:pPr>
      <w:r w:rsidRPr="002036BD">
        <w:rPr>
          <w:rFonts w:eastAsia="Calibri" w:cs="Times New Roman"/>
          <w:color w:val="000000"/>
          <w:sz w:val="24"/>
          <w:szCs w:val="24"/>
        </w:rPr>
        <w:t xml:space="preserve">Срок устранения опечаток и ошибок не должен превышать 3 (трех) рабочих дней </w:t>
      </w:r>
      <w:proofErr w:type="gramStart"/>
      <w:r w:rsidRPr="002036BD">
        <w:rPr>
          <w:rFonts w:eastAsia="Calibri" w:cs="Times New Roman"/>
          <w:color w:val="000000"/>
          <w:sz w:val="24"/>
          <w:szCs w:val="24"/>
        </w:rPr>
        <w:t>с даты регистрации</w:t>
      </w:r>
      <w:proofErr w:type="gramEnd"/>
      <w:r w:rsidRPr="002036BD">
        <w:rPr>
          <w:rFonts w:eastAsia="Calibri" w:cs="Times New Roman"/>
          <w:color w:val="000000"/>
          <w:sz w:val="24"/>
          <w:szCs w:val="24"/>
        </w:rPr>
        <w:t xml:space="preserve"> заявления по форме Приложения № 7.</w:t>
      </w:r>
    </w:p>
    <w:p w:rsidR="008E115D" w:rsidRPr="008E115D" w:rsidRDefault="008E115D" w:rsidP="008E115D">
      <w:pPr>
        <w:autoSpaceDE w:val="0"/>
        <w:autoSpaceDN w:val="0"/>
        <w:adjustRightInd w:val="0"/>
        <w:spacing w:after="0" w:line="240" w:lineRule="auto"/>
        <w:ind w:firstLine="708"/>
        <w:jc w:val="both"/>
        <w:rPr>
          <w:rFonts w:eastAsia="Calibri" w:cs="Times New Roman"/>
          <w:color w:val="000000"/>
          <w:sz w:val="24"/>
          <w:szCs w:val="24"/>
        </w:rPr>
      </w:pPr>
    </w:p>
    <w:p w:rsidR="008E115D" w:rsidRPr="008E115D" w:rsidRDefault="008E115D" w:rsidP="008E115D">
      <w:pPr>
        <w:pStyle w:val="12"/>
        <w:kinsoku w:val="0"/>
        <w:overflowPunct w:val="0"/>
        <w:ind w:left="709" w:right="2"/>
        <w:contextualSpacing/>
        <w:rPr>
          <w:sz w:val="24"/>
          <w:szCs w:val="24"/>
        </w:rPr>
      </w:pPr>
      <w:bookmarkStart w:id="16" w:name="_Toc104681567"/>
      <w:r w:rsidRPr="008E115D">
        <w:rPr>
          <w:sz w:val="24"/>
          <w:szCs w:val="24"/>
        </w:rPr>
        <w:t xml:space="preserve">IV. Формы </w:t>
      </w:r>
      <w:proofErr w:type="gramStart"/>
      <w:r w:rsidRPr="008E115D">
        <w:rPr>
          <w:sz w:val="24"/>
          <w:szCs w:val="24"/>
        </w:rPr>
        <w:t>контроля за</w:t>
      </w:r>
      <w:proofErr w:type="gramEnd"/>
      <w:r w:rsidRPr="008E115D">
        <w:rPr>
          <w:sz w:val="24"/>
          <w:szCs w:val="24"/>
        </w:rPr>
        <w:t xml:space="preserve"> исполнением административного регламента</w:t>
      </w:r>
      <w:bookmarkEnd w:id="16"/>
    </w:p>
    <w:p w:rsidR="008E115D" w:rsidRPr="008E115D" w:rsidRDefault="008E115D" w:rsidP="008E115D">
      <w:pPr>
        <w:pStyle w:val="12"/>
        <w:kinsoku w:val="0"/>
        <w:overflowPunct w:val="0"/>
        <w:ind w:left="709" w:right="2"/>
        <w:contextualSpacing/>
        <w:outlineLvl w:val="9"/>
        <w:rPr>
          <w:sz w:val="24"/>
          <w:szCs w:val="24"/>
        </w:rPr>
      </w:pPr>
    </w:p>
    <w:p w:rsidR="008E115D" w:rsidRPr="00093757" w:rsidRDefault="008E115D" w:rsidP="008E115D">
      <w:pPr>
        <w:pStyle w:val="12"/>
        <w:kinsoku w:val="0"/>
        <w:overflowPunct w:val="0"/>
        <w:ind w:right="2"/>
        <w:contextualSpacing/>
        <w:outlineLvl w:val="1"/>
        <w:rPr>
          <w:b w:val="0"/>
          <w:bCs w:val="0"/>
          <w:sz w:val="24"/>
          <w:szCs w:val="24"/>
        </w:rPr>
      </w:pPr>
      <w:bookmarkStart w:id="17" w:name="_Toc104681568"/>
      <w:r w:rsidRPr="00093757">
        <w:rPr>
          <w:b w:val="0"/>
          <w:sz w:val="24"/>
          <w:szCs w:val="24"/>
        </w:rPr>
        <w:t xml:space="preserve">Порядок осуществления текущего контроля за соблюдение </w:t>
      </w:r>
      <w:r w:rsidRPr="00093757">
        <w:rPr>
          <w:b w:val="0"/>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8E115D" w:rsidRPr="008E115D" w:rsidRDefault="008E115D" w:rsidP="008E115D">
      <w:pPr>
        <w:pStyle w:val="12"/>
        <w:kinsoku w:val="0"/>
        <w:overflowPunct w:val="0"/>
        <w:ind w:left="360" w:right="2"/>
        <w:contextualSpacing/>
        <w:jc w:val="left"/>
        <w:outlineLvl w:val="1"/>
        <w:rPr>
          <w:bCs w:val="0"/>
          <w:sz w:val="24"/>
          <w:szCs w:val="24"/>
        </w:rPr>
      </w:pPr>
    </w:p>
    <w:p w:rsidR="008E115D" w:rsidRPr="008E115D" w:rsidRDefault="008E115D" w:rsidP="008E115D">
      <w:pPr>
        <w:pStyle w:val="a6"/>
        <w:autoSpaceDE w:val="0"/>
        <w:autoSpaceDN w:val="0"/>
        <w:adjustRightInd w:val="0"/>
        <w:spacing w:after="0" w:line="240" w:lineRule="auto"/>
        <w:ind w:left="0" w:firstLine="350"/>
        <w:jc w:val="both"/>
        <w:rPr>
          <w:rFonts w:eastAsia="Calibri" w:cs="Times New Roman"/>
          <w:sz w:val="24"/>
          <w:szCs w:val="24"/>
        </w:rPr>
      </w:pPr>
      <w:r>
        <w:rPr>
          <w:rFonts w:eastAsia="Calibri" w:cs="Times New Roman"/>
          <w:sz w:val="24"/>
          <w:szCs w:val="24"/>
        </w:rPr>
        <w:tab/>
      </w:r>
      <w:r w:rsidRPr="008E115D">
        <w:rPr>
          <w:rFonts w:eastAsia="Calibri" w:cs="Times New Roman"/>
          <w:sz w:val="24"/>
          <w:szCs w:val="24"/>
        </w:rPr>
        <w:t xml:space="preserve">4.1.Текущий </w:t>
      </w:r>
      <w:proofErr w:type="gramStart"/>
      <w:r w:rsidRPr="008E115D">
        <w:rPr>
          <w:rFonts w:eastAsia="Calibri" w:cs="Times New Roman"/>
          <w:sz w:val="24"/>
          <w:szCs w:val="24"/>
        </w:rPr>
        <w:t>контроль за</w:t>
      </w:r>
      <w:proofErr w:type="gramEnd"/>
      <w:r w:rsidRPr="008E115D">
        <w:rPr>
          <w:rFonts w:eastAsia="Calibri"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Для текущего контроля используются сведения служебной корреспонденции, устная и письменная информация.</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Текущий контроль осуществляется путем проведения проверок:</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 решений о предоставлении (об отказе в предоставлении) муниципальной услуги;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 выявления и устранения нарушений прав граждан;</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E115D" w:rsidRPr="008E115D" w:rsidRDefault="008E115D" w:rsidP="008E115D">
      <w:pPr>
        <w:autoSpaceDE w:val="0"/>
        <w:autoSpaceDN w:val="0"/>
        <w:adjustRightInd w:val="0"/>
        <w:spacing w:after="0" w:line="240" w:lineRule="auto"/>
        <w:ind w:firstLine="708"/>
        <w:jc w:val="both"/>
        <w:rPr>
          <w:rFonts w:eastAsia="Calibri" w:cs="Times New Roman"/>
          <w:b/>
          <w:sz w:val="24"/>
          <w:szCs w:val="24"/>
        </w:rPr>
      </w:pPr>
    </w:p>
    <w:p w:rsidR="008E115D" w:rsidRPr="00093757" w:rsidRDefault="008E115D" w:rsidP="008E115D">
      <w:pPr>
        <w:pStyle w:val="a6"/>
        <w:autoSpaceDE w:val="0"/>
        <w:autoSpaceDN w:val="0"/>
        <w:adjustRightInd w:val="0"/>
        <w:spacing w:after="0" w:line="240" w:lineRule="auto"/>
        <w:ind w:left="0"/>
        <w:jc w:val="center"/>
        <w:rPr>
          <w:rFonts w:eastAsia="Calibri" w:cs="Times New Roman"/>
          <w:sz w:val="24"/>
          <w:szCs w:val="24"/>
        </w:rPr>
      </w:pPr>
      <w:r w:rsidRPr="00093757">
        <w:rPr>
          <w:rFonts w:eastAsia="Calibri"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93757">
        <w:rPr>
          <w:rFonts w:eastAsia="Calibri" w:cs="Times New Roman"/>
          <w:sz w:val="24"/>
          <w:szCs w:val="24"/>
        </w:rPr>
        <w:t>контроля за</w:t>
      </w:r>
      <w:proofErr w:type="gramEnd"/>
      <w:r w:rsidRPr="00093757">
        <w:rPr>
          <w:rFonts w:eastAsia="Calibri" w:cs="Times New Roman"/>
          <w:sz w:val="24"/>
          <w:szCs w:val="24"/>
        </w:rPr>
        <w:t xml:space="preserve"> полнотой и качеством предоставления муниципальной услуги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8E115D" w:rsidRDefault="008E115D" w:rsidP="008E115D">
      <w:pPr>
        <w:pStyle w:val="a6"/>
        <w:numPr>
          <w:ilvl w:val="1"/>
          <w:numId w:val="25"/>
        </w:numPr>
        <w:suppressAutoHyphens/>
        <w:autoSpaceDE w:val="0"/>
        <w:autoSpaceDN w:val="0"/>
        <w:adjustRightInd w:val="0"/>
        <w:spacing w:after="0" w:line="240" w:lineRule="auto"/>
        <w:ind w:left="0" w:firstLine="0"/>
        <w:contextualSpacing w:val="0"/>
        <w:jc w:val="both"/>
        <w:rPr>
          <w:rFonts w:eastAsia="Calibri" w:cs="Times New Roman"/>
          <w:sz w:val="24"/>
          <w:szCs w:val="24"/>
        </w:rPr>
      </w:pPr>
      <w:proofErr w:type="gramStart"/>
      <w:r w:rsidRPr="008E115D">
        <w:rPr>
          <w:rFonts w:eastAsia="Calibri" w:cs="Times New Roman"/>
          <w:sz w:val="24"/>
          <w:szCs w:val="24"/>
        </w:rPr>
        <w:t>Контроль за</w:t>
      </w:r>
      <w:proofErr w:type="gramEnd"/>
      <w:r w:rsidRPr="008E115D">
        <w:rPr>
          <w:rFonts w:eastAsia="Calibri"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8E115D" w:rsidRPr="008E115D" w:rsidRDefault="008E115D" w:rsidP="008E115D">
      <w:pPr>
        <w:pStyle w:val="a6"/>
        <w:numPr>
          <w:ilvl w:val="1"/>
          <w:numId w:val="25"/>
        </w:numPr>
        <w:suppressAutoHyphens/>
        <w:autoSpaceDE w:val="0"/>
        <w:autoSpaceDN w:val="0"/>
        <w:adjustRightInd w:val="0"/>
        <w:spacing w:after="0" w:line="240" w:lineRule="auto"/>
        <w:ind w:left="0" w:firstLine="0"/>
        <w:contextualSpacing w:val="0"/>
        <w:jc w:val="both"/>
        <w:rPr>
          <w:rFonts w:eastAsia="Calibri" w:cs="Times New Roman"/>
          <w:sz w:val="24"/>
          <w:szCs w:val="24"/>
        </w:rPr>
      </w:pPr>
      <w:r w:rsidRPr="008E115D">
        <w:rPr>
          <w:rFonts w:eastAsia="Calibri" w:cs="Times New Roman"/>
          <w:sz w:val="24"/>
          <w:szCs w:val="24"/>
        </w:rPr>
        <w:t>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При плановой проверке полноты и качества предоставления муниципальной услуги контролю подлежат:</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 соблюдение сроков предоставления муниципальной услуги;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lastRenderedPageBreak/>
        <w:t>- соблюдение положений настоящего административного регламента;</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 правильность и обоснованность принятого решения об отказе в предоставлении муниципальной услуги.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Основанием для проведения внеплановых проверок являются:</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w:t>
      </w:r>
      <w:proofErr w:type="gramStart"/>
      <w:r w:rsidRPr="008E115D">
        <w:rPr>
          <w:rFonts w:eastAsia="Calibri" w:cs="Times New Roman"/>
          <w:sz w:val="24"/>
          <w:szCs w:val="24"/>
        </w:rPr>
        <w:t>а-</w:t>
      </w:r>
      <w:proofErr w:type="gramEnd"/>
      <w:r w:rsidRPr="008E115D">
        <w:rPr>
          <w:rFonts w:eastAsia="Calibri" w:cs="Times New Roman"/>
          <w:sz w:val="24"/>
          <w:szCs w:val="24"/>
        </w:rPr>
        <w:t xml:space="preserve"> </w:t>
      </w:r>
      <w:proofErr w:type="spellStart"/>
      <w:r w:rsidRPr="008E115D">
        <w:rPr>
          <w:rFonts w:eastAsia="Calibri" w:cs="Times New Roman"/>
          <w:sz w:val="24"/>
          <w:szCs w:val="24"/>
        </w:rPr>
        <w:t>Югры</w:t>
      </w:r>
      <w:proofErr w:type="spellEnd"/>
      <w:r w:rsidRPr="008E115D">
        <w:rPr>
          <w:rFonts w:eastAsia="Calibri" w:cs="Times New Roman"/>
          <w:sz w:val="24"/>
          <w:szCs w:val="24"/>
        </w:rPr>
        <w:t xml:space="preserve">, муниципальных правовых актов </w:t>
      </w:r>
      <w:proofErr w:type="spellStart"/>
      <w:r w:rsidRPr="008E115D">
        <w:rPr>
          <w:rFonts w:eastAsia="Calibri" w:cs="Times New Roman"/>
          <w:sz w:val="24"/>
          <w:szCs w:val="24"/>
        </w:rPr>
        <w:t>Кондинского</w:t>
      </w:r>
      <w:proofErr w:type="spellEnd"/>
      <w:r w:rsidRPr="008E115D">
        <w:rPr>
          <w:rFonts w:eastAsia="Calibri" w:cs="Times New Roman"/>
          <w:sz w:val="24"/>
          <w:szCs w:val="24"/>
        </w:rPr>
        <w:t xml:space="preserve"> района;</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093757" w:rsidRDefault="008E115D" w:rsidP="008E115D">
      <w:pPr>
        <w:pStyle w:val="a6"/>
        <w:autoSpaceDE w:val="0"/>
        <w:autoSpaceDN w:val="0"/>
        <w:adjustRightInd w:val="0"/>
        <w:spacing w:after="0" w:line="240" w:lineRule="auto"/>
        <w:ind w:left="0"/>
        <w:jc w:val="center"/>
        <w:rPr>
          <w:rFonts w:eastAsia="Calibri" w:cs="Times New Roman"/>
          <w:sz w:val="24"/>
          <w:szCs w:val="24"/>
        </w:rPr>
      </w:pPr>
      <w:r w:rsidRPr="00093757">
        <w:rPr>
          <w:rFonts w:eastAsia="Calibri"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8E115D" w:rsidRDefault="008E115D" w:rsidP="008E115D">
      <w:pPr>
        <w:pStyle w:val="a6"/>
        <w:numPr>
          <w:ilvl w:val="1"/>
          <w:numId w:val="25"/>
        </w:numPr>
        <w:suppressAutoHyphens/>
        <w:autoSpaceDE w:val="0"/>
        <w:autoSpaceDN w:val="0"/>
        <w:adjustRightInd w:val="0"/>
        <w:spacing w:after="0" w:line="240" w:lineRule="auto"/>
        <w:ind w:left="0" w:firstLine="709"/>
        <w:contextualSpacing w:val="0"/>
        <w:jc w:val="both"/>
        <w:rPr>
          <w:rFonts w:eastAsia="Calibri" w:cs="Times New Roman"/>
          <w:sz w:val="24"/>
          <w:szCs w:val="24"/>
        </w:rPr>
      </w:pPr>
      <w:r w:rsidRPr="008E115D">
        <w:rPr>
          <w:rFonts w:eastAsia="Calibri" w:cs="Times New Roman"/>
          <w:sz w:val="24"/>
          <w:szCs w:val="24"/>
        </w:rPr>
        <w:t>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093757" w:rsidRDefault="008E115D" w:rsidP="008E115D">
      <w:pPr>
        <w:pStyle w:val="a6"/>
        <w:autoSpaceDE w:val="0"/>
        <w:autoSpaceDN w:val="0"/>
        <w:adjustRightInd w:val="0"/>
        <w:spacing w:after="0" w:line="240" w:lineRule="auto"/>
        <w:ind w:left="0"/>
        <w:jc w:val="center"/>
        <w:rPr>
          <w:rFonts w:eastAsia="Calibri" w:cs="Times New Roman"/>
          <w:sz w:val="24"/>
          <w:szCs w:val="24"/>
        </w:rPr>
      </w:pPr>
      <w:r w:rsidRPr="00093757">
        <w:rPr>
          <w:rFonts w:eastAsia="Calibri" w:cs="Times New Roman"/>
          <w:sz w:val="24"/>
          <w:szCs w:val="24"/>
        </w:rPr>
        <w:t xml:space="preserve">Требования к порядку и формам </w:t>
      </w:r>
      <w:proofErr w:type="gramStart"/>
      <w:r w:rsidRPr="00093757">
        <w:rPr>
          <w:rFonts w:eastAsia="Calibri" w:cs="Times New Roman"/>
          <w:sz w:val="24"/>
          <w:szCs w:val="24"/>
        </w:rPr>
        <w:t>контроля за</w:t>
      </w:r>
      <w:proofErr w:type="gramEnd"/>
      <w:r w:rsidRPr="00093757">
        <w:rPr>
          <w:rFonts w:eastAsia="Calibri" w:cs="Times New Roman"/>
          <w:sz w:val="24"/>
          <w:szCs w:val="24"/>
        </w:rPr>
        <w:t xml:space="preserve"> предоставлением муниципальной услуги, в том числе со стороны граждан, их объединений и организаций</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8E115D" w:rsidRDefault="008E115D" w:rsidP="008E115D">
      <w:pPr>
        <w:pStyle w:val="a6"/>
        <w:numPr>
          <w:ilvl w:val="1"/>
          <w:numId w:val="25"/>
        </w:numPr>
        <w:suppressAutoHyphens/>
        <w:autoSpaceDE w:val="0"/>
        <w:autoSpaceDN w:val="0"/>
        <w:adjustRightInd w:val="0"/>
        <w:spacing w:after="0" w:line="240" w:lineRule="auto"/>
        <w:ind w:left="0" w:firstLine="709"/>
        <w:contextualSpacing w:val="0"/>
        <w:jc w:val="both"/>
        <w:rPr>
          <w:rFonts w:eastAsia="Calibri" w:cs="Times New Roman"/>
          <w:sz w:val="24"/>
          <w:szCs w:val="24"/>
        </w:rPr>
      </w:pPr>
      <w:r w:rsidRPr="008E115D">
        <w:rPr>
          <w:rFonts w:eastAsia="Calibri" w:cs="Times New Roman"/>
          <w:sz w:val="24"/>
          <w:szCs w:val="24"/>
        </w:rPr>
        <w:t xml:space="preserve">Граждане, их объединения и организации имеют право осуществлять </w:t>
      </w:r>
      <w:proofErr w:type="gramStart"/>
      <w:r w:rsidRPr="008E115D">
        <w:rPr>
          <w:rFonts w:eastAsia="Calibri" w:cs="Times New Roman"/>
          <w:sz w:val="24"/>
          <w:szCs w:val="24"/>
        </w:rPr>
        <w:t>контроль за</w:t>
      </w:r>
      <w:proofErr w:type="gramEnd"/>
      <w:r w:rsidRPr="008E115D">
        <w:rPr>
          <w:rFonts w:eastAsia="Calibri"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Граждане, их объединения и организации также имеют право:</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а) направлять замечания и предложения по улучшению доступности и качества предоставления муниципальной услуги;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б) вносить предложения о мерах по устранению нарушений настоящего административного регламента.</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8E115D" w:rsidRDefault="008E115D" w:rsidP="008E115D">
      <w:pPr>
        <w:autoSpaceDE w:val="0"/>
        <w:autoSpaceDN w:val="0"/>
        <w:adjustRightInd w:val="0"/>
        <w:spacing w:after="0" w:line="240" w:lineRule="auto"/>
        <w:jc w:val="center"/>
        <w:rPr>
          <w:rFonts w:eastAsia="Calibri" w:cs="Times New Roman"/>
          <w:b/>
          <w:sz w:val="24"/>
          <w:szCs w:val="24"/>
        </w:rPr>
      </w:pPr>
      <w:r w:rsidRPr="008E115D">
        <w:rPr>
          <w:rFonts w:eastAsia="Calibri" w:cs="Times New Roman"/>
          <w:b/>
          <w:sz w:val="24"/>
          <w:szCs w:val="24"/>
        </w:rPr>
        <w:t>V. Досудебный (внесудебный) порядок</w:t>
      </w:r>
      <w:r>
        <w:rPr>
          <w:rFonts w:eastAsia="Calibri" w:cs="Times New Roman"/>
          <w:b/>
          <w:sz w:val="24"/>
          <w:szCs w:val="24"/>
        </w:rPr>
        <w:t xml:space="preserve"> обжалования решений и действий </w:t>
      </w:r>
      <w:r w:rsidRPr="008E115D">
        <w:rPr>
          <w:rFonts w:eastAsia="Calibri" w:cs="Times New Roman"/>
          <w:b/>
          <w:sz w:val="24"/>
          <w:szCs w:val="24"/>
        </w:rPr>
        <w:t>(бездействия) органа, предоставляющего муниципальную услугу, а также их должностных лиц, муниципальных служащих</w:t>
      </w:r>
    </w:p>
    <w:p w:rsidR="008E115D" w:rsidRPr="008E115D" w:rsidRDefault="008E115D" w:rsidP="008E115D">
      <w:pPr>
        <w:pStyle w:val="af5"/>
        <w:widowControl w:val="0"/>
        <w:kinsoku w:val="0"/>
        <w:overflowPunct w:val="0"/>
        <w:autoSpaceDE w:val="0"/>
        <w:autoSpaceDN w:val="0"/>
        <w:adjustRightInd w:val="0"/>
        <w:spacing w:after="0" w:line="240" w:lineRule="auto"/>
        <w:ind w:left="1066" w:right="2"/>
        <w:contextualSpacing/>
        <w:outlineLvl w:val="1"/>
        <w:rPr>
          <w:rFonts w:cs="Times New Roman"/>
          <w:b/>
          <w:bCs/>
          <w:sz w:val="24"/>
          <w:szCs w:val="24"/>
        </w:rPr>
      </w:pPr>
      <w:bookmarkStart w:id="18" w:name="_Toc104681573"/>
    </w:p>
    <w:p w:rsidR="008E115D" w:rsidRPr="00093757" w:rsidRDefault="008E115D" w:rsidP="008E115D">
      <w:pPr>
        <w:pStyle w:val="af5"/>
        <w:widowControl w:val="0"/>
        <w:kinsoku w:val="0"/>
        <w:overflowPunct w:val="0"/>
        <w:autoSpaceDE w:val="0"/>
        <w:autoSpaceDN w:val="0"/>
        <w:adjustRightInd w:val="0"/>
        <w:spacing w:after="0" w:line="240" w:lineRule="auto"/>
        <w:ind w:left="600" w:right="2"/>
        <w:contextualSpacing/>
        <w:jc w:val="center"/>
        <w:outlineLvl w:val="1"/>
        <w:rPr>
          <w:rFonts w:cs="Times New Roman"/>
          <w:bCs/>
          <w:sz w:val="24"/>
          <w:szCs w:val="24"/>
        </w:rPr>
      </w:pPr>
      <w:r w:rsidRPr="00093757">
        <w:rPr>
          <w:rFonts w:cs="Times New Roman"/>
          <w:bCs/>
          <w:sz w:val="24"/>
          <w:szCs w:val="24"/>
        </w:rPr>
        <w:t>Право заявителя на обжалование</w:t>
      </w:r>
      <w:bookmarkEnd w:id="18"/>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8E115D" w:rsidRDefault="008E115D" w:rsidP="008E115D">
      <w:pPr>
        <w:pStyle w:val="a6"/>
        <w:numPr>
          <w:ilvl w:val="1"/>
          <w:numId w:val="24"/>
        </w:numPr>
        <w:suppressAutoHyphens/>
        <w:autoSpaceDE w:val="0"/>
        <w:autoSpaceDN w:val="0"/>
        <w:adjustRightInd w:val="0"/>
        <w:spacing w:after="0" w:line="240" w:lineRule="auto"/>
        <w:ind w:left="0" w:firstLine="709"/>
        <w:contextualSpacing w:val="0"/>
        <w:jc w:val="both"/>
        <w:rPr>
          <w:rFonts w:eastAsia="Calibri" w:cs="Times New Roman"/>
          <w:sz w:val="24"/>
          <w:szCs w:val="24"/>
        </w:rPr>
      </w:pPr>
      <w:r w:rsidRPr="008E115D">
        <w:rPr>
          <w:rFonts w:eastAsia="Calibri"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муниципальной услуги в досудебном (внесудебном) порядке (далее – жалоба).</w:t>
      </w:r>
    </w:p>
    <w:p w:rsidR="008E115D" w:rsidRPr="00093757"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093757" w:rsidRDefault="008E115D" w:rsidP="008E115D">
      <w:pPr>
        <w:pStyle w:val="a6"/>
        <w:autoSpaceDE w:val="0"/>
        <w:autoSpaceDN w:val="0"/>
        <w:adjustRightInd w:val="0"/>
        <w:spacing w:after="0" w:line="240" w:lineRule="auto"/>
        <w:ind w:left="600"/>
        <w:jc w:val="center"/>
        <w:rPr>
          <w:rFonts w:eastAsia="Calibri" w:cs="Times New Roman"/>
          <w:sz w:val="24"/>
          <w:szCs w:val="24"/>
        </w:rPr>
      </w:pPr>
      <w:r w:rsidRPr="00093757">
        <w:rPr>
          <w:rFonts w:eastAsia="Calibri" w:cs="Times New Roman"/>
          <w:sz w:val="24"/>
          <w:szCs w:val="24"/>
        </w:rPr>
        <w:t>Органы местн</w:t>
      </w:r>
      <w:r w:rsidR="00093757" w:rsidRPr="00093757">
        <w:rPr>
          <w:rFonts w:eastAsia="Calibri" w:cs="Times New Roman"/>
          <w:sz w:val="24"/>
          <w:szCs w:val="24"/>
        </w:rPr>
        <w:t xml:space="preserve">ого самоуправления </w:t>
      </w:r>
      <w:r w:rsidRPr="00093757">
        <w:rPr>
          <w:rFonts w:eastAsia="Calibri" w:cs="Times New Roman"/>
          <w:sz w:val="24"/>
          <w:szCs w:val="24"/>
        </w:rPr>
        <w:t>и уполномоченные на рассмотрение жалобы лица, которым может быть направлена жалоба заявителя в досудебном (внесудебном) порядке</w:t>
      </w:r>
    </w:p>
    <w:p w:rsidR="008E115D" w:rsidRPr="008E115D" w:rsidRDefault="008E115D" w:rsidP="008E115D">
      <w:pPr>
        <w:autoSpaceDE w:val="0"/>
        <w:autoSpaceDN w:val="0"/>
        <w:adjustRightInd w:val="0"/>
        <w:spacing w:after="0" w:line="240" w:lineRule="auto"/>
        <w:jc w:val="both"/>
        <w:rPr>
          <w:rFonts w:eastAsia="Calibri" w:cs="Times New Roman"/>
          <w:sz w:val="24"/>
          <w:szCs w:val="24"/>
        </w:rPr>
      </w:pPr>
    </w:p>
    <w:p w:rsidR="008E115D" w:rsidRPr="008E115D" w:rsidRDefault="008E115D" w:rsidP="008E115D">
      <w:pPr>
        <w:pStyle w:val="a6"/>
        <w:numPr>
          <w:ilvl w:val="1"/>
          <w:numId w:val="24"/>
        </w:numPr>
        <w:suppressAutoHyphens/>
        <w:autoSpaceDE w:val="0"/>
        <w:autoSpaceDN w:val="0"/>
        <w:adjustRightInd w:val="0"/>
        <w:spacing w:after="0" w:line="240" w:lineRule="auto"/>
        <w:ind w:left="0" w:firstLine="709"/>
        <w:contextualSpacing w:val="0"/>
        <w:jc w:val="both"/>
        <w:rPr>
          <w:rFonts w:eastAsia="Calibri" w:cs="Times New Roman"/>
          <w:sz w:val="24"/>
          <w:szCs w:val="24"/>
        </w:rPr>
      </w:pPr>
      <w:r w:rsidRPr="008E115D">
        <w:rPr>
          <w:rFonts w:eastAsia="Calibri" w:cs="Times New Roman"/>
          <w:sz w:val="24"/>
          <w:szCs w:val="24"/>
        </w:rPr>
        <w:lastRenderedPageBreak/>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а также должностными лицами Уполномоченного органа, муниципальными служащими.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 xml:space="preserve">- </w:t>
      </w:r>
      <w:r>
        <w:rPr>
          <w:rFonts w:eastAsia="Calibri" w:cs="Times New Roman"/>
          <w:sz w:val="24"/>
          <w:szCs w:val="24"/>
        </w:rPr>
        <w:t xml:space="preserve">к </w:t>
      </w:r>
      <w:r w:rsidRPr="008E115D">
        <w:rPr>
          <w:rFonts w:eastAsia="Calibri" w:cs="Times New Roman"/>
          <w:sz w:val="24"/>
          <w:szCs w:val="24"/>
        </w:rPr>
        <w:t xml:space="preserve">главе сельского поселения </w:t>
      </w:r>
      <w:proofErr w:type="spellStart"/>
      <w:r>
        <w:rPr>
          <w:rFonts w:eastAsia="Calibri" w:cs="Times New Roman"/>
          <w:sz w:val="24"/>
          <w:szCs w:val="24"/>
        </w:rPr>
        <w:t>Мулымья</w:t>
      </w:r>
      <w:proofErr w:type="spellEnd"/>
      <w:r w:rsidRPr="008E115D">
        <w:rPr>
          <w:rFonts w:eastAsia="Calibri" w:cs="Times New Roman"/>
          <w:sz w:val="24"/>
          <w:szCs w:val="24"/>
        </w:rPr>
        <w:t xml:space="preserve"> на решения и действия (бездействие) Уполномоченного органа, муниципального служащего.</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093757" w:rsidRDefault="008E115D" w:rsidP="008E115D">
      <w:pPr>
        <w:pStyle w:val="a6"/>
        <w:autoSpaceDE w:val="0"/>
        <w:autoSpaceDN w:val="0"/>
        <w:adjustRightInd w:val="0"/>
        <w:spacing w:after="0" w:line="240" w:lineRule="auto"/>
        <w:ind w:left="600"/>
        <w:jc w:val="center"/>
        <w:rPr>
          <w:rFonts w:eastAsia="Calibri" w:cs="Times New Roman"/>
          <w:sz w:val="24"/>
          <w:szCs w:val="24"/>
        </w:rPr>
      </w:pPr>
      <w:r w:rsidRPr="00093757">
        <w:rPr>
          <w:rFonts w:eastAsia="Calibri" w:cs="Times New Roman"/>
          <w:sz w:val="24"/>
          <w:szCs w:val="24"/>
        </w:rPr>
        <w:t>Способы информирования заявителей о порядке подачи и</w:t>
      </w:r>
    </w:p>
    <w:p w:rsidR="008E115D" w:rsidRPr="00093757" w:rsidRDefault="008E115D" w:rsidP="008E115D">
      <w:pPr>
        <w:autoSpaceDE w:val="0"/>
        <w:autoSpaceDN w:val="0"/>
        <w:adjustRightInd w:val="0"/>
        <w:spacing w:after="0" w:line="240" w:lineRule="auto"/>
        <w:jc w:val="center"/>
        <w:rPr>
          <w:rFonts w:eastAsia="Calibri" w:cs="Times New Roman"/>
          <w:sz w:val="24"/>
          <w:szCs w:val="24"/>
        </w:rPr>
      </w:pPr>
      <w:r w:rsidRPr="00093757">
        <w:rPr>
          <w:rFonts w:eastAsia="Calibri" w:cs="Times New Roman"/>
          <w:sz w:val="24"/>
          <w:szCs w:val="24"/>
        </w:rPr>
        <w:t>рассмотрения жалобы, в том числе с использованием ЕПГУ государственных и муниципальных услуг (функций)</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8E115D" w:rsidRDefault="008E115D" w:rsidP="008E115D">
      <w:pPr>
        <w:pStyle w:val="a6"/>
        <w:numPr>
          <w:ilvl w:val="1"/>
          <w:numId w:val="24"/>
        </w:numPr>
        <w:suppressAutoHyphens/>
        <w:autoSpaceDE w:val="0"/>
        <w:autoSpaceDN w:val="0"/>
        <w:adjustRightInd w:val="0"/>
        <w:spacing w:after="0" w:line="240" w:lineRule="auto"/>
        <w:ind w:left="0" w:firstLine="709"/>
        <w:contextualSpacing w:val="0"/>
        <w:jc w:val="both"/>
        <w:rPr>
          <w:rFonts w:eastAsia="Calibri" w:cs="Times New Roman"/>
          <w:sz w:val="24"/>
          <w:szCs w:val="24"/>
        </w:rPr>
      </w:pPr>
      <w:r w:rsidRPr="008E115D">
        <w:rPr>
          <w:rFonts w:eastAsia="Calibri" w:cs="Times New Roman"/>
          <w:sz w:val="24"/>
          <w:szCs w:val="24"/>
        </w:rPr>
        <w:t>Информация о порядке подачи и рассмотрения жалобы размещается на информационных стендах в местах предоставления услуги, на официальном сайте,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093757" w:rsidRDefault="008E115D" w:rsidP="008E115D">
      <w:pPr>
        <w:pStyle w:val="a6"/>
        <w:autoSpaceDE w:val="0"/>
        <w:autoSpaceDN w:val="0"/>
        <w:adjustRightInd w:val="0"/>
        <w:spacing w:after="0" w:line="240" w:lineRule="auto"/>
        <w:ind w:left="600"/>
        <w:jc w:val="center"/>
        <w:rPr>
          <w:rFonts w:eastAsia="Calibri" w:cs="Times New Roman"/>
          <w:sz w:val="24"/>
          <w:szCs w:val="24"/>
        </w:rPr>
      </w:pPr>
      <w:r w:rsidRPr="00093757">
        <w:rPr>
          <w:rFonts w:eastAsia="Calibri"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roofErr w:type="gramStart"/>
      <w:r w:rsidRPr="00093757">
        <w:rPr>
          <w:rFonts w:eastAsia="Calibri" w:cs="Times New Roman"/>
          <w:sz w:val="24"/>
          <w:szCs w:val="24"/>
        </w:rPr>
        <w:t>)р</w:t>
      </w:r>
      <w:proofErr w:type="gramEnd"/>
      <w:r w:rsidRPr="00093757">
        <w:rPr>
          <w:rFonts w:eastAsia="Calibri" w:cs="Times New Roman"/>
          <w:sz w:val="24"/>
          <w:szCs w:val="24"/>
        </w:rPr>
        <w:t>ешений, принятых (осуществленных) в ходе предоставления муниципальной услуги</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p>
    <w:p w:rsidR="008E115D" w:rsidRPr="008E115D" w:rsidRDefault="008E115D" w:rsidP="008E115D">
      <w:pPr>
        <w:autoSpaceDE w:val="0"/>
        <w:autoSpaceDN w:val="0"/>
        <w:adjustRightInd w:val="0"/>
        <w:spacing w:after="0" w:line="240" w:lineRule="auto"/>
        <w:ind w:firstLine="709"/>
        <w:jc w:val="both"/>
        <w:rPr>
          <w:rFonts w:eastAsia="Calibri" w:cs="Times New Roman"/>
          <w:sz w:val="24"/>
          <w:szCs w:val="24"/>
        </w:rPr>
      </w:pPr>
      <w:r w:rsidRPr="008E115D">
        <w:rPr>
          <w:rFonts w:eastAsia="Calibri" w:cs="Times New Roman"/>
          <w:sz w:val="24"/>
          <w:szCs w:val="24"/>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E115D" w:rsidRPr="008E115D" w:rsidRDefault="008E115D" w:rsidP="008E115D">
      <w:pPr>
        <w:autoSpaceDE w:val="0"/>
        <w:autoSpaceDN w:val="0"/>
        <w:adjustRightInd w:val="0"/>
        <w:spacing w:after="0" w:line="240" w:lineRule="auto"/>
        <w:jc w:val="both"/>
        <w:rPr>
          <w:rFonts w:eastAsia="Calibri" w:cs="Times New Roman"/>
          <w:sz w:val="24"/>
          <w:szCs w:val="24"/>
        </w:rPr>
      </w:pPr>
      <w:r w:rsidRPr="008E115D">
        <w:rPr>
          <w:rFonts w:eastAsia="Calibri" w:cs="Times New Roman"/>
          <w:sz w:val="24"/>
          <w:szCs w:val="24"/>
        </w:rPr>
        <w:tab/>
        <w:t>- Федеральным законом № 210-ФЗ;</w:t>
      </w:r>
    </w:p>
    <w:p w:rsidR="008E115D" w:rsidRPr="008E115D" w:rsidRDefault="008E115D" w:rsidP="008E115D">
      <w:pPr>
        <w:autoSpaceDE w:val="0"/>
        <w:autoSpaceDN w:val="0"/>
        <w:adjustRightInd w:val="0"/>
        <w:spacing w:after="0" w:line="240" w:lineRule="auto"/>
        <w:ind w:firstLine="708"/>
        <w:jc w:val="both"/>
        <w:rPr>
          <w:rFonts w:eastAsia="Calibri" w:cs="Times New Roman"/>
          <w:sz w:val="24"/>
          <w:szCs w:val="24"/>
        </w:rPr>
      </w:pPr>
      <w:r w:rsidRPr="008E115D">
        <w:rPr>
          <w:rFonts w:eastAsia="Calibri" w:cs="Times New Roman"/>
          <w:sz w:val="24"/>
          <w:szCs w:val="24"/>
        </w:rPr>
        <w:t xml:space="preserve">- </w:t>
      </w:r>
      <w:r w:rsidRPr="008E115D">
        <w:rPr>
          <w:rFonts w:cs="Times New Roman"/>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036BD" w:rsidRPr="00F10B25" w:rsidRDefault="008E115D" w:rsidP="00F10B25">
      <w:pPr>
        <w:widowControl w:val="0"/>
        <w:autoSpaceDE w:val="0"/>
        <w:autoSpaceDN w:val="0"/>
        <w:spacing w:after="0" w:line="240" w:lineRule="auto"/>
        <w:ind w:firstLine="709"/>
        <w:jc w:val="both"/>
        <w:rPr>
          <w:rFonts w:cs="Times New Roman"/>
          <w:sz w:val="24"/>
          <w:szCs w:val="24"/>
        </w:rPr>
      </w:pPr>
      <w:r w:rsidRPr="008E115D">
        <w:rPr>
          <w:rFonts w:eastAsia="Calibri" w:cs="Times New Roman"/>
          <w:sz w:val="24"/>
          <w:szCs w:val="24"/>
        </w:rPr>
        <w:t xml:space="preserve">- </w:t>
      </w:r>
      <w:r>
        <w:rPr>
          <w:rFonts w:cs="Times New Roman"/>
          <w:sz w:val="24"/>
          <w:szCs w:val="24"/>
        </w:rPr>
        <w:t xml:space="preserve">иными муниципальными правовыми актами сельского поселения </w:t>
      </w:r>
      <w:proofErr w:type="spellStart"/>
      <w:r>
        <w:rPr>
          <w:rFonts w:cs="Times New Roman"/>
          <w:sz w:val="24"/>
          <w:szCs w:val="24"/>
        </w:rPr>
        <w:t>Мулымья</w:t>
      </w:r>
      <w:proofErr w:type="spellEnd"/>
      <w:r>
        <w:rPr>
          <w:rFonts w:cs="Times New Roman"/>
          <w:sz w:val="24"/>
          <w:szCs w:val="24"/>
        </w:rPr>
        <w:t>.</w:t>
      </w: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p>
    <w:p w:rsidR="00093757" w:rsidRDefault="00093757" w:rsidP="00F10B25">
      <w:pPr>
        <w:pStyle w:val="af5"/>
        <w:spacing w:after="0" w:line="240" w:lineRule="auto"/>
        <w:ind w:right="-6"/>
        <w:jc w:val="right"/>
        <w:rPr>
          <w:sz w:val="22"/>
        </w:rPr>
      </w:pPr>
    </w:p>
    <w:p w:rsidR="00093757" w:rsidRDefault="00093757" w:rsidP="00F10B25">
      <w:pPr>
        <w:pStyle w:val="af5"/>
        <w:spacing w:after="0" w:line="240" w:lineRule="auto"/>
        <w:ind w:right="-6"/>
        <w:jc w:val="right"/>
        <w:rPr>
          <w:sz w:val="22"/>
        </w:rPr>
      </w:pPr>
    </w:p>
    <w:p w:rsidR="00093757" w:rsidRDefault="00093757" w:rsidP="00F10B25">
      <w:pPr>
        <w:pStyle w:val="af5"/>
        <w:spacing w:after="0" w:line="240" w:lineRule="auto"/>
        <w:ind w:right="-6"/>
        <w:jc w:val="right"/>
        <w:rPr>
          <w:sz w:val="22"/>
        </w:rPr>
      </w:pPr>
    </w:p>
    <w:p w:rsidR="00F10B25" w:rsidRDefault="00F10B25" w:rsidP="00F10B25">
      <w:pPr>
        <w:pStyle w:val="af5"/>
        <w:spacing w:after="0" w:line="240" w:lineRule="auto"/>
        <w:ind w:right="-6"/>
        <w:jc w:val="right"/>
        <w:rPr>
          <w:sz w:val="22"/>
        </w:rPr>
      </w:pPr>
      <w:r w:rsidRPr="001007D8">
        <w:rPr>
          <w:sz w:val="22"/>
        </w:rPr>
        <w:lastRenderedPageBreak/>
        <w:t>Приложение</w:t>
      </w:r>
      <w:r>
        <w:rPr>
          <w:sz w:val="22"/>
        </w:rPr>
        <w:t xml:space="preserve"> </w:t>
      </w:r>
      <w:r w:rsidRPr="001007D8">
        <w:rPr>
          <w:sz w:val="22"/>
        </w:rPr>
        <w:t>№</w:t>
      </w:r>
      <w:r>
        <w:rPr>
          <w:sz w:val="22"/>
        </w:rPr>
        <w:t xml:space="preserve"> </w:t>
      </w:r>
      <w:r w:rsidRPr="001007D8">
        <w:rPr>
          <w:sz w:val="22"/>
        </w:rPr>
        <w:t>1</w:t>
      </w:r>
      <w:r>
        <w:rPr>
          <w:sz w:val="22"/>
        </w:rPr>
        <w:tab/>
      </w:r>
      <w:r>
        <w:rPr>
          <w:sz w:val="22"/>
        </w:rPr>
        <w:tab/>
      </w:r>
      <w:r>
        <w:rPr>
          <w:sz w:val="22"/>
        </w:rPr>
        <w:tab/>
      </w:r>
      <w:r>
        <w:rPr>
          <w:sz w:val="22"/>
        </w:rPr>
        <w:tab/>
      </w:r>
    </w:p>
    <w:p w:rsidR="00F10B25" w:rsidRDefault="00F10B25" w:rsidP="00F10B25">
      <w:pPr>
        <w:pStyle w:val="af5"/>
        <w:spacing w:after="0" w:line="240" w:lineRule="auto"/>
        <w:ind w:right="-6"/>
        <w:jc w:val="right"/>
        <w:rPr>
          <w:sz w:val="22"/>
        </w:rPr>
      </w:pPr>
      <w:r>
        <w:rPr>
          <w:sz w:val="22"/>
        </w:rPr>
        <w:t xml:space="preserve">  к а</w:t>
      </w:r>
      <w:r w:rsidRPr="001007D8">
        <w:rPr>
          <w:sz w:val="22"/>
        </w:rPr>
        <w:t>дминистративному</w:t>
      </w:r>
      <w:r>
        <w:rPr>
          <w:sz w:val="22"/>
        </w:rPr>
        <w:t xml:space="preserve"> </w:t>
      </w:r>
      <w:r w:rsidRPr="001007D8">
        <w:rPr>
          <w:sz w:val="22"/>
        </w:rPr>
        <w:t>регламенту</w:t>
      </w:r>
      <w:r>
        <w:rPr>
          <w:sz w:val="22"/>
        </w:rPr>
        <w:tab/>
      </w:r>
      <w:r>
        <w:rPr>
          <w:sz w:val="22"/>
        </w:rPr>
        <w:tab/>
        <w:t xml:space="preserve"> </w:t>
      </w:r>
    </w:p>
    <w:p w:rsidR="00F10B25" w:rsidRPr="00F10B25" w:rsidRDefault="00F10B25" w:rsidP="00F10B25">
      <w:pPr>
        <w:pStyle w:val="af5"/>
        <w:spacing w:after="0" w:line="240" w:lineRule="auto"/>
        <w:ind w:right="-6"/>
        <w:jc w:val="right"/>
        <w:rPr>
          <w:sz w:val="22"/>
        </w:rPr>
      </w:pPr>
      <w:r w:rsidRPr="001007D8">
        <w:rPr>
          <w:sz w:val="22"/>
        </w:rPr>
        <w:t>по</w:t>
      </w:r>
      <w:r>
        <w:rPr>
          <w:sz w:val="22"/>
        </w:rPr>
        <w:t xml:space="preserve"> </w:t>
      </w:r>
      <w:r w:rsidRPr="001007D8">
        <w:rPr>
          <w:sz w:val="22"/>
        </w:rPr>
        <w:t>предоставлению</w:t>
      </w:r>
      <w:r>
        <w:rPr>
          <w:sz w:val="22"/>
        </w:rPr>
        <w:t xml:space="preserve"> муниципальной услуги</w:t>
      </w:r>
      <w:r>
        <w:rPr>
          <w:sz w:val="22"/>
        </w:rPr>
        <w:tab/>
      </w:r>
    </w:p>
    <w:p w:rsidR="00F10B25" w:rsidRDefault="00F10B25" w:rsidP="00F10B25">
      <w:pPr>
        <w:pStyle w:val="11"/>
        <w:spacing w:before="1" w:line="256" w:lineRule="auto"/>
        <w:ind w:left="0" w:right="-6"/>
        <w:rPr>
          <w:sz w:val="24"/>
          <w:szCs w:val="24"/>
        </w:rPr>
      </w:pPr>
      <w:r w:rsidRPr="00F10B25">
        <w:rPr>
          <w:sz w:val="24"/>
          <w:szCs w:val="24"/>
        </w:rPr>
        <w:t>Признаки, определяющие вариант предоставления муниципальной услуги</w:t>
      </w:r>
    </w:p>
    <w:p w:rsidR="00F10B25" w:rsidRPr="00F10B25" w:rsidRDefault="00F10B25" w:rsidP="00F10B25">
      <w:pPr>
        <w:pStyle w:val="11"/>
        <w:spacing w:before="1" w:line="256" w:lineRule="auto"/>
        <w:ind w:left="0" w:right="-6"/>
        <w:rPr>
          <w:sz w:val="24"/>
          <w:szCs w:val="24"/>
        </w:rPr>
      </w:pPr>
    </w:p>
    <w:tbl>
      <w:tblPr>
        <w:tblW w:w="100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2"/>
        <w:gridCol w:w="3832"/>
        <w:gridCol w:w="5699"/>
      </w:tblGrid>
      <w:tr w:rsidR="00F10B25" w:rsidRPr="00F10B25" w:rsidTr="00F10B25">
        <w:trPr>
          <w:trHeight w:val="755"/>
        </w:trPr>
        <w:tc>
          <w:tcPr>
            <w:tcW w:w="562" w:type="dxa"/>
          </w:tcPr>
          <w:p w:rsidR="00F10B25" w:rsidRPr="00F10B25" w:rsidRDefault="00F10B25" w:rsidP="00F10B25">
            <w:pPr>
              <w:pStyle w:val="TableParagraph"/>
              <w:adjustRightInd w:val="0"/>
              <w:spacing w:line="259" w:lineRule="auto"/>
              <w:ind w:hanging="117"/>
              <w:jc w:val="center"/>
              <w:rPr>
                <w:rFonts w:eastAsia="Calibri"/>
              </w:rPr>
            </w:pPr>
            <w:r w:rsidRPr="00F10B25">
              <w:rPr>
                <w:rFonts w:eastAsia="Calibri"/>
              </w:rPr>
              <w:t>№</w:t>
            </w:r>
            <w:proofErr w:type="spellStart"/>
            <w:proofErr w:type="gramStart"/>
            <w:r w:rsidRPr="00F10B25">
              <w:rPr>
                <w:rFonts w:eastAsia="Calibri"/>
              </w:rPr>
              <w:t>п</w:t>
            </w:r>
            <w:proofErr w:type="spellEnd"/>
            <w:proofErr w:type="gramEnd"/>
            <w:r w:rsidRPr="00F10B25">
              <w:rPr>
                <w:rFonts w:eastAsia="Calibri"/>
              </w:rPr>
              <w:t>/</w:t>
            </w:r>
            <w:proofErr w:type="spellStart"/>
            <w:r w:rsidRPr="00F10B25">
              <w:rPr>
                <w:rFonts w:eastAsia="Calibri"/>
              </w:rPr>
              <w:t>п</w:t>
            </w:r>
            <w:proofErr w:type="spellEnd"/>
          </w:p>
        </w:tc>
        <w:tc>
          <w:tcPr>
            <w:tcW w:w="3832" w:type="dxa"/>
          </w:tcPr>
          <w:p w:rsidR="00F10B25" w:rsidRPr="00F10B25" w:rsidRDefault="00F10B25" w:rsidP="00F10B25">
            <w:pPr>
              <w:pStyle w:val="TableParagraph"/>
              <w:adjustRightInd w:val="0"/>
              <w:spacing w:line="270" w:lineRule="exact"/>
              <w:ind w:left="425" w:right="420"/>
              <w:jc w:val="center"/>
              <w:rPr>
                <w:rFonts w:eastAsia="Calibri"/>
              </w:rPr>
            </w:pPr>
            <w:r w:rsidRPr="00F10B25">
              <w:rPr>
                <w:rFonts w:eastAsia="Calibri"/>
              </w:rPr>
              <w:t>Наименование признака</w:t>
            </w:r>
          </w:p>
        </w:tc>
        <w:tc>
          <w:tcPr>
            <w:tcW w:w="5699" w:type="dxa"/>
          </w:tcPr>
          <w:p w:rsidR="00F10B25" w:rsidRPr="00F10B25" w:rsidRDefault="00F10B25" w:rsidP="00F10B25">
            <w:pPr>
              <w:pStyle w:val="TableParagraph"/>
              <w:adjustRightInd w:val="0"/>
              <w:spacing w:line="270" w:lineRule="exact"/>
              <w:ind w:left="2069" w:right="2061"/>
              <w:jc w:val="center"/>
              <w:rPr>
                <w:rFonts w:eastAsia="Calibri"/>
              </w:rPr>
            </w:pPr>
            <w:r w:rsidRPr="00F10B25">
              <w:rPr>
                <w:rFonts w:eastAsia="Calibri"/>
              </w:rPr>
              <w:t>Значения признака</w:t>
            </w:r>
          </w:p>
        </w:tc>
      </w:tr>
      <w:tr w:rsidR="00F10B25" w:rsidRPr="00F10B25" w:rsidTr="00F10B25">
        <w:trPr>
          <w:trHeight w:val="407"/>
        </w:trPr>
        <w:tc>
          <w:tcPr>
            <w:tcW w:w="562" w:type="dxa"/>
          </w:tcPr>
          <w:p w:rsidR="00F10B25" w:rsidRPr="00F10B25" w:rsidRDefault="00F10B25" w:rsidP="00F10B25">
            <w:pPr>
              <w:pStyle w:val="TableParagraph"/>
              <w:adjustRightInd w:val="0"/>
              <w:spacing w:line="223" w:lineRule="exact"/>
              <w:ind w:hanging="117"/>
              <w:jc w:val="center"/>
              <w:rPr>
                <w:rFonts w:eastAsia="Calibri"/>
              </w:rPr>
            </w:pPr>
            <w:r w:rsidRPr="00F10B25">
              <w:rPr>
                <w:rFonts w:eastAsia="Calibri"/>
                <w:w w:val="99"/>
              </w:rPr>
              <w:t>1</w:t>
            </w:r>
          </w:p>
        </w:tc>
        <w:tc>
          <w:tcPr>
            <w:tcW w:w="3832" w:type="dxa"/>
          </w:tcPr>
          <w:p w:rsidR="00F10B25" w:rsidRPr="00F10B25" w:rsidRDefault="00F10B25" w:rsidP="00C729CE">
            <w:pPr>
              <w:pStyle w:val="TableParagraph"/>
              <w:adjustRightInd w:val="0"/>
              <w:spacing w:line="223" w:lineRule="exact"/>
              <w:ind w:left="3"/>
              <w:jc w:val="center"/>
              <w:rPr>
                <w:rFonts w:eastAsia="Calibri"/>
              </w:rPr>
            </w:pPr>
            <w:r w:rsidRPr="00F10B25">
              <w:rPr>
                <w:rFonts w:eastAsia="Calibri"/>
                <w:w w:val="99"/>
              </w:rPr>
              <w:t>2</w:t>
            </w:r>
          </w:p>
        </w:tc>
        <w:tc>
          <w:tcPr>
            <w:tcW w:w="5699" w:type="dxa"/>
          </w:tcPr>
          <w:p w:rsidR="00F10B25" w:rsidRPr="00F10B25" w:rsidRDefault="00F10B25" w:rsidP="00C729CE">
            <w:pPr>
              <w:pStyle w:val="TableParagraph"/>
              <w:adjustRightInd w:val="0"/>
              <w:spacing w:line="223" w:lineRule="exact"/>
              <w:ind w:left="5"/>
              <w:jc w:val="center"/>
              <w:rPr>
                <w:rFonts w:eastAsia="Calibri"/>
              </w:rPr>
            </w:pPr>
            <w:r w:rsidRPr="00F10B25">
              <w:rPr>
                <w:rFonts w:eastAsia="Calibri"/>
                <w:w w:val="99"/>
              </w:rPr>
              <w:t>3</w:t>
            </w:r>
          </w:p>
        </w:tc>
      </w:tr>
      <w:tr w:rsidR="00F10B25" w:rsidRPr="00F10B25" w:rsidTr="00F10B25">
        <w:trPr>
          <w:trHeight w:val="597"/>
        </w:trPr>
        <w:tc>
          <w:tcPr>
            <w:tcW w:w="562" w:type="dxa"/>
          </w:tcPr>
          <w:p w:rsidR="00F10B25" w:rsidRPr="00F10B25" w:rsidRDefault="00F10B25" w:rsidP="00F10B25">
            <w:pPr>
              <w:pStyle w:val="TableParagraph"/>
              <w:tabs>
                <w:tab w:val="left" w:pos="425"/>
              </w:tabs>
              <w:adjustRightInd w:val="0"/>
              <w:spacing w:line="292" w:lineRule="exact"/>
              <w:ind w:hanging="117"/>
              <w:jc w:val="center"/>
              <w:rPr>
                <w:rFonts w:eastAsia="Calibri"/>
              </w:rPr>
            </w:pPr>
            <w:r w:rsidRPr="00F10B25">
              <w:rPr>
                <w:rFonts w:eastAsia="Calibri"/>
              </w:rPr>
              <w:t>1</w:t>
            </w:r>
          </w:p>
        </w:tc>
        <w:tc>
          <w:tcPr>
            <w:tcW w:w="3832" w:type="dxa"/>
          </w:tcPr>
          <w:p w:rsidR="00F10B25" w:rsidRPr="00F10B25" w:rsidRDefault="00F10B25" w:rsidP="00F10B25">
            <w:pPr>
              <w:pStyle w:val="TableParagraph"/>
              <w:adjustRightInd w:val="0"/>
              <w:spacing w:line="271" w:lineRule="exact"/>
              <w:rPr>
                <w:rFonts w:eastAsia="Calibri"/>
              </w:rPr>
            </w:pPr>
            <w:r w:rsidRPr="00F10B25">
              <w:rPr>
                <w:rFonts w:eastAsia="Calibri"/>
              </w:rPr>
              <w:t>1.Кто</w:t>
            </w:r>
            <w:r w:rsidR="00C729CE">
              <w:rPr>
                <w:rFonts w:eastAsia="Calibri"/>
              </w:rPr>
              <w:t xml:space="preserve"> </w:t>
            </w:r>
            <w:r w:rsidRPr="00F10B25">
              <w:rPr>
                <w:rFonts w:eastAsia="Calibri"/>
              </w:rPr>
              <w:t>обращается</w:t>
            </w:r>
            <w:r w:rsidR="00C729CE">
              <w:rPr>
                <w:rFonts w:eastAsia="Calibri"/>
              </w:rPr>
              <w:t xml:space="preserve"> </w:t>
            </w:r>
            <w:r w:rsidRPr="00F10B25">
              <w:rPr>
                <w:rFonts w:eastAsia="Calibri"/>
              </w:rPr>
              <w:t>за</w:t>
            </w:r>
            <w:r w:rsidR="00C729CE">
              <w:rPr>
                <w:rFonts w:eastAsia="Calibri"/>
              </w:rPr>
              <w:t xml:space="preserve"> </w:t>
            </w:r>
            <w:r w:rsidRPr="00F10B25">
              <w:rPr>
                <w:rFonts w:eastAsia="Calibri"/>
              </w:rPr>
              <w:t>услугой?</w:t>
            </w:r>
          </w:p>
        </w:tc>
        <w:tc>
          <w:tcPr>
            <w:tcW w:w="5699" w:type="dxa"/>
          </w:tcPr>
          <w:p w:rsidR="00F10B25" w:rsidRPr="00F10B25" w:rsidRDefault="00F10B25" w:rsidP="00F10B25">
            <w:pPr>
              <w:pStyle w:val="TableParagraph"/>
              <w:numPr>
                <w:ilvl w:val="0"/>
                <w:numId w:val="35"/>
              </w:numPr>
              <w:tabs>
                <w:tab w:val="left" w:pos="29"/>
              </w:tabs>
              <w:spacing w:line="271" w:lineRule="exact"/>
              <w:ind w:left="29" w:firstLine="0"/>
              <w:rPr>
                <w:rFonts w:eastAsia="Calibri"/>
              </w:rPr>
            </w:pPr>
            <w:r w:rsidRPr="00F10B25">
              <w:rPr>
                <w:rFonts w:eastAsia="Calibri"/>
              </w:rPr>
              <w:t>Заявитель</w:t>
            </w:r>
          </w:p>
          <w:p w:rsidR="00F10B25" w:rsidRPr="00F10B25" w:rsidRDefault="00F10B25" w:rsidP="00F10B25">
            <w:pPr>
              <w:pStyle w:val="TableParagraph"/>
              <w:numPr>
                <w:ilvl w:val="0"/>
                <w:numId w:val="35"/>
              </w:numPr>
              <w:tabs>
                <w:tab w:val="left" w:pos="29"/>
              </w:tabs>
              <w:spacing w:before="21"/>
              <w:ind w:left="29" w:firstLine="0"/>
              <w:rPr>
                <w:rFonts w:eastAsia="Calibri"/>
              </w:rPr>
            </w:pPr>
            <w:r w:rsidRPr="00F10B25">
              <w:rPr>
                <w:rFonts w:eastAsia="Calibri"/>
              </w:rPr>
              <w:t>Представитель</w:t>
            </w:r>
          </w:p>
        </w:tc>
      </w:tr>
      <w:tr w:rsidR="00F10B25" w:rsidRPr="00F10B25" w:rsidTr="00F10B25">
        <w:trPr>
          <w:trHeight w:val="892"/>
        </w:trPr>
        <w:tc>
          <w:tcPr>
            <w:tcW w:w="562" w:type="dxa"/>
          </w:tcPr>
          <w:p w:rsidR="00F10B25" w:rsidRPr="00F10B25" w:rsidRDefault="00F10B25" w:rsidP="00F10B25">
            <w:pPr>
              <w:pStyle w:val="TableParagraph"/>
              <w:adjustRightInd w:val="0"/>
              <w:spacing w:line="291" w:lineRule="exact"/>
              <w:ind w:hanging="117"/>
              <w:jc w:val="center"/>
              <w:rPr>
                <w:rFonts w:eastAsia="Calibri"/>
              </w:rPr>
            </w:pPr>
            <w:r w:rsidRPr="00F10B25">
              <w:rPr>
                <w:rFonts w:eastAsia="Calibri"/>
              </w:rPr>
              <w:t>2</w:t>
            </w:r>
          </w:p>
        </w:tc>
        <w:tc>
          <w:tcPr>
            <w:tcW w:w="3832" w:type="dxa"/>
          </w:tcPr>
          <w:p w:rsidR="00F10B25" w:rsidRPr="00F10B25" w:rsidRDefault="00F10B25" w:rsidP="00F10B25">
            <w:pPr>
              <w:pStyle w:val="TableParagraph"/>
              <w:adjustRightInd w:val="0"/>
              <w:spacing w:line="259" w:lineRule="auto"/>
              <w:rPr>
                <w:rFonts w:eastAsia="Calibri"/>
              </w:rPr>
            </w:pPr>
            <w:r w:rsidRPr="00F10B25">
              <w:rPr>
                <w:rFonts w:eastAsia="Calibri"/>
              </w:rPr>
              <w:t>4. К какой категории относится заявитель?</w:t>
            </w:r>
          </w:p>
        </w:tc>
        <w:tc>
          <w:tcPr>
            <w:tcW w:w="5699" w:type="dxa"/>
          </w:tcPr>
          <w:p w:rsidR="00F10B25" w:rsidRPr="00F10B25" w:rsidRDefault="00F10B25" w:rsidP="00F10B25">
            <w:pPr>
              <w:pStyle w:val="TableParagraph"/>
              <w:numPr>
                <w:ilvl w:val="0"/>
                <w:numId w:val="34"/>
              </w:numPr>
              <w:tabs>
                <w:tab w:val="left" w:pos="29"/>
                <w:tab w:val="left" w:pos="502"/>
                <w:tab w:val="left" w:pos="503"/>
              </w:tabs>
              <w:spacing w:line="270" w:lineRule="exact"/>
              <w:ind w:left="29" w:firstLine="0"/>
              <w:rPr>
                <w:rFonts w:eastAsia="Calibri"/>
              </w:rPr>
            </w:pPr>
            <w:r w:rsidRPr="00F10B25">
              <w:rPr>
                <w:rFonts w:eastAsia="Calibri"/>
              </w:rPr>
              <w:t>Физическое лицо (ФЛ)</w:t>
            </w:r>
          </w:p>
          <w:p w:rsidR="00F10B25" w:rsidRPr="00F10B25" w:rsidRDefault="00F10B25" w:rsidP="00F10B25">
            <w:pPr>
              <w:pStyle w:val="TableParagraph"/>
              <w:numPr>
                <w:ilvl w:val="0"/>
                <w:numId w:val="34"/>
              </w:numPr>
              <w:tabs>
                <w:tab w:val="left" w:pos="29"/>
                <w:tab w:val="left" w:pos="497"/>
                <w:tab w:val="left" w:pos="498"/>
              </w:tabs>
              <w:spacing w:before="21"/>
              <w:ind w:left="29" w:firstLine="0"/>
              <w:rPr>
                <w:rFonts w:eastAsia="Calibri"/>
              </w:rPr>
            </w:pPr>
            <w:r w:rsidRPr="00F10B25">
              <w:rPr>
                <w:rFonts w:eastAsia="Calibri"/>
              </w:rPr>
              <w:t>Индивидуальный предприниматель (ИП)</w:t>
            </w:r>
          </w:p>
          <w:p w:rsidR="00F10B25" w:rsidRPr="00F10B25" w:rsidRDefault="00F10B25" w:rsidP="00F10B25">
            <w:pPr>
              <w:pStyle w:val="TableParagraph"/>
              <w:numPr>
                <w:ilvl w:val="0"/>
                <w:numId w:val="34"/>
              </w:numPr>
              <w:tabs>
                <w:tab w:val="left" w:pos="29"/>
                <w:tab w:val="left" w:pos="497"/>
                <w:tab w:val="left" w:pos="498"/>
              </w:tabs>
              <w:spacing w:before="22"/>
              <w:ind w:left="29" w:firstLine="0"/>
              <w:rPr>
                <w:rFonts w:eastAsia="Calibri"/>
              </w:rPr>
            </w:pPr>
            <w:r w:rsidRPr="00F10B25">
              <w:rPr>
                <w:rFonts w:eastAsia="Calibri"/>
              </w:rPr>
              <w:t>Юридическое лицо (ЮЛ)</w:t>
            </w:r>
          </w:p>
        </w:tc>
      </w:tr>
      <w:tr w:rsidR="00F10B25" w:rsidRPr="00F10B25" w:rsidTr="00C729CE">
        <w:trPr>
          <w:trHeight w:val="665"/>
        </w:trPr>
        <w:tc>
          <w:tcPr>
            <w:tcW w:w="562" w:type="dxa"/>
          </w:tcPr>
          <w:p w:rsidR="00F10B25" w:rsidRPr="00F10B25" w:rsidRDefault="00F10B25" w:rsidP="00F10B25">
            <w:pPr>
              <w:pStyle w:val="TableParagraph"/>
              <w:adjustRightInd w:val="0"/>
              <w:spacing w:line="291" w:lineRule="exact"/>
              <w:ind w:hanging="117"/>
              <w:jc w:val="center"/>
              <w:rPr>
                <w:rFonts w:eastAsia="Calibri"/>
              </w:rPr>
            </w:pPr>
            <w:r w:rsidRPr="00F10B25">
              <w:rPr>
                <w:rFonts w:eastAsia="Calibri"/>
              </w:rPr>
              <w:t>3</w:t>
            </w:r>
          </w:p>
        </w:tc>
        <w:tc>
          <w:tcPr>
            <w:tcW w:w="3832" w:type="dxa"/>
          </w:tcPr>
          <w:p w:rsidR="00F10B25" w:rsidRPr="00F10B25" w:rsidRDefault="00F10B25" w:rsidP="00C729CE">
            <w:pPr>
              <w:pStyle w:val="TableParagraph"/>
              <w:adjustRightInd w:val="0"/>
              <w:spacing w:line="259" w:lineRule="auto"/>
              <w:ind w:right="397"/>
              <w:rPr>
                <w:rFonts w:eastAsia="Calibri"/>
              </w:rPr>
            </w:pPr>
            <w:r w:rsidRPr="00F10B25">
              <w:rPr>
                <w:rFonts w:eastAsia="Calibri"/>
              </w:rPr>
              <w:t>8.Заявитель является иностранным юридическим</w:t>
            </w:r>
            <w:r w:rsidR="00C729CE">
              <w:rPr>
                <w:rFonts w:eastAsia="Calibri"/>
              </w:rPr>
              <w:t xml:space="preserve"> </w:t>
            </w:r>
            <w:r w:rsidRPr="00F10B25">
              <w:rPr>
                <w:rFonts w:eastAsia="Calibri"/>
              </w:rPr>
              <w:t>лицом?</w:t>
            </w:r>
          </w:p>
        </w:tc>
        <w:tc>
          <w:tcPr>
            <w:tcW w:w="5699" w:type="dxa"/>
          </w:tcPr>
          <w:p w:rsidR="00F10B25" w:rsidRPr="00F10B25" w:rsidRDefault="00F10B25" w:rsidP="00F10B25">
            <w:pPr>
              <w:pStyle w:val="TableParagraph"/>
              <w:numPr>
                <w:ilvl w:val="0"/>
                <w:numId w:val="33"/>
              </w:numPr>
              <w:tabs>
                <w:tab w:val="left" w:pos="29"/>
                <w:tab w:val="left" w:pos="497"/>
                <w:tab w:val="left" w:pos="498"/>
              </w:tabs>
              <w:spacing w:line="270" w:lineRule="exact"/>
              <w:ind w:left="29" w:firstLine="0"/>
              <w:rPr>
                <w:rFonts w:eastAsia="Calibri"/>
              </w:rPr>
            </w:pPr>
            <w:r w:rsidRPr="00F10B25">
              <w:rPr>
                <w:rFonts w:eastAsia="Calibri"/>
              </w:rPr>
              <w:t xml:space="preserve">Юридическое </w:t>
            </w:r>
            <w:proofErr w:type="gramStart"/>
            <w:r w:rsidRPr="00F10B25">
              <w:rPr>
                <w:rFonts w:eastAsia="Calibri"/>
              </w:rPr>
              <w:t>лицо</w:t>
            </w:r>
            <w:proofErr w:type="gramEnd"/>
            <w:r w:rsidRPr="00F10B25">
              <w:rPr>
                <w:rFonts w:eastAsia="Calibri"/>
              </w:rPr>
              <w:t xml:space="preserve"> зарегистрированное в РФ</w:t>
            </w:r>
          </w:p>
          <w:p w:rsidR="00F10B25" w:rsidRPr="00F10B25" w:rsidRDefault="00F10B25" w:rsidP="00F10B25">
            <w:pPr>
              <w:pStyle w:val="TableParagraph"/>
              <w:numPr>
                <w:ilvl w:val="0"/>
                <w:numId w:val="33"/>
              </w:numPr>
              <w:tabs>
                <w:tab w:val="left" w:pos="29"/>
                <w:tab w:val="left" w:pos="599"/>
              </w:tabs>
              <w:spacing w:before="21"/>
              <w:ind w:left="29" w:firstLine="0"/>
              <w:rPr>
                <w:rFonts w:eastAsia="Calibri"/>
              </w:rPr>
            </w:pPr>
            <w:r w:rsidRPr="00F10B25">
              <w:rPr>
                <w:rFonts w:eastAsia="Calibri"/>
              </w:rPr>
              <w:t>Иностранное юридическое лицо</w:t>
            </w:r>
          </w:p>
        </w:tc>
      </w:tr>
      <w:tr w:rsidR="00F10B25" w:rsidRPr="00F10B25" w:rsidTr="00F10B25">
        <w:trPr>
          <w:trHeight w:val="2383"/>
        </w:trPr>
        <w:tc>
          <w:tcPr>
            <w:tcW w:w="562" w:type="dxa"/>
          </w:tcPr>
          <w:p w:rsidR="00F10B25" w:rsidRPr="00F10B25" w:rsidRDefault="00F10B25" w:rsidP="00F10B25">
            <w:pPr>
              <w:pStyle w:val="TableParagraph"/>
              <w:adjustRightInd w:val="0"/>
              <w:spacing w:line="294" w:lineRule="exact"/>
              <w:ind w:hanging="117"/>
              <w:jc w:val="center"/>
              <w:rPr>
                <w:rFonts w:eastAsia="Calibri"/>
              </w:rPr>
            </w:pPr>
            <w:r w:rsidRPr="00F10B25">
              <w:rPr>
                <w:rFonts w:eastAsia="Calibri"/>
              </w:rPr>
              <w:t>4</w:t>
            </w:r>
          </w:p>
        </w:tc>
        <w:tc>
          <w:tcPr>
            <w:tcW w:w="3832" w:type="dxa"/>
          </w:tcPr>
          <w:p w:rsidR="00F10B25" w:rsidRPr="00F10B25" w:rsidRDefault="00F10B25" w:rsidP="00F10B25">
            <w:pPr>
              <w:pStyle w:val="TableParagraph"/>
              <w:adjustRightInd w:val="0"/>
              <w:spacing w:line="259" w:lineRule="auto"/>
              <w:rPr>
                <w:rFonts w:eastAsia="Calibri"/>
              </w:rPr>
            </w:pPr>
            <w:r w:rsidRPr="00F10B25">
              <w:rPr>
                <w:rFonts w:eastAsia="Calibri"/>
              </w:rPr>
              <w:t>11. К какой категории относится заявитель (физическое лицо)?</w:t>
            </w:r>
          </w:p>
        </w:tc>
        <w:tc>
          <w:tcPr>
            <w:tcW w:w="5699" w:type="dxa"/>
          </w:tcPr>
          <w:p w:rsidR="00F10B25" w:rsidRPr="00F10B25" w:rsidRDefault="00F10B25" w:rsidP="00F10B25">
            <w:pPr>
              <w:pStyle w:val="TableParagraph"/>
              <w:numPr>
                <w:ilvl w:val="0"/>
                <w:numId w:val="32"/>
              </w:numPr>
              <w:tabs>
                <w:tab w:val="left" w:pos="29"/>
                <w:tab w:val="left" w:pos="617"/>
                <w:tab w:val="left" w:pos="618"/>
              </w:tabs>
              <w:spacing w:line="259" w:lineRule="auto"/>
              <w:ind w:left="29" w:right="780" w:firstLine="0"/>
              <w:rPr>
                <w:rFonts w:eastAsia="Calibri"/>
              </w:rPr>
            </w:pPr>
            <w:r w:rsidRPr="00F10B25">
              <w:rPr>
                <w:rFonts w:eastAsia="Calibri"/>
              </w:rPr>
              <w:t>Гражданин, которому участок предоставлен в безвозмездное пользование</w:t>
            </w:r>
          </w:p>
          <w:p w:rsidR="00F10B25" w:rsidRPr="00F10B25" w:rsidRDefault="00F10B25" w:rsidP="00F10B25">
            <w:pPr>
              <w:pStyle w:val="TableParagraph"/>
              <w:numPr>
                <w:ilvl w:val="0"/>
                <w:numId w:val="32"/>
              </w:numPr>
              <w:tabs>
                <w:tab w:val="left" w:pos="29"/>
                <w:tab w:val="left" w:pos="599"/>
              </w:tabs>
              <w:spacing w:line="275" w:lineRule="exact"/>
              <w:ind w:left="29" w:firstLine="0"/>
              <w:rPr>
                <w:rFonts w:eastAsia="Calibri"/>
              </w:rPr>
            </w:pPr>
            <w:r w:rsidRPr="00F10B25">
              <w:rPr>
                <w:rFonts w:eastAsia="Calibri"/>
              </w:rPr>
              <w:t>Граждане, имеющие трех и более детей</w:t>
            </w:r>
          </w:p>
          <w:p w:rsidR="00F10B25" w:rsidRPr="00F10B25" w:rsidRDefault="00F10B25" w:rsidP="00F10B25">
            <w:pPr>
              <w:pStyle w:val="TableParagraph"/>
              <w:numPr>
                <w:ilvl w:val="0"/>
                <w:numId w:val="32"/>
              </w:numPr>
              <w:tabs>
                <w:tab w:val="left" w:pos="29"/>
                <w:tab w:val="left" w:pos="622"/>
                <w:tab w:val="left" w:pos="623"/>
              </w:tabs>
              <w:spacing w:before="18" w:line="259" w:lineRule="auto"/>
              <w:ind w:left="29" w:right="1729" w:firstLine="0"/>
              <w:rPr>
                <w:rFonts w:eastAsia="Calibri"/>
              </w:rPr>
            </w:pPr>
            <w:r w:rsidRPr="00F10B25">
              <w:rPr>
                <w:rFonts w:eastAsia="Calibri"/>
              </w:rPr>
              <w:t>Лицо, уполномоченное садовым или огородническим товариществом</w:t>
            </w:r>
          </w:p>
          <w:p w:rsidR="00F10B25" w:rsidRPr="00F10B25" w:rsidRDefault="00F10B25" w:rsidP="00F10B25">
            <w:pPr>
              <w:pStyle w:val="TableParagraph"/>
              <w:numPr>
                <w:ilvl w:val="0"/>
                <w:numId w:val="32"/>
              </w:numPr>
              <w:tabs>
                <w:tab w:val="left" w:pos="29"/>
                <w:tab w:val="left" w:pos="599"/>
              </w:tabs>
              <w:spacing w:line="259" w:lineRule="auto"/>
              <w:ind w:left="29" w:right="2464" w:firstLine="0"/>
              <w:rPr>
                <w:rFonts w:eastAsia="Calibri"/>
              </w:rPr>
            </w:pPr>
            <w:r w:rsidRPr="00F10B25">
              <w:rPr>
                <w:rFonts w:eastAsia="Calibri"/>
              </w:rPr>
              <w:t>Работник по установленной законодательством специальности</w:t>
            </w:r>
          </w:p>
          <w:p w:rsidR="00F10B25" w:rsidRPr="00F10B25" w:rsidRDefault="00F10B25" w:rsidP="00F10B25">
            <w:pPr>
              <w:pStyle w:val="TableParagraph"/>
              <w:numPr>
                <w:ilvl w:val="0"/>
                <w:numId w:val="32"/>
              </w:numPr>
              <w:tabs>
                <w:tab w:val="left" w:pos="29"/>
                <w:tab w:val="left" w:pos="599"/>
              </w:tabs>
              <w:spacing w:line="275" w:lineRule="exact"/>
              <w:ind w:left="29" w:firstLine="0"/>
              <w:rPr>
                <w:rFonts w:eastAsia="Calibri"/>
              </w:rPr>
            </w:pPr>
            <w:r w:rsidRPr="00F10B25">
              <w:rPr>
                <w:rFonts w:eastAsia="Calibri"/>
              </w:rPr>
              <w:t>Иные категории</w:t>
            </w:r>
          </w:p>
        </w:tc>
      </w:tr>
      <w:tr w:rsidR="00F10B25" w:rsidRPr="00F10B25" w:rsidTr="00F10B25">
        <w:trPr>
          <w:trHeight w:val="757"/>
        </w:trPr>
        <w:tc>
          <w:tcPr>
            <w:tcW w:w="562" w:type="dxa"/>
          </w:tcPr>
          <w:p w:rsidR="00F10B25" w:rsidRPr="00F10B25" w:rsidRDefault="00F10B25" w:rsidP="00F10B25">
            <w:pPr>
              <w:pStyle w:val="TableParagraph"/>
              <w:adjustRightInd w:val="0"/>
              <w:spacing w:line="294" w:lineRule="exact"/>
              <w:ind w:hanging="117"/>
              <w:jc w:val="center"/>
              <w:rPr>
                <w:rFonts w:eastAsia="Calibri"/>
              </w:rPr>
            </w:pPr>
            <w:r w:rsidRPr="00F10B25">
              <w:rPr>
                <w:rFonts w:eastAsia="Calibri"/>
              </w:rPr>
              <w:t>5</w:t>
            </w:r>
          </w:p>
        </w:tc>
        <w:tc>
          <w:tcPr>
            <w:tcW w:w="3832" w:type="dxa"/>
          </w:tcPr>
          <w:p w:rsidR="00F10B25" w:rsidRPr="00F10B25" w:rsidRDefault="00F10B25" w:rsidP="00F10B25">
            <w:pPr>
              <w:pStyle w:val="TableParagraph"/>
              <w:adjustRightInd w:val="0"/>
              <w:spacing w:line="259" w:lineRule="auto"/>
              <w:rPr>
                <w:rFonts w:eastAsia="Calibri"/>
              </w:rPr>
            </w:pPr>
            <w:r w:rsidRPr="00F10B25">
              <w:rPr>
                <w:rFonts w:eastAsia="Calibri"/>
              </w:rPr>
              <w:t>17. Право на исходный земельный участок</w:t>
            </w:r>
            <w:r>
              <w:rPr>
                <w:rFonts w:eastAsia="Calibri"/>
              </w:rPr>
              <w:t xml:space="preserve"> </w:t>
            </w:r>
            <w:proofErr w:type="gramStart"/>
            <w:r>
              <w:rPr>
                <w:rFonts w:eastAsia="Calibri"/>
              </w:rPr>
              <w:t>з</w:t>
            </w:r>
            <w:r w:rsidRPr="00F10B25">
              <w:rPr>
                <w:rFonts w:eastAsia="Calibri"/>
              </w:rPr>
              <w:t>арегистрированного</w:t>
            </w:r>
            <w:proofErr w:type="gramEnd"/>
            <w:r w:rsidRPr="00F10B25">
              <w:rPr>
                <w:rFonts w:eastAsia="Calibri"/>
              </w:rPr>
              <w:t xml:space="preserve"> в ЕГРН?</w:t>
            </w:r>
          </w:p>
        </w:tc>
        <w:tc>
          <w:tcPr>
            <w:tcW w:w="5699" w:type="dxa"/>
          </w:tcPr>
          <w:p w:rsidR="00F10B25" w:rsidRPr="00F10B25" w:rsidRDefault="00F10B25" w:rsidP="00F10B25">
            <w:pPr>
              <w:pStyle w:val="TableParagraph"/>
              <w:numPr>
                <w:ilvl w:val="0"/>
                <w:numId w:val="31"/>
              </w:numPr>
              <w:tabs>
                <w:tab w:val="left" w:pos="29"/>
                <w:tab w:val="left" w:pos="599"/>
              </w:tabs>
              <w:spacing w:line="273" w:lineRule="exact"/>
              <w:ind w:left="29" w:firstLine="0"/>
              <w:rPr>
                <w:rFonts w:eastAsia="Calibri"/>
              </w:rPr>
            </w:pPr>
            <w:r w:rsidRPr="00F10B25">
              <w:rPr>
                <w:rFonts w:eastAsia="Calibri"/>
              </w:rPr>
              <w:t>Право зарегистрировано в ЕГРН</w:t>
            </w:r>
          </w:p>
          <w:p w:rsidR="00F10B25" w:rsidRPr="00F10B25" w:rsidRDefault="00F10B25" w:rsidP="00F10B25">
            <w:pPr>
              <w:pStyle w:val="TableParagraph"/>
              <w:numPr>
                <w:ilvl w:val="0"/>
                <w:numId w:val="31"/>
              </w:numPr>
              <w:tabs>
                <w:tab w:val="left" w:pos="29"/>
                <w:tab w:val="left" w:pos="599"/>
              </w:tabs>
              <w:spacing w:before="21"/>
              <w:ind w:left="29" w:firstLine="0"/>
              <w:rPr>
                <w:rFonts w:eastAsia="Calibri"/>
              </w:rPr>
            </w:pPr>
            <w:r w:rsidRPr="00F10B25">
              <w:rPr>
                <w:rFonts w:eastAsia="Calibri"/>
              </w:rPr>
              <w:t>Право не зарегистрировано в ЕГРН</w:t>
            </w:r>
          </w:p>
        </w:tc>
      </w:tr>
      <w:tr w:rsidR="00F10B25" w:rsidRPr="00F10B25" w:rsidTr="00F10B25">
        <w:trPr>
          <w:trHeight w:val="898"/>
        </w:trPr>
        <w:tc>
          <w:tcPr>
            <w:tcW w:w="562" w:type="dxa"/>
          </w:tcPr>
          <w:p w:rsidR="00F10B25" w:rsidRPr="00F10B25" w:rsidRDefault="00F10B25" w:rsidP="00F10B25">
            <w:pPr>
              <w:pStyle w:val="TableParagraph"/>
              <w:adjustRightInd w:val="0"/>
              <w:spacing w:line="291" w:lineRule="exact"/>
              <w:ind w:hanging="117"/>
              <w:jc w:val="center"/>
              <w:rPr>
                <w:rFonts w:eastAsia="Calibri"/>
              </w:rPr>
            </w:pPr>
            <w:r w:rsidRPr="00F10B25">
              <w:rPr>
                <w:rFonts w:eastAsia="Calibri"/>
              </w:rPr>
              <w:t>6</w:t>
            </w:r>
          </w:p>
        </w:tc>
        <w:tc>
          <w:tcPr>
            <w:tcW w:w="3832" w:type="dxa"/>
          </w:tcPr>
          <w:p w:rsidR="00F10B25" w:rsidRPr="00F10B25" w:rsidRDefault="00F10B25" w:rsidP="00F10B25">
            <w:pPr>
              <w:pStyle w:val="TableParagraph"/>
              <w:adjustRightInd w:val="0"/>
              <w:spacing w:line="259" w:lineRule="auto"/>
              <w:rPr>
                <w:rFonts w:eastAsia="Calibri"/>
              </w:rPr>
            </w:pPr>
            <w:r w:rsidRPr="00F10B25">
              <w:rPr>
                <w:rFonts w:eastAsia="Calibri"/>
              </w:rPr>
              <w:t>20. К какой категории относится заявител</w:t>
            </w:r>
            <w:proofErr w:type="gramStart"/>
            <w:r w:rsidRPr="00F10B25">
              <w:rPr>
                <w:rFonts w:eastAsia="Calibri"/>
              </w:rPr>
              <w:t>ь(</w:t>
            </w:r>
            <w:proofErr w:type="gramEnd"/>
            <w:r w:rsidRPr="00F10B25">
              <w:rPr>
                <w:rFonts w:eastAsia="Calibri"/>
              </w:rPr>
              <w:t>индивидуальный</w:t>
            </w:r>
          </w:p>
          <w:p w:rsidR="00F10B25" w:rsidRPr="00F10B25" w:rsidRDefault="00F10B25" w:rsidP="00F10B25">
            <w:pPr>
              <w:pStyle w:val="TableParagraph"/>
              <w:adjustRightInd w:val="0"/>
              <w:spacing w:line="275" w:lineRule="exact"/>
              <w:rPr>
                <w:rFonts w:eastAsia="Calibri"/>
              </w:rPr>
            </w:pPr>
            <w:r w:rsidRPr="00F10B25">
              <w:rPr>
                <w:rFonts w:eastAsia="Calibri"/>
              </w:rPr>
              <w:t>предприниматель)?</w:t>
            </w:r>
          </w:p>
        </w:tc>
        <w:tc>
          <w:tcPr>
            <w:tcW w:w="5699" w:type="dxa"/>
          </w:tcPr>
          <w:p w:rsidR="00F10B25" w:rsidRPr="00F10B25" w:rsidRDefault="00F10B25" w:rsidP="00F10B25">
            <w:pPr>
              <w:pStyle w:val="TableParagraph"/>
              <w:numPr>
                <w:ilvl w:val="0"/>
                <w:numId w:val="30"/>
              </w:numPr>
              <w:tabs>
                <w:tab w:val="left" w:pos="29"/>
                <w:tab w:val="left" w:pos="627"/>
                <w:tab w:val="left" w:pos="628"/>
              </w:tabs>
              <w:spacing w:line="259" w:lineRule="auto"/>
              <w:ind w:left="29" w:right="684" w:firstLine="0"/>
              <w:rPr>
                <w:rFonts w:eastAsia="Calibri"/>
              </w:rPr>
            </w:pPr>
            <w:r w:rsidRPr="00F10B25">
              <w:rPr>
                <w:rFonts w:eastAsia="Calibri"/>
              </w:rPr>
              <w:t>Лицо, с которым заключен договор о развитии застроенной территории</w:t>
            </w:r>
          </w:p>
          <w:p w:rsidR="00F10B25" w:rsidRPr="00F10B25" w:rsidRDefault="00F10B25" w:rsidP="00F10B25">
            <w:pPr>
              <w:pStyle w:val="TableParagraph"/>
              <w:numPr>
                <w:ilvl w:val="0"/>
                <w:numId w:val="30"/>
              </w:numPr>
              <w:tabs>
                <w:tab w:val="left" w:pos="29"/>
                <w:tab w:val="left" w:pos="622"/>
                <w:tab w:val="left" w:pos="623"/>
              </w:tabs>
              <w:spacing w:line="275" w:lineRule="exact"/>
              <w:ind w:left="29" w:firstLine="0"/>
              <w:rPr>
                <w:rFonts w:eastAsia="Calibri"/>
              </w:rPr>
            </w:pPr>
            <w:r w:rsidRPr="00F10B25">
              <w:rPr>
                <w:rFonts w:eastAsia="Calibri"/>
              </w:rPr>
              <w:t>Иные категории</w:t>
            </w:r>
          </w:p>
        </w:tc>
      </w:tr>
      <w:tr w:rsidR="00F10B25" w:rsidRPr="00F10B25" w:rsidTr="00F10B25">
        <w:trPr>
          <w:trHeight w:val="2980"/>
        </w:trPr>
        <w:tc>
          <w:tcPr>
            <w:tcW w:w="562" w:type="dxa"/>
          </w:tcPr>
          <w:p w:rsidR="00F10B25" w:rsidRPr="00F10B25" w:rsidRDefault="00F10B25" w:rsidP="00F10B25">
            <w:pPr>
              <w:pStyle w:val="TableParagraph"/>
              <w:adjustRightInd w:val="0"/>
              <w:spacing w:line="294" w:lineRule="exact"/>
              <w:ind w:hanging="117"/>
              <w:jc w:val="center"/>
              <w:rPr>
                <w:rFonts w:eastAsia="Calibri"/>
              </w:rPr>
            </w:pPr>
            <w:r w:rsidRPr="00F10B25">
              <w:rPr>
                <w:rFonts w:eastAsia="Calibri"/>
              </w:rPr>
              <w:t>7</w:t>
            </w:r>
          </w:p>
        </w:tc>
        <w:tc>
          <w:tcPr>
            <w:tcW w:w="3832" w:type="dxa"/>
          </w:tcPr>
          <w:p w:rsidR="00F10B25" w:rsidRPr="00F10B25" w:rsidRDefault="00F10B25" w:rsidP="00F10B25">
            <w:pPr>
              <w:pStyle w:val="TableParagraph"/>
              <w:adjustRightInd w:val="0"/>
              <w:spacing w:line="259" w:lineRule="auto"/>
              <w:rPr>
                <w:rFonts w:eastAsia="Calibri"/>
              </w:rPr>
            </w:pPr>
            <w:r w:rsidRPr="00F10B25">
              <w:rPr>
                <w:rFonts w:eastAsia="Calibri"/>
              </w:rPr>
              <w:t>23. К какой категории относится заявитель (юридическое лицо)?</w:t>
            </w:r>
          </w:p>
        </w:tc>
        <w:tc>
          <w:tcPr>
            <w:tcW w:w="5699" w:type="dxa"/>
          </w:tcPr>
          <w:p w:rsidR="00F10B25" w:rsidRPr="00F10B25" w:rsidRDefault="00F10B25" w:rsidP="00F10B25">
            <w:pPr>
              <w:pStyle w:val="TableParagraph"/>
              <w:numPr>
                <w:ilvl w:val="0"/>
                <w:numId w:val="29"/>
              </w:numPr>
              <w:tabs>
                <w:tab w:val="left" w:pos="29"/>
                <w:tab w:val="left" w:pos="627"/>
                <w:tab w:val="left" w:pos="628"/>
              </w:tabs>
              <w:spacing w:line="259" w:lineRule="auto"/>
              <w:ind w:left="29" w:right="684" w:firstLine="0"/>
              <w:rPr>
                <w:rFonts w:eastAsia="Calibri"/>
              </w:rPr>
            </w:pPr>
            <w:r w:rsidRPr="00F10B25">
              <w:rPr>
                <w:rFonts w:eastAsia="Calibri"/>
              </w:rPr>
              <w:t>Лицо, с которым заключен договор о развитии застроенной территории</w:t>
            </w:r>
          </w:p>
          <w:p w:rsidR="00F10B25" w:rsidRPr="00F10B25" w:rsidRDefault="00F10B25" w:rsidP="00F10B25">
            <w:pPr>
              <w:pStyle w:val="TableParagraph"/>
              <w:numPr>
                <w:ilvl w:val="0"/>
                <w:numId w:val="29"/>
              </w:numPr>
              <w:tabs>
                <w:tab w:val="left" w:pos="29"/>
                <w:tab w:val="left" w:pos="627"/>
                <w:tab w:val="left" w:pos="628"/>
              </w:tabs>
              <w:spacing w:line="259" w:lineRule="auto"/>
              <w:ind w:left="29" w:right="322" w:firstLine="0"/>
              <w:rPr>
                <w:rFonts w:eastAsia="Calibri"/>
              </w:rPr>
            </w:pPr>
            <w:r w:rsidRPr="00F10B25">
              <w:rPr>
                <w:rFonts w:eastAsia="Calibri"/>
              </w:rPr>
              <w:t>Религиозная организация-собственник здания или сооружения</w:t>
            </w:r>
          </w:p>
          <w:p w:rsidR="00F10B25" w:rsidRPr="00F10B25" w:rsidRDefault="00F10B25" w:rsidP="00F10B25">
            <w:pPr>
              <w:pStyle w:val="TableParagraph"/>
              <w:numPr>
                <w:ilvl w:val="0"/>
                <w:numId w:val="29"/>
              </w:numPr>
              <w:tabs>
                <w:tab w:val="left" w:pos="29"/>
                <w:tab w:val="left" w:pos="627"/>
                <w:tab w:val="left" w:pos="628"/>
              </w:tabs>
              <w:spacing w:line="259" w:lineRule="auto"/>
              <w:ind w:left="29" w:right="1724" w:firstLine="0"/>
              <w:rPr>
                <w:rFonts w:eastAsia="Calibri"/>
              </w:rPr>
            </w:pPr>
            <w:r w:rsidRPr="00F10B25">
              <w:rPr>
                <w:rFonts w:eastAsia="Calibri"/>
              </w:rPr>
              <w:t>Лицо, уполномоченное садовым или огородническим товариществом</w:t>
            </w:r>
          </w:p>
          <w:p w:rsidR="00F10B25" w:rsidRPr="00F10B25" w:rsidRDefault="00F10B25" w:rsidP="00F10B25">
            <w:pPr>
              <w:pStyle w:val="TableParagraph"/>
              <w:numPr>
                <w:ilvl w:val="0"/>
                <w:numId w:val="29"/>
              </w:numPr>
              <w:tabs>
                <w:tab w:val="left" w:pos="29"/>
                <w:tab w:val="left" w:pos="462"/>
              </w:tabs>
              <w:spacing w:line="275" w:lineRule="exact"/>
              <w:ind w:left="29" w:firstLine="0"/>
              <w:rPr>
                <w:rFonts w:eastAsia="Calibri"/>
              </w:rPr>
            </w:pPr>
            <w:r w:rsidRPr="00F10B25">
              <w:rPr>
                <w:rFonts w:eastAsia="Calibri"/>
              </w:rPr>
              <w:t>Некоммерческая организация, созданная гражданами</w:t>
            </w:r>
          </w:p>
          <w:p w:rsidR="00F10B25" w:rsidRPr="00F10B25" w:rsidRDefault="00F10B25" w:rsidP="00F10B25">
            <w:pPr>
              <w:pStyle w:val="TableParagraph"/>
              <w:numPr>
                <w:ilvl w:val="0"/>
                <w:numId w:val="29"/>
              </w:numPr>
              <w:tabs>
                <w:tab w:val="left" w:pos="29"/>
                <w:tab w:val="left" w:pos="467"/>
              </w:tabs>
              <w:spacing w:before="17" w:line="259" w:lineRule="auto"/>
              <w:ind w:left="29" w:right="121" w:firstLine="0"/>
              <w:rPr>
                <w:rFonts w:eastAsia="Calibri"/>
              </w:rPr>
            </w:pPr>
            <w:r w:rsidRPr="00F10B25">
              <w:rPr>
                <w:rFonts w:eastAsia="Calibri"/>
              </w:rPr>
              <w:t>Религиозная организация-землепользователь участка для сельскохозяйственного производства</w:t>
            </w:r>
          </w:p>
          <w:p w:rsidR="00F10B25" w:rsidRPr="00F10B25" w:rsidRDefault="00F10B25" w:rsidP="00F10B25">
            <w:pPr>
              <w:pStyle w:val="TableParagraph"/>
              <w:numPr>
                <w:ilvl w:val="0"/>
                <w:numId w:val="29"/>
              </w:numPr>
              <w:tabs>
                <w:tab w:val="left" w:pos="29"/>
                <w:tab w:val="left" w:pos="627"/>
                <w:tab w:val="left" w:pos="628"/>
              </w:tabs>
              <w:spacing w:line="275" w:lineRule="exact"/>
              <w:ind w:left="29" w:firstLine="0"/>
              <w:rPr>
                <w:rFonts w:eastAsia="Calibri"/>
              </w:rPr>
            </w:pPr>
            <w:r w:rsidRPr="00F10B25">
              <w:rPr>
                <w:rFonts w:eastAsia="Calibri"/>
              </w:rPr>
              <w:t>Научно-технологический цент</w:t>
            </w:r>
            <w:proofErr w:type="gramStart"/>
            <w:r w:rsidRPr="00F10B25">
              <w:rPr>
                <w:rFonts w:eastAsia="Calibri"/>
              </w:rPr>
              <w:t>р(</w:t>
            </w:r>
            <w:proofErr w:type="gramEnd"/>
            <w:r w:rsidRPr="00F10B25">
              <w:rPr>
                <w:rFonts w:eastAsia="Calibri"/>
              </w:rPr>
              <w:t>фонд)</w:t>
            </w:r>
          </w:p>
        </w:tc>
      </w:tr>
      <w:tr w:rsidR="00F10B25" w:rsidRPr="00F10B25" w:rsidTr="00F10B25">
        <w:trPr>
          <w:trHeight w:val="421"/>
        </w:trPr>
        <w:tc>
          <w:tcPr>
            <w:tcW w:w="562" w:type="dxa"/>
          </w:tcPr>
          <w:p w:rsidR="00F10B25" w:rsidRPr="00F10B25" w:rsidRDefault="00F10B25" w:rsidP="00F10B25">
            <w:pPr>
              <w:pStyle w:val="TableParagraph"/>
              <w:adjustRightInd w:val="0"/>
              <w:spacing w:line="294" w:lineRule="exact"/>
              <w:ind w:hanging="117"/>
              <w:jc w:val="center"/>
              <w:rPr>
                <w:rFonts w:eastAsia="Calibri"/>
              </w:rPr>
            </w:pPr>
            <w:r w:rsidRPr="00F10B25">
              <w:rPr>
                <w:rFonts w:eastAsia="Calibri"/>
              </w:rPr>
              <w:t>8</w:t>
            </w:r>
          </w:p>
        </w:tc>
        <w:tc>
          <w:tcPr>
            <w:tcW w:w="3832" w:type="dxa"/>
          </w:tcPr>
          <w:p w:rsidR="00F10B25" w:rsidRPr="00F10B25" w:rsidRDefault="00F10B25" w:rsidP="00F10B25">
            <w:pPr>
              <w:pStyle w:val="TableParagraph"/>
              <w:adjustRightInd w:val="0"/>
              <w:spacing w:line="259" w:lineRule="auto"/>
              <w:ind w:left="107"/>
              <w:rPr>
                <w:rFonts w:eastAsia="Calibri"/>
              </w:rPr>
            </w:pPr>
            <w:r w:rsidRPr="00F10B25">
              <w:rPr>
                <w:rFonts w:eastAsia="Calibri"/>
              </w:rPr>
              <w:t>30. Право на здание или сооружение зарегистрировано</w:t>
            </w:r>
            <w:r>
              <w:rPr>
                <w:rFonts w:eastAsia="Calibri"/>
              </w:rPr>
              <w:t xml:space="preserve"> в</w:t>
            </w:r>
            <w:r w:rsidRPr="00F10B25">
              <w:rPr>
                <w:rFonts w:eastAsia="Calibri"/>
              </w:rPr>
              <w:t xml:space="preserve"> ЕГРН?</w:t>
            </w:r>
          </w:p>
        </w:tc>
        <w:tc>
          <w:tcPr>
            <w:tcW w:w="5699" w:type="dxa"/>
          </w:tcPr>
          <w:p w:rsidR="00F10B25" w:rsidRPr="00F10B25" w:rsidRDefault="00F10B25" w:rsidP="00F10B25">
            <w:pPr>
              <w:pStyle w:val="TableParagraph"/>
              <w:numPr>
                <w:ilvl w:val="0"/>
                <w:numId w:val="28"/>
              </w:numPr>
              <w:spacing w:line="273" w:lineRule="exact"/>
              <w:ind w:left="0" w:hanging="3"/>
              <w:rPr>
                <w:rFonts w:eastAsia="Calibri"/>
              </w:rPr>
            </w:pPr>
            <w:r w:rsidRPr="00F10B25">
              <w:rPr>
                <w:rFonts w:eastAsia="Calibri"/>
              </w:rPr>
              <w:t>Право зарегистрировано в ЕГРН</w:t>
            </w:r>
          </w:p>
          <w:p w:rsidR="00F10B25" w:rsidRPr="00F10B25" w:rsidRDefault="00F10B25" w:rsidP="00F10B25">
            <w:pPr>
              <w:pStyle w:val="TableParagraph"/>
              <w:numPr>
                <w:ilvl w:val="0"/>
                <w:numId w:val="28"/>
              </w:numPr>
              <w:spacing w:line="273" w:lineRule="exact"/>
              <w:ind w:left="0" w:hanging="3"/>
              <w:rPr>
                <w:rFonts w:eastAsia="Calibri"/>
              </w:rPr>
            </w:pPr>
            <w:r w:rsidRPr="00F10B25">
              <w:rPr>
                <w:rFonts w:eastAsia="Calibri"/>
              </w:rPr>
              <w:t>Право не зарегистрировано в ЕГРН</w:t>
            </w:r>
          </w:p>
        </w:tc>
      </w:tr>
      <w:tr w:rsidR="00F10B25" w:rsidRPr="00F10B25" w:rsidTr="00F10B25">
        <w:trPr>
          <w:trHeight w:val="563"/>
        </w:trPr>
        <w:tc>
          <w:tcPr>
            <w:tcW w:w="562" w:type="dxa"/>
          </w:tcPr>
          <w:p w:rsidR="00F10B25" w:rsidRPr="00F10B25" w:rsidRDefault="00F10B25" w:rsidP="00C729CE">
            <w:pPr>
              <w:pStyle w:val="TableParagraph"/>
              <w:adjustRightInd w:val="0"/>
              <w:spacing w:line="291" w:lineRule="exact"/>
              <w:ind w:left="107"/>
              <w:rPr>
                <w:rFonts w:eastAsia="Calibri"/>
              </w:rPr>
            </w:pPr>
            <w:r w:rsidRPr="00F10B25">
              <w:rPr>
                <w:rFonts w:eastAsia="Calibri"/>
              </w:rPr>
              <w:t>9.</w:t>
            </w:r>
          </w:p>
        </w:tc>
        <w:tc>
          <w:tcPr>
            <w:tcW w:w="3832" w:type="dxa"/>
          </w:tcPr>
          <w:p w:rsidR="00F10B25" w:rsidRPr="00F10B25" w:rsidRDefault="00F10B25" w:rsidP="00F10B25">
            <w:pPr>
              <w:pStyle w:val="TableParagraph"/>
              <w:adjustRightInd w:val="0"/>
              <w:spacing w:line="259" w:lineRule="auto"/>
              <w:ind w:left="107"/>
              <w:rPr>
                <w:rFonts w:eastAsia="Calibri"/>
              </w:rPr>
            </w:pPr>
            <w:r w:rsidRPr="00F10B25">
              <w:rPr>
                <w:rFonts w:eastAsia="Calibri"/>
              </w:rPr>
              <w:t>33. Право на земельный участок зарегистрировано в</w:t>
            </w:r>
            <w:r>
              <w:rPr>
                <w:rFonts w:eastAsia="Calibri"/>
              </w:rPr>
              <w:t xml:space="preserve"> </w:t>
            </w:r>
            <w:r w:rsidRPr="00F10B25">
              <w:rPr>
                <w:rFonts w:eastAsia="Calibri"/>
              </w:rPr>
              <w:t>ЕГРН?</w:t>
            </w:r>
          </w:p>
        </w:tc>
        <w:tc>
          <w:tcPr>
            <w:tcW w:w="5699" w:type="dxa"/>
          </w:tcPr>
          <w:p w:rsidR="00F10B25" w:rsidRPr="00F10B25" w:rsidRDefault="00F10B25" w:rsidP="00C729CE">
            <w:pPr>
              <w:pStyle w:val="TableParagraph"/>
              <w:numPr>
                <w:ilvl w:val="0"/>
                <w:numId w:val="27"/>
              </w:numPr>
              <w:tabs>
                <w:tab w:val="left" w:pos="29"/>
              </w:tabs>
              <w:spacing w:line="270" w:lineRule="exact"/>
              <w:ind w:left="29" w:firstLine="0"/>
              <w:rPr>
                <w:rFonts w:eastAsia="Calibri"/>
              </w:rPr>
            </w:pPr>
            <w:r w:rsidRPr="00F10B25">
              <w:rPr>
                <w:rFonts w:eastAsia="Calibri"/>
              </w:rPr>
              <w:t>Право зарегистрировано в ЕГРН</w:t>
            </w:r>
          </w:p>
          <w:p w:rsidR="00F10B25" w:rsidRPr="00F10B25" w:rsidRDefault="00F10B25" w:rsidP="00C729CE">
            <w:pPr>
              <w:pStyle w:val="TableParagraph"/>
              <w:numPr>
                <w:ilvl w:val="0"/>
                <w:numId w:val="27"/>
              </w:numPr>
              <w:tabs>
                <w:tab w:val="left" w:pos="29"/>
              </w:tabs>
              <w:spacing w:before="21"/>
              <w:ind w:left="29" w:firstLine="0"/>
              <w:rPr>
                <w:rFonts w:eastAsia="Calibri"/>
              </w:rPr>
            </w:pPr>
            <w:r w:rsidRPr="00F10B25">
              <w:rPr>
                <w:rFonts w:eastAsia="Calibri"/>
              </w:rPr>
              <w:t>Право не зарегистрировано в ЕГРН</w:t>
            </w:r>
          </w:p>
        </w:tc>
      </w:tr>
      <w:tr w:rsidR="00F10B25" w:rsidRPr="00F10B25" w:rsidTr="00F10B25">
        <w:trPr>
          <w:trHeight w:val="563"/>
        </w:trPr>
        <w:tc>
          <w:tcPr>
            <w:tcW w:w="562" w:type="dxa"/>
          </w:tcPr>
          <w:p w:rsidR="00F10B25" w:rsidRPr="00995E59" w:rsidRDefault="00F10B25" w:rsidP="00C729CE">
            <w:pPr>
              <w:pStyle w:val="TableParagraph"/>
              <w:adjustRightInd w:val="0"/>
              <w:spacing w:line="294" w:lineRule="exact"/>
              <w:ind w:left="107"/>
              <w:rPr>
                <w:rFonts w:eastAsia="Calibri"/>
                <w:sz w:val="26"/>
              </w:rPr>
            </w:pPr>
            <w:r w:rsidRPr="00995E59">
              <w:rPr>
                <w:rFonts w:eastAsia="Calibri"/>
                <w:sz w:val="26"/>
              </w:rPr>
              <w:t>10.</w:t>
            </w:r>
          </w:p>
        </w:tc>
        <w:tc>
          <w:tcPr>
            <w:tcW w:w="3832" w:type="dxa"/>
          </w:tcPr>
          <w:p w:rsidR="00F10B25" w:rsidRPr="00995E59" w:rsidRDefault="00F10B25" w:rsidP="00C729CE">
            <w:pPr>
              <w:pStyle w:val="TableParagraph"/>
              <w:adjustRightInd w:val="0"/>
              <w:spacing w:line="259" w:lineRule="auto"/>
              <w:ind w:left="107" w:right="877"/>
              <w:rPr>
                <w:rFonts w:eastAsia="Calibri"/>
                <w:sz w:val="24"/>
              </w:rPr>
            </w:pPr>
            <w:r w:rsidRPr="00995E59">
              <w:rPr>
                <w:rFonts w:eastAsia="Calibri"/>
                <w:sz w:val="24"/>
              </w:rPr>
              <w:t>36. Право на исходный</w:t>
            </w:r>
            <w:r>
              <w:rPr>
                <w:rFonts w:eastAsia="Calibri"/>
                <w:sz w:val="24"/>
              </w:rPr>
              <w:t xml:space="preserve"> </w:t>
            </w:r>
            <w:r w:rsidRPr="00995E59">
              <w:rPr>
                <w:rFonts w:eastAsia="Calibri"/>
                <w:sz w:val="24"/>
              </w:rPr>
              <w:t>земельный участок</w:t>
            </w:r>
          </w:p>
          <w:p w:rsidR="00F10B25" w:rsidRPr="00995E59" w:rsidRDefault="00F10B25" w:rsidP="00C729CE">
            <w:pPr>
              <w:pStyle w:val="TableParagraph"/>
              <w:adjustRightInd w:val="0"/>
              <w:spacing w:line="275" w:lineRule="exact"/>
              <w:ind w:left="107"/>
              <w:rPr>
                <w:rFonts w:eastAsia="Calibri"/>
                <w:sz w:val="24"/>
              </w:rPr>
            </w:pPr>
            <w:r>
              <w:rPr>
                <w:rFonts w:eastAsia="Calibri"/>
                <w:sz w:val="24"/>
              </w:rPr>
              <w:t>з</w:t>
            </w:r>
            <w:r w:rsidRPr="00995E59">
              <w:rPr>
                <w:rFonts w:eastAsia="Calibri"/>
                <w:sz w:val="24"/>
              </w:rPr>
              <w:t>арегистрировано</w:t>
            </w:r>
            <w:r>
              <w:rPr>
                <w:rFonts w:eastAsia="Calibri"/>
                <w:sz w:val="24"/>
              </w:rPr>
              <w:t xml:space="preserve"> </w:t>
            </w:r>
            <w:r w:rsidRPr="00995E59">
              <w:rPr>
                <w:rFonts w:eastAsia="Calibri"/>
                <w:sz w:val="24"/>
              </w:rPr>
              <w:t>в</w:t>
            </w:r>
            <w:r>
              <w:rPr>
                <w:rFonts w:eastAsia="Calibri"/>
                <w:sz w:val="24"/>
              </w:rPr>
              <w:t xml:space="preserve"> </w:t>
            </w:r>
            <w:r w:rsidRPr="00995E59">
              <w:rPr>
                <w:rFonts w:eastAsia="Calibri"/>
                <w:sz w:val="24"/>
              </w:rPr>
              <w:t>ЕГРН?</w:t>
            </w:r>
          </w:p>
        </w:tc>
        <w:tc>
          <w:tcPr>
            <w:tcW w:w="5699" w:type="dxa"/>
          </w:tcPr>
          <w:p w:rsidR="00F10B25" w:rsidRPr="00995E59" w:rsidRDefault="00F10B25" w:rsidP="00C729CE">
            <w:pPr>
              <w:pStyle w:val="TableParagraph"/>
              <w:numPr>
                <w:ilvl w:val="0"/>
                <w:numId w:val="26"/>
              </w:numPr>
              <w:tabs>
                <w:tab w:val="left" w:pos="29"/>
              </w:tabs>
              <w:spacing w:line="273" w:lineRule="exact"/>
              <w:ind w:left="29" w:hanging="3"/>
              <w:rPr>
                <w:rFonts w:eastAsia="Calibri"/>
                <w:sz w:val="24"/>
              </w:rPr>
            </w:pPr>
            <w:r w:rsidRPr="00995E59">
              <w:rPr>
                <w:rFonts w:eastAsia="Calibri"/>
                <w:sz w:val="24"/>
              </w:rPr>
              <w:t>Право</w:t>
            </w:r>
            <w:r>
              <w:rPr>
                <w:rFonts w:eastAsia="Calibri"/>
                <w:sz w:val="24"/>
              </w:rPr>
              <w:t xml:space="preserve"> </w:t>
            </w:r>
            <w:r w:rsidRPr="00995E59">
              <w:rPr>
                <w:rFonts w:eastAsia="Calibri"/>
                <w:sz w:val="24"/>
              </w:rPr>
              <w:t>зарегистрировано</w:t>
            </w:r>
            <w:r>
              <w:rPr>
                <w:rFonts w:eastAsia="Calibri"/>
                <w:sz w:val="24"/>
              </w:rPr>
              <w:t xml:space="preserve"> </w:t>
            </w:r>
            <w:r w:rsidRPr="00995E59">
              <w:rPr>
                <w:rFonts w:eastAsia="Calibri"/>
                <w:sz w:val="24"/>
              </w:rPr>
              <w:t>в</w:t>
            </w:r>
            <w:r>
              <w:rPr>
                <w:rFonts w:eastAsia="Calibri"/>
                <w:sz w:val="24"/>
              </w:rPr>
              <w:t xml:space="preserve"> </w:t>
            </w:r>
            <w:r w:rsidRPr="00995E59">
              <w:rPr>
                <w:rFonts w:eastAsia="Calibri"/>
                <w:sz w:val="24"/>
              </w:rPr>
              <w:t>ЕГРН</w:t>
            </w:r>
          </w:p>
          <w:p w:rsidR="00F10B25" w:rsidRPr="00995E59" w:rsidRDefault="00F10B25" w:rsidP="00C729CE">
            <w:pPr>
              <w:pStyle w:val="TableParagraph"/>
              <w:numPr>
                <w:ilvl w:val="0"/>
                <w:numId w:val="26"/>
              </w:numPr>
              <w:tabs>
                <w:tab w:val="left" w:pos="0"/>
              </w:tabs>
              <w:spacing w:before="21"/>
              <w:ind w:left="0" w:firstLine="0"/>
              <w:rPr>
                <w:rFonts w:eastAsia="Calibri"/>
                <w:sz w:val="24"/>
              </w:rPr>
            </w:pPr>
            <w:r w:rsidRPr="00995E59">
              <w:rPr>
                <w:rFonts w:eastAsia="Calibri"/>
                <w:sz w:val="24"/>
              </w:rPr>
              <w:t>Право</w:t>
            </w:r>
            <w:r>
              <w:rPr>
                <w:rFonts w:eastAsia="Calibri"/>
                <w:sz w:val="24"/>
              </w:rPr>
              <w:t xml:space="preserve"> </w:t>
            </w:r>
            <w:r w:rsidRPr="00995E59">
              <w:rPr>
                <w:rFonts w:eastAsia="Calibri"/>
                <w:sz w:val="24"/>
              </w:rPr>
              <w:t>не</w:t>
            </w:r>
            <w:r>
              <w:rPr>
                <w:rFonts w:eastAsia="Calibri"/>
                <w:sz w:val="24"/>
              </w:rPr>
              <w:t xml:space="preserve"> </w:t>
            </w:r>
            <w:r w:rsidRPr="00995E59">
              <w:rPr>
                <w:rFonts w:eastAsia="Calibri"/>
                <w:sz w:val="24"/>
              </w:rPr>
              <w:t>зарегистрировано</w:t>
            </w:r>
            <w:r>
              <w:rPr>
                <w:rFonts w:eastAsia="Calibri"/>
                <w:sz w:val="24"/>
              </w:rPr>
              <w:t xml:space="preserve"> </w:t>
            </w:r>
            <w:r w:rsidRPr="00995E59">
              <w:rPr>
                <w:rFonts w:eastAsia="Calibri"/>
                <w:sz w:val="24"/>
              </w:rPr>
              <w:t>в</w:t>
            </w:r>
            <w:r>
              <w:rPr>
                <w:rFonts w:eastAsia="Calibri"/>
                <w:sz w:val="24"/>
              </w:rPr>
              <w:t xml:space="preserve"> </w:t>
            </w:r>
            <w:r w:rsidRPr="00995E59">
              <w:rPr>
                <w:rFonts w:eastAsia="Calibri"/>
                <w:sz w:val="24"/>
              </w:rPr>
              <w:t>ЕГРН</w:t>
            </w:r>
          </w:p>
        </w:tc>
      </w:tr>
    </w:tbl>
    <w:p w:rsidR="00F10B25" w:rsidRDefault="00F10B25" w:rsidP="00F10B25">
      <w:pPr>
        <w:spacing w:line="275" w:lineRule="exact"/>
        <w:sectPr w:rsidR="00F10B25" w:rsidSect="00F10B25">
          <w:pgSz w:w="11910" w:h="16840"/>
          <w:pgMar w:top="960" w:right="711" w:bottom="851" w:left="1140" w:header="429" w:footer="0" w:gutter="0"/>
          <w:cols w:space="720"/>
        </w:sectPr>
      </w:pPr>
    </w:p>
    <w:p w:rsidR="00C729CE" w:rsidRPr="001007D8" w:rsidRDefault="00C729CE" w:rsidP="00C729CE">
      <w:pPr>
        <w:pStyle w:val="af5"/>
        <w:spacing w:before="154" w:line="264" w:lineRule="auto"/>
        <w:ind w:left="5778" w:right="141" w:firstLine="2374"/>
        <w:jc w:val="right"/>
        <w:rPr>
          <w:sz w:val="22"/>
        </w:rPr>
      </w:pPr>
      <w:r w:rsidRPr="001007D8">
        <w:rPr>
          <w:sz w:val="22"/>
        </w:rPr>
        <w:lastRenderedPageBreak/>
        <w:t>Приложение</w:t>
      </w:r>
      <w:r>
        <w:rPr>
          <w:sz w:val="22"/>
        </w:rPr>
        <w:t xml:space="preserve"> </w:t>
      </w:r>
      <w:r w:rsidRPr="001007D8">
        <w:rPr>
          <w:sz w:val="22"/>
        </w:rPr>
        <w:t>№</w:t>
      </w:r>
      <w:r>
        <w:rPr>
          <w:sz w:val="22"/>
        </w:rPr>
        <w:t xml:space="preserve"> 2  к а</w:t>
      </w:r>
      <w:r w:rsidRPr="001007D8">
        <w:rPr>
          <w:sz w:val="22"/>
        </w:rPr>
        <w:t>дминистративному</w:t>
      </w:r>
      <w:r>
        <w:rPr>
          <w:sz w:val="22"/>
        </w:rPr>
        <w:t xml:space="preserve"> </w:t>
      </w:r>
      <w:r w:rsidRPr="001007D8">
        <w:rPr>
          <w:sz w:val="22"/>
        </w:rPr>
        <w:t>регламенту</w:t>
      </w:r>
      <w:r>
        <w:rPr>
          <w:sz w:val="22"/>
        </w:rPr>
        <w:t xml:space="preserve"> </w:t>
      </w:r>
      <w:r w:rsidRPr="001007D8">
        <w:rPr>
          <w:sz w:val="22"/>
        </w:rPr>
        <w:t>по</w:t>
      </w:r>
      <w:r>
        <w:rPr>
          <w:sz w:val="22"/>
        </w:rPr>
        <w:t xml:space="preserve"> </w:t>
      </w:r>
      <w:r w:rsidRPr="001007D8">
        <w:rPr>
          <w:sz w:val="22"/>
        </w:rPr>
        <w:t>предоставлению</w:t>
      </w:r>
      <w:r>
        <w:rPr>
          <w:sz w:val="22"/>
        </w:rPr>
        <w:t xml:space="preserve"> муниципальной </w:t>
      </w:r>
      <w:r w:rsidRPr="001007D8">
        <w:rPr>
          <w:sz w:val="22"/>
        </w:rPr>
        <w:t>услуги</w:t>
      </w:r>
    </w:p>
    <w:p w:rsidR="00C729CE" w:rsidRPr="00C729CE" w:rsidRDefault="00C729CE" w:rsidP="005F69E6">
      <w:pPr>
        <w:pStyle w:val="11"/>
        <w:ind w:left="0" w:right="309"/>
        <w:rPr>
          <w:sz w:val="24"/>
          <w:szCs w:val="24"/>
        </w:rPr>
      </w:pPr>
      <w:r w:rsidRPr="00C729CE">
        <w:rPr>
          <w:sz w:val="24"/>
          <w:szCs w:val="24"/>
        </w:rPr>
        <w:t>Форма решения о предоставлении земельного участка в собственность</w:t>
      </w:r>
      <w:r>
        <w:rPr>
          <w:sz w:val="24"/>
          <w:szCs w:val="24"/>
        </w:rPr>
        <w:t xml:space="preserve"> </w:t>
      </w:r>
      <w:r w:rsidRPr="00C729CE">
        <w:rPr>
          <w:sz w:val="24"/>
          <w:szCs w:val="24"/>
        </w:rPr>
        <w:t>бесплатно</w:t>
      </w:r>
    </w:p>
    <w:p w:rsidR="00C729CE" w:rsidRDefault="007948E8" w:rsidP="005F69E6">
      <w:pPr>
        <w:pStyle w:val="af5"/>
        <w:spacing w:after="0" w:line="240" w:lineRule="auto"/>
        <w:jc w:val="center"/>
        <w:rPr>
          <w:sz w:val="18"/>
        </w:rPr>
      </w:pPr>
      <w:r w:rsidRPr="007948E8">
        <w:rPr>
          <w:noProof/>
          <w:lang w:eastAsia="ru-RU"/>
        </w:rPr>
        <w:pict>
          <v:rect id="Прямоугольник 77" o:spid="_x0000_s1026" style="position:absolute;left:0;text-align:left;margin-left:62.4pt;margin-top:13.9pt;width:506.1pt;height:.5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" fillcolor="black" stroked="f">
            <w10:wrap type="topAndBottom" anchorx="page"/>
          </v:rect>
        </w:pict>
      </w:r>
      <w:r w:rsidR="00C729CE">
        <w:rPr>
          <w:sz w:val="18"/>
        </w:rPr>
        <w:t>______________________________________________________________________________________________________________</w:t>
      </w:r>
    </w:p>
    <w:p w:rsidR="00C729CE" w:rsidRPr="00C729CE" w:rsidRDefault="00C729CE" w:rsidP="005F69E6">
      <w:pPr>
        <w:pStyle w:val="af5"/>
        <w:spacing w:after="0" w:line="240" w:lineRule="auto"/>
        <w:jc w:val="center"/>
        <w:rPr>
          <w:sz w:val="16"/>
          <w:szCs w:val="16"/>
        </w:rPr>
      </w:pPr>
      <w:r w:rsidRPr="00D933A2">
        <w:rPr>
          <w:sz w:val="16"/>
          <w:szCs w:val="16"/>
        </w:rPr>
        <w:t>(наименование уполномоченного органа местного самоуправления)</w:t>
      </w:r>
    </w:p>
    <w:p w:rsidR="00C729CE" w:rsidRPr="00C729CE" w:rsidRDefault="00C729CE" w:rsidP="005F69E6">
      <w:pPr>
        <w:spacing w:after="0" w:line="240" w:lineRule="auto"/>
        <w:ind w:left="2226" w:right="338"/>
        <w:jc w:val="center"/>
        <w:rPr>
          <w:sz w:val="24"/>
          <w:szCs w:val="24"/>
        </w:rPr>
      </w:pPr>
      <w:r w:rsidRPr="00C729CE">
        <w:rPr>
          <w:sz w:val="24"/>
          <w:szCs w:val="24"/>
        </w:rPr>
        <w:t>Кому:</w:t>
      </w:r>
    </w:p>
    <w:p w:rsidR="00C729CE" w:rsidRPr="00C729CE" w:rsidRDefault="007948E8" w:rsidP="005F69E6">
      <w:pPr>
        <w:spacing w:after="0" w:line="240" w:lineRule="auto"/>
        <w:ind w:left="5809"/>
        <w:rPr>
          <w:sz w:val="24"/>
          <w:szCs w:val="24"/>
        </w:rPr>
      </w:pPr>
      <w:r>
        <w:rPr>
          <w:noProof/>
          <w:sz w:val="24"/>
          <w:szCs w:val="24"/>
          <w:lang w:eastAsia="ru-RU"/>
        </w:rPr>
        <w:pict>
          <v:shape id="Полилиния 76" o:spid="_x0000_s1027" style="position:absolute;left:0;text-align:left;margin-left:347.45pt;margin-top:2.7pt;width:191.8pt;height:4.3pt;z-index:-251655168;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" adj="0,,0" path="m,l1037,t2,l1428,e" filled="f" strokeweight=".18289mm">
            <v:stroke joinstyle="round"/>
            <v:formulas/>
            <v:path arrowok="t" o:connecttype="custom" o:connectlocs="0,0;658495,0;659765,0;906780,0" o:connectangles="0,0,0,0"/>
            <w10:wrap type="topAndBottom" anchorx="page"/>
          </v:shape>
        </w:pict>
      </w:r>
      <w:r w:rsidR="00C729CE" w:rsidRPr="00C729CE">
        <w:rPr>
          <w:sz w:val="24"/>
          <w:szCs w:val="24"/>
        </w:rPr>
        <w:t>Контактные данные:</w:t>
      </w:r>
    </w:p>
    <w:p w:rsidR="00C729CE" w:rsidRPr="00C729CE" w:rsidRDefault="007948E8" w:rsidP="005F69E6">
      <w:pPr>
        <w:spacing w:after="0" w:line="240" w:lineRule="auto"/>
        <w:ind w:left="5809"/>
        <w:rPr>
          <w:sz w:val="24"/>
          <w:szCs w:val="24"/>
        </w:rPr>
      </w:pPr>
      <w:r>
        <w:rPr>
          <w:noProof/>
          <w:sz w:val="24"/>
          <w:szCs w:val="24"/>
          <w:lang w:eastAsia="ru-RU"/>
        </w:rPr>
        <w:pict>
          <v:shape id="Полилиния 75" o:spid="_x0000_s1028" style="position:absolute;left:0;text-align:left;margin-left:347.45pt;margin-top:2.6pt;width:191.8pt;height:3.55pt;z-index:-25165414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MH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" adj="0,,0" path="m,l1037,t2,l1428,e" filled="f" strokeweight=".18289mm">
            <v:stroke joinstyle="round"/>
            <v:formulas/>
            <v:path arrowok="t" o:connecttype="custom" o:connectlocs="0,0;658495,0;659765,0;906780,0" o:connectangles="0,0,0,0"/>
            <w10:wrap type="topAndBottom" anchorx="page"/>
          </v:shape>
        </w:pict>
      </w:r>
      <w:r w:rsidR="00C729CE" w:rsidRPr="00C729CE">
        <w:rPr>
          <w:sz w:val="24"/>
          <w:szCs w:val="24"/>
        </w:rPr>
        <w:t>Представитель:</w:t>
      </w:r>
    </w:p>
    <w:p w:rsidR="00C729CE" w:rsidRPr="00C729CE" w:rsidRDefault="007948E8" w:rsidP="005F69E6">
      <w:pPr>
        <w:spacing w:after="0" w:line="240" w:lineRule="auto"/>
        <w:ind w:left="5809"/>
        <w:rPr>
          <w:sz w:val="24"/>
          <w:szCs w:val="24"/>
        </w:rPr>
      </w:pPr>
      <w:r>
        <w:rPr>
          <w:noProof/>
          <w:sz w:val="24"/>
          <w:szCs w:val="24"/>
          <w:lang w:eastAsia="ru-RU"/>
        </w:rPr>
        <w:pict>
          <v:shape id="Полилиния 74" o:spid="_x0000_s1029" style="position:absolute;left:0;text-align:left;margin-left:347.45pt;margin-top:2.7pt;width:191.8pt;height:3.55pt;flip:y;z-index:-25165312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" adj="0,,0" path="m,l1037,t2,l1428,e" filled="f" strokeweight=".18289mm">
            <v:stroke joinstyle="round"/>
            <v:formulas/>
            <v:path arrowok="t" o:connecttype="custom" o:connectlocs="0,0;658495,0;659765,0;906780,0" o:connectangles="0,0,0,0"/>
            <w10:wrap type="topAndBottom" anchorx="page"/>
          </v:shape>
        </w:pict>
      </w:r>
      <w:r w:rsidR="00C729CE" w:rsidRPr="00C729CE">
        <w:rPr>
          <w:sz w:val="24"/>
          <w:szCs w:val="24"/>
        </w:rPr>
        <w:t>Контактные данные представителя:</w:t>
      </w:r>
    </w:p>
    <w:p w:rsidR="00C729CE" w:rsidRPr="00C729CE" w:rsidRDefault="00C729CE" w:rsidP="005F69E6">
      <w:pPr>
        <w:pStyle w:val="af5"/>
        <w:spacing w:after="0" w:line="240" w:lineRule="auto"/>
        <w:rPr>
          <w:sz w:val="24"/>
          <w:szCs w:val="24"/>
        </w:rPr>
      </w:pPr>
    </w:p>
    <w:p w:rsidR="00C729CE" w:rsidRDefault="007948E8" w:rsidP="00C729CE">
      <w:pPr>
        <w:pStyle w:val="af5"/>
        <w:spacing w:after="0" w:line="240" w:lineRule="auto"/>
      </w:pPr>
      <w:r>
        <w:rPr>
          <w:noProof/>
          <w:lang w:eastAsia="ru-RU"/>
        </w:rPr>
        <w:pict>
          <v:shape id="Полилиния 73" o:spid="_x0000_s1030" style="position:absolute;margin-left:347.45pt;margin-top:2.55pt;width:191.8pt;height:5.95pt;z-index:-25165209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F7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" adj="0,,0" path="m,l1037,t2,l1428,e" filled="f" strokeweight=".18289mm">
            <v:stroke joinstyle="round"/>
            <v:formulas/>
            <v:path arrowok="t" o:connecttype="custom" o:connectlocs="0,0;658495,0;659765,0;906780,0" o:connectangles="0,0,0,0"/>
            <w10:wrap type="topAndBottom" anchorx="page"/>
          </v:shape>
        </w:pict>
      </w:r>
    </w:p>
    <w:p w:rsidR="00C729CE" w:rsidRPr="00C729CE" w:rsidRDefault="00C729CE" w:rsidP="00C729CE">
      <w:pPr>
        <w:spacing w:before="90" w:line="274" w:lineRule="exact"/>
        <w:ind w:right="321"/>
        <w:jc w:val="center"/>
        <w:rPr>
          <w:b/>
          <w:sz w:val="24"/>
          <w:szCs w:val="24"/>
        </w:rPr>
      </w:pPr>
      <w:r w:rsidRPr="00C729CE">
        <w:rPr>
          <w:b/>
          <w:sz w:val="24"/>
          <w:szCs w:val="24"/>
        </w:rPr>
        <w:t>РЕШЕНИЕ</w:t>
      </w:r>
    </w:p>
    <w:p w:rsidR="00C729CE" w:rsidRPr="00C729CE" w:rsidRDefault="00C729CE" w:rsidP="00C729CE">
      <w:pPr>
        <w:tabs>
          <w:tab w:val="left" w:pos="3252"/>
          <w:tab w:val="left" w:pos="3710"/>
          <w:tab w:val="left" w:pos="7647"/>
        </w:tabs>
        <w:spacing w:line="274" w:lineRule="exact"/>
        <w:ind w:left="230"/>
        <w:jc w:val="center"/>
        <w:rPr>
          <w:sz w:val="24"/>
          <w:szCs w:val="24"/>
        </w:rPr>
      </w:pPr>
      <w:r w:rsidRPr="00C729CE">
        <w:rPr>
          <w:sz w:val="24"/>
          <w:szCs w:val="24"/>
        </w:rPr>
        <w:t>от</w:t>
      </w:r>
      <w:r w:rsidRPr="00C729CE">
        <w:rPr>
          <w:sz w:val="24"/>
          <w:szCs w:val="24"/>
          <w:u w:val="single"/>
        </w:rPr>
        <w:tab/>
      </w:r>
      <w:r w:rsidRPr="00C729CE">
        <w:rPr>
          <w:sz w:val="24"/>
          <w:szCs w:val="24"/>
        </w:rPr>
        <w:tab/>
        <w:t xml:space="preserve">№  </w:t>
      </w:r>
      <w:r w:rsidRPr="00C729CE">
        <w:rPr>
          <w:sz w:val="24"/>
          <w:szCs w:val="24"/>
          <w:u w:val="single"/>
        </w:rPr>
        <w:tab/>
      </w:r>
    </w:p>
    <w:p w:rsidR="00C729CE" w:rsidRPr="00C729CE" w:rsidRDefault="00C729CE" w:rsidP="00C729CE">
      <w:pPr>
        <w:spacing w:before="90"/>
        <w:jc w:val="center"/>
        <w:rPr>
          <w:b/>
          <w:sz w:val="24"/>
          <w:szCs w:val="24"/>
        </w:rPr>
      </w:pPr>
      <w:r w:rsidRPr="00C729CE">
        <w:rPr>
          <w:b/>
          <w:sz w:val="24"/>
          <w:szCs w:val="24"/>
        </w:rPr>
        <w:t>О предоставлении земельного участка в собственность бесплатно</w:t>
      </w:r>
    </w:p>
    <w:p w:rsidR="00C729CE" w:rsidRPr="00C729CE" w:rsidRDefault="00C729CE" w:rsidP="00C729CE">
      <w:pPr>
        <w:tabs>
          <w:tab w:val="left" w:pos="7089"/>
          <w:tab w:val="left" w:pos="8850"/>
        </w:tabs>
        <w:spacing w:after="0" w:line="240" w:lineRule="auto"/>
        <w:jc w:val="both"/>
        <w:rPr>
          <w:sz w:val="24"/>
          <w:szCs w:val="24"/>
        </w:rPr>
      </w:pPr>
      <w:proofErr w:type="gramStart"/>
      <w:r w:rsidRPr="00C729CE">
        <w:rPr>
          <w:sz w:val="24"/>
          <w:szCs w:val="24"/>
        </w:rPr>
        <w:t>По результатам рассмотрения заявления от</w:t>
      </w:r>
      <w:r w:rsidRPr="00C729CE">
        <w:rPr>
          <w:sz w:val="24"/>
          <w:szCs w:val="24"/>
          <w:u w:val="single"/>
        </w:rPr>
        <w:tab/>
      </w:r>
      <w:r w:rsidRPr="00C729CE">
        <w:rPr>
          <w:sz w:val="24"/>
          <w:szCs w:val="24"/>
        </w:rPr>
        <w:t>№____</w:t>
      </w:r>
      <w:r>
        <w:rPr>
          <w:sz w:val="24"/>
          <w:szCs w:val="24"/>
        </w:rPr>
        <w:t>_______</w:t>
      </w:r>
      <w:r w:rsidRPr="00C729CE">
        <w:rPr>
          <w:sz w:val="24"/>
          <w:szCs w:val="24"/>
        </w:rPr>
        <w:t>_ (Заявитель:</w:t>
      </w:r>
      <w:proofErr w:type="gramEnd"/>
    </w:p>
    <w:p w:rsidR="00C729CE" w:rsidRPr="00C729CE" w:rsidRDefault="00C729CE" w:rsidP="00C729CE">
      <w:pPr>
        <w:tabs>
          <w:tab w:val="left" w:pos="1564"/>
        </w:tabs>
        <w:spacing w:after="0" w:line="240" w:lineRule="auto"/>
        <w:ind w:right="143"/>
        <w:jc w:val="both"/>
        <w:rPr>
          <w:sz w:val="24"/>
          <w:szCs w:val="24"/>
        </w:rPr>
      </w:pPr>
      <w:r w:rsidRPr="00C729CE">
        <w:rPr>
          <w:sz w:val="24"/>
          <w:szCs w:val="24"/>
          <w:u w:val="single"/>
        </w:rPr>
        <w:tab/>
      </w:r>
      <w:r w:rsidRPr="00C729CE">
        <w:rPr>
          <w:sz w:val="24"/>
          <w:szCs w:val="24"/>
          <w:u w:val="single"/>
        </w:rPr>
        <w:tab/>
      </w:r>
      <w:r w:rsidRPr="00C729CE">
        <w:rPr>
          <w:sz w:val="24"/>
          <w:szCs w:val="24"/>
          <w:u w:val="single"/>
        </w:rPr>
        <w:tab/>
      </w:r>
      <w:r w:rsidRPr="00C729CE">
        <w:rPr>
          <w:sz w:val="24"/>
          <w:szCs w:val="24"/>
          <w:u w:val="single"/>
        </w:rPr>
        <w:tab/>
      </w:r>
      <w:r w:rsidRPr="00C729CE">
        <w:rPr>
          <w:sz w:val="24"/>
          <w:szCs w:val="24"/>
          <w:u w:val="single"/>
        </w:rPr>
        <w:tab/>
      </w:r>
      <w:r w:rsidRPr="00C729CE">
        <w:rPr>
          <w:sz w:val="24"/>
          <w:szCs w:val="24"/>
          <w:u w:val="single"/>
        </w:rPr>
        <w:tab/>
      </w:r>
      <w:r w:rsidRPr="00C729CE">
        <w:rPr>
          <w:sz w:val="24"/>
          <w:szCs w:val="24"/>
        </w:rPr>
        <w:t>) и приложенных к нему документов в соответствии с подпунктом __</w:t>
      </w:r>
      <w:r>
        <w:rPr>
          <w:sz w:val="24"/>
          <w:szCs w:val="24"/>
        </w:rPr>
        <w:t>___</w:t>
      </w:r>
      <w:r w:rsidRPr="00C729CE">
        <w:rPr>
          <w:sz w:val="24"/>
          <w:szCs w:val="24"/>
          <w:vertAlign w:val="superscript"/>
        </w:rPr>
        <w:t xml:space="preserve">2 </w:t>
      </w:r>
      <w:r w:rsidRPr="00C729CE">
        <w:rPr>
          <w:sz w:val="24"/>
          <w:szCs w:val="24"/>
        </w:rPr>
        <w:t>статьи 39.5, статьей 39.17 Земельного кодекса Российской Федерации, принято РЕШЕНИЕ:</w:t>
      </w:r>
    </w:p>
    <w:p w:rsidR="00C729CE" w:rsidRPr="00C729CE" w:rsidRDefault="00C729CE" w:rsidP="00C729CE">
      <w:pPr>
        <w:tabs>
          <w:tab w:val="left" w:pos="142"/>
          <w:tab w:val="left" w:pos="2448"/>
          <w:tab w:val="left" w:pos="3903"/>
          <w:tab w:val="left" w:pos="5307"/>
          <w:tab w:val="left" w:pos="5544"/>
          <w:tab w:val="left" w:pos="5612"/>
          <w:tab w:val="left" w:pos="6519"/>
          <w:tab w:val="left" w:pos="6862"/>
          <w:tab w:val="left" w:pos="9228"/>
        </w:tabs>
        <w:spacing w:after="0" w:line="240" w:lineRule="auto"/>
        <w:ind w:right="142" w:firstLine="5"/>
        <w:jc w:val="both"/>
        <w:rPr>
          <w:i/>
          <w:sz w:val="24"/>
          <w:szCs w:val="24"/>
        </w:rPr>
      </w:pPr>
      <w:r w:rsidRPr="00C729CE">
        <w:rPr>
          <w:sz w:val="24"/>
          <w:szCs w:val="24"/>
        </w:rPr>
        <w:t>Предоставить</w:t>
      </w:r>
      <w:r w:rsidRPr="00C729CE">
        <w:rPr>
          <w:sz w:val="24"/>
          <w:szCs w:val="24"/>
          <w:u w:val="single"/>
        </w:rPr>
        <w:tab/>
      </w:r>
      <w:r w:rsidRPr="00C729CE">
        <w:rPr>
          <w:sz w:val="24"/>
          <w:szCs w:val="24"/>
          <w:u w:val="single"/>
        </w:rPr>
        <w:tab/>
      </w:r>
      <w:r w:rsidRPr="00C729CE">
        <w:rPr>
          <w:sz w:val="24"/>
          <w:szCs w:val="24"/>
          <w:vertAlign w:val="superscript"/>
        </w:rPr>
        <w:t>3</w:t>
      </w:r>
      <w:r w:rsidRPr="00C729CE">
        <w:rPr>
          <w:sz w:val="24"/>
          <w:szCs w:val="24"/>
        </w:rPr>
        <w:t>(далее</w:t>
      </w:r>
      <w:r w:rsidRPr="00C729CE">
        <w:rPr>
          <w:sz w:val="24"/>
          <w:szCs w:val="24"/>
        </w:rPr>
        <w:tab/>
        <w:t>–</w:t>
      </w:r>
      <w:r w:rsidRPr="00C729CE">
        <w:rPr>
          <w:sz w:val="24"/>
          <w:szCs w:val="24"/>
        </w:rPr>
        <w:tab/>
        <w:t>Заявитель)</w:t>
      </w:r>
      <w:r w:rsidRPr="00C729CE">
        <w:rPr>
          <w:sz w:val="24"/>
          <w:szCs w:val="24"/>
        </w:rPr>
        <w:tab/>
        <w:t xml:space="preserve">в </w:t>
      </w:r>
      <w:r w:rsidRPr="00C729CE">
        <w:rPr>
          <w:spacing w:val="-1"/>
          <w:sz w:val="24"/>
          <w:szCs w:val="24"/>
        </w:rPr>
        <w:t xml:space="preserve">собственность  </w:t>
      </w:r>
      <w:r>
        <w:rPr>
          <w:sz w:val="24"/>
          <w:szCs w:val="24"/>
        </w:rPr>
        <w:t xml:space="preserve">бесплатно земельный участок, находящийся </w:t>
      </w:r>
      <w:r w:rsidRPr="00C729CE">
        <w:rPr>
          <w:sz w:val="24"/>
          <w:szCs w:val="24"/>
        </w:rPr>
        <w:t>в</w:t>
      </w:r>
      <w:r>
        <w:rPr>
          <w:sz w:val="24"/>
          <w:szCs w:val="24"/>
        </w:rPr>
        <w:t xml:space="preserve"> </w:t>
      </w:r>
      <w:r w:rsidRPr="00C729CE">
        <w:rPr>
          <w:spacing w:val="-1"/>
          <w:sz w:val="24"/>
          <w:szCs w:val="24"/>
        </w:rPr>
        <w:t>собственности</w:t>
      </w:r>
      <w:r w:rsidRPr="00C729CE">
        <w:rPr>
          <w:sz w:val="24"/>
          <w:szCs w:val="24"/>
        </w:rPr>
        <w:t xml:space="preserve"> </w:t>
      </w:r>
      <w:r w:rsidRPr="00C729CE">
        <w:rPr>
          <w:sz w:val="24"/>
          <w:szCs w:val="24"/>
          <w:u w:val="single"/>
        </w:rPr>
        <w:tab/>
      </w:r>
      <w:r w:rsidRPr="00C729CE">
        <w:rPr>
          <w:sz w:val="24"/>
          <w:szCs w:val="24"/>
          <w:u w:val="single"/>
        </w:rPr>
        <w:tab/>
      </w:r>
      <w:r>
        <w:rPr>
          <w:sz w:val="24"/>
          <w:szCs w:val="24"/>
          <w:u w:val="single"/>
        </w:rPr>
        <w:tab/>
      </w:r>
      <w:r>
        <w:rPr>
          <w:sz w:val="24"/>
          <w:szCs w:val="24"/>
          <w:u w:val="single"/>
        </w:rPr>
        <w:tab/>
      </w:r>
      <w:r w:rsidRPr="00C729CE">
        <w:rPr>
          <w:sz w:val="24"/>
          <w:szCs w:val="24"/>
          <w:vertAlign w:val="superscript"/>
        </w:rPr>
        <w:t>4</w:t>
      </w:r>
      <w:r w:rsidRPr="00C729CE">
        <w:rPr>
          <w:sz w:val="24"/>
          <w:szCs w:val="24"/>
        </w:rPr>
        <w:t xml:space="preserve">/государственная собственность на который не разграничена (далее– </w:t>
      </w:r>
      <w:proofErr w:type="gramStart"/>
      <w:r>
        <w:rPr>
          <w:sz w:val="24"/>
          <w:szCs w:val="24"/>
        </w:rPr>
        <w:t>Уч</w:t>
      </w:r>
      <w:proofErr w:type="gramEnd"/>
      <w:r>
        <w:rPr>
          <w:sz w:val="24"/>
          <w:szCs w:val="24"/>
        </w:rPr>
        <w:t xml:space="preserve">асток): </w:t>
      </w:r>
      <w:r w:rsidRPr="00C729CE">
        <w:rPr>
          <w:sz w:val="24"/>
          <w:szCs w:val="24"/>
        </w:rPr>
        <w:t xml:space="preserve">с </w:t>
      </w:r>
      <w:r>
        <w:rPr>
          <w:sz w:val="24"/>
          <w:szCs w:val="24"/>
        </w:rPr>
        <w:t xml:space="preserve">кадастровым </w:t>
      </w:r>
      <w:proofErr w:type="spellStart"/>
      <w:r w:rsidRPr="00C729CE">
        <w:rPr>
          <w:sz w:val="24"/>
          <w:szCs w:val="24"/>
        </w:rPr>
        <w:t>номером_________________________</w:t>
      </w:r>
      <w:proofErr w:type="spellEnd"/>
      <w:r>
        <w:rPr>
          <w:sz w:val="24"/>
          <w:szCs w:val="24"/>
        </w:rPr>
        <w:t xml:space="preserve">, </w:t>
      </w:r>
      <w:r w:rsidRPr="00C729CE">
        <w:rPr>
          <w:sz w:val="24"/>
          <w:szCs w:val="24"/>
        </w:rPr>
        <w:t>площадью</w:t>
      </w:r>
      <w:r w:rsidRPr="00C729CE">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C729CE">
        <w:rPr>
          <w:sz w:val="24"/>
          <w:szCs w:val="24"/>
        </w:rPr>
        <w:t>кв.м, расположенный по адресу</w:t>
      </w:r>
      <w:r w:rsidRPr="00C729CE">
        <w:rPr>
          <w:sz w:val="24"/>
          <w:szCs w:val="24"/>
          <w:u w:val="single"/>
        </w:rPr>
        <w:tab/>
      </w:r>
      <w:r w:rsidRPr="00C729CE">
        <w:rPr>
          <w:sz w:val="24"/>
          <w:szCs w:val="24"/>
          <w:u w:val="single"/>
        </w:rPr>
        <w:tab/>
      </w:r>
      <w:r w:rsidRPr="00C729CE">
        <w:rPr>
          <w:sz w:val="24"/>
          <w:szCs w:val="24"/>
          <w:u w:val="single"/>
        </w:rPr>
        <w:tab/>
      </w:r>
      <w:r w:rsidRPr="00C729CE">
        <w:rPr>
          <w:sz w:val="24"/>
          <w:szCs w:val="24"/>
          <w:u w:val="single"/>
        </w:rPr>
        <w:tab/>
      </w:r>
      <w:r w:rsidRPr="00C729CE">
        <w:rPr>
          <w:i/>
          <w:sz w:val="24"/>
          <w:szCs w:val="24"/>
          <w:u w:val="single"/>
        </w:rPr>
        <w:tab/>
      </w:r>
      <w:r w:rsidRPr="00C729CE">
        <w:rPr>
          <w:i/>
          <w:sz w:val="24"/>
          <w:szCs w:val="24"/>
        </w:rPr>
        <w:t>(при отсутствии адреса иное описание местоположения земельного участка).</w:t>
      </w:r>
    </w:p>
    <w:p w:rsidR="00C729CE" w:rsidRPr="00C729CE" w:rsidRDefault="00C729CE" w:rsidP="00C729CE">
      <w:pPr>
        <w:tabs>
          <w:tab w:val="left" w:pos="8398"/>
          <w:tab w:val="left" w:pos="8718"/>
        </w:tabs>
        <w:spacing w:after="0" w:line="240" w:lineRule="auto"/>
        <w:ind w:right="1429"/>
        <w:jc w:val="both"/>
        <w:rPr>
          <w:spacing w:val="-62"/>
          <w:sz w:val="24"/>
          <w:szCs w:val="24"/>
        </w:rPr>
      </w:pPr>
      <w:r w:rsidRPr="00C729CE">
        <w:rPr>
          <w:sz w:val="24"/>
          <w:szCs w:val="24"/>
        </w:rPr>
        <w:t>Ви</w:t>
      </w:r>
      <w:proofErr w:type="gramStart"/>
      <w:r w:rsidRPr="00C729CE">
        <w:rPr>
          <w:sz w:val="24"/>
          <w:szCs w:val="24"/>
        </w:rPr>
        <w:t>д(</w:t>
      </w:r>
      <w:proofErr w:type="gramEnd"/>
      <w:r w:rsidRPr="00C729CE">
        <w:rPr>
          <w:sz w:val="24"/>
          <w:szCs w:val="24"/>
        </w:rPr>
        <w:t>виды) разрешенного использования Участка:</w:t>
      </w:r>
      <w:r w:rsidRPr="00C729CE">
        <w:rPr>
          <w:sz w:val="24"/>
          <w:szCs w:val="24"/>
          <w:u w:val="single"/>
        </w:rPr>
        <w:tab/>
      </w:r>
      <w:r w:rsidRPr="00C729CE">
        <w:rPr>
          <w:sz w:val="24"/>
          <w:szCs w:val="24"/>
          <w:u w:val="single"/>
        </w:rPr>
        <w:tab/>
      </w:r>
      <w:r>
        <w:rPr>
          <w:sz w:val="24"/>
          <w:szCs w:val="24"/>
          <w:u w:val="single"/>
        </w:rPr>
        <w:tab/>
      </w:r>
      <w:r>
        <w:rPr>
          <w:sz w:val="24"/>
          <w:szCs w:val="24"/>
          <w:u w:val="single"/>
        </w:rPr>
        <w:tab/>
      </w:r>
      <w:r w:rsidRPr="00C729CE">
        <w:rPr>
          <w:sz w:val="24"/>
          <w:szCs w:val="24"/>
        </w:rPr>
        <w:t>_.</w:t>
      </w:r>
    </w:p>
    <w:p w:rsidR="00C729CE" w:rsidRPr="00C729CE" w:rsidRDefault="00C729CE" w:rsidP="00C729CE">
      <w:pPr>
        <w:tabs>
          <w:tab w:val="left" w:pos="8398"/>
          <w:tab w:val="left" w:pos="8718"/>
        </w:tabs>
        <w:spacing w:after="0" w:line="240" w:lineRule="auto"/>
        <w:ind w:right="1429"/>
        <w:jc w:val="both"/>
        <w:rPr>
          <w:sz w:val="24"/>
          <w:szCs w:val="24"/>
        </w:rPr>
      </w:pPr>
      <w:r w:rsidRPr="00C729CE">
        <w:rPr>
          <w:sz w:val="24"/>
          <w:szCs w:val="24"/>
        </w:rPr>
        <w:t>Участок относится к категории земель</w:t>
      </w:r>
      <w:r>
        <w:rPr>
          <w:sz w:val="24"/>
          <w:szCs w:val="24"/>
        </w:rPr>
        <w:t xml:space="preserve"> </w:t>
      </w:r>
      <w:r w:rsidRPr="00C729CE">
        <w:rPr>
          <w:sz w:val="24"/>
          <w:szCs w:val="24"/>
        </w:rPr>
        <w:t>"</w:t>
      </w:r>
      <w:r w:rsidRPr="00C729CE">
        <w:rPr>
          <w:sz w:val="24"/>
          <w:szCs w:val="24"/>
          <w:u w:val="single"/>
        </w:rPr>
        <w:tab/>
      </w:r>
      <w:r>
        <w:rPr>
          <w:sz w:val="24"/>
          <w:szCs w:val="24"/>
          <w:u w:val="single"/>
        </w:rPr>
        <w:tab/>
      </w:r>
      <w:r>
        <w:rPr>
          <w:sz w:val="24"/>
          <w:szCs w:val="24"/>
          <w:u w:val="single"/>
        </w:rPr>
        <w:tab/>
      </w:r>
      <w:r>
        <w:rPr>
          <w:sz w:val="24"/>
          <w:szCs w:val="24"/>
          <w:u w:val="single"/>
        </w:rPr>
        <w:tab/>
      </w:r>
      <w:r w:rsidRPr="00C729CE">
        <w:rPr>
          <w:sz w:val="24"/>
          <w:szCs w:val="24"/>
        </w:rPr>
        <w:t>".</w:t>
      </w:r>
    </w:p>
    <w:p w:rsidR="00C729CE" w:rsidRPr="00C729CE" w:rsidRDefault="00C729CE" w:rsidP="00C729CE">
      <w:pPr>
        <w:tabs>
          <w:tab w:val="left" w:pos="9756"/>
        </w:tabs>
        <w:spacing w:after="0" w:line="240" w:lineRule="auto"/>
        <w:ind w:right="520"/>
        <w:rPr>
          <w:spacing w:val="-62"/>
          <w:sz w:val="24"/>
          <w:szCs w:val="24"/>
        </w:rPr>
      </w:pPr>
      <w:r w:rsidRPr="00C729CE">
        <w:rPr>
          <w:sz w:val="24"/>
          <w:szCs w:val="24"/>
        </w:rPr>
        <w:t>На Участке находятся следующие объекты недвижимого имущества:</w:t>
      </w:r>
      <w:r w:rsidRPr="00C729CE">
        <w:rPr>
          <w:sz w:val="24"/>
          <w:szCs w:val="24"/>
          <w:u w:val="single"/>
        </w:rPr>
        <w:tab/>
      </w:r>
      <w:r w:rsidRPr="00C729CE">
        <w:rPr>
          <w:sz w:val="24"/>
          <w:szCs w:val="24"/>
        </w:rPr>
        <w:t>.</w:t>
      </w:r>
    </w:p>
    <w:p w:rsidR="00C729CE" w:rsidRPr="00C729CE" w:rsidRDefault="00C729CE" w:rsidP="00C729CE">
      <w:pPr>
        <w:tabs>
          <w:tab w:val="left" w:pos="9756"/>
        </w:tabs>
        <w:spacing w:after="0" w:line="240" w:lineRule="auto"/>
        <w:ind w:right="520"/>
        <w:rPr>
          <w:sz w:val="24"/>
          <w:szCs w:val="24"/>
        </w:rPr>
      </w:pPr>
      <w:r w:rsidRPr="00C729CE">
        <w:rPr>
          <w:sz w:val="24"/>
          <w:szCs w:val="24"/>
        </w:rPr>
        <w:t>В отношении Участка установлены следующие ограничения и обременения:</w:t>
      </w:r>
    </w:p>
    <w:p w:rsidR="00C729CE" w:rsidRPr="00C729CE" w:rsidRDefault="00C729CE" w:rsidP="00C729CE">
      <w:pPr>
        <w:tabs>
          <w:tab w:val="left" w:pos="9882"/>
        </w:tabs>
        <w:spacing w:after="0" w:line="240" w:lineRule="auto"/>
        <w:ind w:left="137"/>
        <w:rPr>
          <w:sz w:val="24"/>
          <w:szCs w:val="24"/>
        </w:rPr>
      </w:pPr>
      <w:r w:rsidRPr="00C729CE">
        <w:rPr>
          <w:sz w:val="24"/>
          <w:szCs w:val="24"/>
          <w:u w:val="single"/>
        </w:rPr>
        <w:tab/>
      </w:r>
      <w:r w:rsidRPr="00C729CE">
        <w:rPr>
          <w:sz w:val="24"/>
          <w:szCs w:val="24"/>
        </w:rPr>
        <w:t>.</w:t>
      </w:r>
    </w:p>
    <w:p w:rsidR="00C729CE" w:rsidRPr="00C729CE" w:rsidRDefault="005F69E6" w:rsidP="005F69E6">
      <w:pPr>
        <w:tabs>
          <w:tab w:val="left" w:pos="3532"/>
          <w:tab w:val="left" w:pos="5659"/>
          <w:tab w:val="left" w:pos="10059"/>
        </w:tabs>
        <w:spacing w:after="0" w:line="240" w:lineRule="auto"/>
        <w:ind w:right="-6" w:firstLine="5"/>
        <w:rPr>
          <w:sz w:val="24"/>
          <w:szCs w:val="24"/>
        </w:rPr>
      </w:pPr>
      <w:r>
        <w:rPr>
          <w:sz w:val="24"/>
          <w:szCs w:val="24"/>
        </w:rPr>
        <w:t xml:space="preserve">Заявителю обеспечить государственную  </w:t>
      </w:r>
      <w:r w:rsidR="00C729CE" w:rsidRPr="00C729CE">
        <w:rPr>
          <w:sz w:val="24"/>
          <w:szCs w:val="24"/>
        </w:rPr>
        <w:t>рег</w:t>
      </w:r>
      <w:r>
        <w:rPr>
          <w:sz w:val="24"/>
          <w:szCs w:val="24"/>
        </w:rPr>
        <w:t xml:space="preserve">истрацию права собственности на </w:t>
      </w:r>
      <w:r w:rsidR="00C729CE" w:rsidRPr="00C729CE">
        <w:rPr>
          <w:sz w:val="24"/>
          <w:szCs w:val="24"/>
        </w:rPr>
        <w:t>Участок.</w:t>
      </w:r>
    </w:p>
    <w:p w:rsidR="00C729CE" w:rsidRPr="00C729CE" w:rsidRDefault="00C729CE" w:rsidP="00C729CE">
      <w:pPr>
        <w:pStyle w:val="af5"/>
        <w:spacing w:after="0" w:line="240" w:lineRule="auto"/>
        <w:rPr>
          <w:sz w:val="24"/>
          <w:szCs w:val="24"/>
        </w:rPr>
      </w:pPr>
    </w:p>
    <w:p w:rsidR="00C729CE" w:rsidRPr="00C729CE" w:rsidRDefault="007948E8" w:rsidP="00C729CE">
      <w:pPr>
        <w:tabs>
          <w:tab w:val="left" w:pos="6277"/>
        </w:tabs>
        <w:spacing w:after="0" w:line="240" w:lineRule="auto"/>
        <w:ind w:left="137"/>
        <w:rPr>
          <w:sz w:val="24"/>
          <w:szCs w:val="24"/>
        </w:rPr>
      </w:pPr>
      <w:r w:rsidRPr="007948E8">
        <w:rPr>
          <w:noProof/>
          <w:lang w:eastAsia="ru-RU"/>
        </w:rPr>
        <w:pict>
          <v:shapetype id="_x0000_t202" coordsize="21600,21600" o:spt="202" path="m,l,21600r21600,l21600,xe">
            <v:stroke joinstyle="miter"/>
            <v:path gradientshapeok="t" o:connecttype="rect"/>
          </v:shapetype>
          <v:shape id="Поле 72" o:spid="_x0000_s1032" type="#_x0000_t202" style="position:absolute;left:0;text-align:left;margin-left:319.5pt;margin-top:24.45pt;width:207pt;height:34.95pt;z-index:-2516490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" filled="f">
            <v:textbox inset="0,0,0,0">
              <w:txbxContent>
                <w:p w:rsidR="006E1C32" w:rsidRPr="00093757" w:rsidRDefault="006E1C32" w:rsidP="00C729CE">
                  <w:pPr>
                    <w:pStyle w:val="af5"/>
                    <w:spacing w:before="3" w:line="237" w:lineRule="auto"/>
                    <w:ind w:left="486" w:hanging="322"/>
                    <w:jc w:val="center"/>
                    <w:rPr>
                      <w:rFonts w:ascii="Microsoft Sans Serif" w:hAnsi="Microsoft Sans Serif"/>
                      <w:sz w:val="20"/>
                      <w:szCs w:val="20"/>
                    </w:rPr>
                  </w:pPr>
                  <w:r w:rsidRPr="00093757">
                    <w:rPr>
                      <w:rFonts w:ascii="Microsoft Sans Serif" w:hAnsi="Microsoft Sans Serif"/>
                      <w:sz w:val="20"/>
                      <w:szCs w:val="20"/>
                    </w:rPr>
                    <w:t>Электронная подпись</w:t>
                  </w:r>
                </w:p>
              </w:txbxContent>
            </v:textbox>
            <w10:wrap type="topAndBottom" anchorx="page"/>
          </v:shape>
        </w:pict>
      </w:r>
      <w:r w:rsidR="00C729CE" w:rsidRPr="00C729CE">
        <w:rPr>
          <w:sz w:val="24"/>
          <w:szCs w:val="24"/>
        </w:rPr>
        <w:t>Должность уполномоченного лица</w:t>
      </w:r>
      <w:r w:rsidR="00C729CE" w:rsidRPr="00C729CE">
        <w:rPr>
          <w:sz w:val="24"/>
          <w:szCs w:val="24"/>
        </w:rPr>
        <w:tab/>
        <w:t>Ф.И.О. уполномоченного лица</w:t>
      </w:r>
    </w:p>
    <w:p w:rsidR="00C729CE" w:rsidRPr="00C729CE" w:rsidRDefault="00C729CE" w:rsidP="00C729CE">
      <w:pPr>
        <w:spacing w:before="70" w:line="269" w:lineRule="exact"/>
        <w:ind w:left="137"/>
        <w:rPr>
          <w:rFonts w:ascii="Microsoft Sans Serif"/>
          <w:sz w:val="24"/>
          <w:szCs w:val="24"/>
        </w:rPr>
      </w:pPr>
    </w:p>
    <w:p w:rsidR="00C729CE" w:rsidRPr="00C729CE" w:rsidRDefault="00C729CE" w:rsidP="00C729CE">
      <w:pPr>
        <w:spacing w:after="0" w:line="240" w:lineRule="auto"/>
        <w:ind w:left="136"/>
        <w:rPr>
          <w:sz w:val="20"/>
          <w:szCs w:val="20"/>
        </w:rPr>
      </w:pPr>
      <w:r w:rsidRPr="00C729CE">
        <w:rPr>
          <w:sz w:val="20"/>
          <w:szCs w:val="20"/>
          <w:vertAlign w:val="superscript"/>
        </w:rPr>
        <w:t>2</w:t>
      </w:r>
      <w:r w:rsidRPr="00C729CE">
        <w:rPr>
          <w:sz w:val="20"/>
          <w:szCs w:val="20"/>
        </w:rP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C729CE" w:rsidRPr="00C729CE" w:rsidRDefault="00C729CE" w:rsidP="00C729CE">
      <w:pPr>
        <w:spacing w:after="0" w:line="240" w:lineRule="auto"/>
        <w:ind w:left="136"/>
        <w:rPr>
          <w:sz w:val="20"/>
          <w:szCs w:val="20"/>
        </w:rPr>
      </w:pPr>
      <w:r w:rsidRPr="00C729CE">
        <w:rPr>
          <w:sz w:val="20"/>
          <w:szCs w:val="20"/>
          <w:vertAlign w:val="superscript"/>
        </w:rPr>
        <w:t>3</w:t>
      </w:r>
      <w:proofErr w:type="gramStart"/>
      <w:r w:rsidRPr="00C729CE">
        <w:rPr>
          <w:sz w:val="20"/>
          <w:szCs w:val="20"/>
        </w:rPr>
        <w:t xml:space="preserve"> У</w:t>
      </w:r>
      <w:proofErr w:type="gramEnd"/>
      <w:r w:rsidRPr="00C729CE">
        <w:rPr>
          <w:sz w:val="20"/>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 / наименование и местонахождения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729CE" w:rsidRPr="005F69E6" w:rsidRDefault="00C729CE" w:rsidP="005F69E6">
      <w:pPr>
        <w:spacing w:after="0" w:line="240" w:lineRule="auto"/>
        <w:ind w:left="136" w:right="173"/>
        <w:jc w:val="both"/>
        <w:rPr>
          <w:rFonts w:ascii="Microsoft Sans Serif" w:hAnsi="Microsoft Sans Serif"/>
          <w:sz w:val="20"/>
          <w:szCs w:val="20"/>
        </w:rPr>
        <w:sectPr w:rsidR="00C729CE" w:rsidRPr="005F69E6" w:rsidSect="00C729CE">
          <w:pgSz w:w="11910" w:h="16840"/>
          <w:pgMar w:top="960" w:right="711" w:bottom="709" w:left="1140" w:header="429" w:footer="0" w:gutter="0"/>
          <w:cols w:space="720"/>
        </w:sectPr>
      </w:pPr>
      <w:r w:rsidRPr="00C729CE">
        <w:rPr>
          <w:sz w:val="20"/>
          <w:szCs w:val="20"/>
          <w:vertAlign w:val="superscript"/>
        </w:rPr>
        <w:t>4</w:t>
      </w:r>
      <w:r w:rsidRPr="00C729CE">
        <w:rPr>
          <w:sz w:val="20"/>
          <w:szCs w:val="20"/>
        </w:rPr>
        <w:t>Указывается субъект Российской Федерации или муниципальное образование, в собственности которого находится Участок / земельные участки, из которых будет образован земельный участок</w:t>
      </w:r>
      <w:r w:rsidR="005F69E6">
        <w:rPr>
          <w:rFonts w:ascii="Microsoft Sans Serif" w:hAnsi="Microsoft Sans Serif"/>
          <w:sz w:val="20"/>
          <w:szCs w:val="20"/>
        </w:rPr>
        <w:t>.</w:t>
      </w:r>
    </w:p>
    <w:p w:rsidR="005F69E6" w:rsidRPr="001007D8" w:rsidRDefault="005F69E6" w:rsidP="005F69E6">
      <w:pPr>
        <w:pStyle w:val="af5"/>
        <w:spacing w:before="154" w:line="264" w:lineRule="auto"/>
        <w:ind w:left="5778" w:right="141" w:firstLine="2374"/>
        <w:jc w:val="right"/>
        <w:rPr>
          <w:sz w:val="22"/>
        </w:rPr>
      </w:pPr>
      <w:r w:rsidRPr="001007D8">
        <w:rPr>
          <w:sz w:val="22"/>
        </w:rPr>
        <w:lastRenderedPageBreak/>
        <w:t>Приложение</w:t>
      </w:r>
      <w:r>
        <w:rPr>
          <w:sz w:val="22"/>
        </w:rPr>
        <w:t xml:space="preserve"> </w:t>
      </w:r>
      <w:r w:rsidRPr="001007D8">
        <w:rPr>
          <w:sz w:val="22"/>
        </w:rPr>
        <w:t>№</w:t>
      </w:r>
      <w:r>
        <w:rPr>
          <w:sz w:val="22"/>
        </w:rPr>
        <w:t xml:space="preserve"> 3  к а</w:t>
      </w:r>
      <w:r w:rsidRPr="001007D8">
        <w:rPr>
          <w:sz w:val="22"/>
        </w:rPr>
        <w:t>дминистративному</w:t>
      </w:r>
      <w:r>
        <w:rPr>
          <w:sz w:val="22"/>
        </w:rPr>
        <w:t xml:space="preserve"> </w:t>
      </w:r>
      <w:r w:rsidRPr="001007D8">
        <w:rPr>
          <w:sz w:val="22"/>
        </w:rPr>
        <w:t>регламенту</w:t>
      </w:r>
      <w:r>
        <w:rPr>
          <w:sz w:val="22"/>
        </w:rPr>
        <w:t xml:space="preserve"> </w:t>
      </w:r>
      <w:r w:rsidRPr="001007D8">
        <w:rPr>
          <w:sz w:val="22"/>
        </w:rPr>
        <w:t>по</w:t>
      </w:r>
      <w:r>
        <w:rPr>
          <w:sz w:val="22"/>
        </w:rPr>
        <w:t xml:space="preserve"> </w:t>
      </w:r>
      <w:r w:rsidRPr="001007D8">
        <w:rPr>
          <w:sz w:val="22"/>
        </w:rPr>
        <w:t>предоставлению</w:t>
      </w:r>
      <w:r>
        <w:rPr>
          <w:sz w:val="22"/>
        </w:rPr>
        <w:t xml:space="preserve"> муниципальной </w:t>
      </w:r>
      <w:r w:rsidRPr="001007D8">
        <w:rPr>
          <w:sz w:val="22"/>
        </w:rPr>
        <w:t>услуги</w:t>
      </w:r>
    </w:p>
    <w:p w:rsidR="005F69E6" w:rsidRPr="004A7C01" w:rsidRDefault="005F69E6" w:rsidP="005F69E6">
      <w:pPr>
        <w:pStyle w:val="af5"/>
        <w:spacing w:before="89" w:line="261" w:lineRule="auto"/>
        <w:ind w:left="5883" w:right="108" w:firstLine="2374"/>
        <w:jc w:val="right"/>
        <w:rPr>
          <w:sz w:val="22"/>
        </w:rPr>
      </w:pPr>
    </w:p>
    <w:p w:rsidR="005F69E6" w:rsidRPr="005F69E6" w:rsidRDefault="005F69E6" w:rsidP="005F69E6">
      <w:pPr>
        <w:pStyle w:val="11"/>
        <w:ind w:left="25"/>
        <w:rPr>
          <w:sz w:val="24"/>
          <w:szCs w:val="24"/>
        </w:rPr>
      </w:pPr>
      <w:r w:rsidRPr="005F69E6">
        <w:rPr>
          <w:sz w:val="24"/>
          <w:szCs w:val="24"/>
        </w:rPr>
        <w:t>Форма решения об отказе в предоставлении услуги</w:t>
      </w:r>
    </w:p>
    <w:p w:rsidR="005F69E6" w:rsidRPr="005F69E6" w:rsidRDefault="007948E8" w:rsidP="005F69E6">
      <w:pPr>
        <w:pStyle w:val="af5"/>
        <w:spacing w:after="0" w:line="240" w:lineRule="auto"/>
        <w:jc w:val="center"/>
        <w:rPr>
          <w:b/>
          <w:sz w:val="24"/>
          <w:szCs w:val="24"/>
        </w:rPr>
      </w:pPr>
      <w:r w:rsidRPr="007948E8">
        <w:rPr>
          <w:noProof/>
          <w:sz w:val="24"/>
          <w:szCs w:val="24"/>
          <w:lang w:eastAsia="ru-RU"/>
        </w:rPr>
        <w:pict>
          <v:shape id="Полилиния 71" o:spid="_x0000_s1033" style="position:absolute;left:0;text-align:left;margin-left:133.1pt;margin-top:18.6pt;width:363.9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" path="m,l7279,e" filled="f" strokeweight=".19811mm">
            <v:path arrowok="t" o:connecttype="custom" o:connectlocs="0,0;4622165,0" o:connectangles="0,0"/>
            <w10:wrap type="topAndBottom" anchorx="page"/>
          </v:shape>
        </w:pict>
      </w:r>
      <w:r w:rsidR="005F69E6">
        <w:rPr>
          <w:i/>
          <w:sz w:val="18"/>
        </w:rPr>
        <w:t>(наименование уполномоченного органа местного самоуправления</w:t>
      </w:r>
      <w:r w:rsidR="005F69E6">
        <w:rPr>
          <w:i/>
        </w:rPr>
        <w:t>)</w:t>
      </w:r>
    </w:p>
    <w:p w:rsidR="005F69E6" w:rsidRDefault="005F69E6" w:rsidP="005F69E6">
      <w:pPr>
        <w:pStyle w:val="af5"/>
        <w:spacing w:after="0" w:line="240" w:lineRule="auto"/>
        <w:rPr>
          <w:i/>
          <w:sz w:val="27"/>
        </w:rPr>
      </w:pPr>
    </w:p>
    <w:p w:rsidR="005F69E6" w:rsidRPr="005F69E6" w:rsidRDefault="007948E8" w:rsidP="005F69E6">
      <w:pPr>
        <w:pStyle w:val="af5"/>
        <w:tabs>
          <w:tab w:val="left" w:pos="10117"/>
        </w:tabs>
        <w:spacing w:after="0" w:line="240" w:lineRule="auto"/>
        <w:ind w:left="6096"/>
        <w:rPr>
          <w:sz w:val="24"/>
          <w:szCs w:val="24"/>
        </w:rPr>
      </w:pPr>
      <w:r w:rsidRPr="007948E8">
        <w:rPr>
          <w:noProof/>
          <w:lang w:eastAsia="ru-RU"/>
        </w:rPr>
        <w:pict>
          <v:shape id="Полилиния 70" o:spid="_x0000_s1034" style="position:absolute;left:0;text-align:left;margin-left:357pt;margin-top:43.35pt;width:223.5pt;height:3.55pt;z-index:-251645952;visibility:visible;mso-wrap-style:square;mso-wrap-distance-left:0;mso-wrap-distance-top:0;mso-wrap-distance-right:0;mso-wrap-distance-bottom:0;mso-position-horizontal-relative:page;mso-position-vertical-relative:text;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" path="m,l3220,e" filled="f" strokeweight=".19811mm">
            <v:path arrowok="t" o:connecttype="custom" o:connectlocs="0,0;2044700,0" o:connectangles="0,0"/>
            <w10:wrap type="topAndBottom" anchorx="page"/>
          </v:shape>
        </w:pict>
      </w:r>
      <w:r w:rsidR="005F69E6" w:rsidRPr="005F69E6">
        <w:rPr>
          <w:sz w:val="24"/>
          <w:szCs w:val="24"/>
        </w:rPr>
        <w:t>Кому:</w:t>
      </w:r>
      <w:r w:rsidR="005F69E6" w:rsidRPr="005F69E6">
        <w:rPr>
          <w:sz w:val="24"/>
          <w:szCs w:val="24"/>
          <w:u w:val="single"/>
        </w:rPr>
        <w:tab/>
      </w:r>
      <w:r w:rsidR="005F69E6">
        <w:rPr>
          <w:sz w:val="24"/>
          <w:szCs w:val="24"/>
          <w:u w:val="single"/>
        </w:rPr>
        <w:tab/>
      </w:r>
    </w:p>
    <w:p w:rsidR="005F69E6" w:rsidRDefault="005F69E6" w:rsidP="005F69E6">
      <w:pPr>
        <w:pStyle w:val="af5"/>
        <w:tabs>
          <w:tab w:val="left" w:pos="10043"/>
        </w:tabs>
        <w:spacing w:after="0" w:line="240" w:lineRule="auto"/>
        <w:ind w:left="6096"/>
      </w:pPr>
      <w:r w:rsidRPr="005F69E6">
        <w:rPr>
          <w:sz w:val="24"/>
          <w:szCs w:val="24"/>
        </w:rPr>
        <w:t>Контактные данные:</w:t>
      </w:r>
      <w:r>
        <w:rPr>
          <w:u w:val="single"/>
        </w:rPr>
        <w:tab/>
      </w:r>
    </w:p>
    <w:p w:rsidR="005F69E6" w:rsidRDefault="005F69E6" w:rsidP="005F69E6">
      <w:pPr>
        <w:pStyle w:val="af5"/>
        <w:spacing w:after="0" w:line="240" w:lineRule="auto"/>
        <w:rPr>
          <w:sz w:val="23"/>
        </w:rPr>
      </w:pPr>
    </w:p>
    <w:p w:rsidR="005F69E6" w:rsidRPr="004A7C01" w:rsidRDefault="005F69E6" w:rsidP="005F69E6">
      <w:pPr>
        <w:pStyle w:val="af5"/>
        <w:spacing w:after="0" w:line="240" w:lineRule="auto"/>
        <w:ind w:left="21"/>
        <w:jc w:val="center"/>
        <w:rPr>
          <w:sz w:val="24"/>
          <w:szCs w:val="24"/>
        </w:rPr>
      </w:pPr>
      <w:r w:rsidRPr="004A7C01">
        <w:rPr>
          <w:sz w:val="24"/>
          <w:szCs w:val="24"/>
        </w:rPr>
        <w:t>РЕШЕНИЕ</w:t>
      </w:r>
    </w:p>
    <w:p w:rsidR="005F69E6" w:rsidRPr="004A7C01" w:rsidRDefault="005F69E6" w:rsidP="005F69E6">
      <w:pPr>
        <w:pStyle w:val="af5"/>
        <w:spacing w:after="0" w:line="240" w:lineRule="auto"/>
        <w:ind w:left="14"/>
        <w:jc w:val="center"/>
        <w:rPr>
          <w:sz w:val="24"/>
          <w:szCs w:val="24"/>
        </w:rPr>
      </w:pPr>
      <w:r w:rsidRPr="004A7C01">
        <w:rPr>
          <w:sz w:val="24"/>
          <w:szCs w:val="24"/>
        </w:rPr>
        <w:t>об отказе в предоставлении услуги</w:t>
      </w:r>
    </w:p>
    <w:p w:rsidR="005F69E6" w:rsidRPr="004A7C01" w:rsidRDefault="005F69E6" w:rsidP="005F69E6">
      <w:pPr>
        <w:pStyle w:val="af5"/>
        <w:tabs>
          <w:tab w:val="left" w:pos="1762"/>
          <w:tab w:val="left" w:pos="3841"/>
        </w:tabs>
        <w:spacing w:after="0" w:line="240" w:lineRule="auto"/>
        <w:ind w:left="24"/>
        <w:jc w:val="center"/>
        <w:rPr>
          <w:sz w:val="24"/>
          <w:szCs w:val="24"/>
        </w:rPr>
      </w:pPr>
      <w:r w:rsidRPr="004A7C01">
        <w:rPr>
          <w:sz w:val="24"/>
          <w:szCs w:val="24"/>
        </w:rPr>
        <w:t>№</w:t>
      </w:r>
      <w:r w:rsidRPr="004A7C01">
        <w:rPr>
          <w:sz w:val="24"/>
          <w:szCs w:val="24"/>
          <w:u w:val="single"/>
        </w:rPr>
        <w:tab/>
      </w:r>
      <w:r w:rsidRPr="004A7C01">
        <w:rPr>
          <w:sz w:val="24"/>
          <w:szCs w:val="24"/>
        </w:rPr>
        <w:t>от</w:t>
      </w:r>
      <w:r w:rsidRPr="004A7C01">
        <w:rPr>
          <w:sz w:val="24"/>
          <w:szCs w:val="24"/>
          <w:u w:val="single"/>
        </w:rPr>
        <w:tab/>
      </w:r>
    </w:p>
    <w:p w:rsidR="005F69E6" w:rsidRPr="004A7C01" w:rsidRDefault="005F69E6" w:rsidP="005F69E6">
      <w:pPr>
        <w:pStyle w:val="af5"/>
        <w:spacing w:after="0" w:line="240" w:lineRule="auto"/>
        <w:rPr>
          <w:sz w:val="24"/>
          <w:szCs w:val="24"/>
        </w:rPr>
      </w:pPr>
    </w:p>
    <w:p w:rsidR="005F69E6" w:rsidRPr="004A7C01" w:rsidRDefault="005F69E6" w:rsidP="005F69E6">
      <w:pPr>
        <w:pStyle w:val="af5"/>
        <w:spacing w:after="0" w:line="240" w:lineRule="auto"/>
        <w:jc w:val="both"/>
        <w:rPr>
          <w:sz w:val="24"/>
          <w:szCs w:val="24"/>
        </w:rPr>
      </w:pPr>
      <w:r>
        <w:rPr>
          <w:sz w:val="24"/>
          <w:szCs w:val="24"/>
        </w:rPr>
        <w:tab/>
      </w:r>
      <w:proofErr w:type="gramStart"/>
      <w:r w:rsidRPr="004A7C01">
        <w:rPr>
          <w:sz w:val="24"/>
          <w:szCs w:val="24"/>
        </w:rPr>
        <w:t>По  результатам   рассмотрения   заявления   о   предоставлении   услуги</w:t>
      </w:r>
      <w:r>
        <w:rPr>
          <w:sz w:val="24"/>
          <w:szCs w:val="24"/>
        </w:rPr>
        <w:t xml:space="preserve">  </w:t>
      </w:r>
      <w:r w:rsidRPr="004A7C01">
        <w:rPr>
          <w:sz w:val="24"/>
          <w:szCs w:val="24"/>
        </w:rPr>
        <w:t>«Предоставление</w:t>
      </w:r>
      <w:r>
        <w:rPr>
          <w:sz w:val="24"/>
          <w:szCs w:val="24"/>
        </w:rPr>
        <w:t xml:space="preserve"> </w:t>
      </w:r>
      <w:r w:rsidRPr="004A7C01">
        <w:rPr>
          <w:sz w:val="24"/>
          <w:szCs w:val="24"/>
        </w:rPr>
        <w:t>земельного</w:t>
      </w:r>
      <w:r>
        <w:rPr>
          <w:sz w:val="24"/>
          <w:szCs w:val="24"/>
        </w:rPr>
        <w:t xml:space="preserve"> </w:t>
      </w:r>
      <w:r w:rsidRPr="004A7C01">
        <w:rPr>
          <w:sz w:val="24"/>
          <w:szCs w:val="24"/>
        </w:rPr>
        <w:t>участка,</w:t>
      </w:r>
      <w:r>
        <w:rPr>
          <w:sz w:val="24"/>
          <w:szCs w:val="24"/>
        </w:rPr>
        <w:t xml:space="preserve"> </w:t>
      </w:r>
      <w:r w:rsidRPr="004A7C01">
        <w:rPr>
          <w:sz w:val="24"/>
          <w:szCs w:val="24"/>
        </w:rPr>
        <w:t>находящегося</w:t>
      </w:r>
      <w:r>
        <w:rPr>
          <w:sz w:val="24"/>
          <w:szCs w:val="24"/>
        </w:rPr>
        <w:t xml:space="preserve"> </w:t>
      </w:r>
      <w:r w:rsidRPr="004A7C01">
        <w:rPr>
          <w:sz w:val="24"/>
          <w:szCs w:val="24"/>
        </w:rPr>
        <w:t>в</w:t>
      </w:r>
      <w:r>
        <w:rPr>
          <w:sz w:val="24"/>
          <w:szCs w:val="24"/>
        </w:rPr>
        <w:t xml:space="preserve"> </w:t>
      </w:r>
      <w:r w:rsidRPr="004A7C01">
        <w:rPr>
          <w:sz w:val="24"/>
          <w:szCs w:val="24"/>
        </w:rPr>
        <w:t>государственной</w:t>
      </w:r>
      <w:r>
        <w:rPr>
          <w:sz w:val="24"/>
          <w:szCs w:val="24"/>
        </w:rPr>
        <w:t xml:space="preserve"> </w:t>
      </w:r>
      <w:r w:rsidRPr="004A7C01">
        <w:rPr>
          <w:sz w:val="24"/>
          <w:szCs w:val="24"/>
        </w:rPr>
        <w:t>или</w:t>
      </w:r>
      <w:r>
        <w:rPr>
          <w:sz w:val="24"/>
          <w:szCs w:val="24"/>
        </w:rPr>
        <w:t xml:space="preserve"> </w:t>
      </w:r>
      <w:r w:rsidRPr="004A7C01">
        <w:rPr>
          <w:spacing w:val="-1"/>
          <w:sz w:val="24"/>
          <w:szCs w:val="24"/>
        </w:rPr>
        <w:t>муниципальной</w:t>
      </w:r>
      <w:r>
        <w:rPr>
          <w:spacing w:val="-1"/>
          <w:sz w:val="24"/>
          <w:szCs w:val="24"/>
        </w:rPr>
        <w:t xml:space="preserve"> </w:t>
      </w:r>
      <w:r w:rsidRPr="004A7C01">
        <w:rPr>
          <w:spacing w:val="-1"/>
          <w:sz w:val="24"/>
          <w:szCs w:val="24"/>
        </w:rPr>
        <w:t>собственности,</w:t>
      </w:r>
      <w:r>
        <w:rPr>
          <w:spacing w:val="-1"/>
          <w:sz w:val="24"/>
          <w:szCs w:val="24"/>
        </w:rPr>
        <w:t xml:space="preserve"> </w:t>
      </w:r>
      <w:r w:rsidRPr="004A7C01">
        <w:rPr>
          <w:sz w:val="24"/>
          <w:szCs w:val="24"/>
        </w:rPr>
        <w:t>гражданину</w:t>
      </w:r>
      <w:r>
        <w:rPr>
          <w:sz w:val="24"/>
          <w:szCs w:val="24"/>
        </w:rPr>
        <w:t xml:space="preserve"> </w:t>
      </w:r>
      <w:r w:rsidRPr="004A7C01">
        <w:rPr>
          <w:sz w:val="24"/>
          <w:szCs w:val="24"/>
        </w:rPr>
        <w:t>или</w:t>
      </w:r>
      <w:r>
        <w:rPr>
          <w:sz w:val="24"/>
          <w:szCs w:val="24"/>
        </w:rPr>
        <w:t xml:space="preserve"> </w:t>
      </w:r>
      <w:r w:rsidRPr="004A7C01">
        <w:rPr>
          <w:sz w:val="24"/>
          <w:szCs w:val="24"/>
        </w:rPr>
        <w:t>юридическому</w:t>
      </w:r>
      <w:r>
        <w:rPr>
          <w:sz w:val="24"/>
          <w:szCs w:val="24"/>
        </w:rPr>
        <w:t xml:space="preserve"> </w:t>
      </w:r>
      <w:r w:rsidRPr="004A7C01">
        <w:rPr>
          <w:sz w:val="24"/>
          <w:szCs w:val="24"/>
        </w:rPr>
        <w:t>лицу</w:t>
      </w:r>
      <w:r>
        <w:rPr>
          <w:sz w:val="24"/>
          <w:szCs w:val="24"/>
        </w:rPr>
        <w:t xml:space="preserve"> </w:t>
      </w:r>
      <w:r w:rsidRPr="004A7C01">
        <w:rPr>
          <w:sz w:val="24"/>
          <w:szCs w:val="24"/>
        </w:rPr>
        <w:t>в</w:t>
      </w:r>
      <w:r>
        <w:rPr>
          <w:sz w:val="24"/>
          <w:szCs w:val="24"/>
        </w:rPr>
        <w:t xml:space="preserve"> </w:t>
      </w:r>
      <w:r w:rsidRPr="004A7C01">
        <w:rPr>
          <w:sz w:val="24"/>
          <w:szCs w:val="24"/>
        </w:rPr>
        <w:t>собственность</w:t>
      </w:r>
      <w:r>
        <w:rPr>
          <w:sz w:val="24"/>
          <w:szCs w:val="24"/>
        </w:rPr>
        <w:t xml:space="preserve"> </w:t>
      </w:r>
      <w:r w:rsidRPr="004A7C01">
        <w:rPr>
          <w:sz w:val="24"/>
          <w:szCs w:val="24"/>
        </w:rPr>
        <w:t>бесплатно»</w:t>
      </w:r>
      <w:r>
        <w:rPr>
          <w:sz w:val="24"/>
          <w:szCs w:val="24"/>
        </w:rPr>
        <w:t xml:space="preserve"> </w:t>
      </w:r>
      <w:r w:rsidRPr="004A7C01">
        <w:rPr>
          <w:sz w:val="24"/>
          <w:szCs w:val="24"/>
        </w:rPr>
        <w:t>от</w:t>
      </w:r>
      <w:r w:rsidRPr="004A7C01">
        <w:rPr>
          <w:sz w:val="24"/>
          <w:szCs w:val="24"/>
          <w:u w:val="single"/>
        </w:rPr>
        <w:tab/>
      </w:r>
      <w:r>
        <w:rPr>
          <w:sz w:val="24"/>
          <w:szCs w:val="24"/>
          <w:u w:val="single"/>
        </w:rPr>
        <w:t>____</w:t>
      </w:r>
      <w:r>
        <w:rPr>
          <w:sz w:val="24"/>
          <w:szCs w:val="24"/>
          <w:u w:val="single"/>
        </w:rPr>
        <w:tab/>
      </w:r>
      <w:r>
        <w:rPr>
          <w:sz w:val="24"/>
          <w:szCs w:val="24"/>
          <w:u w:val="single"/>
        </w:rPr>
        <w:tab/>
        <w:t>_</w:t>
      </w:r>
      <w:r w:rsidRPr="004A7C01">
        <w:rPr>
          <w:sz w:val="24"/>
          <w:szCs w:val="24"/>
        </w:rPr>
        <w:t>№</w:t>
      </w:r>
      <w:r>
        <w:rPr>
          <w:sz w:val="24"/>
          <w:szCs w:val="24"/>
        </w:rPr>
        <w:t>__</w:t>
      </w:r>
      <w:r>
        <w:rPr>
          <w:sz w:val="24"/>
          <w:szCs w:val="24"/>
        </w:rPr>
        <w:tab/>
      </w:r>
      <w:proofErr w:type="spellStart"/>
      <w:r>
        <w:rPr>
          <w:sz w:val="24"/>
          <w:szCs w:val="24"/>
        </w:rPr>
        <w:t>____</w:t>
      </w:r>
      <w:r w:rsidRPr="004A7C01">
        <w:rPr>
          <w:sz w:val="24"/>
          <w:szCs w:val="24"/>
        </w:rPr>
        <w:t>и</w:t>
      </w:r>
      <w:proofErr w:type="spellEnd"/>
      <w:r>
        <w:rPr>
          <w:sz w:val="24"/>
          <w:szCs w:val="24"/>
        </w:rPr>
        <w:t xml:space="preserve"> </w:t>
      </w:r>
      <w:r w:rsidRPr="004A7C01">
        <w:rPr>
          <w:sz w:val="24"/>
          <w:szCs w:val="24"/>
        </w:rPr>
        <w:t>приложенных</w:t>
      </w:r>
      <w:r>
        <w:rPr>
          <w:sz w:val="24"/>
          <w:szCs w:val="24"/>
        </w:rPr>
        <w:t xml:space="preserve"> </w:t>
      </w:r>
      <w:r w:rsidRPr="004A7C01">
        <w:rPr>
          <w:sz w:val="24"/>
          <w:szCs w:val="24"/>
        </w:rPr>
        <w:t>к</w:t>
      </w:r>
      <w:r>
        <w:rPr>
          <w:sz w:val="24"/>
          <w:szCs w:val="24"/>
        </w:rPr>
        <w:t xml:space="preserve"> </w:t>
      </w:r>
      <w:r w:rsidRPr="004A7C01">
        <w:rPr>
          <w:sz w:val="24"/>
          <w:szCs w:val="24"/>
        </w:rPr>
        <w:t>нему</w:t>
      </w:r>
      <w:r>
        <w:rPr>
          <w:sz w:val="24"/>
          <w:szCs w:val="24"/>
        </w:rPr>
        <w:t xml:space="preserve"> </w:t>
      </w:r>
      <w:r w:rsidRPr="004A7C01">
        <w:rPr>
          <w:sz w:val="24"/>
          <w:szCs w:val="24"/>
        </w:rPr>
        <w:t>документов,</w:t>
      </w:r>
      <w:r>
        <w:rPr>
          <w:sz w:val="24"/>
          <w:szCs w:val="24"/>
        </w:rPr>
        <w:t xml:space="preserve"> </w:t>
      </w:r>
      <w:r w:rsidRPr="004A7C01">
        <w:rPr>
          <w:sz w:val="24"/>
          <w:szCs w:val="24"/>
        </w:rPr>
        <w:t>на</w:t>
      </w:r>
      <w:r>
        <w:rPr>
          <w:sz w:val="24"/>
          <w:szCs w:val="24"/>
        </w:rPr>
        <w:t xml:space="preserve"> </w:t>
      </w:r>
      <w:r w:rsidRPr="004A7C01">
        <w:rPr>
          <w:sz w:val="24"/>
          <w:szCs w:val="24"/>
        </w:rPr>
        <w:t>основании</w:t>
      </w:r>
      <w:r>
        <w:rPr>
          <w:sz w:val="24"/>
          <w:szCs w:val="24"/>
        </w:rPr>
        <w:t xml:space="preserve"> </w:t>
      </w:r>
      <w:r w:rsidRPr="004A7C01">
        <w:rPr>
          <w:sz w:val="24"/>
          <w:szCs w:val="24"/>
        </w:rPr>
        <w:t>статьи</w:t>
      </w:r>
      <w:r>
        <w:rPr>
          <w:sz w:val="24"/>
          <w:szCs w:val="24"/>
        </w:rPr>
        <w:t xml:space="preserve"> </w:t>
      </w:r>
      <w:r w:rsidRPr="004A7C01">
        <w:rPr>
          <w:sz w:val="24"/>
          <w:szCs w:val="24"/>
        </w:rPr>
        <w:t>39.16</w:t>
      </w:r>
      <w:r>
        <w:rPr>
          <w:sz w:val="24"/>
          <w:szCs w:val="24"/>
        </w:rPr>
        <w:t xml:space="preserve"> </w:t>
      </w:r>
      <w:r w:rsidRPr="004A7C01">
        <w:rPr>
          <w:sz w:val="24"/>
          <w:szCs w:val="24"/>
        </w:rPr>
        <w:t>Земельного</w:t>
      </w:r>
      <w:r>
        <w:rPr>
          <w:sz w:val="24"/>
          <w:szCs w:val="24"/>
        </w:rPr>
        <w:t xml:space="preserve"> </w:t>
      </w:r>
      <w:r w:rsidRPr="004A7C01">
        <w:rPr>
          <w:sz w:val="24"/>
          <w:szCs w:val="24"/>
        </w:rPr>
        <w:t>кодекса</w:t>
      </w:r>
      <w:r>
        <w:rPr>
          <w:sz w:val="24"/>
          <w:szCs w:val="24"/>
        </w:rPr>
        <w:t xml:space="preserve"> </w:t>
      </w:r>
      <w:r w:rsidRPr="004A7C01">
        <w:rPr>
          <w:sz w:val="24"/>
          <w:szCs w:val="24"/>
        </w:rPr>
        <w:t>Российской</w:t>
      </w:r>
      <w:r>
        <w:rPr>
          <w:sz w:val="24"/>
          <w:szCs w:val="24"/>
        </w:rPr>
        <w:t xml:space="preserve"> </w:t>
      </w:r>
      <w:r w:rsidRPr="004A7C01">
        <w:rPr>
          <w:sz w:val="24"/>
          <w:szCs w:val="24"/>
        </w:rPr>
        <w:t>Федерации</w:t>
      </w:r>
      <w:r>
        <w:rPr>
          <w:sz w:val="24"/>
          <w:szCs w:val="24"/>
        </w:rPr>
        <w:t xml:space="preserve"> </w:t>
      </w:r>
      <w:r w:rsidRPr="004A7C01">
        <w:rPr>
          <w:sz w:val="24"/>
          <w:szCs w:val="24"/>
        </w:rPr>
        <w:t>органом,</w:t>
      </w:r>
      <w:r>
        <w:rPr>
          <w:sz w:val="24"/>
          <w:szCs w:val="24"/>
        </w:rPr>
        <w:t xml:space="preserve"> </w:t>
      </w:r>
      <w:r w:rsidRPr="004A7C01">
        <w:rPr>
          <w:sz w:val="24"/>
          <w:szCs w:val="24"/>
        </w:rPr>
        <w:t>уполномоченным  на    предоставление    услуги,    принято    решение    об    отказе</w:t>
      </w:r>
      <w:r>
        <w:rPr>
          <w:sz w:val="24"/>
          <w:szCs w:val="24"/>
        </w:rPr>
        <w:t xml:space="preserve"> </w:t>
      </w:r>
      <w:r w:rsidRPr="004A7C01">
        <w:rPr>
          <w:sz w:val="24"/>
          <w:szCs w:val="24"/>
        </w:rPr>
        <w:t>в</w:t>
      </w:r>
      <w:r>
        <w:rPr>
          <w:sz w:val="24"/>
          <w:szCs w:val="24"/>
        </w:rPr>
        <w:t xml:space="preserve"> </w:t>
      </w:r>
      <w:r w:rsidRPr="004A7C01">
        <w:rPr>
          <w:sz w:val="24"/>
          <w:szCs w:val="24"/>
        </w:rPr>
        <w:t>предоставлении услуги,</w:t>
      </w:r>
      <w:r>
        <w:rPr>
          <w:sz w:val="24"/>
          <w:szCs w:val="24"/>
        </w:rPr>
        <w:t xml:space="preserve"> </w:t>
      </w:r>
      <w:r w:rsidRPr="004A7C01">
        <w:rPr>
          <w:sz w:val="24"/>
          <w:szCs w:val="24"/>
        </w:rPr>
        <w:t>последующим основаниям:</w:t>
      </w:r>
      <w:proofErr w:type="gramEnd"/>
    </w:p>
    <w:tbl>
      <w:tblPr>
        <w:tblW w:w="10212"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5732"/>
        <w:gridCol w:w="3410"/>
      </w:tblGrid>
      <w:tr w:rsidR="005F69E6" w:rsidRPr="004A7C01" w:rsidTr="005F69E6">
        <w:trPr>
          <w:trHeight w:val="946"/>
        </w:trPr>
        <w:tc>
          <w:tcPr>
            <w:tcW w:w="1070" w:type="dxa"/>
          </w:tcPr>
          <w:p w:rsidR="005F69E6" w:rsidRDefault="005F69E6" w:rsidP="005F69E6">
            <w:pPr>
              <w:pStyle w:val="TableParagraph"/>
              <w:adjustRightInd w:val="0"/>
              <w:ind w:left="64" w:right="57" w:firstLine="3"/>
              <w:jc w:val="center"/>
              <w:rPr>
                <w:rFonts w:eastAsia="Calibri"/>
                <w:spacing w:val="-1"/>
                <w:sz w:val="20"/>
                <w:szCs w:val="20"/>
              </w:rPr>
            </w:pPr>
            <w:r w:rsidRPr="00984BF8">
              <w:rPr>
                <w:rFonts w:eastAsia="Calibri"/>
                <w:sz w:val="20"/>
                <w:szCs w:val="20"/>
              </w:rPr>
              <w:t xml:space="preserve">№ пункта </w:t>
            </w:r>
            <w:proofErr w:type="spellStart"/>
            <w:r>
              <w:rPr>
                <w:rFonts w:eastAsia="Calibri"/>
                <w:sz w:val="20"/>
                <w:szCs w:val="20"/>
              </w:rPr>
              <w:t>ад</w:t>
            </w:r>
            <w:proofErr w:type="gramStart"/>
            <w:r>
              <w:rPr>
                <w:rFonts w:eastAsia="Calibri"/>
                <w:sz w:val="20"/>
                <w:szCs w:val="20"/>
              </w:rPr>
              <w:t>м</w:t>
            </w:r>
            <w:proofErr w:type="spellEnd"/>
            <w:r>
              <w:rPr>
                <w:rFonts w:eastAsia="Calibri"/>
                <w:sz w:val="20"/>
                <w:szCs w:val="20"/>
              </w:rPr>
              <w:t>-</w:t>
            </w:r>
            <w:proofErr w:type="gramEnd"/>
            <w:r>
              <w:rPr>
                <w:rFonts w:eastAsia="Calibri"/>
                <w:sz w:val="20"/>
                <w:szCs w:val="20"/>
              </w:rPr>
              <w:t xml:space="preserve"> </w:t>
            </w:r>
            <w:proofErr w:type="spellStart"/>
            <w:r w:rsidRPr="00984BF8">
              <w:rPr>
                <w:rFonts w:eastAsia="Calibri"/>
                <w:sz w:val="20"/>
                <w:szCs w:val="20"/>
              </w:rPr>
              <w:t>ного</w:t>
            </w:r>
            <w:proofErr w:type="spellEnd"/>
            <w:r w:rsidRPr="00984BF8">
              <w:rPr>
                <w:rFonts w:eastAsia="Calibri"/>
                <w:sz w:val="20"/>
                <w:szCs w:val="20"/>
              </w:rPr>
              <w:t xml:space="preserve"> </w:t>
            </w:r>
            <w:proofErr w:type="spellStart"/>
            <w:r w:rsidRPr="00984BF8">
              <w:rPr>
                <w:rFonts w:eastAsia="Calibri"/>
                <w:spacing w:val="-1"/>
                <w:sz w:val="20"/>
                <w:szCs w:val="20"/>
              </w:rPr>
              <w:t>регла</w:t>
            </w:r>
            <w:proofErr w:type="spellEnd"/>
          </w:p>
          <w:p w:rsidR="005F69E6" w:rsidRPr="00984BF8" w:rsidRDefault="005F69E6" w:rsidP="005F69E6">
            <w:pPr>
              <w:pStyle w:val="TableParagraph"/>
              <w:adjustRightInd w:val="0"/>
              <w:ind w:left="64" w:right="57" w:firstLine="3"/>
              <w:jc w:val="center"/>
              <w:rPr>
                <w:rFonts w:eastAsia="Calibri"/>
                <w:sz w:val="20"/>
                <w:szCs w:val="20"/>
              </w:rPr>
            </w:pPr>
            <w:proofErr w:type="spellStart"/>
            <w:r w:rsidRPr="00984BF8">
              <w:rPr>
                <w:rFonts w:eastAsia="Calibri"/>
                <w:spacing w:val="-1"/>
                <w:sz w:val="20"/>
                <w:szCs w:val="20"/>
              </w:rPr>
              <w:t>мен</w:t>
            </w:r>
            <w:r w:rsidRPr="00984BF8">
              <w:rPr>
                <w:rFonts w:eastAsia="Calibri"/>
                <w:sz w:val="20"/>
                <w:szCs w:val="20"/>
              </w:rPr>
              <w:t>та</w:t>
            </w:r>
            <w:proofErr w:type="spellEnd"/>
          </w:p>
        </w:tc>
        <w:tc>
          <w:tcPr>
            <w:tcW w:w="5732" w:type="dxa"/>
          </w:tcPr>
          <w:p w:rsidR="005F69E6" w:rsidRPr="00984BF8" w:rsidRDefault="005F69E6" w:rsidP="005F69E6">
            <w:pPr>
              <w:pStyle w:val="TableParagraph"/>
              <w:adjustRightInd w:val="0"/>
              <w:ind w:left="276" w:right="95" w:hanging="152"/>
              <w:jc w:val="center"/>
              <w:rPr>
                <w:rFonts w:eastAsia="Calibri"/>
                <w:sz w:val="20"/>
                <w:szCs w:val="20"/>
              </w:rPr>
            </w:pPr>
            <w:r w:rsidRPr="00984BF8">
              <w:rPr>
                <w:rFonts w:eastAsia="Calibri"/>
                <w:sz w:val="20"/>
                <w:szCs w:val="20"/>
              </w:rPr>
              <w:t>Наименование</w:t>
            </w:r>
            <w:r>
              <w:rPr>
                <w:rFonts w:eastAsia="Calibri"/>
                <w:sz w:val="20"/>
                <w:szCs w:val="20"/>
              </w:rPr>
              <w:t xml:space="preserve"> </w:t>
            </w:r>
            <w:r w:rsidRPr="00984BF8">
              <w:rPr>
                <w:rFonts w:eastAsia="Calibri"/>
                <w:sz w:val="20"/>
                <w:szCs w:val="20"/>
              </w:rPr>
              <w:t xml:space="preserve"> основания</w:t>
            </w:r>
            <w:r>
              <w:rPr>
                <w:rFonts w:eastAsia="Calibri"/>
                <w:sz w:val="20"/>
                <w:szCs w:val="20"/>
              </w:rPr>
              <w:t xml:space="preserve"> </w:t>
            </w:r>
            <w:r w:rsidRPr="00984BF8">
              <w:rPr>
                <w:rFonts w:eastAsia="Calibri"/>
                <w:sz w:val="20"/>
                <w:szCs w:val="20"/>
              </w:rPr>
              <w:t xml:space="preserve"> для отказа в соответствии с единым стандартом</w:t>
            </w:r>
          </w:p>
        </w:tc>
        <w:tc>
          <w:tcPr>
            <w:tcW w:w="3410" w:type="dxa"/>
          </w:tcPr>
          <w:p w:rsidR="005F69E6" w:rsidRPr="00984BF8" w:rsidRDefault="005F69E6" w:rsidP="005F69E6">
            <w:pPr>
              <w:pStyle w:val="TableParagraph"/>
              <w:adjustRightInd w:val="0"/>
              <w:ind w:left="575" w:right="63" w:hanging="501"/>
              <w:jc w:val="center"/>
              <w:rPr>
                <w:rFonts w:eastAsia="Calibri"/>
                <w:sz w:val="20"/>
                <w:szCs w:val="20"/>
              </w:rPr>
            </w:pPr>
            <w:r w:rsidRPr="00984BF8">
              <w:rPr>
                <w:rFonts w:eastAsia="Calibri"/>
                <w:sz w:val="20"/>
                <w:szCs w:val="20"/>
              </w:rPr>
              <w:t>Разъяснение причин отказа в предоставлении услуги</w:t>
            </w:r>
          </w:p>
        </w:tc>
      </w:tr>
      <w:tr w:rsidR="005F69E6" w:rsidRPr="00750D2C" w:rsidTr="005F69E6">
        <w:trPr>
          <w:trHeight w:val="837"/>
        </w:trPr>
        <w:tc>
          <w:tcPr>
            <w:tcW w:w="1070" w:type="dxa"/>
          </w:tcPr>
          <w:p w:rsidR="005F69E6" w:rsidRPr="00750D2C" w:rsidRDefault="007948E8" w:rsidP="005F69E6">
            <w:pPr>
              <w:pStyle w:val="TableParagraph"/>
              <w:adjustRightInd w:val="0"/>
              <w:ind w:left="62"/>
              <w:jc w:val="center"/>
              <w:rPr>
                <w:rFonts w:eastAsia="Calibri"/>
              </w:rPr>
            </w:pPr>
            <w:hyperlink r:id="rId10">
              <w:r w:rsidR="005F69E6" w:rsidRPr="00750D2C">
                <w:rPr>
                  <w:rFonts w:eastAsia="Calibri"/>
                </w:rPr>
                <w:t>2.18.1</w:t>
              </w:r>
            </w:hyperlink>
          </w:p>
        </w:tc>
        <w:tc>
          <w:tcPr>
            <w:tcW w:w="5732" w:type="dxa"/>
          </w:tcPr>
          <w:p w:rsidR="005F69E6" w:rsidRPr="00750D2C" w:rsidRDefault="005F69E6" w:rsidP="005F69E6">
            <w:pPr>
              <w:pStyle w:val="TableParagraph"/>
              <w:adjustRightInd w:val="0"/>
              <w:ind w:left="62" w:right="49"/>
              <w:jc w:val="both"/>
              <w:rPr>
                <w:rFonts w:eastAsia="Calibri"/>
              </w:rPr>
            </w:pPr>
            <w:r w:rsidRPr="00750D2C">
              <w:rPr>
                <w:rFonts w:eastAsia="Calibri"/>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410"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6E1C32">
        <w:trPr>
          <w:trHeight w:val="969"/>
        </w:trPr>
        <w:tc>
          <w:tcPr>
            <w:tcW w:w="1070" w:type="dxa"/>
          </w:tcPr>
          <w:p w:rsidR="005F69E6" w:rsidRPr="00750D2C" w:rsidRDefault="007948E8" w:rsidP="005F69E6">
            <w:pPr>
              <w:pStyle w:val="TableParagraph"/>
              <w:adjustRightInd w:val="0"/>
              <w:ind w:left="62"/>
              <w:jc w:val="center"/>
              <w:rPr>
                <w:rFonts w:eastAsia="Calibri"/>
              </w:rPr>
            </w:pPr>
            <w:hyperlink r:id="rId11">
              <w:r w:rsidR="005F69E6" w:rsidRPr="00750D2C">
                <w:rPr>
                  <w:rFonts w:eastAsia="Calibri"/>
                </w:rPr>
                <w:t>2.18.2</w:t>
              </w:r>
            </w:hyperlink>
          </w:p>
        </w:tc>
        <w:tc>
          <w:tcPr>
            <w:tcW w:w="5732" w:type="dxa"/>
          </w:tcPr>
          <w:p w:rsidR="005F69E6" w:rsidRPr="00750D2C" w:rsidRDefault="005F69E6" w:rsidP="005F69E6">
            <w:pPr>
              <w:pStyle w:val="TableParagraph"/>
              <w:tabs>
                <w:tab w:val="left" w:pos="62"/>
              </w:tabs>
              <w:adjustRightInd w:val="0"/>
              <w:ind w:left="62" w:right="48"/>
              <w:jc w:val="both"/>
              <w:rPr>
                <w:rFonts w:eastAsia="Calibri"/>
              </w:rPr>
            </w:pPr>
            <w:r w:rsidRPr="00750D2C">
              <w:rPr>
                <w:rFonts w:eastAsia="Calibri"/>
              </w:rPr>
              <w:t>Указанный в заявлении земельный участок предоставлен на праве постоянного</w:t>
            </w:r>
            <w:r w:rsidRPr="00750D2C">
              <w:rPr>
                <w:rFonts w:eastAsia="Calibri"/>
              </w:rPr>
              <w:tab/>
            </w:r>
            <w:r w:rsidRPr="00750D2C">
              <w:rPr>
                <w:rFonts w:eastAsia="Calibri"/>
                <w:spacing w:val="-1"/>
              </w:rPr>
              <w:t>(бессрочного)</w:t>
            </w:r>
            <w:r>
              <w:rPr>
                <w:rFonts w:eastAsia="Calibri"/>
                <w:spacing w:val="-1"/>
              </w:rPr>
              <w:t xml:space="preserve"> п</w:t>
            </w:r>
            <w:r w:rsidRPr="00750D2C">
              <w:rPr>
                <w:rFonts w:eastAsia="Calibri"/>
              </w:rPr>
              <w:t>ользования</w:t>
            </w:r>
            <w:r>
              <w:rPr>
                <w:rFonts w:eastAsia="Calibri"/>
              </w:rPr>
              <w:t xml:space="preserve">, </w:t>
            </w:r>
            <w:r w:rsidRPr="00750D2C">
              <w:rPr>
                <w:rFonts w:eastAsia="Calibri"/>
              </w:rPr>
              <w:t>безвозмездного</w:t>
            </w:r>
            <w:r>
              <w:rPr>
                <w:rFonts w:eastAsia="Calibri"/>
              </w:rPr>
              <w:t xml:space="preserve"> </w:t>
            </w:r>
            <w:r w:rsidRPr="00750D2C">
              <w:rPr>
                <w:rFonts w:eastAsia="Calibri"/>
              </w:rPr>
              <w:t>пользования,</w:t>
            </w:r>
            <w:r w:rsidRPr="00750D2C">
              <w:rPr>
                <w:rFonts w:eastAsia="Calibri"/>
              </w:rPr>
              <w:tab/>
            </w:r>
            <w:r>
              <w:rPr>
                <w:rFonts w:eastAsia="Calibri"/>
              </w:rPr>
              <w:t xml:space="preserve"> </w:t>
            </w:r>
            <w:r w:rsidRPr="00750D2C">
              <w:rPr>
                <w:rFonts w:eastAsia="Calibri"/>
                <w:spacing w:val="-1"/>
              </w:rPr>
              <w:t xml:space="preserve">пожизненного </w:t>
            </w:r>
            <w:r w:rsidRPr="00750D2C">
              <w:rPr>
                <w:rFonts w:eastAsia="Calibri"/>
              </w:rPr>
              <w:t>наследуемого владения или аренды</w:t>
            </w:r>
          </w:p>
        </w:tc>
        <w:tc>
          <w:tcPr>
            <w:tcW w:w="3410"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6E1C32">
        <w:trPr>
          <w:trHeight w:val="969"/>
        </w:trPr>
        <w:tc>
          <w:tcPr>
            <w:tcW w:w="1070" w:type="dxa"/>
          </w:tcPr>
          <w:p w:rsidR="005F69E6" w:rsidRPr="00750D2C" w:rsidRDefault="007948E8" w:rsidP="005F69E6">
            <w:pPr>
              <w:pStyle w:val="TableParagraph"/>
              <w:adjustRightInd w:val="0"/>
              <w:ind w:left="62"/>
              <w:jc w:val="center"/>
              <w:rPr>
                <w:rFonts w:eastAsia="Calibri"/>
              </w:rPr>
            </w:pPr>
            <w:hyperlink r:id="rId12">
              <w:r w:rsidR="005F69E6" w:rsidRPr="00750D2C">
                <w:rPr>
                  <w:rFonts w:eastAsia="Calibri"/>
                </w:rPr>
                <w:t>2.18.3</w:t>
              </w:r>
            </w:hyperlink>
          </w:p>
        </w:tc>
        <w:tc>
          <w:tcPr>
            <w:tcW w:w="5732" w:type="dxa"/>
          </w:tcPr>
          <w:p w:rsidR="005F69E6" w:rsidRPr="00750D2C" w:rsidRDefault="005F69E6" w:rsidP="005F69E6">
            <w:pPr>
              <w:pStyle w:val="TableParagraph"/>
              <w:tabs>
                <w:tab w:val="left" w:pos="1470"/>
                <w:tab w:val="left" w:pos="3262"/>
              </w:tabs>
              <w:adjustRightInd w:val="0"/>
              <w:ind w:left="62" w:right="48"/>
              <w:jc w:val="both"/>
              <w:rPr>
                <w:rFonts w:eastAsia="Calibri"/>
              </w:rPr>
            </w:pPr>
            <w:proofErr w:type="gramStart"/>
            <w:r w:rsidRPr="00750D2C">
              <w:rPr>
                <w:rFonts w:eastAsia="Calibri"/>
              </w:rPr>
              <w:t xml:space="preserve">Указанный в заявлении земельный участок образуется </w:t>
            </w:r>
            <w:r>
              <w:rPr>
                <w:rFonts w:eastAsia="Calibri"/>
              </w:rPr>
              <w:t xml:space="preserve">в результате раздела земельного </w:t>
            </w:r>
            <w:r w:rsidRPr="00750D2C">
              <w:rPr>
                <w:rFonts w:eastAsia="Calibri"/>
                <w:spacing w:val="-1"/>
              </w:rPr>
              <w:t xml:space="preserve">участка, </w:t>
            </w:r>
            <w:r w:rsidRPr="00750D2C">
              <w:rPr>
                <w:rFonts w:eastAsia="Calibri"/>
              </w:rPr>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410"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6E1C32">
        <w:trPr>
          <w:trHeight w:val="969"/>
        </w:trPr>
        <w:tc>
          <w:tcPr>
            <w:tcW w:w="1070" w:type="dxa"/>
          </w:tcPr>
          <w:p w:rsidR="005F69E6" w:rsidRDefault="007948E8" w:rsidP="005F69E6">
            <w:pPr>
              <w:pStyle w:val="TableParagraph"/>
              <w:adjustRightInd w:val="0"/>
              <w:ind w:left="62"/>
              <w:jc w:val="center"/>
              <w:rPr>
                <w:rFonts w:eastAsia="Calibri"/>
              </w:rPr>
            </w:pPr>
            <w:hyperlink r:id="rId13">
              <w:r w:rsidR="005F69E6" w:rsidRPr="00750D2C">
                <w:rPr>
                  <w:rFonts w:eastAsia="Calibri"/>
                </w:rPr>
                <w:t>2.18.4</w:t>
              </w:r>
            </w:hyperlink>
          </w:p>
          <w:p w:rsidR="005F69E6" w:rsidRDefault="005F69E6" w:rsidP="005F69E6">
            <w:pPr>
              <w:pStyle w:val="TableParagraph"/>
              <w:adjustRightInd w:val="0"/>
              <w:ind w:left="62"/>
              <w:jc w:val="center"/>
              <w:rPr>
                <w:rFonts w:eastAsia="Calibri"/>
              </w:rPr>
            </w:pPr>
          </w:p>
          <w:p w:rsidR="005F69E6" w:rsidRPr="00750D2C" w:rsidRDefault="005F69E6" w:rsidP="005F69E6">
            <w:pPr>
              <w:pStyle w:val="TableParagraph"/>
              <w:adjustRightInd w:val="0"/>
              <w:ind w:left="62"/>
              <w:jc w:val="center"/>
              <w:rPr>
                <w:rFonts w:eastAsia="Calibri"/>
              </w:rPr>
            </w:pPr>
          </w:p>
        </w:tc>
        <w:tc>
          <w:tcPr>
            <w:tcW w:w="5732" w:type="dxa"/>
          </w:tcPr>
          <w:p w:rsidR="005F69E6" w:rsidRPr="00750D2C" w:rsidRDefault="005F69E6" w:rsidP="006E1C32">
            <w:pPr>
              <w:pStyle w:val="TableParagraph"/>
              <w:tabs>
                <w:tab w:val="left" w:pos="1993"/>
                <w:tab w:val="left" w:pos="2862"/>
                <w:tab w:val="left" w:pos="2933"/>
              </w:tabs>
              <w:adjustRightInd w:val="0"/>
              <w:ind w:left="62" w:right="50"/>
              <w:jc w:val="both"/>
              <w:rPr>
                <w:rFonts w:eastAsia="Calibri"/>
              </w:rPr>
            </w:pPr>
            <w:proofErr w:type="gramStart"/>
            <w:r w:rsidRPr="00750D2C">
              <w:rPr>
                <w:rFonts w:eastAsia="Calibri"/>
              </w:rPr>
              <w:t xml:space="preserve">На указанном в заявлении земельном участке расположены здание, сооружение, объект незавершенного </w:t>
            </w:r>
            <w:r>
              <w:rPr>
                <w:rFonts w:eastAsia="Calibri"/>
              </w:rPr>
              <w:t xml:space="preserve">строительства, </w:t>
            </w:r>
            <w:r w:rsidRPr="00750D2C">
              <w:rPr>
                <w:rFonts w:eastAsia="Calibri"/>
                <w:spacing w:val="-1"/>
              </w:rPr>
              <w:t xml:space="preserve">принадлежащие </w:t>
            </w:r>
            <w:r w:rsidRPr="00750D2C">
              <w:rPr>
                <w:rFonts w:eastAsia="Calibri"/>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750D2C">
              <w:rPr>
                <w:rFonts w:eastAsia="Calibri"/>
              </w:rPr>
              <w:t xml:space="preserve"> участка обратился собственник этих здания, сооружения, помещений в них, этого объекта</w:t>
            </w:r>
            <w:r w:rsidRPr="00750D2C">
              <w:rPr>
                <w:rFonts w:eastAsia="Calibri"/>
              </w:rPr>
              <w:tab/>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w:t>
            </w:r>
            <w:r w:rsidRPr="00750D2C">
              <w:rPr>
                <w:rFonts w:eastAsia="Calibri"/>
              </w:rPr>
              <w:lastRenderedPageBreak/>
              <w:t xml:space="preserve">строительства принято решение о сносе самовольной постройки или об </w:t>
            </w:r>
            <w:proofErr w:type="gramStart"/>
            <w:r w:rsidRPr="00750D2C">
              <w:rPr>
                <w:rFonts w:eastAsia="Calibri"/>
              </w:rPr>
              <w:t>решение</w:t>
            </w:r>
            <w:proofErr w:type="gramEnd"/>
            <w:r w:rsidRPr="00750D2C">
              <w:rPr>
                <w:rFonts w:eastAsia="Calibri"/>
              </w:rPr>
              <w:t xml:space="preserve"> о сносе самовольной</w:t>
            </w:r>
            <w:r>
              <w:rPr>
                <w:rFonts w:eastAsia="Calibri"/>
              </w:rPr>
              <w:t xml:space="preserve"> </w:t>
            </w:r>
            <w:r w:rsidRPr="00750D2C">
              <w:rPr>
                <w:rFonts w:eastAsia="Calibri"/>
              </w:rPr>
              <w:t>постройки или ее приведении в соответствие с установленными требованиями в сроки, установленные</w:t>
            </w:r>
            <w:r w:rsidRPr="00750D2C">
              <w:rPr>
                <w:rFonts w:eastAsia="Calibri"/>
              </w:rPr>
              <w:tab/>
            </w:r>
            <w:r w:rsidRPr="00750D2C">
              <w:rPr>
                <w:rFonts w:eastAsia="Calibri"/>
                <w:spacing w:val="-1"/>
              </w:rPr>
              <w:t xml:space="preserve">указанными </w:t>
            </w:r>
            <w:r>
              <w:rPr>
                <w:rFonts w:eastAsia="Calibri"/>
              </w:rPr>
              <w:t>решениями,</w:t>
            </w:r>
            <w:r>
              <w:rPr>
                <w:rFonts w:eastAsia="Calibri"/>
              </w:rPr>
              <w:tab/>
              <w:t xml:space="preserve">не </w:t>
            </w:r>
            <w:r w:rsidRPr="00750D2C">
              <w:rPr>
                <w:rFonts w:eastAsia="Calibri"/>
                <w:spacing w:val="-1"/>
              </w:rPr>
              <w:t xml:space="preserve">выполнены </w:t>
            </w:r>
            <w:r w:rsidRPr="00750D2C">
              <w:rPr>
                <w:rFonts w:eastAsia="Calibri"/>
              </w:rPr>
              <w:t>обязанности, предусмотренные частью</w:t>
            </w:r>
            <w:r>
              <w:rPr>
                <w:rFonts w:eastAsia="Calibri"/>
              </w:rPr>
              <w:t xml:space="preserve"> </w:t>
            </w:r>
            <w:r w:rsidRPr="00750D2C">
              <w:rPr>
                <w:rFonts w:eastAsia="Calibri"/>
              </w:rPr>
              <w:t>11статьи 55.32 Градостроительного кодекса Российской Федерации</w:t>
            </w:r>
          </w:p>
        </w:tc>
        <w:tc>
          <w:tcPr>
            <w:tcW w:w="3410" w:type="dxa"/>
          </w:tcPr>
          <w:p w:rsidR="005F69E6" w:rsidRPr="00750D2C" w:rsidRDefault="005F69E6" w:rsidP="005F69E6">
            <w:pPr>
              <w:pStyle w:val="TableParagraph"/>
              <w:adjustRightInd w:val="0"/>
              <w:ind w:left="62"/>
              <w:jc w:val="center"/>
              <w:rPr>
                <w:rFonts w:eastAsia="Calibri"/>
              </w:rPr>
            </w:pPr>
            <w:r w:rsidRPr="00750D2C">
              <w:rPr>
                <w:rFonts w:eastAsia="Calibri"/>
              </w:rPr>
              <w:lastRenderedPageBreak/>
              <w:t>Указываются основания такого вывода</w:t>
            </w:r>
          </w:p>
        </w:tc>
      </w:tr>
      <w:tr w:rsidR="005F69E6" w:rsidRPr="00750D2C" w:rsidTr="006E1C32">
        <w:trPr>
          <w:trHeight w:val="969"/>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lastRenderedPageBreak/>
              <w:t>2.18.5</w:t>
            </w:r>
          </w:p>
        </w:tc>
        <w:tc>
          <w:tcPr>
            <w:tcW w:w="5732" w:type="dxa"/>
          </w:tcPr>
          <w:p w:rsidR="005F69E6" w:rsidRPr="00750D2C" w:rsidRDefault="005F69E6" w:rsidP="006E1C32">
            <w:pPr>
              <w:pStyle w:val="TableParagraph"/>
              <w:adjustRightInd w:val="0"/>
              <w:ind w:left="62" w:right="48"/>
              <w:jc w:val="both"/>
              <w:rPr>
                <w:rFonts w:eastAsia="Calibri"/>
              </w:rPr>
            </w:pPr>
            <w:proofErr w:type="gramStart"/>
            <w:r w:rsidRPr="00750D2C">
              <w:rPr>
                <w:rFonts w:eastAsia="Calibri"/>
              </w:rPr>
              <w:t>На указанном в заявлении земельном</w:t>
            </w:r>
            <w:r>
              <w:rPr>
                <w:rFonts w:eastAsia="Calibri"/>
              </w:rPr>
              <w:t xml:space="preserve"> </w:t>
            </w:r>
            <w:r w:rsidRPr="00750D2C">
              <w:rPr>
                <w:rFonts w:eastAsia="Calibri"/>
              </w:rPr>
              <w:t>участке</w:t>
            </w:r>
            <w:r>
              <w:rPr>
                <w:rFonts w:eastAsia="Calibri"/>
              </w:rPr>
              <w:t xml:space="preserve"> </w:t>
            </w:r>
            <w:r w:rsidRPr="00750D2C">
              <w:rPr>
                <w:rFonts w:eastAsia="Calibri"/>
              </w:rPr>
              <w:t>расположены</w:t>
            </w:r>
            <w:r>
              <w:rPr>
                <w:rFonts w:eastAsia="Calibri"/>
              </w:rPr>
              <w:t xml:space="preserve"> </w:t>
            </w:r>
            <w:r w:rsidRPr="00750D2C">
              <w:rPr>
                <w:rFonts w:eastAsia="Calibri"/>
              </w:rPr>
              <w:t>здание,</w:t>
            </w:r>
            <w:r>
              <w:rPr>
                <w:rFonts w:eastAsia="Calibri"/>
              </w:rPr>
              <w:t xml:space="preserve"> </w:t>
            </w:r>
            <w:r w:rsidRPr="00750D2C">
              <w:rPr>
                <w:rFonts w:eastAsia="Calibri"/>
              </w:rPr>
              <w:t>сооружение,</w:t>
            </w:r>
            <w:r>
              <w:rPr>
                <w:rFonts w:eastAsia="Calibri"/>
              </w:rPr>
              <w:t xml:space="preserve"> </w:t>
            </w:r>
            <w:r w:rsidRPr="00750D2C">
              <w:rPr>
                <w:rFonts w:eastAsia="Calibri"/>
              </w:rPr>
              <w:t>объект</w:t>
            </w:r>
            <w:r>
              <w:rPr>
                <w:rFonts w:eastAsia="Calibri"/>
              </w:rPr>
              <w:t xml:space="preserve"> </w:t>
            </w:r>
            <w:r w:rsidRPr="00750D2C">
              <w:rPr>
                <w:rFonts w:eastAsia="Calibri"/>
              </w:rPr>
              <w:t>незавершенного</w:t>
            </w:r>
            <w:r>
              <w:rPr>
                <w:rFonts w:eastAsia="Calibri"/>
              </w:rPr>
              <w:t xml:space="preserve"> </w:t>
            </w:r>
            <w:r w:rsidRPr="00750D2C">
              <w:rPr>
                <w:rFonts w:eastAsia="Calibri"/>
              </w:rPr>
              <w:t>строительства,</w:t>
            </w:r>
            <w:r>
              <w:rPr>
                <w:rFonts w:eastAsia="Calibri"/>
              </w:rPr>
              <w:t xml:space="preserve"> </w:t>
            </w:r>
            <w:r w:rsidRPr="00750D2C">
              <w:rPr>
                <w:rFonts w:eastAsia="Calibri"/>
              </w:rPr>
              <w:t>находящиеся</w:t>
            </w:r>
            <w:r>
              <w:rPr>
                <w:rFonts w:eastAsia="Calibri"/>
              </w:rPr>
              <w:t xml:space="preserve"> </w:t>
            </w:r>
            <w:r w:rsidRPr="00750D2C">
              <w:rPr>
                <w:rFonts w:eastAsia="Calibri"/>
              </w:rPr>
              <w:t>в</w:t>
            </w:r>
            <w:r>
              <w:rPr>
                <w:rFonts w:eastAsia="Calibri"/>
              </w:rPr>
              <w:t xml:space="preserve"> </w:t>
            </w:r>
            <w:r w:rsidRPr="00750D2C">
              <w:rPr>
                <w:rFonts w:eastAsia="Calibri"/>
              </w:rPr>
              <w:t>государственной</w:t>
            </w:r>
            <w:r>
              <w:rPr>
                <w:rFonts w:eastAsia="Calibri"/>
              </w:rPr>
              <w:t xml:space="preserve"> </w:t>
            </w:r>
            <w:r w:rsidRPr="00750D2C">
              <w:rPr>
                <w:rFonts w:eastAsia="Calibri"/>
              </w:rPr>
              <w:t>или</w:t>
            </w:r>
            <w:r>
              <w:rPr>
                <w:rFonts w:eastAsia="Calibri"/>
              </w:rPr>
              <w:t xml:space="preserve"> </w:t>
            </w:r>
            <w:r w:rsidRPr="00750D2C">
              <w:rPr>
                <w:rFonts w:eastAsia="Calibri"/>
              </w:rPr>
              <w:t>муниципальной</w:t>
            </w:r>
            <w:r>
              <w:rPr>
                <w:rFonts w:eastAsia="Calibri"/>
              </w:rPr>
              <w:t xml:space="preserve"> </w:t>
            </w:r>
            <w:r w:rsidRPr="00750D2C">
              <w:rPr>
                <w:rFonts w:eastAsia="Calibri"/>
              </w:rPr>
              <w:t>собственности,</w:t>
            </w:r>
            <w:r>
              <w:rPr>
                <w:rFonts w:eastAsia="Calibri"/>
              </w:rPr>
              <w:t xml:space="preserve"> </w:t>
            </w:r>
            <w:r w:rsidRPr="00750D2C">
              <w:rPr>
                <w:rFonts w:eastAsia="Calibri"/>
              </w:rPr>
              <w:t>за</w:t>
            </w:r>
            <w:r>
              <w:rPr>
                <w:rFonts w:eastAsia="Calibri"/>
              </w:rPr>
              <w:t xml:space="preserve"> </w:t>
            </w:r>
            <w:r w:rsidRPr="00750D2C">
              <w:rPr>
                <w:rFonts w:eastAsia="Calibri"/>
              </w:rPr>
              <w:t>исключением</w:t>
            </w:r>
            <w:r>
              <w:rPr>
                <w:rFonts w:eastAsia="Calibri"/>
              </w:rPr>
              <w:t xml:space="preserve"> </w:t>
            </w:r>
            <w:r w:rsidRPr="00750D2C">
              <w:rPr>
                <w:rFonts w:eastAsia="Calibri"/>
              </w:rPr>
              <w:t>случаев,</w:t>
            </w:r>
            <w:r>
              <w:rPr>
                <w:rFonts w:eastAsia="Calibri"/>
              </w:rPr>
              <w:t xml:space="preserve"> </w:t>
            </w:r>
            <w:r w:rsidRPr="00750D2C">
              <w:rPr>
                <w:rFonts w:eastAsia="Calibri"/>
              </w:rPr>
              <w:t>если</w:t>
            </w:r>
            <w:r>
              <w:rPr>
                <w:rFonts w:eastAsia="Calibri"/>
              </w:rPr>
              <w:t xml:space="preserve"> </w:t>
            </w:r>
            <w:r w:rsidRPr="00750D2C">
              <w:rPr>
                <w:rFonts w:eastAsia="Calibri"/>
              </w:rPr>
              <w:t>на</w:t>
            </w:r>
            <w:r>
              <w:rPr>
                <w:rFonts w:eastAsia="Calibri"/>
              </w:rPr>
              <w:t xml:space="preserve"> </w:t>
            </w:r>
            <w:r w:rsidRPr="00750D2C">
              <w:rPr>
                <w:rFonts w:eastAsia="Calibri"/>
              </w:rPr>
              <w:t>земельном</w:t>
            </w:r>
            <w:r>
              <w:rPr>
                <w:rFonts w:eastAsia="Calibri"/>
              </w:rPr>
              <w:t xml:space="preserve"> </w:t>
            </w:r>
            <w:r w:rsidRPr="00750D2C">
              <w:rPr>
                <w:rFonts w:eastAsia="Calibri"/>
              </w:rPr>
              <w:t>участке</w:t>
            </w:r>
            <w:r>
              <w:rPr>
                <w:rFonts w:eastAsia="Calibri"/>
              </w:rPr>
              <w:t xml:space="preserve"> </w:t>
            </w:r>
            <w:r w:rsidRPr="00750D2C">
              <w:rPr>
                <w:rFonts w:eastAsia="Calibri"/>
              </w:rPr>
              <w:t>расположены сооружения (в том числе</w:t>
            </w:r>
            <w:r>
              <w:rPr>
                <w:rFonts w:eastAsia="Calibri"/>
              </w:rPr>
              <w:t xml:space="preserve"> </w:t>
            </w:r>
            <w:r w:rsidRPr="00750D2C">
              <w:rPr>
                <w:rFonts w:eastAsia="Calibri"/>
              </w:rPr>
              <w:t>сооружения, строительство которых не</w:t>
            </w:r>
            <w:r>
              <w:rPr>
                <w:rFonts w:eastAsia="Calibri"/>
              </w:rPr>
              <w:t xml:space="preserve"> </w:t>
            </w:r>
            <w:r w:rsidRPr="00750D2C">
              <w:rPr>
                <w:rFonts w:eastAsia="Calibri"/>
              </w:rPr>
              <w:t>завершено),</w:t>
            </w:r>
            <w:r>
              <w:rPr>
                <w:rFonts w:eastAsia="Calibri"/>
              </w:rPr>
              <w:t xml:space="preserve"> </w:t>
            </w:r>
            <w:r w:rsidRPr="00750D2C">
              <w:rPr>
                <w:rFonts w:eastAsia="Calibri"/>
              </w:rPr>
              <w:t>размещение</w:t>
            </w:r>
            <w:r>
              <w:rPr>
                <w:rFonts w:eastAsia="Calibri"/>
              </w:rPr>
              <w:t xml:space="preserve"> </w:t>
            </w:r>
            <w:r w:rsidRPr="00750D2C">
              <w:rPr>
                <w:rFonts w:eastAsia="Calibri"/>
              </w:rPr>
              <w:t>которых</w:t>
            </w:r>
            <w:r>
              <w:rPr>
                <w:rFonts w:eastAsia="Calibri"/>
              </w:rPr>
              <w:t xml:space="preserve"> </w:t>
            </w:r>
            <w:r w:rsidRPr="00750D2C">
              <w:rPr>
                <w:rFonts w:eastAsia="Calibri"/>
              </w:rPr>
              <w:t>допускается</w:t>
            </w:r>
            <w:r>
              <w:rPr>
                <w:rFonts w:eastAsia="Calibri"/>
              </w:rPr>
              <w:t xml:space="preserve"> </w:t>
            </w:r>
            <w:r w:rsidRPr="00750D2C">
              <w:rPr>
                <w:rFonts w:eastAsia="Calibri"/>
              </w:rPr>
              <w:t>на</w:t>
            </w:r>
            <w:r>
              <w:rPr>
                <w:rFonts w:eastAsia="Calibri"/>
              </w:rPr>
              <w:t xml:space="preserve"> </w:t>
            </w:r>
            <w:r w:rsidRPr="00750D2C">
              <w:rPr>
                <w:rFonts w:eastAsia="Calibri"/>
              </w:rPr>
              <w:t>основании</w:t>
            </w:r>
            <w:r>
              <w:rPr>
                <w:rFonts w:eastAsia="Calibri"/>
              </w:rPr>
              <w:t xml:space="preserve"> </w:t>
            </w:r>
            <w:r w:rsidRPr="00750D2C">
              <w:rPr>
                <w:rFonts w:eastAsia="Calibri"/>
              </w:rPr>
              <w:t>сервитута,</w:t>
            </w:r>
            <w:r>
              <w:rPr>
                <w:rFonts w:eastAsia="Calibri"/>
              </w:rPr>
              <w:t xml:space="preserve"> </w:t>
            </w:r>
            <w:r w:rsidRPr="00750D2C">
              <w:rPr>
                <w:rFonts w:eastAsia="Calibri"/>
              </w:rPr>
              <w:t>публичного</w:t>
            </w:r>
            <w:r>
              <w:rPr>
                <w:rFonts w:eastAsia="Calibri"/>
              </w:rPr>
              <w:t xml:space="preserve"> </w:t>
            </w:r>
            <w:r w:rsidRPr="00750D2C">
              <w:rPr>
                <w:rFonts w:eastAsia="Calibri"/>
              </w:rPr>
              <w:t>сервитута,</w:t>
            </w:r>
            <w:r>
              <w:rPr>
                <w:rFonts w:eastAsia="Calibri"/>
              </w:rPr>
              <w:t xml:space="preserve"> </w:t>
            </w:r>
            <w:r w:rsidRPr="00750D2C">
              <w:rPr>
                <w:rFonts w:eastAsia="Calibri"/>
              </w:rPr>
              <w:t>или</w:t>
            </w:r>
            <w:r>
              <w:rPr>
                <w:rFonts w:eastAsia="Calibri"/>
              </w:rPr>
              <w:t xml:space="preserve"> </w:t>
            </w:r>
            <w:r w:rsidRPr="00750D2C">
              <w:rPr>
                <w:rFonts w:eastAsia="Calibri"/>
              </w:rPr>
              <w:t>объекты,</w:t>
            </w:r>
            <w:r>
              <w:rPr>
                <w:rFonts w:eastAsia="Calibri"/>
              </w:rPr>
              <w:t xml:space="preserve"> </w:t>
            </w:r>
            <w:r w:rsidRPr="00750D2C">
              <w:rPr>
                <w:rFonts w:eastAsia="Calibri"/>
                <w:spacing w:val="-1"/>
              </w:rPr>
              <w:t>размещенные</w:t>
            </w:r>
            <w:r>
              <w:rPr>
                <w:rFonts w:eastAsia="Calibri"/>
                <w:spacing w:val="-1"/>
              </w:rPr>
              <w:t xml:space="preserve"> </w:t>
            </w:r>
            <w:r w:rsidRPr="00750D2C">
              <w:rPr>
                <w:rFonts w:eastAsia="Calibri"/>
              </w:rPr>
              <w:t>в</w:t>
            </w:r>
            <w:r>
              <w:rPr>
                <w:rFonts w:eastAsia="Calibri"/>
              </w:rPr>
              <w:t xml:space="preserve"> </w:t>
            </w:r>
            <w:r w:rsidRPr="00750D2C">
              <w:rPr>
                <w:rFonts w:eastAsia="Calibri"/>
              </w:rPr>
              <w:t>соответствии</w:t>
            </w:r>
            <w:r>
              <w:rPr>
                <w:rFonts w:eastAsia="Calibri"/>
              </w:rPr>
              <w:t xml:space="preserve"> </w:t>
            </w:r>
            <w:r w:rsidRPr="00750D2C">
              <w:rPr>
                <w:rFonts w:eastAsia="Calibri"/>
              </w:rPr>
              <w:t>со</w:t>
            </w:r>
            <w:r>
              <w:rPr>
                <w:rFonts w:eastAsia="Calibri"/>
              </w:rPr>
              <w:t xml:space="preserve"> </w:t>
            </w:r>
            <w:r w:rsidRPr="00750D2C">
              <w:rPr>
                <w:rFonts w:eastAsia="Calibri"/>
              </w:rPr>
              <w:t>статьей</w:t>
            </w:r>
            <w:proofErr w:type="gramEnd"/>
          </w:p>
          <w:p w:rsidR="005F69E6" w:rsidRPr="00750D2C" w:rsidRDefault="005F69E6" w:rsidP="006E1C32">
            <w:pPr>
              <w:pStyle w:val="TableParagraph"/>
              <w:adjustRightInd w:val="0"/>
              <w:ind w:left="62" w:right="49"/>
              <w:jc w:val="both"/>
              <w:rPr>
                <w:rFonts w:eastAsia="Calibri"/>
              </w:rPr>
            </w:pPr>
            <w:r w:rsidRPr="00750D2C">
              <w:rPr>
                <w:rFonts w:eastAsia="Calibri"/>
              </w:rPr>
              <w:t>39.36 Земельного кодекса Российской</w:t>
            </w:r>
            <w:r>
              <w:rPr>
                <w:rFonts w:eastAsia="Calibri"/>
              </w:rPr>
              <w:t xml:space="preserve"> </w:t>
            </w:r>
            <w:r w:rsidRPr="00750D2C">
              <w:rPr>
                <w:rFonts w:eastAsia="Calibri"/>
              </w:rPr>
              <w:t>Федерации,</w:t>
            </w:r>
            <w:r>
              <w:rPr>
                <w:rFonts w:eastAsia="Calibri"/>
              </w:rPr>
              <w:t xml:space="preserve"> </w:t>
            </w:r>
            <w:r w:rsidRPr="00750D2C">
              <w:rPr>
                <w:rFonts w:eastAsia="Calibri"/>
              </w:rPr>
              <w:t>либо</w:t>
            </w:r>
            <w:r>
              <w:rPr>
                <w:rFonts w:eastAsia="Calibri"/>
              </w:rPr>
              <w:t xml:space="preserve"> </w:t>
            </w:r>
            <w:r w:rsidRPr="00750D2C">
              <w:rPr>
                <w:rFonts w:eastAsia="Calibri"/>
              </w:rPr>
              <w:t>с</w:t>
            </w:r>
            <w:r>
              <w:rPr>
                <w:rFonts w:eastAsia="Calibri"/>
              </w:rPr>
              <w:t xml:space="preserve"> </w:t>
            </w:r>
            <w:r w:rsidRPr="00750D2C">
              <w:rPr>
                <w:rFonts w:eastAsia="Calibri"/>
              </w:rPr>
              <w:t>заявлением</w:t>
            </w:r>
            <w:r>
              <w:rPr>
                <w:rFonts w:eastAsia="Calibri"/>
              </w:rPr>
              <w:t xml:space="preserve"> </w:t>
            </w:r>
            <w:r w:rsidRPr="00750D2C">
              <w:rPr>
                <w:rFonts w:eastAsia="Calibri"/>
              </w:rPr>
              <w:t>о</w:t>
            </w:r>
            <w:r>
              <w:rPr>
                <w:rFonts w:eastAsia="Calibri"/>
              </w:rPr>
              <w:t xml:space="preserve"> </w:t>
            </w:r>
            <w:r w:rsidRPr="00750D2C">
              <w:rPr>
                <w:rFonts w:eastAsia="Calibri"/>
              </w:rPr>
              <w:t>предоставлении</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обратился</w:t>
            </w:r>
            <w:r>
              <w:rPr>
                <w:rFonts w:eastAsia="Calibri"/>
              </w:rPr>
              <w:t xml:space="preserve"> </w:t>
            </w:r>
            <w:r w:rsidRPr="00750D2C">
              <w:rPr>
                <w:rFonts w:eastAsia="Calibri"/>
              </w:rPr>
              <w:t>правообладатель</w:t>
            </w:r>
            <w:r>
              <w:rPr>
                <w:rFonts w:eastAsia="Calibri"/>
              </w:rPr>
              <w:t xml:space="preserve"> </w:t>
            </w:r>
            <w:r w:rsidRPr="00750D2C">
              <w:rPr>
                <w:rFonts w:eastAsia="Calibri"/>
              </w:rPr>
              <w:t>этих</w:t>
            </w:r>
            <w:r>
              <w:rPr>
                <w:rFonts w:eastAsia="Calibri"/>
              </w:rPr>
              <w:t xml:space="preserve"> </w:t>
            </w:r>
            <w:r w:rsidRPr="00750D2C">
              <w:rPr>
                <w:rFonts w:eastAsia="Calibri"/>
              </w:rPr>
              <w:t>здания, сооружения, помещений в них,</w:t>
            </w:r>
            <w:r>
              <w:rPr>
                <w:rFonts w:eastAsia="Calibri"/>
              </w:rPr>
              <w:t xml:space="preserve"> </w:t>
            </w:r>
            <w:r w:rsidRPr="00750D2C">
              <w:rPr>
                <w:rFonts w:eastAsia="Calibri"/>
              </w:rPr>
              <w:t>этого</w:t>
            </w:r>
            <w:r>
              <w:rPr>
                <w:rFonts w:eastAsia="Calibri"/>
              </w:rPr>
              <w:t xml:space="preserve"> </w:t>
            </w:r>
            <w:r w:rsidRPr="00750D2C">
              <w:rPr>
                <w:rFonts w:eastAsia="Calibri"/>
              </w:rPr>
              <w:t>объекта</w:t>
            </w:r>
            <w:r>
              <w:rPr>
                <w:rFonts w:eastAsia="Calibri"/>
              </w:rPr>
              <w:t xml:space="preserve"> </w:t>
            </w:r>
            <w:r w:rsidRPr="00750D2C">
              <w:rPr>
                <w:rFonts w:eastAsia="Calibri"/>
              </w:rPr>
              <w:t>незавершенного</w:t>
            </w:r>
            <w:r>
              <w:rPr>
                <w:rFonts w:eastAsia="Calibri"/>
              </w:rPr>
              <w:t xml:space="preserve"> </w:t>
            </w:r>
            <w:r w:rsidRPr="00750D2C">
              <w:rPr>
                <w:rFonts w:eastAsia="Calibri"/>
              </w:rPr>
              <w:t>строительства</w:t>
            </w:r>
          </w:p>
        </w:tc>
        <w:tc>
          <w:tcPr>
            <w:tcW w:w="3410"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6E1C32">
        <w:trPr>
          <w:trHeight w:val="969"/>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2.18.6</w:t>
            </w:r>
          </w:p>
        </w:tc>
        <w:tc>
          <w:tcPr>
            <w:tcW w:w="5732" w:type="dxa"/>
          </w:tcPr>
          <w:p w:rsidR="005F69E6" w:rsidRPr="00750D2C" w:rsidRDefault="005F69E6" w:rsidP="006E1C32">
            <w:pPr>
              <w:pStyle w:val="TableParagraph"/>
              <w:adjustRightInd w:val="0"/>
              <w:ind w:left="62" w:right="48"/>
              <w:jc w:val="both"/>
              <w:rPr>
                <w:rFonts w:eastAsia="Calibri"/>
              </w:rPr>
            </w:pPr>
            <w:r w:rsidRPr="00750D2C">
              <w:rPr>
                <w:rFonts w:eastAsia="Calibri"/>
              </w:rPr>
              <w:t>Указанный</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 является изъятым из оборота</w:t>
            </w:r>
            <w:r>
              <w:rPr>
                <w:rFonts w:eastAsia="Calibri"/>
              </w:rPr>
              <w:t xml:space="preserve"> </w:t>
            </w:r>
            <w:r w:rsidRPr="00750D2C">
              <w:rPr>
                <w:rFonts w:eastAsia="Calibri"/>
              </w:rPr>
              <w:t>или</w:t>
            </w:r>
            <w:r>
              <w:rPr>
                <w:rFonts w:eastAsia="Calibri"/>
              </w:rPr>
              <w:t xml:space="preserve"> </w:t>
            </w:r>
            <w:r w:rsidRPr="00750D2C">
              <w:rPr>
                <w:rFonts w:eastAsia="Calibri"/>
              </w:rPr>
              <w:t>ограниченным</w:t>
            </w:r>
            <w:r>
              <w:rPr>
                <w:rFonts w:eastAsia="Calibri"/>
              </w:rPr>
              <w:t xml:space="preserve"> </w:t>
            </w:r>
            <w:r w:rsidRPr="00750D2C">
              <w:rPr>
                <w:rFonts w:eastAsia="Calibri"/>
              </w:rPr>
              <w:t>в</w:t>
            </w:r>
            <w:r>
              <w:rPr>
                <w:rFonts w:eastAsia="Calibri"/>
              </w:rPr>
              <w:t xml:space="preserve"> </w:t>
            </w:r>
            <w:r w:rsidRPr="00750D2C">
              <w:rPr>
                <w:rFonts w:eastAsia="Calibri"/>
              </w:rPr>
              <w:t>обороте</w:t>
            </w:r>
            <w:r>
              <w:rPr>
                <w:rFonts w:eastAsia="Calibri"/>
              </w:rPr>
              <w:t xml:space="preserve"> </w:t>
            </w:r>
            <w:r w:rsidRPr="00750D2C">
              <w:rPr>
                <w:rFonts w:eastAsia="Calibri"/>
              </w:rPr>
              <w:t>и</w:t>
            </w:r>
            <w:r>
              <w:rPr>
                <w:rFonts w:eastAsia="Calibri"/>
              </w:rPr>
              <w:t xml:space="preserve"> </w:t>
            </w:r>
            <w:r w:rsidRPr="00750D2C">
              <w:rPr>
                <w:rFonts w:eastAsia="Calibri"/>
              </w:rPr>
              <w:t>его</w:t>
            </w:r>
            <w:r>
              <w:rPr>
                <w:rFonts w:eastAsia="Calibri"/>
              </w:rPr>
              <w:t xml:space="preserve"> </w:t>
            </w:r>
            <w:r w:rsidRPr="00750D2C">
              <w:rPr>
                <w:rFonts w:eastAsia="Calibri"/>
              </w:rPr>
              <w:t>предоставление</w:t>
            </w:r>
            <w:r>
              <w:rPr>
                <w:rFonts w:eastAsia="Calibri"/>
              </w:rPr>
              <w:t xml:space="preserve"> </w:t>
            </w:r>
            <w:r w:rsidRPr="00750D2C">
              <w:rPr>
                <w:rFonts w:eastAsia="Calibri"/>
              </w:rPr>
              <w:t>не</w:t>
            </w:r>
            <w:r>
              <w:rPr>
                <w:rFonts w:eastAsia="Calibri"/>
              </w:rPr>
              <w:t xml:space="preserve"> </w:t>
            </w:r>
            <w:r w:rsidRPr="00750D2C">
              <w:rPr>
                <w:rFonts w:eastAsia="Calibri"/>
              </w:rPr>
              <w:t>допускается</w:t>
            </w:r>
            <w:r>
              <w:rPr>
                <w:rFonts w:eastAsia="Calibri"/>
              </w:rPr>
              <w:t xml:space="preserve"> </w:t>
            </w:r>
            <w:r w:rsidRPr="00750D2C">
              <w:rPr>
                <w:rFonts w:eastAsia="Calibri"/>
              </w:rPr>
              <w:t>на</w:t>
            </w:r>
            <w:r>
              <w:rPr>
                <w:rFonts w:eastAsia="Calibri"/>
              </w:rPr>
              <w:t xml:space="preserve"> </w:t>
            </w:r>
            <w:r w:rsidRPr="00750D2C">
              <w:rPr>
                <w:rFonts w:eastAsia="Calibri"/>
              </w:rPr>
              <w:t>праве</w:t>
            </w:r>
            <w:r>
              <w:rPr>
                <w:rFonts w:eastAsia="Calibri"/>
              </w:rPr>
              <w:t xml:space="preserve"> </w:t>
            </w:r>
            <w:r w:rsidRPr="00750D2C">
              <w:rPr>
                <w:rFonts w:eastAsia="Calibri"/>
              </w:rPr>
              <w:t>собственности</w:t>
            </w:r>
          </w:p>
        </w:tc>
        <w:tc>
          <w:tcPr>
            <w:tcW w:w="3410"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6E1C32">
        <w:trPr>
          <w:trHeight w:val="969"/>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2.18.7</w:t>
            </w:r>
          </w:p>
        </w:tc>
        <w:tc>
          <w:tcPr>
            <w:tcW w:w="5732" w:type="dxa"/>
          </w:tcPr>
          <w:p w:rsidR="005F69E6" w:rsidRPr="00750D2C" w:rsidRDefault="005F69E6" w:rsidP="006E1C32">
            <w:pPr>
              <w:pStyle w:val="TableParagraph"/>
              <w:tabs>
                <w:tab w:val="left" w:pos="1190"/>
              </w:tabs>
              <w:adjustRightInd w:val="0"/>
              <w:ind w:left="62" w:right="47"/>
              <w:jc w:val="both"/>
              <w:rPr>
                <w:rFonts w:eastAsia="Calibri"/>
              </w:rPr>
            </w:pPr>
            <w:proofErr w:type="gramStart"/>
            <w:r w:rsidRPr="00750D2C">
              <w:rPr>
                <w:rFonts w:eastAsia="Calibri"/>
              </w:rPr>
              <w:t>Указанный</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w:t>
            </w:r>
            <w:r>
              <w:rPr>
                <w:rFonts w:eastAsia="Calibri"/>
              </w:rPr>
              <w:t xml:space="preserve"> </w:t>
            </w:r>
            <w:r w:rsidRPr="00750D2C">
              <w:rPr>
                <w:rFonts w:eastAsia="Calibri"/>
              </w:rPr>
              <w:t>является</w:t>
            </w:r>
            <w:r>
              <w:rPr>
                <w:rFonts w:eastAsia="Calibri"/>
              </w:rPr>
              <w:t xml:space="preserve"> </w:t>
            </w:r>
            <w:r w:rsidRPr="00750D2C">
              <w:rPr>
                <w:rFonts w:eastAsia="Calibri"/>
              </w:rPr>
              <w:t>за</w:t>
            </w:r>
            <w:r>
              <w:rPr>
                <w:rFonts w:eastAsia="Calibri"/>
              </w:rPr>
              <w:t xml:space="preserve"> </w:t>
            </w:r>
            <w:r w:rsidRPr="00750D2C">
              <w:rPr>
                <w:rFonts w:eastAsia="Calibri"/>
              </w:rPr>
              <w:t>резервированным</w:t>
            </w:r>
            <w:r>
              <w:rPr>
                <w:rFonts w:eastAsia="Calibri"/>
              </w:rPr>
              <w:t xml:space="preserve"> </w:t>
            </w:r>
            <w:r w:rsidRPr="00750D2C">
              <w:rPr>
                <w:rFonts w:eastAsia="Calibri"/>
              </w:rPr>
              <w:t>для</w:t>
            </w:r>
            <w:r>
              <w:rPr>
                <w:rFonts w:eastAsia="Calibri"/>
              </w:rPr>
              <w:t xml:space="preserve"> </w:t>
            </w:r>
            <w:r w:rsidRPr="00750D2C">
              <w:rPr>
                <w:rFonts w:eastAsia="Calibri"/>
              </w:rPr>
              <w:tab/>
              <w:t>государственных</w:t>
            </w:r>
            <w:r w:rsidRPr="00750D2C">
              <w:rPr>
                <w:rFonts w:eastAsia="Calibri"/>
              </w:rPr>
              <w:tab/>
            </w:r>
            <w:r w:rsidRPr="00750D2C">
              <w:rPr>
                <w:rFonts w:eastAsia="Calibri"/>
                <w:spacing w:val="-1"/>
              </w:rPr>
              <w:t>или</w:t>
            </w:r>
            <w:r>
              <w:rPr>
                <w:rFonts w:eastAsia="Calibri"/>
                <w:spacing w:val="-1"/>
              </w:rPr>
              <w:t xml:space="preserve"> </w:t>
            </w:r>
            <w:r w:rsidRPr="00750D2C">
              <w:rPr>
                <w:rFonts w:eastAsia="Calibri"/>
              </w:rPr>
              <w:t>муниципальных нужд, за исключением</w:t>
            </w:r>
            <w:r>
              <w:rPr>
                <w:rFonts w:eastAsia="Calibri"/>
              </w:rPr>
              <w:t xml:space="preserve"> </w:t>
            </w:r>
            <w:r w:rsidRPr="00750D2C">
              <w:rPr>
                <w:rFonts w:eastAsia="Calibri"/>
              </w:rPr>
              <w:t>случая</w:t>
            </w:r>
            <w:r>
              <w:rPr>
                <w:rFonts w:eastAsia="Calibri"/>
              </w:rPr>
              <w:t xml:space="preserve"> </w:t>
            </w:r>
            <w:r w:rsidRPr="00750D2C">
              <w:rPr>
                <w:rFonts w:eastAsia="Calibri"/>
              </w:rPr>
              <w:t>предоставления</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для</w:t>
            </w:r>
            <w:r>
              <w:rPr>
                <w:rFonts w:eastAsia="Calibri"/>
              </w:rPr>
              <w:t xml:space="preserve"> </w:t>
            </w:r>
            <w:r w:rsidRPr="00750D2C">
              <w:rPr>
                <w:rFonts w:eastAsia="Calibri"/>
              </w:rPr>
              <w:t>целей резервирования</w:t>
            </w:r>
            <w:proofErr w:type="gramEnd"/>
          </w:p>
        </w:tc>
        <w:tc>
          <w:tcPr>
            <w:tcW w:w="3410"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6E1C32">
        <w:trPr>
          <w:trHeight w:val="969"/>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2.18.8</w:t>
            </w:r>
          </w:p>
        </w:tc>
        <w:tc>
          <w:tcPr>
            <w:tcW w:w="5732" w:type="dxa"/>
          </w:tcPr>
          <w:p w:rsidR="005F69E6" w:rsidRPr="00750D2C" w:rsidRDefault="005F69E6" w:rsidP="006E1C32">
            <w:pPr>
              <w:pStyle w:val="TableParagraph"/>
              <w:adjustRightInd w:val="0"/>
              <w:ind w:left="62" w:right="48"/>
              <w:jc w:val="both"/>
              <w:rPr>
                <w:rFonts w:eastAsia="Calibri"/>
              </w:rPr>
            </w:pPr>
            <w:r w:rsidRPr="00750D2C">
              <w:rPr>
                <w:rFonts w:eastAsia="Calibri"/>
              </w:rPr>
              <w:t>Указанный</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w:t>
            </w:r>
            <w:r>
              <w:rPr>
                <w:rFonts w:eastAsia="Calibri"/>
              </w:rPr>
              <w:t xml:space="preserve"> </w:t>
            </w:r>
            <w:r w:rsidRPr="00750D2C">
              <w:rPr>
                <w:rFonts w:eastAsia="Calibri"/>
              </w:rPr>
              <w:t>расположен</w:t>
            </w:r>
            <w:r>
              <w:rPr>
                <w:rFonts w:eastAsia="Calibri"/>
              </w:rPr>
              <w:t xml:space="preserve"> </w:t>
            </w:r>
            <w:r w:rsidRPr="00750D2C">
              <w:rPr>
                <w:rFonts w:eastAsia="Calibri"/>
              </w:rPr>
              <w:t>в</w:t>
            </w:r>
            <w:r>
              <w:rPr>
                <w:rFonts w:eastAsia="Calibri"/>
              </w:rPr>
              <w:t xml:space="preserve"> </w:t>
            </w:r>
            <w:r w:rsidRPr="00750D2C">
              <w:rPr>
                <w:rFonts w:eastAsia="Calibri"/>
              </w:rPr>
              <w:t>границах</w:t>
            </w:r>
            <w:r>
              <w:rPr>
                <w:rFonts w:eastAsia="Calibri"/>
              </w:rPr>
              <w:t xml:space="preserve"> </w:t>
            </w:r>
            <w:r w:rsidRPr="00750D2C">
              <w:rPr>
                <w:rFonts w:eastAsia="Calibri"/>
              </w:rPr>
              <w:t>территории,</w:t>
            </w:r>
            <w:r>
              <w:rPr>
                <w:rFonts w:eastAsia="Calibri"/>
              </w:rPr>
              <w:t xml:space="preserve"> </w:t>
            </w:r>
            <w:r w:rsidRPr="00750D2C">
              <w:rPr>
                <w:rFonts w:eastAsia="Calibri"/>
              </w:rPr>
              <w:t>в</w:t>
            </w:r>
            <w:r>
              <w:rPr>
                <w:rFonts w:eastAsia="Calibri"/>
              </w:rPr>
              <w:t xml:space="preserve"> </w:t>
            </w:r>
            <w:r w:rsidRPr="00750D2C">
              <w:rPr>
                <w:rFonts w:eastAsia="Calibri"/>
              </w:rPr>
              <w:t>отношении</w:t>
            </w:r>
            <w:r>
              <w:rPr>
                <w:rFonts w:eastAsia="Calibri"/>
              </w:rPr>
              <w:t xml:space="preserve"> </w:t>
            </w:r>
            <w:r w:rsidRPr="00750D2C">
              <w:rPr>
                <w:rFonts w:eastAsia="Calibri"/>
              </w:rPr>
              <w:t>которой</w:t>
            </w:r>
            <w:r>
              <w:rPr>
                <w:rFonts w:eastAsia="Calibri"/>
              </w:rPr>
              <w:t xml:space="preserve"> </w:t>
            </w:r>
            <w:r w:rsidRPr="00750D2C">
              <w:rPr>
                <w:rFonts w:eastAsia="Calibri"/>
              </w:rPr>
              <w:t>с</w:t>
            </w:r>
            <w:r>
              <w:rPr>
                <w:rFonts w:eastAsia="Calibri"/>
              </w:rPr>
              <w:t xml:space="preserve"> </w:t>
            </w:r>
            <w:r w:rsidRPr="00750D2C">
              <w:rPr>
                <w:rFonts w:eastAsia="Calibri"/>
              </w:rPr>
              <w:t>другим</w:t>
            </w:r>
            <w:r>
              <w:rPr>
                <w:rFonts w:eastAsia="Calibri"/>
              </w:rPr>
              <w:t xml:space="preserve"> </w:t>
            </w:r>
            <w:r w:rsidRPr="00750D2C">
              <w:rPr>
                <w:rFonts w:eastAsia="Calibri"/>
              </w:rPr>
              <w:t>лицом</w:t>
            </w:r>
            <w:r>
              <w:rPr>
                <w:rFonts w:eastAsia="Calibri"/>
              </w:rPr>
              <w:t xml:space="preserve"> </w:t>
            </w:r>
            <w:r w:rsidRPr="00750D2C">
              <w:rPr>
                <w:rFonts w:eastAsia="Calibri"/>
              </w:rPr>
              <w:t>заключен</w:t>
            </w:r>
            <w:r>
              <w:rPr>
                <w:rFonts w:eastAsia="Calibri"/>
              </w:rPr>
              <w:t xml:space="preserve"> </w:t>
            </w:r>
            <w:r w:rsidRPr="00750D2C">
              <w:rPr>
                <w:rFonts w:eastAsia="Calibri"/>
              </w:rPr>
              <w:t>договор</w:t>
            </w:r>
            <w:r>
              <w:rPr>
                <w:rFonts w:eastAsia="Calibri"/>
              </w:rPr>
              <w:t xml:space="preserve"> </w:t>
            </w:r>
            <w:r w:rsidRPr="00750D2C">
              <w:rPr>
                <w:rFonts w:eastAsia="Calibri"/>
              </w:rPr>
              <w:t>о</w:t>
            </w:r>
            <w:r>
              <w:rPr>
                <w:rFonts w:eastAsia="Calibri"/>
              </w:rPr>
              <w:t xml:space="preserve"> </w:t>
            </w:r>
            <w:r w:rsidRPr="00750D2C">
              <w:rPr>
                <w:rFonts w:eastAsia="Calibri"/>
              </w:rPr>
              <w:t>развитии</w:t>
            </w:r>
            <w:r>
              <w:rPr>
                <w:rFonts w:eastAsia="Calibri"/>
              </w:rPr>
              <w:t xml:space="preserve"> </w:t>
            </w:r>
            <w:r w:rsidRPr="00750D2C">
              <w:rPr>
                <w:rFonts w:eastAsia="Calibri"/>
              </w:rPr>
              <w:t>застроенной</w:t>
            </w:r>
            <w:r>
              <w:rPr>
                <w:rFonts w:eastAsia="Calibri"/>
              </w:rPr>
              <w:t xml:space="preserve"> </w:t>
            </w:r>
            <w:r w:rsidRPr="00750D2C">
              <w:rPr>
                <w:rFonts w:eastAsia="Calibri"/>
              </w:rPr>
              <w:t>территории,</w:t>
            </w:r>
            <w:r>
              <w:rPr>
                <w:rFonts w:eastAsia="Calibri"/>
              </w:rPr>
              <w:t xml:space="preserve"> </w:t>
            </w:r>
            <w:r w:rsidRPr="00750D2C">
              <w:rPr>
                <w:rFonts w:eastAsia="Calibri"/>
              </w:rPr>
              <w:t>за</w:t>
            </w:r>
            <w:r>
              <w:rPr>
                <w:rFonts w:eastAsia="Calibri"/>
              </w:rPr>
              <w:t xml:space="preserve"> </w:t>
            </w:r>
            <w:r w:rsidRPr="00750D2C">
              <w:rPr>
                <w:rFonts w:eastAsia="Calibri"/>
              </w:rPr>
              <w:t>исключением</w:t>
            </w:r>
            <w:r>
              <w:rPr>
                <w:rFonts w:eastAsia="Calibri"/>
              </w:rPr>
              <w:t xml:space="preserve"> </w:t>
            </w:r>
            <w:r w:rsidRPr="00750D2C">
              <w:rPr>
                <w:rFonts w:eastAsia="Calibri"/>
              </w:rPr>
              <w:t>случаев,</w:t>
            </w:r>
            <w:r>
              <w:rPr>
                <w:rFonts w:eastAsia="Calibri"/>
              </w:rPr>
              <w:t xml:space="preserve"> </w:t>
            </w:r>
            <w:r w:rsidRPr="00750D2C">
              <w:rPr>
                <w:rFonts w:eastAsia="Calibri"/>
              </w:rPr>
              <w:t>если</w:t>
            </w:r>
            <w:r>
              <w:rPr>
                <w:rFonts w:eastAsia="Calibri"/>
              </w:rPr>
              <w:t xml:space="preserve"> </w:t>
            </w:r>
            <w:r w:rsidRPr="00750D2C">
              <w:rPr>
                <w:rFonts w:eastAsia="Calibri"/>
              </w:rPr>
              <w:t>с</w:t>
            </w:r>
            <w:r>
              <w:rPr>
                <w:rFonts w:eastAsia="Calibri"/>
              </w:rPr>
              <w:t xml:space="preserve"> </w:t>
            </w:r>
            <w:r w:rsidRPr="00750D2C">
              <w:rPr>
                <w:rFonts w:eastAsia="Calibri"/>
              </w:rPr>
              <w:t>заявлением</w:t>
            </w:r>
            <w:r>
              <w:rPr>
                <w:rFonts w:eastAsia="Calibri"/>
              </w:rPr>
              <w:t xml:space="preserve"> </w:t>
            </w:r>
            <w:r w:rsidRPr="00750D2C">
              <w:rPr>
                <w:rFonts w:eastAsia="Calibri"/>
              </w:rPr>
              <w:t>обратился</w:t>
            </w:r>
            <w:r>
              <w:rPr>
                <w:rFonts w:eastAsia="Calibri"/>
              </w:rPr>
              <w:t xml:space="preserve"> </w:t>
            </w:r>
            <w:r w:rsidRPr="00750D2C">
              <w:rPr>
                <w:rFonts w:eastAsia="Calibri"/>
              </w:rPr>
              <w:t>собственник</w:t>
            </w:r>
            <w:r>
              <w:rPr>
                <w:rFonts w:eastAsia="Calibri"/>
              </w:rPr>
              <w:t xml:space="preserve"> </w:t>
            </w:r>
            <w:r w:rsidRPr="00750D2C">
              <w:rPr>
                <w:rFonts w:eastAsia="Calibri"/>
              </w:rPr>
              <w:t>здания,</w:t>
            </w:r>
            <w:r>
              <w:rPr>
                <w:rFonts w:eastAsia="Calibri"/>
              </w:rPr>
              <w:t xml:space="preserve"> </w:t>
            </w:r>
            <w:r w:rsidRPr="00750D2C">
              <w:rPr>
                <w:rFonts w:eastAsia="Calibri"/>
              </w:rPr>
              <w:t>сооружения,</w:t>
            </w:r>
            <w:r>
              <w:rPr>
                <w:rFonts w:eastAsia="Calibri"/>
              </w:rPr>
              <w:t xml:space="preserve"> </w:t>
            </w:r>
            <w:r w:rsidRPr="00750D2C">
              <w:rPr>
                <w:rFonts w:eastAsia="Calibri"/>
              </w:rPr>
              <w:t>помещений</w:t>
            </w:r>
            <w:r>
              <w:rPr>
                <w:rFonts w:eastAsia="Calibri"/>
              </w:rPr>
              <w:t xml:space="preserve"> </w:t>
            </w:r>
            <w:r w:rsidRPr="00750D2C">
              <w:rPr>
                <w:rFonts w:eastAsia="Calibri"/>
              </w:rPr>
              <w:t>в</w:t>
            </w:r>
            <w:r>
              <w:rPr>
                <w:rFonts w:eastAsia="Calibri"/>
              </w:rPr>
              <w:t xml:space="preserve"> </w:t>
            </w:r>
            <w:r w:rsidRPr="00750D2C">
              <w:rPr>
                <w:rFonts w:eastAsia="Calibri"/>
              </w:rPr>
              <w:t>них,</w:t>
            </w:r>
            <w:r>
              <w:rPr>
                <w:rFonts w:eastAsia="Calibri"/>
              </w:rPr>
              <w:t xml:space="preserve"> объекта </w:t>
            </w:r>
            <w:r w:rsidRPr="00750D2C">
              <w:rPr>
                <w:rFonts w:eastAsia="Calibri"/>
              </w:rPr>
              <w:t>незавершенного</w:t>
            </w:r>
            <w:r>
              <w:rPr>
                <w:rFonts w:eastAsia="Calibri"/>
              </w:rPr>
              <w:t xml:space="preserve"> </w:t>
            </w:r>
            <w:r w:rsidRPr="00750D2C">
              <w:rPr>
                <w:rFonts w:eastAsia="Calibri"/>
              </w:rPr>
              <w:t>строительства,</w:t>
            </w:r>
            <w:r>
              <w:rPr>
                <w:rFonts w:eastAsia="Calibri"/>
              </w:rPr>
              <w:t xml:space="preserve"> </w:t>
            </w:r>
            <w:r w:rsidRPr="00750D2C">
              <w:rPr>
                <w:rFonts w:eastAsia="Calibri"/>
              </w:rPr>
              <w:t>расположенных</w:t>
            </w:r>
            <w:r>
              <w:rPr>
                <w:rFonts w:eastAsia="Calibri"/>
              </w:rPr>
              <w:t xml:space="preserve"> </w:t>
            </w:r>
            <w:r w:rsidRPr="00750D2C">
              <w:rPr>
                <w:rFonts w:eastAsia="Calibri"/>
              </w:rPr>
              <w:t>на</w:t>
            </w:r>
            <w:r>
              <w:rPr>
                <w:rFonts w:eastAsia="Calibri"/>
              </w:rPr>
              <w:t xml:space="preserve"> </w:t>
            </w:r>
            <w:r w:rsidRPr="00750D2C">
              <w:rPr>
                <w:rFonts w:eastAsia="Calibri"/>
              </w:rPr>
              <w:t>таком</w:t>
            </w:r>
            <w:r>
              <w:rPr>
                <w:rFonts w:eastAsia="Calibri"/>
              </w:rPr>
              <w:t xml:space="preserve"> </w:t>
            </w:r>
            <w:r w:rsidRPr="00750D2C">
              <w:rPr>
                <w:rFonts w:eastAsia="Calibri"/>
              </w:rPr>
              <w:t>земельном</w:t>
            </w:r>
            <w:r>
              <w:rPr>
                <w:rFonts w:eastAsia="Calibri"/>
              </w:rPr>
              <w:t xml:space="preserve"> </w:t>
            </w:r>
            <w:r w:rsidRPr="00750D2C">
              <w:rPr>
                <w:rFonts w:eastAsia="Calibri"/>
              </w:rPr>
              <w:t>участке,</w:t>
            </w:r>
            <w:r>
              <w:rPr>
                <w:rFonts w:eastAsia="Calibri"/>
              </w:rPr>
              <w:t xml:space="preserve"> </w:t>
            </w:r>
            <w:r w:rsidRPr="00750D2C">
              <w:rPr>
                <w:rFonts w:eastAsia="Calibri"/>
              </w:rPr>
              <w:t>или</w:t>
            </w:r>
            <w:r>
              <w:rPr>
                <w:rFonts w:eastAsia="Calibri"/>
              </w:rPr>
              <w:t xml:space="preserve"> </w:t>
            </w:r>
            <w:r w:rsidRPr="00750D2C">
              <w:rPr>
                <w:rFonts w:eastAsia="Calibri"/>
              </w:rPr>
              <w:t>право</w:t>
            </w:r>
            <w:r>
              <w:rPr>
                <w:rFonts w:eastAsia="Calibri"/>
              </w:rPr>
              <w:t>о</w:t>
            </w:r>
            <w:r w:rsidRPr="00750D2C">
              <w:rPr>
                <w:rFonts w:eastAsia="Calibri"/>
              </w:rPr>
              <w:t>бладатель</w:t>
            </w:r>
            <w:r>
              <w:rPr>
                <w:rFonts w:eastAsia="Calibri"/>
              </w:rPr>
              <w:t xml:space="preserve"> </w:t>
            </w:r>
            <w:r w:rsidRPr="00750D2C">
              <w:rPr>
                <w:rFonts w:eastAsia="Calibri"/>
              </w:rPr>
              <w:t>такого</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p>
        </w:tc>
        <w:tc>
          <w:tcPr>
            <w:tcW w:w="3410"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bl>
    <w:p w:rsidR="005F69E6" w:rsidRPr="00750D2C" w:rsidRDefault="005F69E6" w:rsidP="005F69E6">
      <w:pPr>
        <w:pStyle w:val="af5"/>
        <w:spacing w:after="0" w:line="240" w:lineRule="auto"/>
        <w:rPr>
          <w:sz w:val="22"/>
        </w:rPr>
      </w:pPr>
    </w:p>
    <w:tbl>
      <w:tblPr>
        <w:tblW w:w="1020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0"/>
        <w:gridCol w:w="5732"/>
        <w:gridCol w:w="3402"/>
      </w:tblGrid>
      <w:tr w:rsidR="005F69E6" w:rsidRPr="00750D2C" w:rsidTr="005F69E6">
        <w:trPr>
          <w:trHeight w:val="3028"/>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2.18.9</w:t>
            </w:r>
          </w:p>
        </w:tc>
        <w:tc>
          <w:tcPr>
            <w:tcW w:w="5732" w:type="dxa"/>
          </w:tcPr>
          <w:p w:rsidR="005F69E6" w:rsidRPr="00750D2C" w:rsidRDefault="005F69E6" w:rsidP="005F69E6">
            <w:pPr>
              <w:pStyle w:val="TableParagraph"/>
              <w:adjustRightInd w:val="0"/>
              <w:ind w:left="62" w:right="46"/>
              <w:jc w:val="both"/>
              <w:rPr>
                <w:rFonts w:eastAsia="Calibri"/>
              </w:rPr>
            </w:pPr>
            <w:proofErr w:type="gramStart"/>
            <w:r w:rsidRPr="00750D2C">
              <w:rPr>
                <w:rFonts w:eastAsia="Calibri"/>
              </w:rPr>
              <w:t>Указанный</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w:t>
            </w:r>
            <w:r>
              <w:rPr>
                <w:rFonts w:eastAsia="Calibri"/>
              </w:rPr>
              <w:t xml:space="preserve"> </w:t>
            </w:r>
            <w:r w:rsidRPr="00750D2C">
              <w:rPr>
                <w:rFonts w:eastAsia="Calibri"/>
              </w:rPr>
              <w:t>расположен</w:t>
            </w:r>
            <w:r>
              <w:rPr>
                <w:rFonts w:eastAsia="Calibri"/>
              </w:rPr>
              <w:t xml:space="preserve"> </w:t>
            </w:r>
            <w:r w:rsidRPr="00750D2C">
              <w:rPr>
                <w:rFonts w:eastAsia="Calibri"/>
              </w:rPr>
              <w:t>в</w:t>
            </w:r>
            <w:r>
              <w:rPr>
                <w:rFonts w:eastAsia="Calibri"/>
              </w:rPr>
              <w:t xml:space="preserve"> </w:t>
            </w:r>
            <w:r w:rsidRPr="00750D2C">
              <w:rPr>
                <w:rFonts w:eastAsia="Calibri"/>
              </w:rPr>
              <w:t>границах</w:t>
            </w:r>
            <w:r>
              <w:rPr>
                <w:rFonts w:eastAsia="Calibri"/>
              </w:rPr>
              <w:t xml:space="preserve"> </w:t>
            </w:r>
            <w:r w:rsidRPr="00750D2C">
              <w:rPr>
                <w:rFonts w:eastAsia="Calibri"/>
              </w:rPr>
              <w:t>территории,</w:t>
            </w:r>
            <w:r>
              <w:rPr>
                <w:rFonts w:eastAsia="Calibri"/>
              </w:rPr>
              <w:t xml:space="preserve"> </w:t>
            </w:r>
            <w:r w:rsidRPr="00750D2C">
              <w:rPr>
                <w:rFonts w:eastAsia="Calibri"/>
              </w:rPr>
              <w:t>в</w:t>
            </w:r>
            <w:r>
              <w:rPr>
                <w:rFonts w:eastAsia="Calibri"/>
              </w:rPr>
              <w:t xml:space="preserve"> </w:t>
            </w:r>
            <w:r w:rsidRPr="00750D2C">
              <w:rPr>
                <w:rFonts w:eastAsia="Calibri"/>
              </w:rPr>
              <w:t>отношении</w:t>
            </w:r>
            <w:r>
              <w:rPr>
                <w:rFonts w:eastAsia="Calibri"/>
              </w:rPr>
              <w:t xml:space="preserve"> </w:t>
            </w:r>
            <w:r w:rsidRPr="00750D2C">
              <w:rPr>
                <w:rFonts w:eastAsia="Calibri"/>
              </w:rPr>
              <w:t>которой</w:t>
            </w:r>
            <w:r>
              <w:rPr>
                <w:rFonts w:eastAsia="Calibri"/>
              </w:rPr>
              <w:t xml:space="preserve"> </w:t>
            </w:r>
            <w:r w:rsidRPr="00750D2C">
              <w:rPr>
                <w:rFonts w:eastAsia="Calibri"/>
              </w:rPr>
              <w:t>с</w:t>
            </w:r>
            <w:r>
              <w:rPr>
                <w:rFonts w:eastAsia="Calibri"/>
              </w:rPr>
              <w:t xml:space="preserve"> </w:t>
            </w:r>
            <w:r w:rsidRPr="00750D2C">
              <w:rPr>
                <w:rFonts w:eastAsia="Calibri"/>
              </w:rPr>
              <w:t>другим</w:t>
            </w:r>
            <w:r>
              <w:rPr>
                <w:rFonts w:eastAsia="Calibri"/>
              </w:rPr>
              <w:t xml:space="preserve"> </w:t>
            </w:r>
            <w:r w:rsidRPr="00750D2C">
              <w:rPr>
                <w:rFonts w:eastAsia="Calibri"/>
              </w:rPr>
              <w:t>лицом</w:t>
            </w:r>
            <w:r>
              <w:rPr>
                <w:rFonts w:eastAsia="Calibri"/>
              </w:rPr>
              <w:t xml:space="preserve"> </w:t>
            </w:r>
            <w:r w:rsidRPr="00750D2C">
              <w:rPr>
                <w:rFonts w:eastAsia="Calibri"/>
              </w:rPr>
              <w:t>заключен</w:t>
            </w:r>
            <w:r>
              <w:rPr>
                <w:rFonts w:eastAsia="Calibri"/>
              </w:rPr>
              <w:t xml:space="preserve"> </w:t>
            </w:r>
            <w:r w:rsidRPr="00750D2C">
              <w:rPr>
                <w:rFonts w:eastAsia="Calibri"/>
              </w:rPr>
              <w:t>договор</w:t>
            </w:r>
            <w:r>
              <w:rPr>
                <w:rFonts w:eastAsia="Calibri"/>
              </w:rPr>
              <w:t xml:space="preserve"> </w:t>
            </w:r>
            <w:r w:rsidRPr="00750D2C">
              <w:rPr>
                <w:rFonts w:eastAsia="Calibri"/>
              </w:rPr>
              <w:t>о</w:t>
            </w:r>
            <w:r>
              <w:rPr>
                <w:rFonts w:eastAsia="Calibri"/>
              </w:rPr>
              <w:t xml:space="preserve"> </w:t>
            </w:r>
            <w:r w:rsidRPr="00750D2C">
              <w:rPr>
                <w:rFonts w:eastAsia="Calibri"/>
              </w:rPr>
              <w:t>комплексном</w:t>
            </w:r>
            <w:r>
              <w:rPr>
                <w:rFonts w:eastAsia="Calibri"/>
              </w:rPr>
              <w:t xml:space="preserve"> </w:t>
            </w:r>
            <w:r w:rsidRPr="00750D2C">
              <w:rPr>
                <w:rFonts w:eastAsia="Calibri"/>
              </w:rPr>
              <w:t>развитии</w:t>
            </w:r>
            <w:r>
              <w:rPr>
                <w:rFonts w:eastAsia="Calibri"/>
              </w:rPr>
              <w:t xml:space="preserve"> </w:t>
            </w:r>
            <w:r w:rsidRPr="00750D2C">
              <w:rPr>
                <w:rFonts w:eastAsia="Calibri"/>
              </w:rPr>
              <w:t>территории,</w:t>
            </w:r>
            <w:r>
              <w:rPr>
                <w:rFonts w:eastAsia="Calibri"/>
              </w:rPr>
              <w:t xml:space="preserve"> </w:t>
            </w:r>
            <w:r w:rsidRPr="00750D2C">
              <w:rPr>
                <w:rFonts w:eastAsia="Calibri"/>
              </w:rPr>
              <w:t>или</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w:t>
            </w:r>
            <w:r>
              <w:rPr>
                <w:rFonts w:eastAsia="Calibri"/>
              </w:rPr>
              <w:t xml:space="preserve"> </w:t>
            </w:r>
            <w:r w:rsidRPr="00750D2C">
              <w:rPr>
                <w:rFonts w:eastAsia="Calibri"/>
              </w:rPr>
              <w:t>образован</w:t>
            </w:r>
            <w:r>
              <w:rPr>
                <w:rFonts w:eastAsia="Calibri"/>
              </w:rPr>
              <w:t xml:space="preserve"> </w:t>
            </w:r>
            <w:r w:rsidRPr="00750D2C">
              <w:rPr>
                <w:rFonts w:eastAsia="Calibri"/>
              </w:rPr>
              <w:t>из</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в</w:t>
            </w:r>
            <w:r>
              <w:rPr>
                <w:rFonts w:eastAsia="Calibri"/>
              </w:rPr>
              <w:t xml:space="preserve"> </w:t>
            </w:r>
            <w:r w:rsidRPr="00750D2C">
              <w:rPr>
                <w:rFonts w:eastAsia="Calibri"/>
              </w:rPr>
              <w:t>отношении</w:t>
            </w:r>
            <w:r>
              <w:rPr>
                <w:rFonts w:eastAsia="Calibri"/>
              </w:rPr>
              <w:t xml:space="preserve"> </w:t>
            </w:r>
            <w:r w:rsidRPr="00750D2C">
              <w:rPr>
                <w:rFonts w:eastAsia="Calibri"/>
              </w:rPr>
              <w:t>которого</w:t>
            </w:r>
            <w:r>
              <w:rPr>
                <w:rFonts w:eastAsia="Calibri"/>
              </w:rPr>
              <w:t xml:space="preserve"> </w:t>
            </w:r>
            <w:r w:rsidRPr="00750D2C">
              <w:rPr>
                <w:rFonts w:eastAsia="Calibri"/>
              </w:rPr>
              <w:t>с</w:t>
            </w:r>
            <w:r>
              <w:rPr>
                <w:rFonts w:eastAsia="Calibri"/>
              </w:rPr>
              <w:t xml:space="preserve"> </w:t>
            </w:r>
            <w:r w:rsidRPr="00750D2C">
              <w:rPr>
                <w:rFonts w:eastAsia="Calibri"/>
              </w:rPr>
              <w:t>другим</w:t>
            </w:r>
            <w:r>
              <w:rPr>
                <w:rFonts w:eastAsia="Calibri"/>
              </w:rPr>
              <w:t xml:space="preserve"> </w:t>
            </w:r>
            <w:r w:rsidRPr="00750D2C">
              <w:rPr>
                <w:rFonts w:eastAsia="Calibri"/>
              </w:rPr>
              <w:t>лицом</w:t>
            </w:r>
            <w:r>
              <w:rPr>
                <w:rFonts w:eastAsia="Calibri"/>
              </w:rPr>
              <w:t xml:space="preserve"> </w:t>
            </w:r>
            <w:r w:rsidRPr="00750D2C">
              <w:rPr>
                <w:rFonts w:eastAsia="Calibri"/>
              </w:rPr>
              <w:t>заключен</w:t>
            </w:r>
            <w:r>
              <w:rPr>
                <w:rFonts w:eastAsia="Calibri"/>
              </w:rPr>
              <w:t xml:space="preserve"> </w:t>
            </w:r>
            <w:r w:rsidRPr="00750D2C">
              <w:rPr>
                <w:rFonts w:eastAsia="Calibri"/>
              </w:rPr>
              <w:t>договор</w:t>
            </w:r>
            <w:r>
              <w:rPr>
                <w:rFonts w:eastAsia="Calibri"/>
              </w:rPr>
              <w:t xml:space="preserve"> </w:t>
            </w:r>
            <w:r w:rsidRPr="00750D2C">
              <w:rPr>
                <w:rFonts w:eastAsia="Calibri"/>
              </w:rPr>
              <w:t>о</w:t>
            </w:r>
            <w:r>
              <w:rPr>
                <w:rFonts w:eastAsia="Calibri"/>
              </w:rPr>
              <w:t xml:space="preserve"> </w:t>
            </w:r>
            <w:r w:rsidRPr="00750D2C">
              <w:rPr>
                <w:rFonts w:eastAsia="Calibri"/>
              </w:rPr>
              <w:t>комплексном</w:t>
            </w:r>
            <w:r>
              <w:rPr>
                <w:rFonts w:eastAsia="Calibri"/>
              </w:rPr>
              <w:t xml:space="preserve"> </w:t>
            </w:r>
            <w:r w:rsidRPr="00750D2C">
              <w:rPr>
                <w:rFonts w:eastAsia="Calibri"/>
              </w:rPr>
              <w:t>развитии</w:t>
            </w:r>
            <w:r>
              <w:rPr>
                <w:rFonts w:eastAsia="Calibri"/>
              </w:rPr>
              <w:t xml:space="preserve"> </w:t>
            </w:r>
            <w:r w:rsidRPr="00750D2C">
              <w:rPr>
                <w:rFonts w:eastAsia="Calibri"/>
              </w:rPr>
              <w:t>территории, за исключением случаев,</w:t>
            </w:r>
            <w:r>
              <w:rPr>
                <w:rFonts w:eastAsia="Calibri"/>
              </w:rPr>
              <w:t xml:space="preserve"> </w:t>
            </w:r>
            <w:r w:rsidRPr="00750D2C">
              <w:rPr>
                <w:rFonts w:eastAsia="Calibri"/>
              </w:rPr>
              <w:t>если</w:t>
            </w:r>
            <w:r>
              <w:rPr>
                <w:rFonts w:eastAsia="Calibri"/>
              </w:rPr>
              <w:t xml:space="preserve"> </w:t>
            </w:r>
            <w:r w:rsidRPr="00750D2C">
              <w:rPr>
                <w:rFonts w:eastAsia="Calibri"/>
              </w:rPr>
              <w:t>такой</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w:t>
            </w:r>
            <w:r>
              <w:rPr>
                <w:rFonts w:eastAsia="Calibri"/>
              </w:rPr>
              <w:t xml:space="preserve"> </w:t>
            </w:r>
            <w:r w:rsidRPr="00750D2C">
              <w:rPr>
                <w:rFonts w:eastAsia="Calibri"/>
              </w:rPr>
              <w:t>предназначен</w:t>
            </w:r>
            <w:r>
              <w:rPr>
                <w:rFonts w:eastAsia="Calibri"/>
              </w:rPr>
              <w:t xml:space="preserve"> </w:t>
            </w:r>
            <w:r w:rsidRPr="00750D2C">
              <w:rPr>
                <w:rFonts w:eastAsia="Calibri"/>
              </w:rPr>
              <w:t>для</w:t>
            </w:r>
            <w:r>
              <w:rPr>
                <w:rFonts w:eastAsia="Calibri"/>
              </w:rPr>
              <w:t xml:space="preserve"> </w:t>
            </w:r>
            <w:r w:rsidRPr="00750D2C">
              <w:rPr>
                <w:rFonts w:eastAsia="Calibri"/>
              </w:rPr>
              <w:t>размещения</w:t>
            </w:r>
            <w:r>
              <w:rPr>
                <w:rFonts w:eastAsia="Calibri"/>
              </w:rPr>
              <w:t xml:space="preserve"> </w:t>
            </w:r>
            <w:r w:rsidRPr="00750D2C">
              <w:rPr>
                <w:rFonts w:eastAsia="Calibri"/>
              </w:rPr>
              <w:t>объектов</w:t>
            </w:r>
            <w:r>
              <w:rPr>
                <w:rFonts w:eastAsia="Calibri"/>
              </w:rPr>
              <w:t xml:space="preserve"> </w:t>
            </w:r>
            <w:r w:rsidRPr="00750D2C">
              <w:rPr>
                <w:rFonts w:eastAsia="Calibri"/>
              </w:rPr>
              <w:t>федерального</w:t>
            </w:r>
            <w:r>
              <w:rPr>
                <w:rFonts w:eastAsia="Calibri"/>
              </w:rPr>
              <w:t xml:space="preserve"> </w:t>
            </w:r>
            <w:r w:rsidRPr="00750D2C">
              <w:rPr>
                <w:rFonts w:eastAsia="Calibri"/>
              </w:rPr>
              <w:t>значения,</w:t>
            </w:r>
            <w:r>
              <w:rPr>
                <w:rFonts w:eastAsia="Calibri"/>
              </w:rPr>
              <w:t xml:space="preserve"> </w:t>
            </w:r>
            <w:r w:rsidRPr="00750D2C">
              <w:rPr>
                <w:rFonts w:eastAsia="Calibri"/>
              </w:rPr>
              <w:t>объектов регионального значения или</w:t>
            </w:r>
            <w:r>
              <w:rPr>
                <w:rFonts w:eastAsia="Calibri"/>
              </w:rPr>
              <w:t xml:space="preserve"> </w:t>
            </w:r>
            <w:r w:rsidRPr="00750D2C">
              <w:rPr>
                <w:rFonts w:eastAsia="Calibri"/>
              </w:rPr>
              <w:t>объектов</w:t>
            </w:r>
            <w:r>
              <w:rPr>
                <w:rFonts w:eastAsia="Calibri"/>
              </w:rPr>
              <w:t xml:space="preserve"> </w:t>
            </w:r>
            <w:r w:rsidRPr="00750D2C">
              <w:rPr>
                <w:rFonts w:eastAsia="Calibri"/>
              </w:rPr>
              <w:t>местного</w:t>
            </w:r>
            <w:r>
              <w:rPr>
                <w:rFonts w:eastAsia="Calibri"/>
              </w:rPr>
              <w:t xml:space="preserve"> </w:t>
            </w:r>
            <w:r w:rsidRPr="00750D2C">
              <w:rPr>
                <w:rFonts w:eastAsia="Calibri"/>
              </w:rPr>
              <w:t>значения</w:t>
            </w:r>
            <w:proofErr w:type="gramEnd"/>
            <w:r>
              <w:rPr>
                <w:rFonts w:eastAsia="Calibri"/>
              </w:rPr>
              <w:t xml:space="preserve"> </w:t>
            </w:r>
            <w:r w:rsidRPr="00750D2C">
              <w:rPr>
                <w:rFonts w:eastAsia="Calibri"/>
              </w:rPr>
              <w:t>и</w:t>
            </w:r>
            <w:r>
              <w:rPr>
                <w:rFonts w:eastAsia="Calibri"/>
              </w:rPr>
              <w:t xml:space="preserve"> </w:t>
            </w:r>
            <w:r w:rsidRPr="00750D2C">
              <w:rPr>
                <w:rFonts w:eastAsia="Calibri"/>
              </w:rPr>
              <w:t>с</w:t>
            </w:r>
            <w:r>
              <w:rPr>
                <w:rFonts w:eastAsia="Calibri"/>
              </w:rPr>
              <w:t xml:space="preserve"> </w:t>
            </w:r>
            <w:r w:rsidRPr="00750D2C">
              <w:rPr>
                <w:rFonts w:eastAsia="Calibri"/>
              </w:rPr>
              <w:t>заявлением</w:t>
            </w:r>
            <w:r>
              <w:rPr>
                <w:rFonts w:eastAsia="Calibri"/>
              </w:rPr>
              <w:t xml:space="preserve"> </w:t>
            </w:r>
            <w:r w:rsidRPr="00750D2C">
              <w:rPr>
                <w:rFonts w:eastAsia="Calibri"/>
              </w:rPr>
              <w:t>обратилось</w:t>
            </w:r>
            <w:r>
              <w:rPr>
                <w:rFonts w:eastAsia="Calibri"/>
              </w:rPr>
              <w:t xml:space="preserve"> </w:t>
            </w:r>
            <w:r w:rsidRPr="00750D2C">
              <w:rPr>
                <w:rFonts w:eastAsia="Calibri"/>
              </w:rPr>
              <w:t>лицо,</w:t>
            </w:r>
            <w:r>
              <w:rPr>
                <w:rFonts w:eastAsia="Calibri"/>
              </w:rPr>
              <w:t xml:space="preserve"> </w:t>
            </w:r>
            <w:r w:rsidRPr="00750D2C">
              <w:rPr>
                <w:rFonts w:eastAsia="Calibri"/>
              </w:rPr>
              <w:t>уполномоченное</w:t>
            </w:r>
            <w:r>
              <w:rPr>
                <w:rFonts w:eastAsia="Calibri"/>
              </w:rPr>
              <w:t xml:space="preserve"> </w:t>
            </w:r>
            <w:r w:rsidRPr="00750D2C">
              <w:rPr>
                <w:rFonts w:eastAsia="Calibri"/>
              </w:rPr>
              <w:t>на</w:t>
            </w:r>
            <w:r>
              <w:rPr>
                <w:rFonts w:eastAsia="Calibri"/>
              </w:rPr>
              <w:t xml:space="preserve"> </w:t>
            </w:r>
            <w:r w:rsidRPr="00750D2C">
              <w:rPr>
                <w:rFonts w:eastAsia="Calibri"/>
              </w:rPr>
              <w:t>строительство</w:t>
            </w:r>
            <w:r>
              <w:rPr>
                <w:rFonts w:eastAsia="Calibri"/>
              </w:rPr>
              <w:t xml:space="preserve"> </w:t>
            </w:r>
            <w:r w:rsidRPr="00750D2C">
              <w:rPr>
                <w:rFonts w:eastAsia="Calibri"/>
              </w:rPr>
              <w:t>указанных объектов</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1965"/>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2.18.10</w:t>
            </w:r>
          </w:p>
        </w:tc>
        <w:tc>
          <w:tcPr>
            <w:tcW w:w="5732" w:type="dxa"/>
          </w:tcPr>
          <w:p w:rsidR="005F69E6" w:rsidRPr="00750D2C" w:rsidRDefault="005F69E6" w:rsidP="005F69E6">
            <w:pPr>
              <w:pStyle w:val="TableParagraph"/>
              <w:tabs>
                <w:tab w:val="left" w:pos="204"/>
                <w:tab w:val="left" w:pos="3174"/>
              </w:tabs>
              <w:adjustRightInd w:val="0"/>
              <w:ind w:left="62" w:right="44"/>
              <w:jc w:val="both"/>
              <w:rPr>
                <w:rFonts w:eastAsia="Calibri"/>
              </w:rPr>
            </w:pPr>
            <w:r w:rsidRPr="00750D2C">
              <w:rPr>
                <w:rFonts w:eastAsia="Calibri"/>
              </w:rPr>
              <w:t>Указанный</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w:t>
            </w:r>
            <w:r>
              <w:rPr>
                <w:rFonts w:eastAsia="Calibri"/>
              </w:rPr>
              <w:t xml:space="preserve"> образован и</w:t>
            </w:r>
            <w:r w:rsidRPr="00750D2C">
              <w:rPr>
                <w:rFonts w:eastAsia="Calibri"/>
              </w:rPr>
              <w:t>з</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в</w:t>
            </w:r>
            <w:r>
              <w:rPr>
                <w:rFonts w:eastAsia="Calibri"/>
              </w:rPr>
              <w:t xml:space="preserve"> </w:t>
            </w:r>
            <w:r w:rsidRPr="00750D2C">
              <w:rPr>
                <w:rFonts w:eastAsia="Calibri"/>
              </w:rPr>
              <w:t>отношении</w:t>
            </w:r>
            <w:r>
              <w:rPr>
                <w:rFonts w:eastAsia="Calibri"/>
              </w:rPr>
              <w:t xml:space="preserve"> </w:t>
            </w:r>
            <w:r w:rsidRPr="00750D2C">
              <w:rPr>
                <w:rFonts w:eastAsia="Calibri"/>
              </w:rPr>
              <w:t>которого</w:t>
            </w:r>
            <w:r>
              <w:rPr>
                <w:rFonts w:eastAsia="Calibri"/>
              </w:rPr>
              <w:t xml:space="preserve"> </w:t>
            </w:r>
            <w:r w:rsidRPr="00750D2C">
              <w:rPr>
                <w:rFonts w:eastAsia="Calibri"/>
              </w:rPr>
              <w:t>заключен</w:t>
            </w:r>
            <w:r>
              <w:rPr>
                <w:rFonts w:eastAsia="Calibri"/>
              </w:rPr>
              <w:t xml:space="preserve"> </w:t>
            </w:r>
            <w:r w:rsidRPr="00750D2C">
              <w:rPr>
                <w:rFonts w:eastAsia="Calibri"/>
              </w:rPr>
              <w:t>договор</w:t>
            </w:r>
            <w:r>
              <w:rPr>
                <w:rFonts w:eastAsia="Calibri"/>
              </w:rPr>
              <w:t xml:space="preserve"> </w:t>
            </w:r>
            <w:r w:rsidRPr="00750D2C">
              <w:rPr>
                <w:rFonts w:eastAsia="Calibri"/>
              </w:rPr>
              <w:t>о</w:t>
            </w:r>
            <w:r>
              <w:rPr>
                <w:rFonts w:eastAsia="Calibri"/>
              </w:rPr>
              <w:t xml:space="preserve"> </w:t>
            </w:r>
            <w:r w:rsidRPr="00750D2C">
              <w:rPr>
                <w:rFonts w:eastAsia="Calibri"/>
              </w:rPr>
              <w:t>комплексном</w:t>
            </w:r>
            <w:r>
              <w:rPr>
                <w:rFonts w:eastAsia="Calibri"/>
              </w:rPr>
              <w:t xml:space="preserve"> </w:t>
            </w:r>
            <w:r w:rsidRPr="00750D2C">
              <w:rPr>
                <w:rFonts w:eastAsia="Calibri"/>
              </w:rPr>
              <w:t>развитии территории, и в соответствии</w:t>
            </w:r>
            <w:r>
              <w:rPr>
                <w:rFonts w:eastAsia="Calibri"/>
              </w:rPr>
              <w:t xml:space="preserve"> </w:t>
            </w:r>
            <w:r w:rsidRPr="00750D2C">
              <w:rPr>
                <w:rFonts w:eastAsia="Calibri"/>
              </w:rPr>
              <w:t>с</w:t>
            </w:r>
            <w:r>
              <w:rPr>
                <w:rFonts w:eastAsia="Calibri"/>
              </w:rPr>
              <w:t xml:space="preserve"> </w:t>
            </w:r>
            <w:r w:rsidRPr="00750D2C">
              <w:rPr>
                <w:rFonts w:eastAsia="Calibri"/>
              </w:rPr>
              <w:t>утвержденной</w:t>
            </w:r>
            <w:r>
              <w:rPr>
                <w:rFonts w:eastAsia="Calibri"/>
              </w:rPr>
              <w:t xml:space="preserve"> </w:t>
            </w:r>
            <w:r w:rsidRPr="00750D2C">
              <w:rPr>
                <w:rFonts w:eastAsia="Calibri"/>
              </w:rPr>
              <w:t>документацией</w:t>
            </w:r>
            <w:r>
              <w:rPr>
                <w:rFonts w:eastAsia="Calibri"/>
              </w:rPr>
              <w:t xml:space="preserve"> </w:t>
            </w:r>
            <w:r w:rsidRPr="00750D2C">
              <w:rPr>
                <w:rFonts w:eastAsia="Calibri"/>
              </w:rPr>
              <w:t>по</w:t>
            </w:r>
            <w:r>
              <w:rPr>
                <w:rFonts w:eastAsia="Calibri"/>
              </w:rPr>
              <w:t xml:space="preserve"> </w:t>
            </w:r>
            <w:r w:rsidRPr="00750D2C">
              <w:rPr>
                <w:rFonts w:eastAsia="Calibri"/>
              </w:rPr>
              <w:t>планировке</w:t>
            </w:r>
            <w:r>
              <w:rPr>
                <w:rFonts w:eastAsia="Calibri"/>
              </w:rPr>
              <w:t xml:space="preserve"> </w:t>
            </w:r>
            <w:r w:rsidRPr="00750D2C">
              <w:rPr>
                <w:rFonts w:eastAsia="Calibri"/>
              </w:rPr>
              <w:t>территории</w:t>
            </w:r>
            <w:r>
              <w:rPr>
                <w:rFonts w:eastAsia="Calibri"/>
              </w:rPr>
              <w:t xml:space="preserve"> </w:t>
            </w:r>
            <w:r w:rsidRPr="00750D2C">
              <w:rPr>
                <w:rFonts w:eastAsia="Calibri"/>
              </w:rPr>
              <w:t>предназначен</w:t>
            </w:r>
            <w:r>
              <w:rPr>
                <w:rFonts w:eastAsia="Calibri"/>
              </w:rPr>
              <w:t xml:space="preserve"> </w:t>
            </w:r>
            <w:r w:rsidRPr="00750D2C">
              <w:rPr>
                <w:rFonts w:eastAsia="Calibri"/>
              </w:rPr>
              <w:t>для</w:t>
            </w:r>
            <w:r w:rsidRPr="00750D2C">
              <w:rPr>
                <w:rFonts w:eastAsia="Calibri"/>
              </w:rPr>
              <w:tab/>
              <w:t>размещения</w:t>
            </w:r>
            <w:r w:rsidRPr="00750D2C">
              <w:rPr>
                <w:rFonts w:eastAsia="Calibri"/>
              </w:rPr>
              <w:tab/>
              <w:t>объектов</w:t>
            </w:r>
            <w:r>
              <w:rPr>
                <w:rFonts w:eastAsia="Calibri"/>
              </w:rPr>
              <w:t xml:space="preserve"> </w:t>
            </w:r>
            <w:r w:rsidRPr="00750D2C">
              <w:rPr>
                <w:rFonts w:eastAsia="Calibri"/>
              </w:rPr>
              <w:t>федерального</w:t>
            </w:r>
            <w:r>
              <w:rPr>
                <w:rFonts w:eastAsia="Calibri"/>
              </w:rPr>
              <w:t xml:space="preserve"> </w:t>
            </w:r>
            <w:r w:rsidRPr="00750D2C">
              <w:rPr>
                <w:rFonts w:eastAsia="Calibri"/>
              </w:rPr>
              <w:t>значения,</w:t>
            </w:r>
            <w:r>
              <w:rPr>
                <w:rFonts w:eastAsia="Calibri"/>
              </w:rPr>
              <w:t xml:space="preserve"> </w:t>
            </w:r>
            <w:r w:rsidRPr="00750D2C">
              <w:rPr>
                <w:rFonts w:eastAsia="Calibri"/>
              </w:rPr>
              <w:t>объектов</w:t>
            </w:r>
            <w:r>
              <w:rPr>
                <w:rFonts w:eastAsia="Calibri"/>
              </w:rPr>
              <w:t xml:space="preserve"> </w:t>
            </w:r>
            <w:r w:rsidRPr="00750D2C">
              <w:rPr>
                <w:rFonts w:eastAsia="Calibri"/>
              </w:rPr>
              <w:t>регионального значения или объектов</w:t>
            </w:r>
            <w:r>
              <w:rPr>
                <w:rFonts w:eastAsia="Calibri"/>
              </w:rPr>
              <w:t xml:space="preserve"> </w:t>
            </w:r>
            <w:r w:rsidRPr="00750D2C">
              <w:rPr>
                <w:rFonts w:eastAsia="Calibri"/>
              </w:rPr>
              <w:t>местного</w:t>
            </w:r>
            <w:r>
              <w:rPr>
                <w:rFonts w:eastAsia="Calibri"/>
              </w:rPr>
              <w:t xml:space="preserve"> </w:t>
            </w:r>
            <w:r w:rsidRPr="00750D2C">
              <w:rPr>
                <w:rFonts w:eastAsia="Calibri"/>
              </w:rPr>
              <w:t>значения</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1128"/>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lastRenderedPageBreak/>
              <w:t>2.18.11</w:t>
            </w:r>
          </w:p>
        </w:tc>
        <w:tc>
          <w:tcPr>
            <w:tcW w:w="5732" w:type="dxa"/>
          </w:tcPr>
          <w:p w:rsidR="005F69E6" w:rsidRPr="00750D2C" w:rsidRDefault="005F69E6" w:rsidP="005F69E6">
            <w:pPr>
              <w:pStyle w:val="TableParagraph"/>
              <w:adjustRightInd w:val="0"/>
              <w:ind w:left="62" w:right="49"/>
              <w:jc w:val="both"/>
              <w:rPr>
                <w:rFonts w:eastAsia="Calibri"/>
              </w:rPr>
            </w:pPr>
            <w:r w:rsidRPr="00750D2C">
              <w:rPr>
                <w:rFonts w:eastAsia="Calibri"/>
              </w:rPr>
              <w:t>Указанный</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 является предметом аукциона,</w:t>
            </w:r>
            <w:r>
              <w:rPr>
                <w:rFonts w:eastAsia="Calibri"/>
              </w:rPr>
              <w:t xml:space="preserve"> </w:t>
            </w:r>
            <w:proofErr w:type="gramStart"/>
            <w:r w:rsidRPr="00750D2C">
              <w:rPr>
                <w:rFonts w:eastAsia="Calibri"/>
              </w:rPr>
              <w:t>извещение</w:t>
            </w:r>
            <w:proofErr w:type="gramEnd"/>
            <w:r>
              <w:rPr>
                <w:rFonts w:eastAsia="Calibri"/>
              </w:rPr>
              <w:t xml:space="preserve"> </w:t>
            </w:r>
            <w:r w:rsidRPr="00750D2C">
              <w:rPr>
                <w:rFonts w:eastAsia="Calibri"/>
              </w:rPr>
              <w:t>о</w:t>
            </w:r>
            <w:r>
              <w:rPr>
                <w:rFonts w:eastAsia="Calibri"/>
              </w:rPr>
              <w:t xml:space="preserve"> </w:t>
            </w:r>
            <w:r w:rsidRPr="00750D2C">
              <w:rPr>
                <w:rFonts w:eastAsia="Calibri"/>
              </w:rPr>
              <w:t>проведении</w:t>
            </w:r>
            <w:r>
              <w:rPr>
                <w:rFonts w:eastAsia="Calibri"/>
              </w:rPr>
              <w:t xml:space="preserve"> </w:t>
            </w:r>
            <w:r w:rsidRPr="00750D2C">
              <w:rPr>
                <w:rFonts w:eastAsia="Calibri"/>
              </w:rPr>
              <w:t>которого</w:t>
            </w:r>
            <w:r>
              <w:rPr>
                <w:rFonts w:eastAsia="Calibri"/>
              </w:rPr>
              <w:t xml:space="preserve"> </w:t>
            </w:r>
            <w:r w:rsidRPr="00750D2C">
              <w:rPr>
                <w:rFonts w:eastAsia="Calibri"/>
                <w:spacing w:val="-1"/>
              </w:rPr>
              <w:t>размещено</w:t>
            </w:r>
            <w:r>
              <w:rPr>
                <w:rFonts w:eastAsia="Calibri"/>
                <w:spacing w:val="-1"/>
              </w:rPr>
              <w:t xml:space="preserve"> </w:t>
            </w:r>
            <w:r w:rsidRPr="00750D2C">
              <w:rPr>
                <w:rFonts w:eastAsia="Calibri"/>
              </w:rPr>
              <w:t>в</w:t>
            </w:r>
            <w:r>
              <w:rPr>
                <w:rFonts w:eastAsia="Calibri"/>
              </w:rPr>
              <w:t xml:space="preserve"> </w:t>
            </w:r>
            <w:r w:rsidRPr="00750D2C">
              <w:rPr>
                <w:rFonts w:eastAsia="Calibri"/>
              </w:rPr>
              <w:t>соответствии</w:t>
            </w:r>
            <w:r>
              <w:rPr>
                <w:rFonts w:eastAsia="Calibri"/>
              </w:rPr>
              <w:t xml:space="preserve"> </w:t>
            </w:r>
            <w:r w:rsidRPr="00750D2C">
              <w:rPr>
                <w:rFonts w:eastAsia="Calibri"/>
              </w:rPr>
              <w:t>с</w:t>
            </w:r>
            <w:r>
              <w:rPr>
                <w:rFonts w:eastAsia="Calibri"/>
              </w:rPr>
              <w:t xml:space="preserve"> </w:t>
            </w:r>
            <w:r w:rsidRPr="00750D2C">
              <w:rPr>
                <w:rFonts w:eastAsia="Calibri"/>
              </w:rPr>
              <w:t>пунктом</w:t>
            </w:r>
            <w:r>
              <w:rPr>
                <w:rFonts w:eastAsia="Calibri"/>
              </w:rPr>
              <w:t xml:space="preserve"> </w:t>
            </w:r>
            <w:r w:rsidRPr="00750D2C">
              <w:rPr>
                <w:rFonts w:eastAsia="Calibri"/>
              </w:rPr>
              <w:t>19</w:t>
            </w:r>
            <w:r>
              <w:rPr>
                <w:rFonts w:eastAsia="Calibri"/>
              </w:rPr>
              <w:t xml:space="preserve"> </w:t>
            </w:r>
            <w:r w:rsidRPr="00750D2C">
              <w:rPr>
                <w:rFonts w:eastAsia="Calibri"/>
              </w:rPr>
              <w:t>статьи</w:t>
            </w:r>
            <w:r>
              <w:rPr>
                <w:rFonts w:eastAsia="Calibri"/>
              </w:rPr>
              <w:t xml:space="preserve"> </w:t>
            </w:r>
            <w:r w:rsidRPr="00750D2C">
              <w:rPr>
                <w:rFonts w:eastAsia="Calibri"/>
              </w:rPr>
              <w:t>39.11</w:t>
            </w:r>
            <w:r>
              <w:rPr>
                <w:rFonts w:eastAsia="Calibri"/>
              </w:rPr>
              <w:t xml:space="preserve"> </w:t>
            </w:r>
            <w:r w:rsidRPr="00750D2C">
              <w:rPr>
                <w:rFonts w:eastAsia="Calibri"/>
              </w:rPr>
              <w:t>Земельного</w:t>
            </w:r>
            <w:r>
              <w:rPr>
                <w:rFonts w:eastAsia="Calibri"/>
              </w:rPr>
              <w:t xml:space="preserve"> </w:t>
            </w:r>
            <w:r w:rsidRPr="00750D2C">
              <w:rPr>
                <w:rFonts w:eastAsia="Calibri"/>
              </w:rPr>
              <w:t>кодекса</w:t>
            </w:r>
            <w:r>
              <w:rPr>
                <w:rFonts w:eastAsia="Calibri"/>
              </w:rPr>
              <w:t xml:space="preserve"> </w:t>
            </w:r>
            <w:r w:rsidRPr="00750D2C">
              <w:rPr>
                <w:rFonts w:eastAsia="Calibri"/>
              </w:rPr>
              <w:t>Российской</w:t>
            </w:r>
            <w:r>
              <w:rPr>
                <w:rFonts w:eastAsia="Calibri"/>
              </w:rPr>
              <w:t xml:space="preserve"> </w:t>
            </w:r>
            <w:r w:rsidRPr="00750D2C">
              <w:rPr>
                <w:rFonts w:eastAsia="Calibri"/>
              </w:rPr>
              <w:t>Федерации</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2411"/>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2.18.12</w:t>
            </w:r>
          </w:p>
        </w:tc>
        <w:tc>
          <w:tcPr>
            <w:tcW w:w="5732" w:type="dxa"/>
          </w:tcPr>
          <w:p w:rsidR="005F69E6" w:rsidRPr="00750D2C" w:rsidRDefault="005F69E6" w:rsidP="005F69E6">
            <w:pPr>
              <w:pStyle w:val="TableParagraph"/>
              <w:adjustRightInd w:val="0"/>
              <w:ind w:left="62" w:right="52"/>
              <w:jc w:val="both"/>
              <w:rPr>
                <w:rFonts w:eastAsia="Calibri"/>
              </w:rPr>
            </w:pPr>
            <w:proofErr w:type="gramStart"/>
            <w:r w:rsidRPr="00750D2C">
              <w:rPr>
                <w:rFonts w:eastAsia="Calibri"/>
              </w:rPr>
              <w:t>В</w:t>
            </w:r>
            <w:r>
              <w:rPr>
                <w:rFonts w:eastAsia="Calibri"/>
              </w:rPr>
              <w:t xml:space="preserve"> </w:t>
            </w:r>
            <w:r w:rsidRPr="00750D2C">
              <w:rPr>
                <w:rFonts w:eastAsia="Calibri"/>
              </w:rPr>
              <w:t>отношении</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указанного</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поступило</w:t>
            </w:r>
            <w:r>
              <w:rPr>
                <w:rFonts w:eastAsia="Calibri"/>
              </w:rPr>
              <w:t xml:space="preserve"> </w:t>
            </w:r>
            <w:r w:rsidRPr="00750D2C">
              <w:rPr>
                <w:rFonts w:eastAsia="Calibri"/>
              </w:rPr>
              <w:t>предусмотренное</w:t>
            </w:r>
            <w:r>
              <w:rPr>
                <w:rFonts w:eastAsia="Calibri"/>
              </w:rPr>
              <w:t xml:space="preserve"> </w:t>
            </w:r>
            <w:r w:rsidRPr="00750D2C">
              <w:rPr>
                <w:rFonts w:eastAsia="Calibri"/>
              </w:rPr>
              <w:t>подпунктом</w:t>
            </w:r>
            <w:r>
              <w:rPr>
                <w:rFonts w:eastAsia="Calibri"/>
              </w:rPr>
              <w:t xml:space="preserve"> </w:t>
            </w:r>
            <w:r w:rsidRPr="00750D2C">
              <w:rPr>
                <w:rFonts w:eastAsia="Calibri"/>
              </w:rPr>
              <w:t>6</w:t>
            </w:r>
            <w:r>
              <w:rPr>
                <w:rFonts w:eastAsia="Calibri"/>
              </w:rPr>
              <w:t xml:space="preserve"> </w:t>
            </w:r>
            <w:r w:rsidRPr="00750D2C">
              <w:rPr>
                <w:rFonts w:eastAsia="Calibri"/>
              </w:rPr>
              <w:t>пункта</w:t>
            </w:r>
            <w:r>
              <w:rPr>
                <w:rFonts w:eastAsia="Calibri"/>
              </w:rPr>
              <w:t xml:space="preserve"> </w:t>
            </w:r>
            <w:r w:rsidRPr="00750D2C">
              <w:rPr>
                <w:rFonts w:eastAsia="Calibri"/>
              </w:rPr>
              <w:t>4</w:t>
            </w:r>
            <w:r>
              <w:rPr>
                <w:rFonts w:eastAsia="Calibri"/>
              </w:rPr>
              <w:t xml:space="preserve"> </w:t>
            </w:r>
            <w:r w:rsidRPr="00750D2C">
              <w:rPr>
                <w:rFonts w:eastAsia="Calibri"/>
              </w:rPr>
              <w:t>статьи</w:t>
            </w:r>
            <w:r>
              <w:rPr>
                <w:rFonts w:eastAsia="Calibri"/>
              </w:rPr>
              <w:t xml:space="preserve"> </w:t>
            </w:r>
            <w:r w:rsidRPr="00750D2C">
              <w:rPr>
                <w:rFonts w:eastAsia="Calibri"/>
              </w:rPr>
              <w:t>39.11</w:t>
            </w:r>
            <w:r>
              <w:rPr>
                <w:rFonts w:eastAsia="Calibri"/>
              </w:rPr>
              <w:t xml:space="preserve"> </w:t>
            </w:r>
            <w:r w:rsidRPr="00750D2C">
              <w:rPr>
                <w:rFonts w:eastAsia="Calibri"/>
              </w:rPr>
              <w:t>Земельного</w:t>
            </w:r>
            <w:r>
              <w:rPr>
                <w:rFonts w:eastAsia="Calibri"/>
              </w:rPr>
              <w:t xml:space="preserve"> </w:t>
            </w:r>
            <w:r w:rsidRPr="00750D2C">
              <w:rPr>
                <w:rFonts w:eastAsia="Calibri"/>
              </w:rPr>
              <w:t>кодекса</w:t>
            </w:r>
            <w:r>
              <w:rPr>
                <w:rFonts w:eastAsia="Calibri"/>
              </w:rPr>
              <w:t xml:space="preserve"> </w:t>
            </w:r>
            <w:r w:rsidRPr="00750D2C">
              <w:rPr>
                <w:rFonts w:eastAsia="Calibri"/>
              </w:rPr>
              <w:t>Российской</w:t>
            </w:r>
            <w:r>
              <w:rPr>
                <w:rFonts w:eastAsia="Calibri"/>
              </w:rPr>
              <w:t xml:space="preserve"> </w:t>
            </w:r>
            <w:r w:rsidRPr="00750D2C">
              <w:rPr>
                <w:rFonts w:eastAsia="Calibri"/>
              </w:rPr>
              <w:t>Федерации</w:t>
            </w:r>
            <w:r>
              <w:rPr>
                <w:rFonts w:eastAsia="Calibri"/>
              </w:rPr>
              <w:t xml:space="preserve"> </w:t>
            </w:r>
            <w:r w:rsidRPr="00750D2C">
              <w:rPr>
                <w:rFonts w:eastAsia="Calibri"/>
              </w:rPr>
              <w:t>заявление</w:t>
            </w:r>
            <w:r>
              <w:rPr>
                <w:rFonts w:eastAsia="Calibri"/>
              </w:rPr>
              <w:t xml:space="preserve"> </w:t>
            </w:r>
            <w:r w:rsidRPr="00750D2C">
              <w:rPr>
                <w:rFonts w:eastAsia="Calibri"/>
              </w:rPr>
              <w:t>о</w:t>
            </w:r>
            <w:r>
              <w:rPr>
                <w:rFonts w:eastAsia="Calibri"/>
              </w:rPr>
              <w:t xml:space="preserve"> </w:t>
            </w:r>
            <w:r w:rsidRPr="00750D2C">
              <w:rPr>
                <w:rFonts w:eastAsia="Calibri"/>
              </w:rPr>
              <w:t>проведении аукциона по его продаже</w:t>
            </w:r>
            <w:r>
              <w:rPr>
                <w:rFonts w:eastAsia="Calibri"/>
              </w:rPr>
              <w:t xml:space="preserve"> </w:t>
            </w:r>
            <w:r w:rsidRPr="00750D2C">
              <w:rPr>
                <w:rFonts w:eastAsia="Calibri"/>
              </w:rPr>
              <w:t>или</w:t>
            </w:r>
            <w:r>
              <w:rPr>
                <w:rFonts w:eastAsia="Calibri"/>
              </w:rPr>
              <w:t xml:space="preserve"> </w:t>
            </w:r>
            <w:r w:rsidRPr="00750D2C">
              <w:rPr>
                <w:rFonts w:eastAsia="Calibri"/>
              </w:rPr>
              <w:t>аукциона</w:t>
            </w:r>
            <w:r>
              <w:rPr>
                <w:rFonts w:eastAsia="Calibri"/>
              </w:rPr>
              <w:t xml:space="preserve"> </w:t>
            </w:r>
            <w:r w:rsidRPr="00750D2C">
              <w:rPr>
                <w:rFonts w:eastAsia="Calibri"/>
              </w:rPr>
              <w:t>на</w:t>
            </w:r>
            <w:r>
              <w:rPr>
                <w:rFonts w:eastAsia="Calibri"/>
              </w:rPr>
              <w:t xml:space="preserve"> </w:t>
            </w:r>
            <w:r w:rsidRPr="00750D2C">
              <w:rPr>
                <w:rFonts w:eastAsia="Calibri"/>
              </w:rPr>
              <w:t>право</w:t>
            </w:r>
            <w:r>
              <w:rPr>
                <w:rFonts w:eastAsia="Calibri"/>
              </w:rPr>
              <w:t xml:space="preserve"> </w:t>
            </w:r>
            <w:r w:rsidRPr="00750D2C">
              <w:rPr>
                <w:rFonts w:eastAsia="Calibri"/>
              </w:rPr>
              <w:t>заключения</w:t>
            </w:r>
            <w:r>
              <w:rPr>
                <w:rFonts w:eastAsia="Calibri"/>
              </w:rPr>
              <w:t xml:space="preserve"> </w:t>
            </w:r>
            <w:r w:rsidRPr="00750D2C">
              <w:rPr>
                <w:rFonts w:eastAsia="Calibri"/>
              </w:rPr>
              <w:t>договора</w:t>
            </w:r>
            <w:r>
              <w:rPr>
                <w:rFonts w:eastAsia="Calibri"/>
              </w:rPr>
              <w:t xml:space="preserve"> </w:t>
            </w:r>
            <w:r w:rsidRPr="00750D2C">
              <w:rPr>
                <w:rFonts w:eastAsia="Calibri"/>
              </w:rPr>
              <w:t>его</w:t>
            </w:r>
            <w:r>
              <w:rPr>
                <w:rFonts w:eastAsia="Calibri"/>
              </w:rPr>
              <w:t xml:space="preserve"> </w:t>
            </w:r>
            <w:r w:rsidRPr="00750D2C">
              <w:rPr>
                <w:rFonts w:eastAsia="Calibri"/>
              </w:rPr>
              <w:t>аренды</w:t>
            </w:r>
            <w:r>
              <w:rPr>
                <w:rFonts w:eastAsia="Calibri"/>
              </w:rPr>
              <w:t xml:space="preserve"> </w:t>
            </w:r>
            <w:r w:rsidRPr="00750D2C">
              <w:rPr>
                <w:rFonts w:eastAsia="Calibri"/>
              </w:rPr>
              <w:t>при</w:t>
            </w:r>
            <w:r>
              <w:rPr>
                <w:rFonts w:eastAsia="Calibri"/>
              </w:rPr>
              <w:t xml:space="preserve"> </w:t>
            </w:r>
            <w:r w:rsidRPr="00750D2C">
              <w:rPr>
                <w:rFonts w:eastAsia="Calibri"/>
              </w:rPr>
              <w:t>условии,</w:t>
            </w:r>
            <w:r>
              <w:rPr>
                <w:rFonts w:eastAsia="Calibri"/>
              </w:rPr>
              <w:t xml:space="preserve"> </w:t>
            </w:r>
            <w:r w:rsidRPr="00750D2C">
              <w:rPr>
                <w:rFonts w:eastAsia="Calibri"/>
              </w:rPr>
              <w:t>что</w:t>
            </w:r>
            <w:r>
              <w:rPr>
                <w:rFonts w:eastAsia="Calibri"/>
              </w:rPr>
              <w:t xml:space="preserve"> </w:t>
            </w:r>
            <w:r w:rsidRPr="00750D2C">
              <w:rPr>
                <w:rFonts w:eastAsia="Calibri"/>
              </w:rPr>
              <w:t>такой земельный участок образован в</w:t>
            </w:r>
            <w:r>
              <w:rPr>
                <w:rFonts w:eastAsia="Calibri"/>
              </w:rPr>
              <w:t xml:space="preserve"> </w:t>
            </w:r>
            <w:r w:rsidRPr="00750D2C">
              <w:rPr>
                <w:rFonts w:eastAsia="Calibri"/>
              </w:rPr>
              <w:t>соответствии с подпунктом 4 пункта 4</w:t>
            </w:r>
            <w:r>
              <w:rPr>
                <w:rFonts w:eastAsia="Calibri"/>
              </w:rPr>
              <w:t xml:space="preserve"> </w:t>
            </w:r>
            <w:r w:rsidRPr="00750D2C">
              <w:rPr>
                <w:rFonts w:eastAsia="Calibri"/>
              </w:rPr>
              <w:t>статьи</w:t>
            </w:r>
            <w:r>
              <w:rPr>
                <w:rFonts w:eastAsia="Calibri"/>
              </w:rPr>
              <w:t xml:space="preserve"> </w:t>
            </w:r>
            <w:r w:rsidRPr="00750D2C">
              <w:rPr>
                <w:rFonts w:eastAsia="Calibri"/>
              </w:rPr>
              <w:t>39.11</w:t>
            </w:r>
            <w:r>
              <w:rPr>
                <w:rFonts w:eastAsia="Calibri"/>
              </w:rPr>
              <w:t xml:space="preserve"> </w:t>
            </w:r>
            <w:r w:rsidRPr="00750D2C">
              <w:rPr>
                <w:rFonts w:eastAsia="Calibri"/>
              </w:rPr>
              <w:t>Земельного</w:t>
            </w:r>
            <w:r>
              <w:rPr>
                <w:rFonts w:eastAsia="Calibri"/>
              </w:rPr>
              <w:t xml:space="preserve"> </w:t>
            </w:r>
            <w:r w:rsidRPr="00750D2C">
              <w:rPr>
                <w:rFonts w:eastAsia="Calibri"/>
              </w:rPr>
              <w:t>кодекса</w:t>
            </w:r>
            <w:r>
              <w:rPr>
                <w:rFonts w:eastAsia="Calibri"/>
              </w:rPr>
              <w:t xml:space="preserve"> </w:t>
            </w:r>
            <w:r w:rsidRPr="00750D2C">
              <w:rPr>
                <w:rFonts w:eastAsia="Calibri"/>
              </w:rPr>
              <w:t>Российской</w:t>
            </w:r>
            <w:r w:rsidRPr="00750D2C">
              <w:rPr>
                <w:rFonts w:eastAsia="Calibri"/>
              </w:rPr>
              <w:tab/>
            </w:r>
            <w:r w:rsidRPr="00750D2C">
              <w:rPr>
                <w:rFonts w:eastAsia="Calibri"/>
              </w:rPr>
              <w:tab/>
              <w:t>Федерации</w:t>
            </w:r>
            <w:r>
              <w:rPr>
                <w:rFonts w:eastAsia="Calibri"/>
              </w:rPr>
              <w:t xml:space="preserve"> и </w:t>
            </w:r>
            <w:r w:rsidRPr="00750D2C">
              <w:rPr>
                <w:rFonts w:eastAsia="Calibri"/>
              </w:rPr>
              <w:t>уполномоченным органом не принято</w:t>
            </w:r>
            <w:r>
              <w:rPr>
                <w:rFonts w:eastAsia="Calibri"/>
              </w:rPr>
              <w:t xml:space="preserve"> </w:t>
            </w:r>
            <w:r w:rsidRPr="00750D2C">
              <w:rPr>
                <w:rFonts w:eastAsia="Calibri"/>
              </w:rPr>
              <w:t>решение</w:t>
            </w:r>
            <w:proofErr w:type="gramEnd"/>
            <w:r w:rsidRPr="00750D2C">
              <w:rPr>
                <w:rFonts w:eastAsia="Calibri"/>
              </w:rPr>
              <w:t xml:space="preserve"> об отказе в проведении этого</w:t>
            </w:r>
            <w:r>
              <w:rPr>
                <w:rFonts w:eastAsia="Calibri"/>
              </w:rPr>
              <w:t xml:space="preserve"> </w:t>
            </w:r>
            <w:r w:rsidRPr="00750D2C">
              <w:rPr>
                <w:rFonts w:eastAsia="Calibri"/>
              </w:rPr>
              <w:t>аукциона</w:t>
            </w:r>
            <w:r w:rsidRPr="00750D2C">
              <w:rPr>
                <w:rFonts w:eastAsia="Calibri"/>
              </w:rPr>
              <w:tab/>
              <w:t>по</w:t>
            </w:r>
            <w:r>
              <w:rPr>
                <w:rFonts w:eastAsia="Calibri"/>
              </w:rPr>
              <w:t xml:space="preserve"> </w:t>
            </w:r>
            <w:r w:rsidRPr="00750D2C">
              <w:rPr>
                <w:rFonts w:eastAsia="Calibri"/>
              </w:rPr>
              <w:t>основаниям,</w:t>
            </w:r>
            <w:r>
              <w:rPr>
                <w:rFonts w:eastAsia="Calibri"/>
              </w:rPr>
              <w:t xml:space="preserve"> </w:t>
            </w:r>
            <w:r w:rsidRPr="00750D2C">
              <w:rPr>
                <w:rFonts w:eastAsia="Calibri"/>
              </w:rPr>
              <w:t>предусмотренным</w:t>
            </w:r>
            <w:r>
              <w:rPr>
                <w:rFonts w:eastAsia="Calibri"/>
              </w:rPr>
              <w:t xml:space="preserve"> </w:t>
            </w:r>
            <w:r w:rsidRPr="00750D2C">
              <w:rPr>
                <w:rFonts w:eastAsia="Calibri"/>
              </w:rPr>
              <w:t>пунктом</w:t>
            </w:r>
            <w:r>
              <w:rPr>
                <w:rFonts w:eastAsia="Calibri"/>
              </w:rPr>
              <w:t xml:space="preserve"> </w:t>
            </w:r>
            <w:r w:rsidRPr="00750D2C">
              <w:rPr>
                <w:rFonts w:eastAsia="Calibri"/>
              </w:rPr>
              <w:t>8</w:t>
            </w:r>
            <w:r>
              <w:rPr>
                <w:rFonts w:eastAsia="Calibri"/>
              </w:rPr>
              <w:t xml:space="preserve"> </w:t>
            </w:r>
            <w:r w:rsidRPr="00750D2C">
              <w:rPr>
                <w:rFonts w:eastAsia="Calibri"/>
              </w:rPr>
              <w:t>статьи</w:t>
            </w:r>
            <w:r>
              <w:rPr>
                <w:rFonts w:eastAsia="Calibri"/>
              </w:rPr>
              <w:t xml:space="preserve"> </w:t>
            </w:r>
            <w:r w:rsidRPr="00750D2C">
              <w:rPr>
                <w:rFonts w:eastAsia="Calibri"/>
              </w:rPr>
              <w:t>39.11 Земельного</w:t>
            </w:r>
            <w:r>
              <w:rPr>
                <w:rFonts w:eastAsia="Calibri"/>
              </w:rPr>
              <w:t xml:space="preserve"> </w:t>
            </w:r>
            <w:r w:rsidRPr="00750D2C">
              <w:rPr>
                <w:rFonts w:eastAsia="Calibri"/>
              </w:rPr>
              <w:t>кодекса</w:t>
            </w:r>
            <w:r>
              <w:rPr>
                <w:rFonts w:eastAsia="Calibri"/>
              </w:rPr>
              <w:t xml:space="preserve"> </w:t>
            </w:r>
            <w:r w:rsidRPr="00750D2C">
              <w:rPr>
                <w:rFonts w:eastAsia="Calibri"/>
              </w:rPr>
              <w:t>Российской</w:t>
            </w:r>
            <w:r>
              <w:rPr>
                <w:rFonts w:eastAsia="Calibri"/>
              </w:rPr>
              <w:t xml:space="preserve"> </w:t>
            </w:r>
            <w:r w:rsidRPr="00750D2C">
              <w:rPr>
                <w:rFonts w:eastAsia="Calibri"/>
              </w:rPr>
              <w:t>Федерации</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2038"/>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2.18.13</w:t>
            </w:r>
          </w:p>
        </w:tc>
        <w:tc>
          <w:tcPr>
            <w:tcW w:w="5732" w:type="dxa"/>
          </w:tcPr>
          <w:p w:rsidR="005F69E6" w:rsidRPr="00750D2C" w:rsidRDefault="005F69E6" w:rsidP="005F69E6">
            <w:pPr>
              <w:pStyle w:val="TableParagraph"/>
              <w:tabs>
                <w:tab w:val="left" w:pos="2041"/>
                <w:tab w:val="left" w:pos="2694"/>
                <w:tab w:val="left" w:pos="3981"/>
              </w:tabs>
              <w:adjustRightInd w:val="0"/>
              <w:ind w:left="62" w:right="48"/>
              <w:jc w:val="both"/>
              <w:rPr>
                <w:rFonts w:eastAsia="Calibri"/>
              </w:rPr>
            </w:pPr>
            <w:r w:rsidRPr="00750D2C">
              <w:rPr>
                <w:rFonts w:eastAsia="Calibri"/>
              </w:rPr>
              <w:t>В</w:t>
            </w:r>
            <w:r>
              <w:rPr>
                <w:rFonts w:eastAsia="Calibri"/>
              </w:rPr>
              <w:t xml:space="preserve"> </w:t>
            </w:r>
            <w:r w:rsidRPr="00750D2C">
              <w:rPr>
                <w:rFonts w:eastAsia="Calibri"/>
              </w:rPr>
              <w:t>отношении</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указанного в заявлении, опубликовано</w:t>
            </w:r>
            <w:r>
              <w:rPr>
                <w:rFonts w:eastAsia="Calibri"/>
              </w:rPr>
              <w:t xml:space="preserve"> </w:t>
            </w:r>
            <w:r w:rsidRPr="00750D2C">
              <w:rPr>
                <w:rFonts w:eastAsia="Calibri"/>
              </w:rPr>
              <w:t>и</w:t>
            </w:r>
            <w:r>
              <w:rPr>
                <w:rFonts w:eastAsia="Calibri"/>
              </w:rPr>
              <w:t xml:space="preserve"> </w:t>
            </w:r>
            <w:r w:rsidRPr="00750D2C">
              <w:rPr>
                <w:rFonts w:eastAsia="Calibri"/>
              </w:rPr>
              <w:t>размещено</w:t>
            </w:r>
            <w:r>
              <w:rPr>
                <w:rFonts w:eastAsia="Calibri"/>
              </w:rPr>
              <w:t xml:space="preserve"> </w:t>
            </w:r>
            <w:r w:rsidRPr="00750D2C">
              <w:rPr>
                <w:rFonts w:eastAsia="Calibri"/>
              </w:rPr>
              <w:t>в</w:t>
            </w:r>
            <w:r>
              <w:rPr>
                <w:rFonts w:eastAsia="Calibri"/>
              </w:rPr>
              <w:t xml:space="preserve"> </w:t>
            </w:r>
            <w:r w:rsidRPr="00750D2C">
              <w:rPr>
                <w:rFonts w:eastAsia="Calibri"/>
              </w:rPr>
              <w:t>соответствии</w:t>
            </w:r>
            <w:r>
              <w:rPr>
                <w:rFonts w:eastAsia="Calibri"/>
              </w:rPr>
              <w:t xml:space="preserve"> </w:t>
            </w:r>
            <w:r w:rsidRPr="00750D2C">
              <w:rPr>
                <w:rFonts w:eastAsia="Calibri"/>
              </w:rPr>
              <w:t>с</w:t>
            </w:r>
            <w:r>
              <w:rPr>
                <w:rFonts w:eastAsia="Calibri"/>
              </w:rPr>
              <w:t xml:space="preserve"> </w:t>
            </w:r>
            <w:r w:rsidRPr="00750D2C">
              <w:rPr>
                <w:rFonts w:eastAsia="Calibri"/>
              </w:rPr>
              <w:t>подпунктом</w:t>
            </w:r>
            <w:r>
              <w:rPr>
                <w:rFonts w:eastAsia="Calibri"/>
              </w:rPr>
              <w:t xml:space="preserve"> </w:t>
            </w:r>
            <w:r w:rsidRPr="00750D2C">
              <w:rPr>
                <w:rFonts w:eastAsia="Calibri"/>
              </w:rPr>
              <w:t>1</w:t>
            </w:r>
            <w:r>
              <w:rPr>
                <w:rFonts w:eastAsia="Calibri"/>
              </w:rPr>
              <w:t xml:space="preserve"> </w:t>
            </w:r>
            <w:r w:rsidRPr="00750D2C">
              <w:rPr>
                <w:rFonts w:eastAsia="Calibri"/>
              </w:rPr>
              <w:t>пункта</w:t>
            </w:r>
            <w:r>
              <w:rPr>
                <w:rFonts w:eastAsia="Calibri"/>
              </w:rPr>
              <w:t xml:space="preserve"> </w:t>
            </w:r>
            <w:r w:rsidRPr="00750D2C">
              <w:rPr>
                <w:rFonts w:eastAsia="Calibri"/>
              </w:rPr>
              <w:t>1</w:t>
            </w:r>
            <w:r>
              <w:rPr>
                <w:rFonts w:eastAsia="Calibri"/>
              </w:rPr>
              <w:t xml:space="preserve"> </w:t>
            </w:r>
            <w:r w:rsidRPr="00750D2C">
              <w:rPr>
                <w:rFonts w:eastAsia="Calibri"/>
              </w:rPr>
              <w:t>статьи</w:t>
            </w:r>
            <w:r>
              <w:rPr>
                <w:rFonts w:eastAsia="Calibri"/>
              </w:rPr>
              <w:t xml:space="preserve"> </w:t>
            </w:r>
            <w:r w:rsidRPr="00750D2C">
              <w:rPr>
                <w:rFonts w:eastAsia="Calibri"/>
              </w:rPr>
              <w:t>39.18</w:t>
            </w:r>
            <w:r>
              <w:rPr>
                <w:rFonts w:eastAsia="Calibri"/>
              </w:rPr>
              <w:t xml:space="preserve"> </w:t>
            </w:r>
            <w:r w:rsidRPr="00750D2C">
              <w:rPr>
                <w:rFonts w:eastAsia="Calibri"/>
              </w:rPr>
              <w:t>Земельного</w:t>
            </w:r>
            <w:r>
              <w:rPr>
                <w:rFonts w:eastAsia="Calibri"/>
              </w:rPr>
              <w:t xml:space="preserve"> </w:t>
            </w:r>
            <w:r w:rsidRPr="00750D2C">
              <w:rPr>
                <w:rFonts w:eastAsia="Calibri"/>
              </w:rPr>
              <w:t>кодекса</w:t>
            </w:r>
            <w:r>
              <w:rPr>
                <w:rFonts w:eastAsia="Calibri"/>
              </w:rPr>
              <w:t xml:space="preserve"> </w:t>
            </w:r>
            <w:r w:rsidRPr="00750D2C">
              <w:rPr>
                <w:rFonts w:eastAsia="Calibri"/>
              </w:rPr>
              <w:t>Российской</w:t>
            </w:r>
            <w:r>
              <w:rPr>
                <w:rFonts w:eastAsia="Calibri"/>
              </w:rPr>
              <w:t xml:space="preserve"> Федерации </w:t>
            </w:r>
            <w:r w:rsidRPr="00750D2C">
              <w:rPr>
                <w:rFonts w:eastAsia="Calibri"/>
              </w:rPr>
              <w:t>извещение</w:t>
            </w:r>
            <w:r w:rsidRPr="00750D2C">
              <w:rPr>
                <w:rFonts w:eastAsia="Calibri"/>
              </w:rPr>
              <w:tab/>
            </w:r>
            <w:r w:rsidRPr="00750D2C">
              <w:rPr>
                <w:rFonts w:eastAsia="Calibri"/>
                <w:spacing w:val="-1"/>
              </w:rPr>
              <w:t>о</w:t>
            </w:r>
            <w:r>
              <w:rPr>
                <w:rFonts w:eastAsia="Calibri"/>
                <w:spacing w:val="-1"/>
              </w:rPr>
              <w:t xml:space="preserve"> </w:t>
            </w:r>
            <w:r w:rsidRPr="00750D2C">
              <w:rPr>
                <w:rFonts w:eastAsia="Calibri"/>
              </w:rPr>
              <w:t>предоставлении</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для</w:t>
            </w:r>
            <w:r>
              <w:rPr>
                <w:rFonts w:eastAsia="Calibri"/>
              </w:rPr>
              <w:t xml:space="preserve"> </w:t>
            </w:r>
            <w:r w:rsidRPr="00750D2C">
              <w:rPr>
                <w:rFonts w:eastAsia="Calibri"/>
              </w:rPr>
              <w:t>индивидуального</w:t>
            </w:r>
            <w:r>
              <w:rPr>
                <w:rFonts w:eastAsia="Calibri"/>
              </w:rPr>
              <w:t xml:space="preserve"> </w:t>
            </w:r>
            <w:r w:rsidRPr="00750D2C">
              <w:rPr>
                <w:rFonts w:eastAsia="Calibri"/>
              </w:rPr>
              <w:t>жилищного</w:t>
            </w:r>
            <w:r>
              <w:rPr>
                <w:rFonts w:eastAsia="Calibri"/>
              </w:rPr>
              <w:t xml:space="preserve"> </w:t>
            </w:r>
            <w:r w:rsidRPr="00750D2C">
              <w:rPr>
                <w:rFonts w:eastAsia="Calibri"/>
              </w:rPr>
              <w:t>строительства,</w:t>
            </w:r>
            <w:r>
              <w:rPr>
                <w:rFonts w:eastAsia="Calibri"/>
              </w:rPr>
              <w:t xml:space="preserve"> </w:t>
            </w:r>
            <w:r w:rsidRPr="00750D2C">
              <w:rPr>
                <w:rFonts w:eastAsia="Calibri"/>
              </w:rPr>
              <w:t>ведения</w:t>
            </w:r>
            <w:r>
              <w:rPr>
                <w:rFonts w:eastAsia="Calibri"/>
              </w:rPr>
              <w:t xml:space="preserve"> </w:t>
            </w:r>
            <w:r w:rsidRPr="00750D2C">
              <w:rPr>
                <w:rFonts w:eastAsia="Calibri"/>
              </w:rPr>
              <w:t>личного</w:t>
            </w:r>
            <w:r>
              <w:rPr>
                <w:rFonts w:eastAsia="Calibri"/>
              </w:rPr>
              <w:t xml:space="preserve"> </w:t>
            </w:r>
            <w:r w:rsidRPr="00750D2C">
              <w:rPr>
                <w:rFonts w:eastAsia="Calibri"/>
              </w:rPr>
              <w:t>подсобного</w:t>
            </w:r>
            <w:r>
              <w:rPr>
                <w:rFonts w:eastAsia="Calibri"/>
              </w:rPr>
              <w:t xml:space="preserve"> </w:t>
            </w:r>
            <w:r w:rsidRPr="00750D2C">
              <w:rPr>
                <w:rFonts w:eastAsia="Calibri"/>
              </w:rPr>
              <w:t>хозяйства,</w:t>
            </w:r>
            <w:r>
              <w:rPr>
                <w:rFonts w:eastAsia="Calibri"/>
              </w:rPr>
              <w:t xml:space="preserve"> </w:t>
            </w:r>
            <w:r w:rsidRPr="00750D2C">
              <w:rPr>
                <w:rFonts w:eastAsia="Calibri"/>
              </w:rPr>
              <w:t>садоводства</w:t>
            </w:r>
            <w:r>
              <w:rPr>
                <w:rFonts w:eastAsia="Calibri"/>
              </w:rPr>
              <w:t xml:space="preserve"> </w:t>
            </w:r>
            <w:r w:rsidRPr="00750D2C">
              <w:rPr>
                <w:rFonts w:eastAsia="Calibri"/>
              </w:rPr>
              <w:t>или</w:t>
            </w:r>
            <w:r>
              <w:rPr>
                <w:rFonts w:eastAsia="Calibri"/>
              </w:rPr>
              <w:t xml:space="preserve"> осуществления</w:t>
            </w:r>
            <w:r>
              <w:rPr>
                <w:rFonts w:eastAsia="Calibri"/>
              </w:rPr>
              <w:tab/>
            </w:r>
            <w:r w:rsidRPr="00750D2C">
              <w:rPr>
                <w:rFonts w:eastAsia="Calibri"/>
              </w:rPr>
              <w:t>крестьянским</w:t>
            </w:r>
            <w:r>
              <w:rPr>
                <w:rFonts w:eastAsia="Calibri"/>
              </w:rPr>
              <w:t xml:space="preserve"> </w:t>
            </w:r>
            <w:r w:rsidRPr="00750D2C">
              <w:rPr>
                <w:rFonts w:eastAsia="Calibri"/>
              </w:rPr>
              <w:t>(фермерским)</w:t>
            </w:r>
            <w:r>
              <w:rPr>
                <w:rFonts w:eastAsia="Calibri"/>
              </w:rPr>
              <w:t xml:space="preserve"> </w:t>
            </w:r>
            <w:r w:rsidRPr="00750D2C">
              <w:rPr>
                <w:rFonts w:eastAsia="Calibri"/>
              </w:rPr>
              <w:t>хозяйством</w:t>
            </w:r>
            <w:r>
              <w:rPr>
                <w:rFonts w:eastAsia="Calibri"/>
              </w:rPr>
              <w:t xml:space="preserve"> </w:t>
            </w:r>
            <w:r w:rsidRPr="00750D2C">
              <w:rPr>
                <w:rFonts w:eastAsia="Calibri"/>
              </w:rPr>
              <w:t>его</w:t>
            </w:r>
            <w:r>
              <w:rPr>
                <w:rFonts w:eastAsia="Calibri"/>
              </w:rPr>
              <w:t xml:space="preserve"> </w:t>
            </w:r>
            <w:r w:rsidRPr="00750D2C">
              <w:rPr>
                <w:rFonts w:eastAsia="Calibri"/>
              </w:rPr>
              <w:t>деятельности</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1691"/>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2.18.14</w:t>
            </w:r>
          </w:p>
        </w:tc>
        <w:tc>
          <w:tcPr>
            <w:tcW w:w="5732" w:type="dxa"/>
          </w:tcPr>
          <w:p w:rsidR="005F69E6" w:rsidRPr="00750D2C" w:rsidRDefault="005F69E6" w:rsidP="005F69E6">
            <w:pPr>
              <w:pStyle w:val="TableParagraph"/>
              <w:tabs>
                <w:tab w:val="left" w:pos="2593"/>
              </w:tabs>
              <w:adjustRightInd w:val="0"/>
              <w:ind w:left="62" w:right="46"/>
              <w:jc w:val="both"/>
              <w:rPr>
                <w:rFonts w:eastAsia="Calibri"/>
              </w:rPr>
            </w:pPr>
            <w:r w:rsidRPr="00750D2C">
              <w:rPr>
                <w:rFonts w:eastAsia="Calibri"/>
              </w:rPr>
              <w:t>Разрешенное</w:t>
            </w:r>
            <w:r w:rsidRPr="00750D2C">
              <w:rPr>
                <w:rFonts w:eastAsia="Calibri"/>
              </w:rPr>
              <w:tab/>
              <w:t>использование</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не</w:t>
            </w:r>
            <w:r>
              <w:rPr>
                <w:rFonts w:eastAsia="Calibri"/>
              </w:rPr>
              <w:t xml:space="preserve"> </w:t>
            </w:r>
            <w:r w:rsidRPr="00750D2C">
              <w:rPr>
                <w:rFonts w:eastAsia="Calibri"/>
              </w:rPr>
              <w:t>соответствует</w:t>
            </w:r>
            <w:r>
              <w:rPr>
                <w:rFonts w:eastAsia="Calibri"/>
              </w:rPr>
              <w:t xml:space="preserve"> </w:t>
            </w:r>
            <w:r w:rsidRPr="00750D2C">
              <w:rPr>
                <w:rFonts w:eastAsia="Calibri"/>
              </w:rPr>
              <w:t>целям</w:t>
            </w:r>
            <w:r>
              <w:rPr>
                <w:rFonts w:eastAsia="Calibri"/>
              </w:rPr>
              <w:t xml:space="preserve"> </w:t>
            </w:r>
            <w:r w:rsidRPr="00750D2C">
              <w:rPr>
                <w:rFonts w:eastAsia="Calibri"/>
              </w:rPr>
              <w:t>использования</w:t>
            </w:r>
            <w:r>
              <w:rPr>
                <w:rFonts w:eastAsia="Calibri"/>
              </w:rPr>
              <w:t xml:space="preserve"> </w:t>
            </w:r>
            <w:r w:rsidRPr="00750D2C">
              <w:rPr>
                <w:rFonts w:eastAsia="Calibri"/>
              </w:rPr>
              <w:t>такого</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указанным</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за</w:t>
            </w:r>
            <w:r>
              <w:rPr>
                <w:rFonts w:eastAsia="Calibri"/>
              </w:rPr>
              <w:t xml:space="preserve"> </w:t>
            </w:r>
            <w:r w:rsidRPr="00750D2C">
              <w:rPr>
                <w:rFonts w:eastAsia="Calibri"/>
              </w:rPr>
              <w:t>исключением</w:t>
            </w:r>
            <w:r>
              <w:rPr>
                <w:rFonts w:eastAsia="Calibri"/>
              </w:rPr>
              <w:t xml:space="preserve"> </w:t>
            </w:r>
            <w:r w:rsidRPr="00750D2C">
              <w:rPr>
                <w:rFonts w:eastAsia="Calibri"/>
              </w:rPr>
              <w:t>случаев</w:t>
            </w:r>
            <w:r>
              <w:rPr>
                <w:rFonts w:eastAsia="Calibri"/>
              </w:rPr>
              <w:t xml:space="preserve"> </w:t>
            </w:r>
            <w:r w:rsidRPr="00750D2C">
              <w:rPr>
                <w:rFonts w:eastAsia="Calibri"/>
              </w:rPr>
              <w:t>размещения</w:t>
            </w:r>
            <w:r>
              <w:rPr>
                <w:rFonts w:eastAsia="Calibri"/>
              </w:rPr>
              <w:t xml:space="preserve"> </w:t>
            </w:r>
            <w:r w:rsidRPr="00750D2C">
              <w:rPr>
                <w:rFonts w:eastAsia="Calibri"/>
              </w:rPr>
              <w:t>линейного</w:t>
            </w:r>
            <w:r>
              <w:rPr>
                <w:rFonts w:eastAsia="Calibri"/>
              </w:rPr>
              <w:t xml:space="preserve"> </w:t>
            </w:r>
            <w:r w:rsidRPr="00750D2C">
              <w:rPr>
                <w:rFonts w:eastAsia="Calibri"/>
              </w:rPr>
              <w:t>объекта</w:t>
            </w:r>
            <w:r>
              <w:rPr>
                <w:rFonts w:eastAsia="Calibri"/>
              </w:rPr>
              <w:t xml:space="preserve"> </w:t>
            </w:r>
            <w:r w:rsidRPr="00750D2C">
              <w:rPr>
                <w:rFonts w:eastAsia="Calibri"/>
              </w:rPr>
              <w:t>в</w:t>
            </w:r>
            <w:r>
              <w:rPr>
                <w:rFonts w:eastAsia="Calibri"/>
              </w:rPr>
              <w:t xml:space="preserve"> </w:t>
            </w:r>
            <w:r w:rsidRPr="00750D2C">
              <w:rPr>
                <w:rFonts w:eastAsia="Calibri"/>
              </w:rPr>
              <w:t>соответствии</w:t>
            </w:r>
            <w:r>
              <w:rPr>
                <w:rFonts w:eastAsia="Calibri"/>
              </w:rPr>
              <w:t xml:space="preserve"> </w:t>
            </w:r>
            <w:r w:rsidRPr="00750D2C">
              <w:rPr>
                <w:rFonts w:eastAsia="Calibri"/>
              </w:rPr>
              <w:t>с</w:t>
            </w:r>
            <w:r>
              <w:rPr>
                <w:rFonts w:eastAsia="Calibri"/>
              </w:rPr>
              <w:t xml:space="preserve"> </w:t>
            </w:r>
            <w:r w:rsidRPr="00750D2C">
              <w:rPr>
                <w:rFonts w:eastAsia="Calibri"/>
              </w:rPr>
              <w:t>утвержденным</w:t>
            </w:r>
            <w:r>
              <w:rPr>
                <w:rFonts w:eastAsia="Calibri"/>
              </w:rPr>
              <w:t xml:space="preserve"> </w:t>
            </w:r>
            <w:r w:rsidRPr="00750D2C">
              <w:rPr>
                <w:rFonts w:eastAsia="Calibri"/>
              </w:rPr>
              <w:t>проектом</w:t>
            </w:r>
            <w:r>
              <w:rPr>
                <w:rFonts w:eastAsia="Calibri"/>
              </w:rPr>
              <w:t xml:space="preserve"> </w:t>
            </w:r>
            <w:r w:rsidRPr="00750D2C">
              <w:rPr>
                <w:rFonts w:eastAsia="Calibri"/>
              </w:rPr>
              <w:t>планировки</w:t>
            </w:r>
            <w:r>
              <w:rPr>
                <w:rFonts w:eastAsia="Calibri"/>
              </w:rPr>
              <w:t xml:space="preserve"> </w:t>
            </w:r>
            <w:r w:rsidRPr="00750D2C">
              <w:rPr>
                <w:rFonts w:eastAsia="Calibri"/>
              </w:rPr>
              <w:t>территории</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1974"/>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2.18.15</w:t>
            </w:r>
          </w:p>
        </w:tc>
        <w:tc>
          <w:tcPr>
            <w:tcW w:w="5732" w:type="dxa"/>
          </w:tcPr>
          <w:p w:rsidR="005F69E6" w:rsidRPr="00750D2C" w:rsidRDefault="005F69E6" w:rsidP="005F69E6">
            <w:pPr>
              <w:pStyle w:val="TableParagraph"/>
              <w:tabs>
                <w:tab w:val="left" w:pos="2859"/>
              </w:tabs>
              <w:adjustRightInd w:val="0"/>
              <w:ind w:left="62" w:right="50"/>
              <w:jc w:val="both"/>
              <w:rPr>
                <w:rFonts w:eastAsia="Calibri"/>
              </w:rPr>
            </w:pPr>
            <w:r w:rsidRPr="00750D2C">
              <w:rPr>
                <w:rFonts w:eastAsia="Calibri"/>
              </w:rPr>
              <w:t>Испрашиваемый</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w:t>
            </w:r>
            <w:r>
              <w:rPr>
                <w:rFonts w:eastAsia="Calibri"/>
              </w:rPr>
              <w:t xml:space="preserve"> </w:t>
            </w:r>
            <w:r w:rsidRPr="00750D2C">
              <w:rPr>
                <w:rFonts w:eastAsia="Calibri"/>
              </w:rPr>
              <w:t>полностью</w:t>
            </w:r>
            <w:r>
              <w:rPr>
                <w:rFonts w:eastAsia="Calibri"/>
              </w:rPr>
              <w:t xml:space="preserve"> </w:t>
            </w:r>
            <w:r w:rsidRPr="00750D2C">
              <w:rPr>
                <w:rFonts w:eastAsia="Calibri"/>
              </w:rPr>
              <w:t>расположен</w:t>
            </w:r>
            <w:r>
              <w:rPr>
                <w:rFonts w:eastAsia="Calibri"/>
              </w:rPr>
              <w:t xml:space="preserve"> </w:t>
            </w:r>
            <w:r w:rsidRPr="00750D2C">
              <w:rPr>
                <w:rFonts w:eastAsia="Calibri"/>
              </w:rPr>
              <w:t>в</w:t>
            </w:r>
            <w:r>
              <w:rPr>
                <w:rFonts w:eastAsia="Calibri"/>
              </w:rPr>
              <w:t xml:space="preserve"> </w:t>
            </w:r>
            <w:r w:rsidRPr="00750D2C">
              <w:rPr>
                <w:rFonts w:eastAsia="Calibri"/>
              </w:rPr>
              <w:t>границах</w:t>
            </w:r>
            <w:r>
              <w:rPr>
                <w:rFonts w:eastAsia="Calibri"/>
              </w:rPr>
              <w:t xml:space="preserve"> </w:t>
            </w:r>
            <w:r w:rsidRPr="00750D2C">
              <w:rPr>
                <w:rFonts w:eastAsia="Calibri"/>
              </w:rPr>
              <w:t>зоны</w:t>
            </w:r>
            <w:r>
              <w:rPr>
                <w:rFonts w:eastAsia="Calibri"/>
              </w:rPr>
              <w:t xml:space="preserve"> </w:t>
            </w:r>
            <w:r w:rsidRPr="00750D2C">
              <w:rPr>
                <w:rFonts w:eastAsia="Calibri"/>
              </w:rPr>
              <w:t>с</w:t>
            </w:r>
            <w:r>
              <w:rPr>
                <w:rFonts w:eastAsia="Calibri"/>
              </w:rPr>
              <w:t xml:space="preserve"> </w:t>
            </w:r>
            <w:r w:rsidRPr="00750D2C">
              <w:rPr>
                <w:rFonts w:eastAsia="Calibri"/>
              </w:rPr>
              <w:t>особыми</w:t>
            </w:r>
            <w:r>
              <w:rPr>
                <w:rFonts w:eastAsia="Calibri"/>
              </w:rPr>
              <w:t xml:space="preserve"> </w:t>
            </w:r>
            <w:r w:rsidRPr="00750D2C">
              <w:rPr>
                <w:rFonts w:eastAsia="Calibri"/>
              </w:rPr>
              <w:t>условиями</w:t>
            </w:r>
            <w:r>
              <w:rPr>
                <w:rFonts w:eastAsia="Calibri"/>
              </w:rPr>
              <w:t xml:space="preserve"> </w:t>
            </w:r>
            <w:r w:rsidRPr="00750D2C">
              <w:rPr>
                <w:rFonts w:eastAsia="Calibri"/>
              </w:rPr>
              <w:t>использования</w:t>
            </w:r>
            <w:r w:rsidRPr="00750D2C">
              <w:rPr>
                <w:rFonts w:eastAsia="Calibri"/>
              </w:rPr>
              <w:tab/>
            </w:r>
            <w:r w:rsidRPr="00750D2C">
              <w:rPr>
                <w:rFonts w:eastAsia="Calibri"/>
                <w:spacing w:val="-1"/>
              </w:rPr>
              <w:t>территории,</w:t>
            </w:r>
            <w:r>
              <w:rPr>
                <w:rFonts w:eastAsia="Calibri"/>
                <w:spacing w:val="-1"/>
              </w:rPr>
              <w:t xml:space="preserve"> </w:t>
            </w:r>
            <w:r>
              <w:rPr>
                <w:rFonts w:eastAsia="Calibri"/>
              </w:rPr>
              <w:t>установленные о</w:t>
            </w:r>
            <w:r w:rsidRPr="00750D2C">
              <w:rPr>
                <w:rFonts w:eastAsia="Calibri"/>
                <w:spacing w:val="-1"/>
              </w:rPr>
              <w:t>граничения</w:t>
            </w:r>
            <w:r>
              <w:rPr>
                <w:rFonts w:eastAsia="Calibri"/>
                <w:spacing w:val="-1"/>
              </w:rPr>
              <w:t xml:space="preserve"> </w:t>
            </w:r>
            <w:r w:rsidRPr="00750D2C">
              <w:rPr>
                <w:rFonts w:eastAsia="Calibri"/>
              </w:rPr>
              <w:t>использования</w:t>
            </w:r>
            <w:r>
              <w:rPr>
                <w:rFonts w:eastAsia="Calibri"/>
              </w:rPr>
              <w:t xml:space="preserve"> </w:t>
            </w:r>
            <w:r w:rsidRPr="00750D2C">
              <w:rPr>
                <w:rFonts w:eastAsia="Calibri"/>
              </w:rPr>
              <w:t>земельных</w:t>
            </w:r>
            <w:r>
              <w:rPr>
                <w:rFonts w:eastAsia="Calibri"/>
              </w:rPr>
              <w:t xml:space="preserve"> </w:t>
            </w:r>
            <w:r w:rsidRPr="00750D2C">
              <w:rPr>
                <w:rFonts w:eastAsia="Calibri"/>
              </w:rPr>
              <w:t>участков</w:t>
            </w:r>
            <w:r>
              <w:rPr>
                <w:rFonts w:eastAsia="Calibri"/>
              </w:rPr>
              <w:t xml:space="preserve"> </w:t>
            </w:r>
            <w:r w:rsidRPr="00750D2C">
              <w:rPr>
                <w:rFonts w:eastAsia="Calibri"/>
              </w:rPr>
              <w:t>в</w:t>
            </w:r>
            <w:r>
              <w:rPr>
                <w:rFonts w:eastAsia="Calibri"/>
              </w:rPr>
              <w:t xml:space="preserve"> </w:t>
            </w:r>
            <w:r w:rsidRPr="00750D2C">
              <w:rPr>
                <w:rFonts w:eastAsia="Calibri"/>
              </w:rPr>
              <w:t>которой не допускают</w:t>
            </w:r>
            <w:r>
              <w:rPr>
                <w:rFonts w:eastAsia="Calibri"/>
              </w:rPr>
              <w:t xml:space="preserve"> </w:t>
            </w:r>
            <w:r w:rsidRPr="00750D2C">
              <w:rPr>
                <w:rFonts w:eastAsia="Calibri"/>
              </w:rPr>
              <w:t>использования</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в</w:t>
            </w:r>
            <w:r>
              <w:rPr>
                <w:rFonts w:eastAsia="Calibri"/>
              </w:rPr>
              <w:t xml:space="preserve"> </w:t>
            </w:r>
            <w:r w:rsidRPr="00750D2C">
              <w:rPr>
                <w:rFonts w:eastAsia="Calibri"/>
              </w:rPr>
              <w:t>соответствии</w:t>
            </w:r>
            <w:r>
              <w:rPr>
                <w:rFonts w:eastAsia="Calibri"/>
              </w:rPr>
              <w:t xml:space="preserve"> </w:t>
            </w:r>
            <w:r w:rsidRPr="00750D2C">
              <w:rPr>
                <w:rFonts w:eastAsia="Calibri"/>
              </w:rPr>
              <w:t>с</w:t>
            </w:r>
            <w:r>
              <w:rPr>
                <w:rFonts w:eastAsia="Calibri"/>
              </w:rPr>
              <w:t xml:space="preserve"> </w:t>
            </w:r>
            <w:r w:rsidRPr="00750D2C">
              <w:rPr>
                <w:rFonts w:eastAsia="Calibri"/>
              </w:rPr>
              <w:t>целями</w:t>
            </w:r>
            <w:r>
              <w:rPr>
                <w:rFonts w:eastAsia="Calibri"/>
              </w:rPr>
              <w:t xml:space="preserve"> </w:t>
            </w:r>
            <w:r w:rsidRPr="00750D2C">
              <w:rPr>
                <w:rFonts w:eastAsia="Calibri"/>
              </w:rPr>
              <w:t>использования</w:t>
            </w:r>
            <w:r>
              <w:rPr>
                <w:rFonts w:eastAsia="Calibri"/>
              </w:rPr>
              <w:t xml:space="preserve"> </w:t>
            </w:r>
            <w:r w:rsidRPr="00750D2C">
              <w:rPr>
                <w:rFonts w:eastAsia="Calibri"/>
              </w:rPr>
              <w:t>такого</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указанными</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1974"/>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2.18.16</w:t>
            </w:r>
          </w:p>
        </w:tc>
        <w:tc>
          <w:tcPr>
            <w:tcW w:w="5732" w:type="dxa"/>
          </w:tcPr>
          <w:p w:rsidR="005F69E6" w:rsidRPr="00750D2C" w:rsidRDefault="005F69E6" w:rsidP="005F69E6">
            <w:pPr>
              <w:pStyle w:val="TableParagraph"/>
              <w:tabs>
                <w:tab w:val="left" w:pos="2746"/>
              </w:tabs>
              <w:adjustRightInd w:val="0"/>
              <w:ind w:left="62" w:right="49"/>
              <w:jc w:val="both"/>
              <w:rPr>
                <w:rFonts w:eastAsia="Calibri"/>
              </w:rPr>
            </w:pPr>
            <w:r w:rsidRPr="00750D2C">
              <w:rPr>
                <w:rFonts w:eastAsia="Calibri"/>
              </w:rPr>
              <w:t>Указанный</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w:t>
            </w:r>
            <w:r>
              <w:rPr>
                <w:rFonts w:eastAsia="Calibri"/>
              </w:rPr>
              <w:t xml:space="preserve"> </w:t>
            </w:r>
            <w:r w:rsidRPr="00750D2C">
              <w:rPr>
                <w:rFonts w:eastAsia="Calibri"/>
              </w:rPr>
              <w:t>в</w:t>
            </w:r>
            <w:r>
              <w:rPr>
                <w:rFonts w:eastAsia="Calibri"/>
              </w:rPr>
              <w:t xml:space="preserve"> </w:t>
            </w:r>
            <w:r w:rsidRPr="00750D2C">
              <w:rPr>
                <w:rFonts w:eastAsia="Calibri"/>
              </w:rPr>
              <w:t>соответствии</w:t>
            </w:r>
            <w:r>
              <w:rPr>
                <w:rFonts w:eastAsia="Calibri"/>
              </w:rPr>
              <w:t xml:space="preserve"> </w:t>
            </w:r>
            <w:r w:rsidRPr="00750D2C">
              <w:rPr>
                <w:rFonts w:eastAsia="Calibri"/>
              </w:rPr>
              <w:t>с</w:t>
            </w:r>
            <w:r>
              <w:rPr>
                <w:rFonts w:eastAsia="Calibri"/>
              </w:rPr>
              <w:t xml:space="preserve"> </w:t>
            </w:r>
            <w:r w:rsidRPr="00750D2C">
              <w:rPr>
                <w:rFonts w:eastAsia="Calibri"/>
              </w:rPr>
              <w:t>утвержденными</w:t>
            </w:r>
            <w:r w:rsidRPr="00750D2C">
              <w:rPr>
                <w:rFonts w:eastAsia="Calibri"/>
              </w:rPr>
              <w:tab/>
            </w:r>
            <w:r w:rsidRPr="00750D2C">
              <w:rPr>
                <w:rFonts w:eastAsia="Calibri"/>
                <w:spacing w:val="-1"/>
              </w:rPr>
              <w:t>документами</w:t>
            </w:r>
            <w:r w:rsidR="00EC0F4D">
              <w:rPr>
                <w:rFonts w:eastAsia="Calibri"/>
                <w:spacing w:val="-1"/>
              </w:rPr>
              <w:t xml:space="preserve"> </w:t>
            </w:r>
            <w:r>
              <w:rPr>
                <w:rFonts w:eastAsia="Calibri"/>
                <w:spacing w:val="-1"/>
              </w:rPr>
              <w:t>т</w:t>
            </w:r>
            <w:r w:rsidRPr="00750D2C">
              <w:rPr>
                <w:rFonts w:eastAsia="Calibri"/>
              </w:rPr>
              <w:t>ерриториального</w:t>
            </w:r>
            <w:r>
              <w:rPr>
                <w:rFonts w:eastAsia="Calibri"/>
              </w:rPr>
              <w:t xml:space="preserve"> п</w:t>
            </w:r>
            <w:r w:rsidRPr="00750D2C">
              <w:rPr>
                <w:rFonts w:eastAsia="Calibri"/>
              </w:rPr>
              <w:t>ланирования</w:t>
            </w:r>
            <w:r>
              <w:rPr>
                <w:rFonts w:eastAsia="Calibri"/>
              </w:rPr>
              <w:t xml:space="preserve"> </w:t>
            </w:r>
            <w:r w:rsidRPr="00750D2C">
              <w:rPr>
                <w:rFonts w:eastAsia="Calibri"/>
              </w:rPr>
              <w:t>и</w:t>
            </w:r>
            <w:r>
              <w:rPr>
                <w:rFonts w:eastAsia="Calibri"/>
              </w:rPr>
              <w:t xml:space="preserve"> </w:t>
            </w:r>
            <w:r w:rsidRPr="00750D2C">
              <w:rPr>
                <w:rFonts w:eastAsia="Calibri"/>
              </w:rPr>
              <w:t>(или)</w:t>
            </w:r>
            <w:r>
              <w:rPr>
                <w:rFonts w:eastAsia="Calibri"/>
              </w:rPr>
              <w:t xml:space="preserve"> </w:t>
            </w:r>
            <w:r w:rsidRPr="00750D2C">
              <w:rPr>
                <w:rFonts w:eastAsia="Calibri"/>
              </w:rPr>
              <w:t>документацией</w:t>
            </w:r>
            <w:r>
              <w:rPr>
                <w:rFonts w:eastAsia="Calibri"/>
              </w:rPr>
              <w:t xml:space="preserve"> </w:t>
            </w:r>
            <w:r w:rsidRPr="00750D2C">
              <w:rPr>
                <w:rFonts w:eastAsia="Calibri"/>
              </w:rPr>
              <w:t>по</w:t>
            </w:r>
            <w:r>
              <w:rPr>
                <w:rFonts w:eastAsia="Calibri"/>
              </w:rPr>
              <w:t xml:space="preserve"> </w:t>
            </w:r>
            <w:r w:rsidRPr="00750D2C">
              <w:rPr>
                <w:rFonts w:eastAsia="Calibri"/>
              </w:rPr>
              <w:t>планировке</w:t>
            </w:r>
            <w:r>
              <w:rPr>
                <w:rFonts w:eastAsia="Calibri"/>
              </w:rPr>
              <w:t xml:space="preserve"> </w:t>
            </w:r>
            <w:r w:rsidRPr="00750D2C">
              <w:rPr>
                <w:rFonts w:eastAsia="Calibri"/>
              </w:rPr>
              <w:t>территории</w:t>
            </w:r>
            <w:r>
              <w:rPr>
                <w:rFonts w:eastAsia="Calibri"/>
              </w:rPr>
              <w:t xml:space="preserve"> </w:t>
            </w:r>
            <w:r w:rsidRPr="00750D2C">
              <w:rPr>
                <w:rFonts w:eastAsia="Calibri"/>
              </w:rPr>
              <w:t>предназначен</w:t>
            </w:r>
            <w:r>
              <w:rPr>
                <w:rFonts w:eastAsia="Calibri"/>
              </w:rPr>
              <w:t xml:space="preserve"> </w:t>
            </w:r>
            <w:r w:rsidRPr="00750D2C">
              <w:rPr>
                <w:rFonts w:eastAsia="Calibri"/>
              </w:rPr>
              <w:t>для</w:t>
            </w:r>
            <w:r>
              <w:rPr>
                <w:rFonts w:eastAsia="Calibri"/>
              </w:rPr>
              <w:t xml:space="preserve"> </w:t>
            </w:r>
            <w:r w:rsidRPr="00750D2C">
              <w:rPr>
                <w:rFonts w:eastAsia="Calibri"/>
              </w:rPr>
              <w:t>размещения</w:t>
            </w:r>
            <w:r>
              <w:rPr>
                <w:rFonts w:eastAsia="Calibri"/>
              </w:rPr>
              <w:t xml:space="preserve"> </w:t>
            </w:r>
            <w:r w:rsidRPr="00750D2C">
              <w:rPr>
                <w:rFonts w:eastAsia="Calibri"/>
              </w:rPr>
              <w:t>объектов</w:t>
            </w:r>
            <w:r>
              <w:rPr>
                <w:rFonts w:eastAsia="Calibri"/>
              </w:rPr>
              <w:t xml:space="preserve"> </w:t>
            </w:r>
            <w:r w:rsidRPr="00750D2C">
              <w:rPr>
                <w:rFonts w:eastAsia="Calibri"/>
              </w:rPr>
              <w:t>федерального</w:t>
            </w:r>
            <w:r>
              <w:rPr>
                <w:rFonts w:eastAsia="Calibri"/>
              </w:rPr>
              <w:t xml:space="preserve"> </w:t>
            </w:r>
            <w:r w:rsidRPr="00750D2C">
              <w:rPr>
                <w:rFonts w:eastAsia="Calibri"/>
              </w:rPr>
              <w:t>значения,</w:t>
            </w:r>
            <w:r>
              <w:rPr>
                <w:rFonts w:eastAsia="Calibri"/>
              </w:rPr>
              <w:t xml:space="preserve"> </w:t>
            </w:r>
            <w:r w:rsidRPr="00750D2C">
              <w:rPr>
                <w:rFonts w:eastAsia="Calibri"/>
              </w:rPr>
              <w:t>объектов</w:t>
            </w:r>
            <w:r>
              <w:rPr>
                <w:rFonts w:eastAsia="Calibri"/>
              </w:rPr>
              <w:t xml:space="preserve"> </w:t>
            </w:r>
            <w:r w:rsidRPr="00750D2C">
              <w:rPr>
                <w:rFonts w:eastAsia="Calibri"/>
              </w:rPr>
              <w:t>регионального</w:t>
            </w:r>
            <w:r>
              <w:rPr>
                <w:rFonts w:eastAsia="Calibri"/>
              </w:rPr>
              <w:t xml:space="preserve"> </w:t>
            </w:r>
            <w:r w:rsidRPr="00750D2C">
              <w:rPr>
                <w:rFonts w:eastAsia="Calibri"/>
              </w:rPr>
              <w:t>значения</w:t>
            </w:r>
            <w:r>
              <w:rPr>
                <w:rFonts w:eastAsia="Calibri"/>
              </w:rPr>
              <w:t xml:space="preserve"> </w:t>
            </w:r>
            <w:r w:rsidRPr="00750D2C">
              <w:rPr>
                <w:rFonts w:eastAsia="Calibri"/>
              </w:rPr>
              <w:t>или</w:t>
            </w:r>
            <w:r>
              <w:rPr>
                <w:rFonts w:eastAsia="Calibri"/>
              </w:rPr>
              <w:t xml:space="preserve"> </w:t>
            </w:r>
            <w:r w:rsidRPr="00750D2C">
              <w:rPr>
                <w:rFonts w:eastAsia="Calibri"/>
              </w:rPr>
              <w:t>объектов</w:t>
            </w:r>
            <w:r>
              <w:rPr>
                <w:rFonts w:eastAsia="Calibri"/>
              </w:rPr>
              <w:t xml:space="preserve"> </w:t>
            </w:r>
            <w:r w:rsidRPr="00750D2C">
              <w:rPr>
                <w:rFonts w:eastAsia="Calibri"/>
              </w:rPr>
              <w:t>местного</w:t>
            </w:r>
            <w:r>
              <w:rPr>
                <w:rFonts w:eastAsia="Calibri"/>
              </w:rPr>
              <w:t xml:space="preserve"> </w:t>
            </w:r>
            <w:r w:rsidRPr="00750D2C">
              <w:rPr>
                <w:rFonts w:eastAsia="Calibri"/>
              </w:rPr>
              <w:t>значения</w:t>
            </w:r>
            <w:r>
              <w:rPr>
                <w:rFonts w:eastAsia="Calibri"/>
              </w:rPr>
              <w:t xml:space="preserve"> </w:t>
            </w:r>
            <w:r w:rsidRPr="00750D2C">
              <w:rPr>
                <w:rFonts w:eastAsia="Calibri"/>
              </w:rPr>
              <w:t>и</w:t>
            </w:r>
            <w:r>
              <w:rPr>
                <w:rFonts w:eastAsia="Calibri"/>
              </w:rPr>
              <w:t xml:space="preserve"> </w:t>
            </w:r>
            <w:r w:rsidRPr="00750D2C">
              <w:rPr>
                <w:rFonts w:eastAsia="Calibri"/>
              </w:rPr>
              <w:t>с</w:t>
            </w:r>
            <w:r>
              <w:rPr>
                <w:rFonts w:eastAsia="Calibri"/>
              </w:rPr>
              <w:t xml:space="preserve"> </w:t>
            </w:r>
            <w:r w:rsidRPr="00750D2C">
              <w:rPr>
                <w:rFonts w:eastAsia="Calibri"/>
              </w:rPr>
              <w:t>заявлением</w:t>
            </w:r>
            <w:r>
              <w:rPr>
                <w:rFonts w:eastAsia="Calibri"/>
              </w:rPr>
              <w:t xml:space="preserve"> </w:t>
            </w:r>
            <w:r w:rsidRPr="00750D2C">
              <w:rPr>
                <w:rFonts w:eastAsia="Calibri"/>
              </w:rPr>
              <w:t>обратилось</w:t>
            </w:r>
            <w:r>
              <w:rPr>
                <w:rFonts w:eastAsia="Calibri"/>
              </w:rPr>
              <w:t xml:space="preserve"> </w:t>
            </w:r>
            <w:r w:rsidRPr="00750D2C">
              <w:rPr>
                <w:rFonts w:eastAsia="Calibri"/>
              </w:rPr>
              <w:t>лицо,</w:t>
            </w:r>
            <w:r>
              <w:rPr>
                <w:rFonts w:eastAsia="Calibri"/>
              </w:rPr>
              <w:t xml:space="preserve"> </w:t>
            </w:r>
            <w:r w:rsidRPr="00750D2C">
              <w:rPr>
                <w:rFonts w:eastAsia="Calibri"/>
              </w:rPr>
              <w:t>неуполномоченное</w:t>
            </w:r>
            <w:r>
              <w:rPr>
                <w:rFonts w:eastAsia="Calibri"/>
              </w:rPr>
              <w:t xml:space="preserve"> </w:t>
            </w:r>
            <w:r w:rsidRPr="00750D2C">
              <w:rPr>
                <w:rFonts w:eastAsia="Calibri"/>
              </w:rPr>
              <w:t>на</w:t>
            </w:r>
            <w:r>
              <w:rPr>
                <w:rFonts w:eastAsia="Calibri"/>
              </w:rPr>
              <w:t xml:space="preserve"> </w:t>
            </w:r>
            <w:r w:rsidRPr="00750D2C">
              <w:rPr>
                <w:rFonts w:eastAsia="Calibri"/>
              </w:rPr>
              <w:t>строительство</w:t>
            </w:r>
            <w:r>
              <w:rPr>
                <w:rFonts w:eastAsia="Calibri"/>
              </w:rPr>
              <w:t xml:space="preserve"> </w:t>
            </w:r>
            <w:r w:rsidRPr="00750D2C">
              <w:rPr>
                <w:rFonts w:eastAsia="Calibri"/>
              </w:rPr>
              <w:t>этих</w:t>
            </w:r>
            <w:r>
              <w:rPr>
                <w:rFonts w:eastAsia="Calibri"/>
              </w:rPr>
              <w:t xml:space="preserve"> </w:t>
            </w:r>
            <w:r w:rsidRPr="00750D2C">
              <w:rPr>
                <w:rFonts w:eastAsia="Calibri"/>
              </w:rPr>
              <w:t>объектов</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1961"/>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2.18.17</w:t>
            </w:r>
          </w:p>
        </w:tc>
        <w:tc>
          <w:tcPr>
            <w:tcW w:w="5732" w:type="dxa"/>
          </w:tcPr>
          <w:p w:rsidR="005F69E6" w:rsidRPr="00750D2C" w:rsidRDefault="005F69E6" w:rsidP="005F69E6">
            <w:pPr>
              <w:pStyle w:val="TableParagraph"/>
              <w:tabs>
                <w:tab w:val="left" w:pos="2856"/>
              </w:tabs>
              <w:adjustRightInd w:val="0"/>
              <w:ind w:left="62" w:right="50"/>
              <w:jc w:val="both"/>
              <w:rPr>
                <w:rFonts w:eastAsia="Calibri"/>
              </w:rPr>
            </w:pPr>
            <w:r w:rsidRPr="00750D2C">
              <w:rPr>
                <w:rFonts w:eastAsia="Calibri"/>
              </w:rPr>
              <w:t>Указанный</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 предназначен для размещения</w:t>
            </w:r>
            <w:r>
              <w:rPr>
                <w:rFonts w:eastAsia="Calibri"/>
              </w:rPr>
              <w:t xml:space="preserve"> </w:t>
            </w:r>
            <w:r w:rsidRPr="00750D2C">
              <w:rPr>
                <w:rFonts w:eastAsia="Calibri"/>
              </w:rPr>
              <w:t>здания,</w:t>
            </w:r>
            <w:r>
              <w:rPr>
                <w:rFonts w:eastAsia="Calibri"/>
              </w:rPr>
              <w:t xml:space="preserve"> </w:t>
            </w:r>
            <w:r w:rsidRPr="00750D2C">
              <w:rPr>
                <w:rFonts w:eastAsia="Calibri"/>
              </w:rPr>
              <w:t>сооружения</w:t>
            </w:r>
            <w:r>
              <w:rPr>
                <w:rFonts w:eastAsia="Calibri"/>
              </w:rPr>
              <w:t xml:space="preserve"> </w:t>
            </w:r>
            <w:r w:rsidRPr="00750D2C">
              <w:rPr>
                <w:rFonts w:eastAsia="Calibri"/>
              </w:rPr>
              <w:t>в</w:t>
            </w:r>
            <w:r>
              <w:rPr>
                <w:rFonts w:eastAsia="Calibri"/>
              </w:rPr>
              <w:t xml:space="preserve"> </w:t>
            </w:r>
            <w:r w:rsidRPr="00750D2C">
              <w:rPr>
                <w:rFonts w:eastAsia="Calibri"/>
              </w:rPr>
              <w:t>соответствии</w:t>
            </w:r>
            <w:r>
              <w:rPr>
                <w:rFonts w:eastAsia="Calibri"/>
              </w:rPr>
              <w:t xml:space="preserve"> </w:t>
            </w:r>
            <w:r w:rsidRPr="00750D2C">
              <w:rPr>
                <w:rFonts w:eastAsia="Calibri"/>
              </w:rPr>
              <w:t>с</w:t>
            </w:r>
            <w:r>
              <w:rPr>
                <w:rFonts w:eastAsia="Calibri"/>
              </w:rPr>
              <w:t xml:space="preserve"> </w:t>
            </w:r>
            <w:r w:rsidRPr="00750D2C">
              <w:rPr>
                <w:rFonts w:eastAsia="Calibri"/>
              </w:rPr>
              <w:t>государственной</w:t>
            </w:r>
            <w:r w:rsidRPr="00750D2C">
              <w:rPr>
                <w:rFonts w:eastAsia="Calibri"/>
              </w:rPr>
              <w:tab/>
            </w:r>
            <w:r w:rsidRPr="00750D2C">
              <w:rPr>
                <w:rFonts w:eastAsia="Calibri"/>
                <w:spacing w:val="-1"/>
              </w:rPr>
              <w:t>программой</w:t>
            </w:r>
            <w:r>
              <w:rPr>
                <w:rFonts w:eastAsia="Calibri"/>
                <w:spacing w:val="-1"/>
              </w:rPr>
              <w:t xml:space="preserve"> Р</w:t>
            </w:r>
            <w:r w:rsidR="00EC0F4D">
              <w:rPr>
                <w:rFonts w:eastAsia="Calibri"/>
              </w:rPr>
              <w:t xml:space="preserve">оссийской </w:t>
            </w:r>
            <w:r w:rsidRPr="00750D2C">
              <w:rPr>
                <w:rFonts w:eastAsia="Calibri"/>
                <w:spacing w:val="-1"/>
              </w:rPr>
              <w:t>Федерации,</w:t>
            </w:r>
            <w:r>
              <w:rPr>
                <w:rFonts w:eastAsia="Calibri"/>
                <w:spacing w:val="-1"/>
              </w:rPr>
              <w:t xml:space="preserve"> </w:t>
            </w:r>
            <w:r w:rsidRPr="00750D2C">
              <w:rPr>
                <w:rFonts w:eastAsia="Calibri"/>
              </w:rPr>
              <w:t>государственной программой субъекта</w:t>
            </w:r>
            <w:r>
              <w:rPr>
                <w:rFonts w:eastAsia="Calibri"/>
              </w:rPr>
              <w:t xml:space="preserve"> </w:t>
            </w:r>
            <w:r w:rsidRPr="00750D2C">
              <w:rPr>
                <w:rFonts w:eastAsia="Calibri"/>
              </w:rPr>
              <w:t>Российской Федерации и с заявлением</w:t>
            </w:r>
            <w:r>
              <w:rPr>
                <w:rFonts w:eastAsia="Calibri"/>
              </w:rPr>
              <w:t xml:space="preserve"> </w:t>
            </w:r>
            <w:r w:rsidRPr="00750D2C">
              <w:rPr>
                <w:rFonts w:eastAsia="Calibri"/>
              </w:rPr>
              <w:t>обратилось</w:t>
            </w:r>
            <w:r>
              <w:rPr>
                <w:rFonts w:eastAsia="Calibri"/>
              </w:rPr>
              <w:t xml:space="preserve"> </w:t>
            </w:r>
            <w:r w:rsidRPr="00750D2C">
              <w:rPr>
                <w:rFonts w:eastAsia="Calibri"/>
              </w:rPr>
              <w:t>лицо,</w:t>
            </w:r>
            <w:r>
              <w:rPr>
                <w:rFonts w:eastAsia="Calibri"/>
              </w:rPr>
              <w:t xml:space="preserve"> </w:t>
            </w:r>
            <w:r w:rsidRPr="00750D2C">
              <w:rPr>
                <w:rFonts w:eastAsia="Calibri"/>
              </w:rPr>
              <w:t>неуполномоченное</w:t>
            </w:r>
            <w:r>
              <w:rPr>
                <w:rFonts w:eastAsia="Calibri"/>
              </w:rPr>
              <w:t xml:space="preserve"> </w:t>
            </w:r>
            <w:r w:rsidRPr="00750D2C">
              <w:rPr>
                <w:rFonts w:eastAsia="Calibri"/>
              </w:rPr>
              <w:t>на</w:t>
            </w:r>
            <w:r>
              <w:rPr>
                <w:rFonts w:eastAsia="Calibri"/>
              </w:rPr>
              <w:t xml:space="preserve"> </w:t>
            </w:r>
            <w:r w:rsidRPr="00750D2C">
              <w:rPr>
                <w:rFonts w:eastAsia="Calibri"/>
              </w:rPr>
              <w:t>строительство</w:t>
            </w:r>
            <w:r>
              <w:rPr>
                <w:rFonts w:eastAsia="Calibri"/>
              </w:rPr>
              <w:t xml:space="preserve"> </w:t>
            </w:r>
            <w:r w:rsidRPr="00750D2C">
              <w:rPr>
                <w:rFonts w:eastAsia="Calibri"/>
              </w:rPr>
              <w:t>этих</w:t>
            </w:r>
            <w:r>
              <w:rPr>
                <w:rFonts w:eastAsia="Calibri"/>
              </w:rPr>
              <w:t xml:space="preserve"> </w:t>
            </w:r>
            <w:r w:rsidRPr="00750D2C">
              <w:rPr>
                <w:rFonts w:eastAsia="Calibri"/>
              </w:rPr>
              <w:t>здания,</w:t>
            </w:r>
            <w:r>
              <w:rPr>
                <w:rFonts w:eastAsia="Calibri"/>
              </w:rPr>
              <w:t xml:space="preserve"> </w:t>
            </w:r>
            <w:r w:rsidRPr="00750D2C">
              <w:rPr>
                <w:rFonts w:eastAsia="Calibri"/>
              </w:rPr>
              <w:t>сооружения</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755"/>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2.18.18</w:t>
            </w:r>
          </w:p>
        </w:tc>
        <w:tc>
          <w:tcPr>
            <w:tcW w:w="5732" w:type="dxa"/>
          </w:tcPr>
          <w:p w:rsidR="005F69E6" w:rsidRPr="00750D2C" w:rsidRDefault="005F69E6" w:rsidP="005F69E6">
            <w:pPr>
              <w:pStyle w:val="TableParagraph"/>
              <w:adjustRightInd w:val="0"/>
              <w:ind w:left="62" w:right="44"/>
              <w:rPr>
                <w:rFonts w:eastAsia="Calibri"/>
              </w:rPr>
            </w:pPr>
            <w:r w:rsidRPr="00750D2C">
              <w:rPr>
                <w:rFonts w:eastAsia="Calibri"/>
              </w:rPr>
              <w:t>Предоставление</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на</w:t>
            </w:r>
            <w:r>
              <w:rPr>
                <w:rFonts w:eastAsia="Calibri"/>
              </w:rPr>
              <w:t xml:space="preserve"> </w:t>
            </w:r>
            <w:r w:rsidRPr="00750D2C">
              <w:rPr>
                <w:rFonts w:eastAsia="Calibri"/>
              </w:rPr>
              <w:t>заявленном</w:t>
            </w:r>
            <w:r>
              <w:rPr>
                <w:rFonts w:eastAsia="Calibri"/>
              </w:rPr>
              <w:t xml:space="preserve"> </w:t>
            </w:r>
            <w:r w:rsidRPr="00750D2C">
              <w:rPr>
                <w:rFonts w:eastAsia="Calibri"/>
              </w:rPr>
              <w:t>виде</w:t>
            </w:r>
            <w:r>
              <w:rPr>
                <w:rFonts w:eastAsia="Calibri"/>
              </w:rPr>
              <w:t xml:space="preserve"> </w:t>
            </w:r>
            <w:r w:rsidRPr="00750D2C">
              <w:rPr>
                <w:rFonts w:eastAsia="Calibri"/>
              </w:rPr>
              <w:t>прав</w:t>
            </w:r>
            <w:r>
              <w:rPr>
                <w:rFonts w:eastAsia="Calibri"/>
              </w:rPr>
              <w:t xml:space="preserve"> </w:t>
            </w:r>
            <w:r w:rsidRPr="00750D2C">
              <w:rPr>
                <w:rFonts w:eastAsia="Calibri"/>
              </w:rPr>
              <w:t>не</w:t>
            </w:r>
            <w:r>
              <w:rPr>
                <w:rFonts w:eastAsia="Calibri"/>
              </w:rPr>
              <w:t xml:space="preserve"> </w:t>
            </w:r>
            <w:r w:rsidRPr="00750D2C">
              <w:rPr>
                <w:rFonts w:eastAsia="Calibri"/>
              </w:rPr>
              <w:t>допускается</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653"/>
        </w:trPr>
        <w:tc>
          <w:tcPr>
            <w:tcW w:w="1070" w:type="dxa"/>
          </w:tcPr>
          <w:p w:rsidR="005F69E6" w:rsidRPr="00750D2C" w:rsidRDefault="005F69E6" w:rsidP="005F69E6">
            <w:pPr>
              <w:pStyle w:val="TableParagraph"/>
              <w:adjustRightInd w:val="0"/>
              <w:ind w:left="62"/>
              <w:jc w:val="center"/>
              <w:rPr>
                <w:rFonts w:eastAsia="Calibri"/>
              </w:rPr>
            </w:pPr>
            <w:r w:rsidRPr="00750D2C">
              <w:rPr>
                <w:rFonts w:eastAsia="Calibri"/>
              </w:rPr>
              <w:t>2.18.19</w:t>
            </w:r>
          </w:p>
        </w:tc>
        <w:tc>
          <w:tcPr>
            <w:tcW w:w="5732" w:type="dxa"/>
          </w:tcPr>
          <w:p w:rsidR="005F69E6" w:rsidRPr="00750D2C" w:rsidRDefault="005F69E6" w:rsidP="005F69E6">
            <w:pPr>
              <w:pStyle w:val="TableParagraph"/>
              <w:adjustRightInd w:val="0"/>
              <w:ind w:left="62" w:right="54"/>
              <w:jc w:val="both"/>
              <w:rPr>
                <w:rFonts w:eastAsia="Calibri"/>
              </w:rPr>
            </w:pPr>
            <w:r w:rsidRPr="00750D2C">
              <w:rPr>
                <w:rFonts w:eastAsia="Calibri"/>
              </w:rPr>
              <w:t>В</w:t>
            </w:r>
            <w:r>
              <w:rPr>
                <w:rFonts w:eastAsia="Calibri"/>
              </w:rPr>
              <w:t xml:space="preserve"> </w:t>
            </w:r>
            <w:r w:rsidRPr="00750D2C">
              <w:rPr>
                <w:rFonts w:eastAsia="Calibri"/>
              </w:rPr>
              <w:t>отношении</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указанного в заявлении, не установлен</w:t>
            </w:r>
            <w:r>
              <w:rPr>
                <w:rFonts w:eastAsia="Calibri"/>
              </w:rPr>
              <w:t xml:space="preserve"> </w:t>
            </w:r>
            <w:r w:rsidRPr="00750D2C">
              <w:rPr>
                <w:rFonts w:eastAsia="Calibri"/>
              </w:rPr>
              <w:t>вид</w:t>
            </w:r>
            <w:r>
              <w:rPr>
                <w:rFonts w:eastAsia="Calibri"/>
              </w:rPr>
              <w:t xml:space="preserve"> </w:t>
            </w:r>
            <w:r w:rsidRPr="00750D2C">
              <w:rPr>
                <w:rFonts w:eastAsia="Calibri"/>
              </w:rPr>
              <w:t>разрешенного</w:t>
            </w:r>
            <w:r>
              <w:rPr>
                <w:rFonts w:eastAsia="Calibri"/>
              </w:rPr>
              <w:t xml:space="preserve"> </w:t>
            </w:r>
            <w:r w:rsidRPr="00750D2C">
              <w:rPr>
                <w:rFonts w:eastAsia="Calibri"/>
              </w:rPr>
              <w:t>использования</w:t>
            </w:r>
          </w:p>
        </w:tc>
        <w:tc>
          <w:tcPr>
            <w:tcW w:w="3402" w:type="dxa"/>
          </w:tcPr>
          <w:p w:rsidR="005F69E6" w:rsidRPr="00750D2C" w:rsidRDefault="005F69E6" w:rsidP="005F69E6">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705"/>
        </w:trPr>
        <w:tc>
          <w:tcPr>
            <w:tcW w:w="1070" w:type="dxa"/>
          </w:tcPr>
          <w:p w:rsidR="005F69E6" w:rsidRPr="00750D2C" w:rsidRDefault="005F69E6" w:rsidP="00EC0F4D">
            <w:pPr>
              <w:pStyle w:val="TableParagraph"/>
              <w:adjustRightInd w:val="0"/>
              <w:ind w:left="62"/>
              <w:jc w:val="center"/>
              <w:rPr>
                <w:rFonts w:eastAsia="Calibri"/>
              </w:rPr>
            </w:pPr>
            <w:r w:rsidRPr="00750D2C">
              <w:rPr>
                <w:rFonts w:eastAsia="Calibri"/>
              </w:rPr>
              <w:lastRenderedPageBreak/>
              <w:t>2.18.20</w:t>
            </w:r>
          </w:p>
        </w:tc>
        <w:tc>
          <w:tcPr>
            <w:tcW w:w="5732" w:type="dxa"/>
          </w:tcPr>
          <w:p w:rsidR="005F69E6" w:rsidRPr="00750D2C" w:rsidRDefault="005F69E6" w:rsidP="005F69E6">
            <w:pPr>
              <w:pStyle w:val="TableParagraph"/>
              <w:adjustRightInd w:val="0"/>
              <w:ind w:left="62" w:right="48"/>
              <w:jc w:val="both"/>
              <w:rPr>
                <w:rFonts w:eastAsia="Calibri"/>
              </w:rPr>
            </w:pPr>
            <w:r w:rsidRPr="00750D2C">
              <w:rPr>
                <w:rFonts w:eastAsia="Calibri"/>
              </w:rPr>
              <w:t>Указанный</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w:t>
            </w:r>
            <w:r>
              <w:rPr>
                <w:rFonts w:eastAsia="Calibri"/>
              </w:rPr>
              <w:t xml:space="preserve"> </w:t>
            </w:r>
            <w:r w:rsidRPr="00750D2C">
              <w:rPr>
                <w:rFonts w:eastAsia="Calibri"/>
              </w:rPr>
              <w:t>не</w:t>
            </w:r>
            <w:r>
              <w:rPr>
                <w:rFonts w:eastAsia="Calibri"/>
              </w:rPr>
              <w:t xml:space="preserve"> </w:t>
            </w:r>
            <w:r w:rsidRPr="00750D2C">
              <w:rPr>
                <w:rFonts w:eastAsia="Calibri"/>
              </w:rPr>
              <w:t>отнесен</w:t>
            </w:r>
            <w:r>
              <w:rPr>
                <w:rFonts w:eastAsia="Calibri"/>
              </w:rPr>
              <w:t xml:space="preserve"> </w:t>
            </w:r>
            <w:r w:rsidRPr="00750D2C">
              <w:rPr>
                <w:rFonts w:eastAsia="Calibri"/>
              </w:rPr>
              <w:t>к</w:t>
            </w:r>
            <w:r>
              <w:rPr>
                <w:rFonts w:eastAsia="Calibri"/>
              </w:rPr>
              <w:t xml:space="preserve"> </w:t>
            </w:r>
            <w:r w:rsidRPr="00750D2C">
              <w:rPr>
                <w:rFonts w:eastAsia="Calibri"/>
              </w:rPr>
              <w:t>определенной</w:t>
            </w:r>
            <w:r>
              <w:rPr>
                <w:rFonts w:eastAsia="Calibri"/>
              </w:rPr>
              <w:t xml:space="preserve"> </w:t>
            </w:r>
            <w:r w:rsidRPr="00750D2C">
              <w:rPr>
                <w:rFonts w:eastAsia="Calibri"/>
              </w:rPr>
              <w:t>категории</w:t>
            </w:r>
            <w:r>
              <w:rPr>
                <w:rFonts w:eastAsia="Calibri"/>
              </w:rPr>
              <w:t xml:space="preserve"> </w:t>
            </w:r>
            <w:r w:rsidRPr="00750D2C">
              <w:rPr>
                <w:rFonts w:eastAsia="Calibri"/>
              </w:rPr>
              <w:t>земель</w:t>
            </w:r>
          </w:p>
        </w:tc>
        <w:tc>
          <w:tcPr>
            <w:tcW w:w="3402" w:type="dxa"/>
          </w:tcPr>
          <w:p w:rsidR="005F69E6" w:rsidRPr="00750D2C" w:rsidRDefault="005F69E6" w:rsidP="00EC0F4D">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970"/>
        </w:trPr>
        <w:tc>
          <w:tcPr>
            <w:tcW w:w="1070" w:type="dxa"/>
          </w:tcPr>
          <w:p w:rsidR="005F69E6" w:rsidRPr="00750D2C" w:rsidRDefault="005F69E6" w:rsidP="00EC0F4D">
            <w:pPr>
              <w:pStyle w:val="TableParagraph"/>
              <w:adjustRightInd w:val="0"/>
              <w:ind w:left="62"/>
              <w:jc w:val="center"/>
              <w:rPr>
                <w:rFonts w:eastAsia="Calibri"/>
              </w:rPr>
            </w:pPr>
            <w:r w:rsidRPr="00750D2C">
              <w:rPr>
                <w:rFonts w:eastAsia="Calibri"/>
              </w:rPr>
              <w:t>2.18.21</w:t>
            </w:r>
          </w:p>
        </w:tc>
        <w:tc>
          <w:tcPr>
            <w:tcW w:w="5732" w:type="dxa"/>
          </w:tcPr>
          <w:p w:rsidR="005F69E6" w:rsidRPr="00750D2C" w:rsidRDefault="005F69E6" w:rsidP="005F69E6">
            <w:pPr>
              <w:pStyle w:val="TableParagraph"/>
              <w:adjustRightInd w:val="0"/>
              <w:ind w:left="62" w:right="49"/>
              <w:jc w:val="both"/>
              <w:rPr>
                <w:rFonts w:eastAsia="Calibri"/>
              </w:rPr>
            </w:pPr>
            <w:r w:rsidRPr="00750D2C">
              <w:rPr>
                <w:rFonts w:eastAsia="Calibri"/>
              </w:rPr>
              <w:t>В</w:t>
            </w:r>
            <w:r>
              <w:rPr>
                <w:rFonts w:eastAsia="Calibri"/>
              </w:rPr>
              <w:t xml:space="preserve"> </w:t>
            </w:r>
            <w:r w:rsidRPr="00750D2C">
              <w:rPr>
                <w:rFonts w:eastAsia="Calibri"/>
              </w:rPr>
              <w:t>отношении</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указанного</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принято</w:t>
            </w:r>
            <w:r>
              <w:rPr>
                <w:rFonts w:eastAsia="Calibri"/>
              </w:rPr>
              <w:t xml:space="preserve"> </w:t>
            </w:r>
            <w:r w:rsidRPr="00750D2C">
              <w:rPr>
                <w:rFonts w:eastAsia="Calibri"/>
              </w:rPr>
              <w:t>решение</w:t>
            </w:r>
            <w:r>
              <w:rPr>
                <w:rFonts w:eastAsia="Calibri"/>
              </w:rPr>
              <w:t xml:space="preserve"> </w:t>
            </w:r>
            <w:r w:rsidRPr="00750D2C">
              <w:rPr>
                <w:rFonts w:eastAsia="Calibri"/>
              </w:rPr>
              <w:t>о</w:t>
            </w:r>
            <w:r>
              <w:rPr>
                <w:rFonts w:eastAsia="Calibri"/>
              </w:rPr>
              <w:t xml:space="preserve"> </w:t>
            </w:r>
            <w:r w:rsidRPr="00750D2C">
              <w:rPr>
                <w:rFonts w:eastAsia="Calibri"/>
              </w:rPr>
              <w:t>предварительном</w:t>
            </w:r>
            <w:r>
              <w:rPr>
                <w:rFonts w:eastAsia="Calibri"/>
              </w:rPr>
              <w:t xml:space="preserve"> </w:t>
            </w:r>
            <w:r w:rsidRPr="00750D2C">
              <w:rPr>
                <w:rFonts w:eastAsia="Calibri"/>
              </w:rPr>
              <w:t>согласовании его предоставления, срок</w:t>
            </w:r>
            <w:r>
              <w:rPr>
                <w:rFonts w:eastAsia="Calibri"/>
              </w:rPr>
              <w:t xml:space="preserve"> </w:t>
            </w:r>
            <w:r w:rsidRPr="00750D2C">
              <w:rPr>
                <w:rFonts w:eastAsia="Calibri"/>
              </w:rPr>
              <w:t>действия</w:t>
            </w:r>
            <w:r>
              <w:rPr>
                <w:rFonts w:eastAsia="Calibri"/>
              </w:rPr>
              <w:t xml:space="preserve"> </w:t>
            </w:r>
            <w:r w:rsidRPr="00750D2C">
              <w:rPr>
                <w:rFonts w:eastAsia="Calibri"/>
              </w:rPr>
              <w:t>которого</w:t>
            </w:r>
            <w:r>
              <w:rPr>
                <w:rFonts w:eastAsia="Calibri"/>
              </w:rPr>
              <w:t xml:space="preserve"> </w:t>
            </w:r>
            <w:r w:rsidRPr="00750D2C">
              <w:rPr>
                <w:rFonts w:eastAsia="Calibri"/>
              </w:rPr>
              <w:t>не</w:t>
            </w:r>
            <w:r>
              <w:rPr>
                <w:rFonts w:eastAsia="Calibri"/>
              </w:rPr>
              <w:t xml:space="preserve"> </w:t>
            </w:r>
            <w:r w:rsidRPr="00750D2C">
              <w:rPr>
                <w:rFonts w:eastAsia="Calibri"/>
              </w:rPr>
              <w:t>истек</w:t>
            </w:r>
          </w:p>
        </w:tc>
        <w:tc>
          <w:tcPr>
            <w:tcW w:w="3402" w:type="dxa"/>
          </w:tcPr>
          <w:p w:rsidR="005F69E6" w:rsidRPr="00750D2C" w:rsidRDefault="005F69E6" w:rsidP="00EC0F4D">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2685"/>
        </w:trPr>
        <w:tc>
          <w:tcPr>
            <w:tcW w:w="1070" w:type="dxa"/>
          </w:tcPr>
          <w:p w:rsidR="005F69E6" w:rsidRPr="00750D2C" w:rsidRDefault="005F69E6" w:rsidP="00EC0F4D">
            <w:pPr>
              <w:pStyle w:val="TableParagraph"/>
              <w:adjustRightInd w:val="0"/>
              <w:ind w:left="62"/>
              <w:jc w:val="center"/>
              <w:rPr>
                <w:rFonts w:eastAsia="Calibri"/>
              </w:rPr>
            </w:pPr>
            <w:r w:rsidRPr="00750D2C">
              <w:rPr>
                <w:rFonts w:eastAsia="Calibri"/>
              </w:rPr>
              <w:t>2.18.22</w:t>
            </w:r>
          </w:p>
        </w:tc>
        <w:tc>
          <w:tcPr>
            <w:tcW w:w="5732" w:type="dxa"/>
          </w:tcPr>
          <w:p w:rsidR="005F69E6" w:rsidRPr="00750D2C" w:rsidRDefault="005F69E6" w:rsidP="005F69E6">
            <w:pPr>
              <w:pStyle w:val="TableParagraph"/>
              <w:tabs>
                <w:tab w:val="left" w:pos="1967"/>
                <w:tab w:val="left" w:pos="3751"/>
              </w:tabs>
              <w:adjustRightInd w:val="0"/>
              <w:ind w:left="62" w:right="47"/>
              <w:jc w:val="both"/>
              <w:rPr>
                <w:rFonts w:eastAsia="Calibri"/>
              </w:rPr>
            </w:pPr>
            <w:proofErr w:type="gramStart"/>
            <w:r w:rsidRPr="00750D2C">
              <w:rPr>
                <w:rFonts w:eastAsia="Calibri"/>
              </w:rPr>
              <w:t>Указанный</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земельный</w:t>
            </w:r>
            <w:r>
              <w:rPr>
                <w:rFonts w:eastAsia="Calibri"/>
              </w:rPr>
              <w:t xml:space="preserve"> </w:t>
            </w:r>
            <w:r w:rsidRPr="00750D2C">
              <w:rPr>
                <w:rFonts w:eastAsia="Calibri"/>
                <w:spacing w:val="-1"/>
              </w:rPr>
              <w:t>участок</w:t>
            </w:r>
            <w:r>
              <w:rPr>
                <w:rFonts w:eastAsia="Calibri"/>
                <w:spacing w:val="-1"/>
              </w:rPr>
              <w:t xml:space="preserve"> </w:t>
            </w:r>
            <w:r w:rsidRPr="00750D2C">
              <w:rPr>
                <w:rFonts w:eastAsia="Calibri"/>
              </w:rPr>
              <w:t>изъят</w:t>
            </w:r>
            <w:r>
              <w:rPr>
                <w:rFonts w:eastAsia="Calibri"/>
              </w:rPr>
              <w:t xml:space="preserve"> </w:t>
            </w:r>
            <w:r w:rsidRPr="00750D2C">
              <w:rPr>
                <w:rFonts w:eastAsia="Calibri"/>
              </w:rPr>
              <w:t>для</w:t>
            </w:r>
            <w:r>
              <w:rPr>
                <w:rFonts w:eastAsia="Calibri"/>
              </w:rPr>
              <w:t xml:space="preserve"> </w:t>
            </w:r>
            <w:r w:rsidRPr="00750D2C">
              <w:rPr>
                <w:rFonts w:eastAsia="Calibri"/>
              </w:rPr>
              <w:t>государственных</w:t>
            </w:r>
            <w:r>
              <w:rPr>
                <w:rFonts w:eastAsia="Calibri"/>
              </w:rPr>
              <w:t xml:space="preserve"> </w:t>
            </w:r>
            <w:r w:rsidRPr="00750D2C">
              <w:rPr>
                <w:rFonts w:eastAsia="Calibri"/>
              </w:rPr>
              <w:t>или</w:t>
            </w:r>
            <w:r>
              <w:rPr>
                <w:rFonts w:eastAsia="Calibri"/>
              </w:rPr>
              <w:t xml:space="preserve"> </w:t>
            </w:r>
            <w:r w:rsidRPr="00750D2C">
              <w:rPr>
                <w:rFonts w:eastAsia="Calibri"/>
              </w:rPr>
              <w:t>муниципальных</w:t>
            </w:r>
            <w:r>
              <w:rPr>
                <w:rFonts w:eastAsia="Calibri"/>
              </w:rPr>
              <w:t xml:space="preserve"> </w:t>
            </w:r>
            <w:r w:rsidRPr="00750D2C">
              <w:rPr>
                <w:rFonts w:eastAsia="Calibri"/>
              </w:rPr>
              <w:t>нужд</w:t>
            </w:r>
            <w:r>
              <w:rPr>
                <w:rFonts w:eastAsia="Calibri"/>
              </w:rPr>
              <w:t xml:space="preserve"> </w:t>
            </w:r>
            <w:r w:rsidRPr="00750D2C">
              <w:rPr>
                <w:rFonts w:eastAsia="Calibri"/>
              </w:rPr>
              <w:t>и</w:t>
            </w:r>
            <w:r>
              <w:rPr>
                <w:rFonts w:eastAsia="Calibri"/>
              </w:rPr>
              <w:t xml:space="preserve"> </w:t>
            </w:r>
            <w:r w:rsidRPr="00750D2C">
              <w:rPr>
                <w:rFonts w:eastAsia="Calibri"/>
              </w:rPr>
              <w:t>указанная</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цель</w:t>
            </w:r>
            <w:r>
              <w:rPr>
                <w:rFonts w:eastAsia="Calibri"/>
              </w:rPr>
              <w:t xml:space="preserve"> </w:t>
            </w:r>
            <w:r w:rsidRPr="00750D2C">
              <w:rPr>
                <w:rFonts w:eastAsia="Calibri"/>
              </w:rPr>
              <w:t>последующего</w:t>
            </w:r>
            <w:r>
              <w:rPr>
                <w:rFonts w:eastAsia="Calibri"/>
              </w:rPr>
              <w:t xml:space="preserve"> </w:t>
            </w:r>
            <w:r w:rsidRPr="00750D2C">
              <w:rPr>
                <w:rFonts w:eastAsia="Calibri"/>
              </w:rPr>
              <w:t>предоставления</w:t>
            </w:r>
            <w:r>
              <w:rPr>
                <w:rFonts w:eastAsia="Calibri"/>
              </w:rPr>
              <w:t xml:space="preserve"> </w:t>
            </w:r>
            <w:r w:rsidRPr="00750D2C">
              <w:rPr>
                <w:rFonts w:eastAsia="Calibri"/>
              </w:rPr>
              <w:t>такого</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не</w:t>
            </w:r>
            <w:r>
              <w:rPr>
                <w:rFonts w:eastAsia="Calibri"/>
              </w:rPr>
              <w:t xml:space="preserve"> </w:t>
            </w:r>
            <w:r w:rsidRPr="00750D2C">
              <w:rPr>
                <w:rFonts w:eastAsia="Calibri"/>
              </w:rPr>
              <w:t>соответствует</w:t>
            </w:r>
            <w:r>
              <w:rPr>
                <w:rFonts w:eastAsia="Calibri"/>
              </w:rPr>
              <w:t xml:space="preserve"> </w:t>
            </w:r>
            <w:r w:rsidRPr="00750D2C">
              <w:rPr>
                <w:rFonts w:eastAsia="Calibri"/>
              </w:rPr>
              <w:t>целям,</w:t>
            </w:r>
            <w:r>
              <w:rPr>
                <w:rFonts w:eastAsia="Calibri"/>
              </w:rPr>
              <w:t xml:space="preserve"> </w:t>
            </w:r>
            <w:r w:rsidRPr="00750D2C">
              <w:rPr>
                <w:rFonts w:eastAsia="Calibri"/>
              </w:rPr>
              <w:t>для</w:t>
            </w:r>
            <w:r>
              <w:rPr>
                <w:rFonts w:eastAsia="Calibri"/>
              </w:rPr>
              <w:t xml:space="preserve"> </w:t>
            </w:r>
            <w:r w:rsidRPr="00750D2C">
              <w:rPr>
                <w:rFonts w:eastAsia="Calibri"/>
              </w:rPr>
              <w:t>которых такой земельный участок был</w:t>
            </w:r>
            <w:r>
              <w:rPr>
                <w:rFonts w:eastAsia="Calibri"/>
              </w:rPr>
              <w:t xml:space="preserve"> </w:t>
            </w:r>
            <w:r w:rsidRPr="00750D2C">
              <w:rPr>
                <w:rFonts w:eastAsia="Calibri"/>
              </w:rPr>
              <w:t>изъят,</w:t>
            </w:r>
            <w:r>
              <w:rPr>
                <w:rFonts w:eastAsia="Calibri"/>
              </w:rPr>
              <w:t xml:space="preserve"> </w:t>
            </w:r>
            <w:r w:rsidRPr="00750D2C">
              <w:rPr>
                <w:rFonts w:eastAsia="Calibri"/>
              </w:rPr>
              <w:t>за</w:t>
            </w:r>
            <w:r>
              <w:rPr>
                <w:rFonts w:eastAsia="Calibri"/>
              </w:rPr>
              <w:t xml:space="preserve"> </w:t>
            </w:r>
            <w:r w:rsidRPr="00750D2C">
              <w:rPr>
                <w:rFonts w:eastAsia="Calibri"/>
              </w:rPr>
              <w:t>исключением</w:t>
            </w:r>
            <w:r>
              <w:rPr>
                <w:rFonts w:eastAsia="Calibri"/>
              </w:rPr>
              <w:t xml:space="preserve"> </w:t>
            </w:r>
            <w:r w:rsidRPr="00750D2C">
              <w:rPr>
                <w:rFonts w:eastAsia="Calibri"/>
              </w:rPr>
              <w:t>земельных</w:t>
            </w:r>
            <w:r>
              <w:rPr>
                <w:rFonts w:eastAsia="Calibri"/>
              </w:rPr>
              <w:t xml:space="preserve"> </w:t>
            </w:r>
            <w:r w:rsidRPr="00750D2C">
              <w:rPr>
                <w:rFonts w:eastAsia="Calibri"/>
              </w:rPr>
              <w:t>участков,</w:t>
            </w:r>
            <w:r w:rsidRPr="00750D2C">
              <w:rPr>
                <w:rFonts w:eastAsia="Calibri"/>
              </w:rPr>
              <w:tab/>
              <w:t>изъятых</w:t>
            </w:r>
            <w:r w:rsidRPr="00750D2C">
              <w:rPr>
                <w:rFonts w:eastAsia="Calibri"/>
              </w:rPr>
              <w:tab/>
            </w:r>
            <w:r>
              <w:rPr>
                <w:rFonts w:eastAsia="Calibri"/>
              </w:rPr>
              <w:t xml:space="preserve"> </w:t>
            </w:r>
            <w:r w:rsidRPr="00750D2C">
              <w:rPr>
                <w:rFonts w:eastAsia="Calibri"/>
                <w:spacing w:val="-1"/>
              </w:rPr>
              <w:t>для</w:t>
            </w:r>
            <w:r w:rsidR="00EC0F4D">
              <w:rPr>
                <w:rFonts w:eastAsia="Calibri"/>
                <w:spacing w:val="-1"/>
              </w:rPr>
              <w:t xml:space="preserve"> </w:t>
            </w:r>
            <w:r w:rsidRPr="00750D2C">
              <w:rPr>
                <w:rFonts w:eastAsia="Calibri"/>
              </w:rPr>
              <w:t>государственных или муниципальных</w:t>
            </w:r>
            <w:r>
              <w:rPr>
                <w:rFonts w:eastAsia="Calibri"/>
              </w:rPr>
              <w:t xml:space="preserve"> </w:t>
            </w:r>
            <w:r w:rsidRPr="00750D2C">
              <w:rPr>
                <w:rFonts w:eastAsia="Calibri"/>
              </w:rPr>
              <w:t>нужд</w:t>
            </w:r>
            <w:r>
              <w:rPr>
                <w:rFonts w:eastAsia="Calibri"/>
              </w:rPr>
              <w:t xml:space="preserve"> </w:t>
            </w:r>
            <w:r w:rsidRPr="00750D2C">
              <w:rPr>
                <w:rFonts w:eastAsia="Calibri"/>
              </w:rPr>
              <w:t>в</w:t>
            </w:r>
            <w:r>
              <w:rPr>
                <w:rFonts w:eastAsia="Calibri"/>
              </w:rPr>
              <w:t xml:space="preserve"> </w:t>
            </w:r>
            <w:r w:rsidRPr="00750D2C">
              <w:rPr>
                <w:rFonts w:eastAsia="Calibri"/>
              </w:rPr>
              <w:t>связи</w:t>
            </w:r>
            <w:r>
              <w:rPr>
                <w:rFonts w:eastAsia="Calibri"/>
              </w:rPr>
              <w:t xml:space="preserve"> </w:t>
            </w:r>
            <w:r w:rsidRPr="00750D2C">
              <w:rPr>
                <w:rFonts w:eastAsia="Calibri"/>
              </w:rPr>
              <w:t>с</w:t>
            </w:r>
            <w:r>
              <w:rPr>
                <w:rFonts w:eastAsia="Calibri"/>
              </w:rPr>
              <w:t xml:space="preserve"> </w:t>
            </w:r>
            <w:r w:rsidRPr="00750D2C">
              <w:rPr>
                <w:rFonts w:eastAsia="Calibri"/>
              </w:rPr>
              <w:t>признанием</w:t>
            </w:r>
            <w:r>
              <w:rPr>
                <w:rFonts w:eastAsia="Calibri"/>
              </w:rPr>
              <w:t xml:space="preserve"> </w:t>
            </w:r>
            <w:r w:rsidRPr="00750D2C">
              <w:rPr>
                <w:rFonts w:eastAsia="Calibri"/>
              </w:rPr>
              <w:t>многоквартирного</w:t>
            </w:r>
            <w:r>
              <w:rPr>
                <w:rFonts w:eastAsia="Calibri"/>
              </w:rPr>
              <w:t xml:space="preserve"> </w:t>
            </w:r>
            <w:r w:rsidRPr="00750D2C">
              <w:rPr>
                <w:rFonts w:eastAsia="Calibri"/>
              </w:rPr>
              <w:t>дома,</w:t>
            </w:r>
            <w:r>
              <w:rPr>
                <w:rFonts w:eastAsia="Calibri"/>
              </w:rPr>
              <w:t xml:space="preserve"> </w:t>
            </w:r>
            <w:r w:rsidRPr="00750D2C">
              <w:rPr>
                <w:rFonts w:eastAsia="Calibri"/>
              </w:rPr>
              <w:t>который</w:t>
            </w:r>
            <w:r>
              <w:rPr>
                <w:rFonts w:eastAsia="Calibri"/>
              </w:rPr>
              <w:t xml:space="preserve"> </w:t>
            </w:r>
            <w:r w:rsidRPr="00750D2C">
              <w:rPr>
                <w:rFonts w:eastAsia="Calibri"/>
              </w:rPr>
              <w:t>расположен</w:t>
            </w:r>
            <w:r>
              <w:rPr>
                <w:rFonts w:eastAsia="Calibri"/>
              </w:rPr>
              <w:t xml:space="preserve"> </w:t>
            </w:r>
            <w:r w:rsidRPr="00750D2C">
              <w:rPr>
                <w:rFonts w:eastAsia="Calibri"/>
              </w:rPr>
              <w:t>на</w:t>
            </w:r>
            <w:r>
              <w:rPr>
                <w:rFonts w:eastAsia="Calibri"/>
              </w:rPr>
              <w:t xml:space="preserve"> </w:t>
            </w:r>
            <w:r w:rsidRPr="00750D2C">
              <w:rPr>
                <w:rFonts w:eastAsia="Calibri"/>
              </w:rPr>
              <w:t>таком</w:t>
            </w:r>
            <w:r>
              <w:rPr>
                <w:rFonts w:eastAsia="Calibri"/>
              </w:rPr>
              <w:t xml:space="preserve"> </w:t>
            </w:r>
            <w:r w:rsidRPr="00750D2C">
              <w:rPr>
                <w:rFonts w:eastAsia="Calibri"/>
              </w:rPr>
              <w:t>земельном</w:t>
            </w:r>
            <w:r>
              <w:rPr>
                <w:rFonts w:eastAsia="Calibri"/>
              </w:rPr>
              <w:t xml:space="preserve"> </w:t>
            </w:r>
            <w:r w:rsidRPr="00750D2C">
              <w:rPr>
                <w:rFonts w:eastAsia="Calibri"/>
              </w:rPr>
              <w:t>участке,</w:t>
            </w:r>
            <w:r>
              <w:rPr>
                <w:rFonts w:eastAsia="Calibri"/>
              </w:rPr>
              <w:t xml:space="preserve"> </w:t>
            </w:r>
            <w:r w:rsidRPr="00750D2C">
              <w:rPr>
                <w:rFonts w:eastAsia="Calibri"/>
              </w:rPr>
              <w:t>аварийным</w:t>
            </w:r>
            <w:r>
              <w:rPr>
                <w:rFonts w:eastAsia="Calibri"/>
              </w:rPr>
              <w:t xml:space="preserve"> </w:t>
            </w:r>
            <w:r w:rsidRPr="00750D2C">
              <w:rPr>
                <w:rFonts w:eastAsia="Calibri"/>
              </w:rPr>
              <w:t>и</w:t>
            </w:r>
            <w:r>
              <w:rPr>
                <w:rFonts w:eastAsia="Calibri"/>
              </w:rPr>
              <w:t xml:space="preserve"> </w:t>
            </w:r>
            <w:r w:rsidRPr="00750D2C">
              <w:rPr>
                <w:rFonts w:eastAsia="Calibri"/>
              </w:rPr>
              <w:t>подлежащим</w:t>
            </w:r>
            <w:r>
              <w:rPr>
                <w:rFonts w:eastAsia="Calibri"/>
              </w:rPr>
              <w:t xml:space="preserve"> </w:t>
            </w:r>
            <w:r w:rsidRPr="00750D2C">
              <w:rPr>
                <w:rFonts w:eastAsia="Calibri"/>
              </w:rPr>
              <w:t>сносу</w:t>
            </w:r>
            <w:r>
              <w:rPr>
                <w:rFonts w:eastAsia="Calibri"/>
              </w:rPr>
              <w:t xml:space="preserve"> </w:t>
            </w:r>
            <w:r w:rsidRPr="00750D2C">
              <w:rPr>
                <w:rFonts w:eastAsia="Calibri"/>
              </w:rPr>
              <w:t>или</w:t>
            </w:r>
            <w:r>
              <w:rPr>
                <w:rFonts w:eastAsia="Calibri"/>
              </w:rPr>
              <w:t xml:space="preserve"> </w:t>
            </w:r>
            <w:r w:rsidRPr="00750D2C">
              <w:rPr>
                <w:rFonts w:eastAsia="Calibri"/>
              </w:rPr>
              <w:t>реконструкции</w:t>
            </w:r>
            <w:proofErr w:type="gramEnd"/>
          </w:p>
        </w:tc>
        <w:tc>
          <w:tcPr>
            <w:tcW w:w="3402" w:type="dxa"/>
          </w:tcPr>
          <w:p w:rsidR="005F69E6" w:rsidRPr="00750D2C" w:rsidRDefault="005F69E6" w:rsidP="00EC0F4D">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EC0F4D">
        <w:trPr>
          <w:trHeight w:val="1121"/>
        </w:trPr>
        <w:tc>
          <w:tcPr>
            <w:tcW w:w="1070" w:type="dxa"/>
          </w:tcPr>
          <w:p w:rsidR="005F69E6" w:rsidRPr="00750D2C" w:rsidRDefault="005F69E6" w:rsidP="00EC0F4D">
            <w:pPr>
              <w:pStyle w:val="TableParagraph"/>
              <w:adjustRightInd w:val="0"/>
              <w:ind w:left="62"/>
              <w:jc w:val="center"/>
              <w:rPr>
                <w:rFonts w:eastAsia="Calibri"/>
              </w:rPr>
            </w:pPr>
            <w:r w:rsidRPr="00750D2C">
              <w:rPr>
                <w:rFonts w:eastAsia="Calibri"/>
              </w:rPr>
              <w:t>2.18.23</w:t>
            </w:r>
          </w:p>
        </w:tc>
        <w:tc>
          <w:tcPr>
            <w:tcW w:w="5732" w:type="dxa"/>
          </w:tcPr>
          <w:p w:rsidR="005F69E6" w:rsidRPr="00750D2C" w:rsidRDefault="005F69E6" w:rsidP="005F69E6">
            <w:pPr>
              <w:pStyle w:val="TableParagraph"/>
              <w:adjustRightInd w:val="0"/>
              <w:ind w:left="62" w:right="48"/>
              <w:jc w:val="both"/>
              <w:rPr>
                <w:rFonts w:eastAsia="Calibri"/>
              </w:rPr>
            </w:pPr>
            <w:r w:rsidRPr="00750D2C">
              <w:rPr>
                <w:rFonts w:eastAsia="Calibri"/>
              </w:rPr>
              <w:t>Границы</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указанного</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подлежат</w:t>
            </w:r>
            <w:r>
              <w:rPr>
                <w:rFonts w:eastAsia="Calibri"/>
              </w:rPr>
              <w:t xml:space="preserve"> </w:t>
            </w:r>
            <w:r w:rsidRPr="00750D2C">
              <w:rPr>
                <w:rFonts w:eastAsia="Calibri"/>
              </w:rPr>
              <w:t>уточнению</w:t>
            </w:r>
            <w:r>
              <w:rPr>
                <w:rFonts w:eastAsia="Calibri"/>
              </w:rPr>
              <w:t xml:space="preserve"> </w:t>
            </w:r>
            <w:r w:rsidRPr="00750D2C">
              <w:rPr>
                <w:rFonts w:eastAsia="Calibri"/>
              </w:rPr>
              <w:t>в</w:t>
            </w:r>
            <w:r>
              <w:rPr>
                <w:rFonts w:eastAsia="Calibri"/>
              </w:rPr>
              <w:t xml:space="preserve"> </w:t>
            </w:r>
            <w:r w:rsidRPr="00750D2C">
              <w:rPr>
                <w:rFonts w:eastAsia="Calibri"/>
              </w:rPr>
              <w:t>соответствии</w:t>
            </w:r>
            <w:r>
              <w:rPr>
                <w:rFonts w:eastAsia="Calibri"/>
              </w:rPr>
              <w:t xml:space="preserve"> </w:t>
            </w:r>
            <w:r w:rsidRPr="00750D2C">
              <w:rPr>
                <w:rFonts w:eastAsia="Calibri"/>
              </w:rPr>
              <w:t>с</w:t>
            </w:r>
            <w:r>
              <w:rPr>
                <w:rFonts w:eastAsia="Calibri"/>
              </w:rPr>
              <w:t xml:space="preserve"> </w:t>
            </w:r>
            <w:r w:rsidRPr="00750D2C">
              <w:rPr>
                <w:rFonts w:eastAsia="Calibri"/>
              </w:rPr>
              <w:t>Федеральным законом от 13 июля 2015г.</w:t>
            </w:r>
            <w:r>
              <w:rPr>
                <w:rFonts w:eastAsia="Calibri"/>
              </w:rPr>
              <w:t xml:space="preserve"> </w:t>
            </w:r>
            <w:r w:rsidRPr="00750D2C">
              <w:rPr>
                <w:rFonts w:eastAsia="Calibri"/>
              </w:rPr>
              <w:t>№218-ФЗ</w:t>
            </w:r>
            <w:r w:rsidR="00EC0F4D">
              <w:rPr>
                <w:rFonts w:eastAsia="Calibri"/>
              </w:rPr>
              <w:t xml:space="preserve"> </w:t>
            </w:r>
            <w:r w:rsidRPr="00750D2C">
              <w:rPr>
                <w:rFonts w:eastAsia="Calibri"/>
              </w:rPr>
              <w:t>«О</w:t>
            </w:r>
            <w:r>
              <w:rPr>
                <w:rFonts w:eastAsia="Calibri"/>
              </w:rPr>
              <w:t xml:space="preserve"> </w:t>
            </w:r>
            <w:r w:rsidRPr="00750D2C">
              <w:rPr>
                <w:rFonts w:eastAsia="Calibri"/>
              </w:rPr>
              <w:t>государственной</w:t>
            </w:r>
            <w:r>
              <w:rPr>
                <w:rFonts w:eastAsia="Calibri"/>
              </w:rPr>
              <w:t xml:space="preserve"> </w:t>
            </w:r>
            <w:r w:rsidRPr="00750D2C">
              <w:rPr>
                <w:rFonts w:eastAsia="Calibri"/>
              </w:rPr>
              <w:t>регистрации</w:t>
            </w:r>
            <w:r>
              <w:rPr>
                <w:rFonts w:eastAsia="Calibri"/>
              </w:rPr>
              <w:t xml:space="preserve"> </w:t>
            </w:r>
            <w:r w:rsidRPr="00750D2C">
              <w:rPr>
                <w:rFonts w:eastAsia="Calibri"/>
              </w:rPr>
              <w:t>недвижимости»</w:t>
            </w:r>
          </w:p>
        </w:tc>
        <w:tc>
          <w:tcPr>
            <w:tcW w:w="3402" w:type="dxa"/>
          </w:tcPr>
          <w:p w:rsidR="005F69E6" w:rsidRPr="00750D2C" w:rsidRDefault="005F69E6" w:rsidP="00EC0F4D">
            <w:pPr>
              <w:pStyle w:val="TableParagraph"/>
              <w:adjustRightInd w:val="0"/>
              <w:ind w:left="62"/>
              <w:jc w:val="center"/>
              <w:rPr>
                <w:rFonts w:eastAsia="Calibri"/>
              </w:rPr>
            </w:pPr>
            <w:r w:rsidRPr="00750D2C">
              <w:rPr>
                <w:rFonts w:eastAsia="Calibri"/>
              </w:rPr>
              <w:t>Указываются основания такого вывода</w:t>
            </w:r>
          </w:p>
        </w:tc>
      </w:tr>
      <w:tr w:rsidR="005F69E6" w:rsidRPr="00750D2C" w:rsidTr="005F69E6">
        <w:trPr>
          <w:trHeight w:val="1691"/>
        </w:trPr>
        <w:tc>
          <w:tcPr>
            <w:tcW w:w="1070" w:type="dxa"/>
          </w:tcPr>
          <w:p w:rsidR="005F69E6" w:rsidRPr="00750D2C" w:rsidRDefault="005F69E6" w:rsidP="00EC0F4D">
            <w:pPr>
              <w:pStyle w:val="TableParagraph"/>
              <w:adjustRightInd w:val="0"/>
              <w:ind w:left="62"/>
              <w:jc w:val="center"/>
              <w:rPr>
                <w:rFonts w:eastAsia="Calibri"/>
              </w:rPr>
            </w:pPr>
            <w:r w:rsidRPr="00750D2C">
              <w:rPr>
                <w:rFonts w:eastAsia="Calibri"/>
              </w:rPr>
              <w:t>2.18.24</w:t>
            </w:r>
          </w:p>
        </w:tc>
        <w:tc>
          <w:tcPr>
            <w:tcW w:w="5732" w:type="dxa"/>
          </w:tcPr>
          <w:p w:rsidR="005F69E6" w:rsidRPr="00750D2C" w:rsidRDefault="005F69E6" w:rsidP="005F69E6">
            <w:pPr>
              <w:pStyle w:val="TableParagraph"/>
              <w:adjustRightInd w:val="0"/>
              <w:ind w:left="62" w:right="48"/>
              <w:jc w:val="both"/>
              <w:rPr>
                <w:rFonts w:eastAsia="Calibri"/>
              </w:rPr>
            </w:pPr>
            <w:r w:rsidRPr="00750D2C">
              <w:rPr>
                <w:rFonts w:eastAsia="Calibri"/>
              </w:rPr>
              <w:t>Площадь</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указанного</w:t>
            </w:r>
            <w:r>
              <w:rPr>
                <w:rFonts w:eastAsia="Calibri"/>
              </w:rPr>
              <w:t xml:space="preserve"> </w:t>
            </w:r>
            <w:r w:rsidRPr="00750D2C">
              <w:rPr>
                <w:rFonts w:eastAsia="Calibri"/>
              </w:rPr>
              <w:t>в</w:t>
            </w:r>
            <w:r>
              <w:rPr>
                <w:rFonts w:eastAsia="Calibri"/>
              </w:rPr>
              <w:t xml:space="preserve"> </w:t>
            </w:r>
            <w:r w:rsidRPr="00750D2C">
              <w:rPr>
                <w:rFonts w:eastAsia="Calibri"/>
              </w:rPr>
              <w:t>заявлении,</w:t>
            </w:r>
            <w:r>
              <w:rPr>
                <w:rFonts w:eastAsia="Calibri"/>
              </w:rPr>
              <w:t xml:space="preserve"> </w:t>
            </w:r>
            <w:r w:rsidRPr="00750D2C">
              <w:rPr>
                <w:rFonts w:eastAsia="Calibri"/>
              </w:rPr>
              <w:t>превышает</w:t>
            </w:r>
            <w:r>
              <w:rPr>
                <w:rFonts w:eastAsia="Calibri"/>
              </w:rPr>
              <w:t xml:space="preserve"> </w:t>
            </w:r>
            <w:r w:rsidRPr="00750D2C">
              <w:rPr>
                <w:rFonts w:eastAsia="Calibri"/>
              </w:rPr>
              <w:t>его</w:t>
            </w:r>
            <w:r>
              <w:rPr>
                <w:rFonts w:eastAsia="Calibri"/>
              </w:rPr>
              <w:t xml:space="preserve"> </w:t>
            </w:r>
            <w:r w:rsidRPr="00750D2C">
              <w:rPr>
                <w:rFonts w:eastAsia="Calibri"/>
              </w:rPr>
              <w:t>площадь,</w:t>
            </w:r>
            <w:r>
              <w:rPr>
                <w:rFonts w:eastAsia="Calibri"/>
              </w:rPr>
              <w:t xml:space="preserve"> </w:t>
            </w:r>
            <w:r w:rsidRPr="00750D2C">
              <w:rPr>
                <w:rFonts w:eastAsia="Calibri"/>
              </w:rPr>
              <w:t>указанную</w:t>
            </w:r>
            <w:r>
              <w:rPr>
                <w:rFonts w:eastAsia="Calibri"/>
              </w:rPr>
              <w:t xml:space="preserve"> </w:t>
            </w:r>
            <w:r w:rsidRPr="00750D2C">
              <w:rPr>
                <w:rFonts w:eastAsia="Calibri"/>
              </w:rPr>
              <w:t>в</w:t>
            </w:r>
            <w:r>
              <w:rPr>
                <w:rFonts w:eastAsia="Calibri"/>
              </w:rPr>
              <w:t xml:space="preserve"> </w:t>
            </w:r>
            <w:r w:rsidRPr="00750D2C">
              <w:rPr>
                <w:rFonts w:eastAsia="Calibri"/>
              </w:rPr>
              <w:t>схеме</w:t>
            </w:r>
            <w:r>
              <w:rPr>
                <w:rFonts w:eastAsia="Calibri"/>
              </w:rPr>
              <w:t xml:space="preserve"> </w:t>
            </w:r>
            <w:r w:rsidRPr="00750D2C">
              <w:rPr>
                <w:rFonts w:eastAsia="Calibri"/>
              </w:rPr>
              <w:t>расположения</w:t>
            </w:r>
            <w:r>
              <w:rPr>
                <w:rFonts w:eastAsia="Calibri"/>
              </w:rPr>
              <w:t xml:space="preserve"> </w:t>
            </w:r>
            <w:r w:rsidRPr="00750D2C">
              <w:rPr>
                <w:rFonts w:eastAsia="Calibri"/>
              </w:rPr>
              <w:t>земельного</w:t>
            </w:r>
            <w:r>
              <w:rPr>
                <w:rFonts w:eastAsia="Calibri"/>
              </w:rPr>
              <w:t xml:space="preserve"> </w:t>
            </w:r>
            <w:r w:rsidRPr="00750D2C">
              <w:rPr>
                <w:rFonts w:eastAsia="Calibri"/>
              </w:rPr>
              <w:t>участка,</w:t>
            </w:r>
            <w:r>
              <w:rPr>
                <w:rFonts w:eastAsia="Calibri"/>
              </w:rPr>
              <w:t xml:space="preserve"> </w:t>
            </w:r>
            <w:r w:rsidRPr="00750D2C">
              <w:rPr>
                <w:rFonts w:eastAsia="Calibri"/>
              </w:rPr>
              <w:t>проекте межевания территории или в</w:t>
            </w:r>
            <w:r>
              <w:rPr>
                <w:rFonts w:eastAsia="Calibri"/>
              </w:rPr>
              <w:t xml:space="preserve"> </w:t>
            </w:r>
            <w:r w:rsidRPr="00750D2C">
              <w:rPr>
                <w:rFonts w:eastAsia="Calibri"/>
              </w:rPr>
              <w:t>проектной</w:t>
            </w:r>
            <w:r>
              <w:rPr>
                <w:rFonts w:eastAsia="Calibri"/>
              </w:rPr>
              <w:t xml:space="preserve"> </w:t>
            </w:r>
            <w:r w:rsidRPr="00750D2C">
              <w:rPr>
                <w:rFonts w:eastAsia="Calibri"/>
              </w:rPr>
              <w:t>документации</w:t>
            </w:r>
            <w:r>
              <w:rPr>
                <w:rFonts w:eastAsia="Calibri"/>
              </w:rPr>
              <w:t xml:space="preserve"> </w:t>
            </w:r>
            <w:r w:rsidRPr="00750D2C">
              <w:rPr>
                <w:rFonts w:eastAsia="Calibri"/>
              </w:rPr>
              <w:t>лесных</w:t>
            </w:r>
            <w:r>
              <w:rPr>
                <w:rFonts w:eastAsia="Calibri"/>
              </w:rPr>
              <w:t xml:space="preserve"> </w:t>
            </w:r>
            <w:r w:rsidRPr="00750D2C">
              <w:rPr>
                <w:rFonts w:eastAsia="Calibri"/>
              </w:rPr>
              <w:t>участков, в соответствии с которыми</w:t>
            </w:r>
            <w:r>
              <w:rPr>
                <w:rFonts w:eastAsia="Calibri"/>
              </w:rPr>
              <w:t xml:space="preserve"> </w:t>
            </w:r>
            <w:r w:rsidRPr="00750D2C">
              <w:rPr>
                <w:rFonts w:eastAsia="Calibri"/>
              </w:rPr>
              <w:t>такой</w:t>
            </w:r>
            <w:r>
              <w:rPr>
                <w:rFonts w:eastAsia="Calibri"/>
              </w:rPr>
              <w:t xml:space="preserve"> </w:t>
            </w:r>
            <w:r w:rsidRPr="00750D2C">
              <w:rPr>
                <w:rFonts w:eastAsia="Calibri"/>
              </w:rPr>
              <w:t>земельный</w:t>
            </w:r>
            <w:r>
              <w:rPr>
                <w:rFonts w:eastAsia="Calibri"/>
              </w:rPr>
              <w:t xml:space="preserve"> </w:t>
            </w:r>
            <w:r w:rsidRPr="00750D2C">
              <w:rPr>
                <w:rFonts w:eastAsia="Calibri"/>
              </w:rPr>
              <w:t>участок</w:t>
            </w:r>
            <w:r>
              <w:rPr>
                <w:rFonts w:eastAsia="Calibri"/>
              </w:rPr>
              <w:t xml:space="preserve"> </w:t>
            </w:r>
            <w:r w:rsidRPr="00750D2C">
              <w:rPr>
                <w:rFonts w:eastAsia="Calibri"/>
              </w:rPr>
              <w:t>образован,</w:t>
            </w:r>
            <w:r>
              <w:rPr>
                <w:rFonts w:eastAsia="Calibri"/>
              </w:rPr>
              <w:t xml:space="preserve"> </w:t>
            </w:r>
            <w:r w:rsidRPr="00750D2C">
              <w:rPr>
                <w:rFonts w:eastAsia="Calibri"/>
              </w:rPr>
              <w:t>более</w:t>
            </w:r>
            <w:r>
              <w:rPr>
                <w:rFonts w:eastAsia="Calibri"/>
              </w:rPr>
              <w:t xml:space="preserve"> </w:t>
            </w:r>
            <w:r w:rsidRPr="00750D2C">
              <w:rPr>
                <w:rFonts w:eastAsia="Calibri"/>
              </w:rPr>
              <w:t>чем</w:t>
            </w:r>
            <w:r>
              <w:rPr>
                <w:rFonts w:eastAsia="Calibri"/>
              </w:rPr>
              <w:t xml:space="preserve"> </w:t>
            </w:r>
            <w:r w:rsidRPr="00750D2C">
              <w:rPr>
                <w:rFonts w:eastAsia="Calibri"/>
              </w:rPr>
              <w:t>на</w:t>
            </w:r>
            <w:r>
              <w:rPr>
                <w:rFonts w:eastAsia="Calibri"/>
              </w:rPr>
              <w:t xml:space="preserve"> </w:t>
            </w:r>
            <w:r w:rsidRPr="00750D2C">
              <w:rPr>
                <w:rFonts w:eastAsia="Calibri"/>
              </w:rPr>
              <w:t>десять</w:t>
            </w:r>
            <w:r>
              <w:rPr>
                <w:rFonts w:eastAsia="Calibri"/>
              </w:rPr>
              <w:t xml:space="preserve"> </w:t>
            </w:r>
            <w:r w:rsidRPr="00750D2C">
              <w:rPr>
                <w:rFonts w:eastAsia="Calibri"/>
              </w:rPr>
              <w:t>процентов</w:t>
            </w:r>
          </w:p>
        </w:tc>
        <w:tc>
          <w:tcPr>
            <w:tcW w:w="3402" w:type="dxa"/>
          </w:tcPr>
          <w:p w:rsidR="005F69E6" w:rsidRPr="00750D2C" w:rsidRDefault="005F69E6" w:rsidP="00EC0F4D">
            <w:pPr>
              <w:pStyle w:val="TableParagraph"/>
              <w:adjustRightInd w:val="0"/>
              <w:ind w:left="62"/>
              <w:jc w:val="center"/>
              <w:rPr>
                <w:rFonts w:eastAsia="Calibri"/>
              </w:rPr>
            </w:pPr>
            <w:r w:rsidRPr="00750D2C">
              <w:rPr>
                <w:rFonts w:eastAsia="Calibri"/>
              </w:rPr>
              <w:t>Указываются основания такого вывода</w:t>
            </w:r>
          </w:p>
        </w:tc>
      </w:tr>
    </w:tbl>
    <w:p w:rsidR="005F69E6" w:rsidRDefault="005F69E6" w:rsidP="005F69E6">
      <w:pPr>
        <w:pStyle w:val="af5"/>
        <w:spacing w:after="0" w:line="240" w:lineRule="auto"/>
        <w:rPr>
          <w:sz w:val="14"/>
        </w:rPr>
      </w:pPr>
    </w:p>
    <w:p w:rsidR="005F69E6" w:rsidRPr="00543457" w:rsidRDefault="005F69E6" w:rsidP="00EC0F4D">
      <w:pPr>
        <w:pStyle w:val="af5"/>
        <w:tabs>
          <w:tab w:val="left" w:pos="10053"/>
        </w:tabs>
        <w:spacing w:after="0" w:line="240" w:lineRule="auto"/>
        <w:jc w:val="both"/>
        <w:rPr>
          <w:sz w:val="24"/>
          <w:szCs w:val="24"/>
        </w:rPr>
      </w:pPr>
      <w:r w:rsidRPr="00543457">
        <w:rPr>
          <w:sz w:val="24"/>
          <w:szCs w:val="24"/>
        </w:rPr>
        <w:t>Дополнительно</w:t>
      </w:r>
      <w:r w:rsidR="00EC0F4D">
        <w:rPr>
          <w:sz w:val="24"/>
          <w:szCs w:val="24"/>
        </w:rPr>
        <w:t xml:space="preserve"> </w:t>
      </w:r>
      <w:r w:rsidRPr="00543457">
        <w:rPr>
          <w:sz w:val="24"/>
          <w:szCs w:val="24"/>
        </w:rPr>
        <w:t>информируем</w:t>
      </w:r>
      <w:r>
        <w:rPr>
          <w:sz w:val="24"/>
          <w:szCs w:val="24"/>
        </w:rPr>
        <w:t>:__________________________________________________</w:t>
      </w:r>
      <w:r w:rsidR="00EC0F4D">
        <w:rPr>
          <w:sz w:val="24"/>
          <w:szCs w:val="24"/>
        </w:rPr>
        <w:tab/>
      </w:r>
    </w:p>
    <w:p w:rsidR="005F69E6" w:rsidRPr="00D5235F" w:rsidRDefault="00EC0F4D" w:rsidP="00EC0F4D">
      <w:pPr>
        <w:pStyle w:val="af5"/>
        <w:spacing w:after="0" w:line="240" w:lineRule="auto"/>
        <w:ind w:right="113" w:firstLine="3"/>
        <w:jc w:val="both"/>
        <w:rPr>
          <w:sz w:val="24"/>
          <w:szCs w:val="24"/>
        </w:rPr>
      </w:pPr>
      <w:r>
        <w:rPr>
          <w:sz w:val="24"/>
          <w:szCs w:val="24"/>
        </w:rPr>
        <w:tab/>
      </w:r>
      <w:r w:rsidR="005F69E6" w:rsidRPr="00D5235F">
        <w:rPr>
          <w:sz w:val="24"/>
          <w:szCs w:val="24"/>
        </w:rPr>
        <w:t xml:space="preserve">Вы вправе повторно обратиться </w:t>
      </w:r>
      <w:proofErr w:type="spellStart"/>
      <w:r w:rsidR="005F69E6" w:rsidRPr="00D5235F">
        <w:rPr>
          <w:sz w:val="24"/>
          <w:szCs w:val="24"/>
        </w:rPr>
        <w:t>c</w:t>
      </w:r>
      <w:proofErr w:type="spellEnd"/>
      <w:r w:rsidR="005F69E6" w:rsidRPr="00D5235F">
        <w:rPr>
          <w:sz w:val="24"/>
          <w:szCs w:val="24"/>
        </w:rPr>
        <w:t xml:space="preserve"> заявлением о предоставлении услуги после</w:t>
      </w:r>
      <w:r w:rsidR="005F69E6">
        <w:rPr>
          <w:sz w:val="24"/>
          <w:szCs w:val="24"/>
        </w:rPr>
        <w:t xml:space="preserve"> </w:t>
      </w:r>
      <w:r w:rsidR="005F69E6" w:rsidRPr="00D5235F">
        <w:rPr>
          <w:sz w:val="24"/>
          <w:szCs w:val="24"/>
        </w:rPr>
        <w:t>устранения</w:t>
      </w:r>
      <w:r w:rsidR="005F69E6">
        <w:rPr>
          <w:sz w:val="24"/>
          <w:szCs w:val="24"/>
        </w:rPr>
        <w:t xml:space="preserve"> </w:t>
      </w:r>
      <w:r w:rsidR="005F69E6" w:rsidRPr="00D5235F">
        <w:rPr>
          <w:sz w:val="24"/>
          <w:szCs w:val="24"/>
        </w:rPr>
        <w:t>указанных</w:t>
      </w:r>
      <w:r w:rsidR="005F69E6">
        <w:rPr>
          <w:sz w:val="24"/>
          <w:szCs w:val="24"/>
        </w:rPr>
        <w:t xml:space="preserve"> </w:t>
      </w:r>
      <w:r w:rsidR="005F69E6" w:rsidRPr="00D5235F">
        <w:rPr>
          <w:sz w:val="24"/>
          <w:szCs w:val="24"/>
        </w:rPr>
        <w:t>нарушений.</w:t>
      </w:r>
    </w:p>
    <w:p w:rsidR="005F69E6" w:rsidRDefault="00EC0F4D" w:rsidP="00EC0F4D">
      <w:pPr>
        <w:pStyle w:val="af5"/>
        <w:spacing w:after="0" w:line="240" w:lineRule="auto"/>
        <w:ind w:right="108" w:firstLine="3"/>
        <w:jc w:val="both"/>
      </w:pPr>
      <w:r>
        <w:rPr>
          <w:spacing w:val="-1"/>
          <w:sz w:val="24"/>
          <w:szCs w:val="24"/>
        </w:rPr>
        <w:tab/>
      </w:r>
      <w:r w:rsidR="005F69E6" w:rsidRPr="00D5235F">
        <w:rPr>
          <w:spacing w:val="-1"/>
          <w:sz w:val="24"/>
          <w:szCs w:val="24"/>
        </w:rPr>
        <w:t>Данный</w:t>
      </w:r>
      <w:r w:rsidR="005F69E6">
        <w:rPr>
          <w:spacing w:val="-1"/>
          <w:sz w:val="24"/>
          <w:szCs w:val="24"/>
        </w:rPr>
        <w:t xml:space="preserve"> </w:t>
      </w:r>
      <w:r w:rsidR="005F69E6" w:rsidRPr="00D5235F">
        <w:rPr>
          <w:spacing w:val="-1"/>
          <w:sz w:val="24"/>
          <w:szCs w:val="24"/>
        </w:rPr>
        <w:t>отказ</w:t>
      </w:r>
      <w:r w:rsidR="005F69E6">
        <w:rPr>
          <w:spacing w:val="-1"/>
          <w:sz w:val="24"/>
          <w:szCs w:val="24"/>
        </w:rPr>
        <w:t xml:space="preserve"> </w:t>
      </w:r>
      <w:r w:rsidR="005F69E6" w:rsidRPr="00D5235F">
        <w:rPr>
          <w:spacing w:val="-1"/>
          <w:sz w:val="24"/>
          <w:szCs w:val="24"/>
        </w:rPr>
        <w:t>может</w:t>
      </w:r>
      <w:r w:rsidR="005F69E6">
        <w:rPr>
          <w:spacing w:val="-1"/>
          <w:sz w:val="24"/>
          <w:szCs w:val="24"/>
        </w:rPr>
        <w:t xml:space="preserve"> </w:t>
      </w:r>
      <w:r w:rsidR="005F69E6" w:rsidRPr="00D5235F">
        <w:rPr>
          <w:sz w:val="24"/>
          <w:szCs w:val="24"/>
        </w:rPr>
        <w:t>быть</w:t>
      </w:r>
      <w:r w:rsidR="005F69E6">
        <w:rPr>
          <w:sz w:val="24"/>
          <w:szCs w:val="24"/>
        </w:rPr>
        <w:t xml:space="preserve"> </w:t>
      </w:r>
      <w:r w:rsidR="005F69E6" w:rsidRPr="00D5235F">
        <w:rPr>
          <w:sz w:val="24"/>
          <w:szCs w:val="24"/>
        </w:rPr>
        <w:t>обжалован</w:t>
      </w:r>
      <w:r w:rsidR="005F69E6">
        <w:rPr>
          <w:sz w:val="24"/>
          <w:szCs w:val="24"/>
        </w:rPr>
        <w:t xml:space="preserve"> </w:t>
      </w:r>
      <w:r w:rsidR="005F69E6" w:rsidRPr="00D5235F">
        <w:rPr>
          <w:sz w:val="24"/>
          <w:szCs w:val="24"/>
        </w:rPr>
        <w:t>в</w:t>
      </w:r>
      <w:r w:rsidR="005F69E6">
        <w:rPr>
          <w:sz w:val="24"/>
          <w:szCs w:val="24"/>
        </w:rPr>
        <w:t xml:space="preserve"> </w:t>
      </w:r>
      <w:r w:rsidR="005F69E6" w:rsidRPr="00D5235F">
        <w:rPr>
          <w:sz w:val="24"/>
          <w:szCs w:val="24"/>
        </w:rPr>
        <w:t>досудебном</w:t>
      </w:r>
      <w:r w:rsidR="005F69E6">
        <w:rPr>
          <w:sz w:val="24"/>
          <w:szCs w:val="24"/>
        </w:rPr>
        <w:t xml:space="preserve"> </w:t>
      </w:r>
      <w:r w:rsidR="005F69E6" w:rsidRPr="00D5235F">
        <w:rPr>
          <w:sz w:val="24"/>
          <w:szCs w:val="24"/>
        </w:rPr>
        <w:t>порядке</w:t>
      </w:r>
      <w:r w:rsidR="005F69E6">
        <w:rPr>
          <w:sz w:val="24"/>
          <w:szCs w:val="24"/>
        </w:rPr>
        <w:t xml:space="preserve"> </w:t>
      </w:r>
      <w:r w:rsidR="005F69E6" w:rsidRPr="00D5235F">
        <w:rPr>
          <w:sz w:val="24"/>
          <w:szCs w:val="24"/>
        </w:rPr>
        <w:t>путем</w:t>
      </w:r>
      <w:r w:rsidR="005F69E6">
        <w:rPr>
          <w:sz w:val="24"/>
          <w:szCs w:val="24"/>
        </w:rPr>
        <w:t xml:space="preserve"> </w:t>
      </w:r>
      <w:r w:rsidR="005F69E6" w:rsidRPr="00D5235F">
        <w:rPr>
          <w:sz w:val="24"/>
          <w:szCs w:val="24"/>
        </w:rPr>
        <w:t>направления</w:t>
      </w:r>
      <w:r w:rsidR="005F69E6">
        <w:rPr>
          <w:sz w:val="24"/>
          <w:szCs w:val="24"/>
        </w:rPr>
        <w:t xml:space="preserve"> </w:t>
      </w:r>
      <w:r w:rsidR="005F69E6" w:rsidRPr="00D5235F">
        <w:rPr>
          <w:sz w:val="24"/>
          <w:szCs w:val="24"/>
        </w:rPr>
        <w:t>жалобы в орган, уполномоч</w:t>
      </w:r>
      <w:r>
        <w:rPr>
          <w:sz w:val="24"/>
          <w:szCs w:val="24"/>
        </w:rPr>
        <w:t xml:space="preserve">енный на предоставление услуги </w:t>
      </w:r>
      <w:r w:rsidR="005F69E6" w:rsidRPr="00D5235F">
        <w:rPr>
          <w:sz w:val="24"/>
          <w:szCs w:val="24"/>
        </w:rPr>
        <w:t xml:space="preserve"> </w:t>
      </w:r>
      <w:r w:rsidR="005F69E6" w:rsidRPr="00EC0F4D">
        <w:rPr>
          <w:sz w:val="24"/>
          <w:szCs w:val="24"/>
        </w:rPr>
        <w:t>«</w:t>
      </w:r>
      <w:r w:rsidRPr="00EC0F4D">
        <w:rPr>
          <w:bCs/>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5F69E6" w:rsidRPr="00EC0F4D">
        <w:rPr>
          <w:sz w:val="24"/>
          <w:szCs w:val="24"/>
        </w:rPr>
        <w:t>»,</w:t>
      </w:r>
      <w:r w:rsidR="005F69E6" w:rsidRPr="00D5235F">
        <w:rPr>
          <w:sz w:val="24"/>
          <w:szCs w:val="24"/>
        </w:rPr>
        <w:t xml:space="preserve"> а также в судебном порядке</w:t>
      </w:r>
      <w:r w:rsidR="005F69E6">
        <w:t>.</w:t>
      </w:r>
    </w:p>
    <w:p w:rsidR="005F69E6" w:rsidRDefault="005F69E6" w:rsidP="00EC0F4D">
      <w:pPr>
        <w:pStyle w:val="af5"/>
        <w:spacing w:after="0" w:line="240" w:lineRule="auto"/>
        <w:ind w:left="860"/>
        <w:jc w:val="center"/>
      </w:pPr>
      <w:r>
        <w:rPr>
          <w:noProof/>
          <w:lang w:eastAsia="ru-RU"/>
        </w:rPr>
        <w:drawing>
          <wp:inline distT="0" distB="0" distL="0" distR="0">
            <wp:extent cx="3457575" cy="49530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4"/>
                    <a:srcRect/>
                    <a:stretch>
                      <a:fillRect/>
                    </a:stretch>
                  </pic:blipFill>
                  <pic:spPr bwMode="auto">
                    <a:xfrm>
                      <a:off x="0" y="0"/>
                      <a:ext cx="3457575" cy="495300"/>
                    </a:xfrm>
                    <a:prstGeom prst="rect">
                      <a:avLst/>
                    </a:prstGeom>
                    <a:noFill/>
                    <a:ln w="9525">
                      <a:noFill/>
                      <a:miter lim="800000"/>
                      <a:headEnd/>
                      <a:tailEnd/>
                    </a:ln>
                  </pic:spPr>
                </pic:pic>
              </a:graphicData>
            </a:graphic>
          </wp:inline>
        </w:drawing>
      </w:r>
    </w:p>
    <w:p w:rsidR="005F69E6" w:rsidRDefault="005F69E6" w:rsidP="005F69E6">
      <w:pPr>
        <w:spacing w:before="31"/>
        <w:ind w:left="139"/>
        <w:rPr>
          <w:rFonts w:ascii="Microsoft Sans Serif"/>
        </w:rPr>
      </w:pPr>
    </w:p>
    <w:p w:rsidR="00C729CE" w:rsidRDefault="00C729CE" w:rsidP="00C729CE">
      <w:pPr>
        <w:pStyle w:val="af5"/>
        <w:tabs>
          <w:tab w:val="left" w:pos="8370"/>
        </w:tabs>
      </w:pPr>
    </w:p>
    <w:p w:rsidR="00C729CE" w:rsidRDefault="00C729CE" w:rsidP="00C729CE">
      <w:pPr>
        <w:pStyle w:val="af5"/>
      </w:pPr>
    </w:p>
    <w:p w:rsidR="00F10B25" w:rsidRDefault="00F10B25" w:rsidP="00F10B25">
      <w:pPr>
        <w:pStyle w:val="af5"/>
        <w:spacing w:before="11"/>
        <w:rPr>
          <w:b/>
          <w:sz w:val="13"/>
        </w:rPr>
      </w:pPr>
    </w:p>
    <w:p w:rsidR="00F10B25" w:rsidRDefault="00F10B25" w:rsidP="00F10B25">
      <w:pPr>
        <w:pStyle w:val="af5"/>
        <w:spacing w:before="11"/>
        <w:rPr>
          <w:b/>
          <w:sz w:val="13"/>
        </w:rPr>
      </w:pPr>
    </w:p>
    <w:p w:rsidR="00F10B25" w:rsidRDefault="00F10B25" w:rsidP="00F10B25">
      <w:pPr>
        <w:pStyle w:val="af5"/>
        <w:spacing w:before="11"/>
        <w:rPr>
          <w:b/>
          <w:sz w:val="13"/>
        </w:rPr>
      </w:pPr>
    </w:p>
    <w:p w:rsidR="00F10B25" w:rsidRDefault="00F10B25" w:rsidP="00F10B25">
      <w:pPr>
        <w:pStyle w:val="af5"/>
        <w:spacing w:before="11"/>
        <w:rPr>
          <w:b/>
          <w:sz w:val="13"/>
        </w:rPr>
      </w:pPr>
    </w:p>
    <w:p w:rsidR="00F10B25" w:rsidRDefault="00F10B25" w:rsidP="00F10B25">
      <w:pPr>
        <w:pStyle w:val="af5"/>
        <w:spacing w:before="11"/>
        <w:rPr>
          <w:b/>
          <w:sz w:val="13"/>
        </w:rPr>
      </w:pPr>
    </w:p>
    <w:p w:rsidR="00F10B25" w:rsidRDefault="00F10B25" w:rsidP="00F10B25">
      <w:pPr>
        <w:pStyle w:val="af5"/>
        <w:spacing w:before="11"/>
        <w:rPr>
          <w:b/>
          <w:sz w:val="13"/>
        </w:rPr>
      </w:pPr>
    </w:p>
    <w:p w:rsidR="00F10B25" w:rsidRDefault="00F10B25" w:rsidP="00F10B25">
      <w:pPr>
        <w:pStyle w:val="af5"/>
        <w:spacing w:before="11"/>
        <w:rPr>
          <w:b/>
          <w:sz w:val="13"/>
        </w:rPr>
      </w:pPr>
    </w:p>
    <w:p w:rsidR="00F10B25" w:rsidRDefault="00F10B25" w:rsidP="00F10B25">
      <w:pPr>
        <w:sectPr w:rsidR="00F10B25" w:rsidSect="00C729CE">
          <w:headerReference w:type="default" r:id="rId15"/>
          <w:pgSz w:w="11910" w:h="16840"/>
          <w:pgMar w:top="960" w:right="711" w:bottom="280" w:left="1140" w:header="429" w:footer="0" w:gutter="0"/>
          <w:cols w:space="720"/>
        </w:sectPr>
      </w:pPr>
    </w:p>
    <w:p w:rsidR="00093757" w:rsidRDefault="00093757" w:rsidP="00EC0F4D">
      <w:pPr>
        <w:pStyle w:val="af5"/>
        <w:spacing w:before="154" w:line="264" w:lineRule="auto"/>
        <w:ind w:left="5778" w:right="141" w:firstLine="2374"/>
        <w:jc w:val="right"/>
        <w:rPr>
          <w:sz w:val="22"/>
        </w:rPr>
      </w:pPr>
    </w:p>
    <w:p w:rsidR="00093757" w:rsidRDefault="00093757" w:rsidP="00EC0F4D">
      <w:pPr>
        <w:pStyle w:val="af5"/>
        <w:spacing w:before="154" w:line="264" w:lineRule="auto"/>
        <w:ind w:left="5778" w:right="141" w:firstLine="2374"/>
        <w:jc w:val="right"/>
        <w:rPr>
          <w:sz w:val="22"/>
        </w:rPr>
      </w:pPr>
    </w:p>
    <w:p w:rsidR="00EC0F4D" w:rsidRPr="00EC0F4D" w:rsidRDefault="00EC0F4D" w:rsidP="00EC0F4D">
      <w:pPr>
        <w:pStyle w:val="af5"/>
        <w:spacing w:before="154" w:line="264" w:lineRule="auto"/>
        <w:ind w:left="5778" w:right="141" w:firstLine="2374"/>
        <w:jc w:val="right"/>
        <w:rPr>
          <w:sz w:val="22"/>
        </w:rPr>
      </w:pPr>
      <w:r w:rsidRPr="001007D8">
        <w:rPr>
          <w:sz w:val="22"/>
        </w:rPr>
        <w:t>Приложение</w:t>
      </w:r>
      <w:r>
        <w:rPr>
          <w:sz w:val="22"/>
        </w:rPr>
        <w:t xml:space="preserve"> </w:t>
      </w:r>
      <w:r w:rsidRPr="001007D8">
        <w:rPr>
          <w:sz w:val="22"/>
        </w:rPr>
        <w:t>№</w:t>
      </w:r>
      <w:r>
        <w:rPr>
          <w:sz w:val="22"/>
        </w:rPr>
        <w:t xml:space="preserve"> 4  к а</w:t>
      </w:r>
      <w:r w:rsidRPr="001007D8">
        <w:rPr>
          <w:sz w:val="22"/>
        </w:rPr>
        <w:t>дминистративному</w:t>
      </w:r>
      <w:r>
        <w:rPr>
          <w:sz w:val="22"/>
        </w:rPr>
        <w:t xml:space="preserve"> </w:t>
      </w:r>
      <w:r w:rsidRPr="001007D8">
        <w:rPr>
          <w:sz w:val="22"/>
        </w:rPr>
        <w:t>регламенту</w:t>
      </w:r>
      <w:r>
        <w:rPr>
          <w:sz w:val="22"/>
        </w:rPr>
        <w:t xml:space="preserve"> </w:t>
      </w:r>
      <w:r w:rsidRPr="001007D8">
        <w:rPr>
          <w:sz w:val="22"/>
        </w:rPr>
        <w:t>по</w:t>
      </w:r>
      <w:r>
        <w:rPr>
          <w:sz w:val="22"/>
        </w:rPr>
        <w:t xml:space="preserve"> </w:t>
      </w:r>
      <w:r w:rsidRPr="001007D8">
        <w:rPr>
          <w:sz w:val="22"/>
        </w:rPr>
        <w:t>предоставлению</w:t>
      </w:r>
      <w:r>
        <w:rPr>
          <w:sz w:val="22"/>
        </w:rPr>
        <w:t xml:space="preserve"> муниципальной </w:t>
      </w:r>
      <w:r w:rsidRPr="001007D8">
        <w:rPr>
          <w:sz w:val="22"/>
        </w:rPr>
        <w:t>услуги</w:t>
      </w:r>
    </w:p>
    <w:p w:rsidR="00093757" w:rsidRDefault="00093757" w:rsidP="00EC0F4D">
      <w:pPr>
        <w:pStyle w:val="11"/>
        <w:ind w:left="28"/>
        <w:rPr>
          <w:sz w:val="24"/>
          <w:szCs w:val="24"/>
        </w:rPr>
      </w:pPr>
    </w:p>
    <w:p w:rsidR="00093757" w:rsidRDefault="00093757" w:rsidP="00EC0F4D">
      <w:pPr>
        <w:pStyle w:val="11"/>
        <w:ind w:left="28"/>
        <w:rPr>
          <w:sz w:val="24"/>
          <w:szCs w:val="24"/>
        </w:rPr>
      </w:pPr>
    </w:p>
    <w:p w:rsidR="00EC0F4D" w:rsidRPr="00EC0F4D" w:rsidRDefault="00EC0F4D" w:rsidP="00EC0F4D">
      <w:pPr>
        <w:pStyle w:val="11"/>
        <w:ind w:left="28"/>
        <w:rPr>
          <w:sz w:val="24"/>
          <w:szCs w:val="24"/>
        </w:rPr>
      </w:pPr>
      <w:r w:rsidRPr="00EC0F4D">
        <w:rPr>
          <w:sz w:val="24"/>
          <w:szCs w:val="24"/>
        </w:rPr>
        <w:t>Форма заявления о предоставлении услуги</w:t>
      </w:r>
    </w:p>
    <w:p w:rsidR="00EC0F4D" w:rsidRDefault="00EC0F4D" w:rsidP="00EC0F4D">
      <w:pPr>
        <w:pStyle w:val="af5"/>
        <w:spacing w:after="0"/>
        <w:ind w:left="737"/>
        <w:jc w:val="center"/>
        <w:rPr>
          <w:sz w:val="24"/>
          <w:szCs w:val="24"/>
        </w:rPr>
      </w:pPr>
    </w:p>
    <w:p w:rsidR="00EC0F4D" w:rsidRPr="00EC0F4D" w:rsidRDefault="00EC0F4D" w:rsidP="00EC0F4D">
      <w:pPr>
        <w:pStyle w:val="af5"/>
        <w:spacing w:after="0" w:line="240" w:lineRule="auto"/>
        <w:ind w:left="737"/>
        <w:jc w:val="center"/>
        <w:rPr>
          <w:sz w:val="24"/>
          <w:szCs w:val="24"/>
        </w:rPr>
      </w:pPr>
      <w:r>
        <w:rPr>
          <w:sz w:val="24"/>
          <w:szCs w:val="24"/>
        </w:rPr>
        <w:t>К</w:t>
      </w:r>
      <w:r w:rsidRPr="00EC0F4D">
        <w:rPr>
          <w:sz w:val="24"/>
          <w:szCs w:val="24"/>
        </w:rPr>
        <w:t>ому:</w:t>
      </w:r>
    </w:p>
    <w:p w:rsidR="00EC0F4D" w:rsidRDefault="007948E8" w:rsidP="00EC0F4D">
      <w:pPr>
        <w:pStyle w:val="af5"/>
        <w:spacing w:after="0" w:line="240" w:lineRule="auto"/>
        <w:rPr>
          <w:sz w:val="23"/>
        </w:rPr>
      </w:pPr>
      <w:r w:rsidRPr="007948E8">
        <w:rPr>
          <w:noProof/>
          <w:lang w:eastAsia="ru-RU"/>
        </w:rPr>
        <w:pict>
          <v:shape id="Полилиния 69" o:spid="_x0000_s1040" style="position:absolute;margin-left:316.15pt;margin-top:15.8pt;width:2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" path="m,l4899,e" filled="f" strokeweight=".19811mm">
            <v:path arrowok="t" o:connecttype="custom" o:connectlocs="0,0;3110865,0" o:connectangles="0,0"/>
            <w10:wrap type="topAndBottom" anchorx="page"/>
          </v:shape>
        </w:pict>
      </w:r>
    </w:p>
    <w:p w:rsidR="00EC0F4D" w:rsidRDefault="00EC0F4D" w:rsidP="00EC0F4D">
      <w:pPr>
        <w:pStyle w:val="af5"/>
        <w:spacing w:after="0" w:line="240" w:lineRule="auto"/>
        <w:rPr>
          <w:sz w:val="24"/>
        </w:rPr>
      </w:pPr>
    </w:p>
    <w:p w:rsidR="00EC0F4D" w:rsidRDefault="007948E8" w:rsidP="00EC0F4D">
      <w:pPr>
        <w:pStyle w:val="af5"/>
        <w:spacing w:after="0" w:line="240" w:lineRule="auto"/>
        <w:ind w:left="5237"/>
        <w:rPr>
          <w:sz w:val="2"/>
        </w:rPr>
        <w:sectPr w:rsidR="00EC0F4D" w:rsidSect="006E1C32">
          <w:pgSz w:w="11900" w:h="16850"/>
          <w:pgMar w:top="980" w:right="711" w:bottom="280" w:left="1080" w:header="345" w:footer="0" w:gutter="0"/>
          <w:cols w:space="720"/>
        </w:sectPr>
      </w:pPr>
      <w:r>
        <w:rPr>
          <w:noProof/>
          <w:sz w:val="2"/>
          <w:lang w:eastAsia="ru-RU"/>
        </w:rPr>
      </w:r>
      <w:r>
        <w:rPr>
          <w:noProof/>
          <w:sz w:val="2"/>
          <w:lang w:eastAsia="ru-RU"/>
        </w:rPr>
        <w:pict>
          <v:group id="Группа 67" o:spid="_x0000_s1037"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">
            <v:line id="Line 7" o:spid="_x0000_s1038" style="position:absolute;visibility:visibl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VuwsEAAADbAAAADwAAAGRycy9kb3ducmV2LnhtbERPTWuDQBC9B/Iflin0FtemJDTWNQRt&#10;oRAI1Jb0OrhTlbqz4m7V/PvsIZDj432n+9l0YqTBtZYVPEUxCOLK6pZrBd9f76sXEM4ja+wsk4IL&#10;Odhny0WKibYTf9JY+lqEEHYJKmi87xMpXdWQQRfZnjhwv3Yw6AMcaqkHnEK46eQ6jrfSYMuhocGe&#10;8oaqv/LfKGBjzhfcTMc4P/08l7u3Ym2LQqnHh/nwCsLT7O/im/tDK9iGseFL+AEyu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BW7CwQAAANsAAAAPAAAAAAAAAAAAAAAA&#10;AKECAABkcnMvZG93bnJldi54bWxQSwUGAAAAAAQABAD5AAAAjwMAAAAA&#10;" strokeweight=".19811mm"/>
            <w10:wrap type="none"/>
            <w10:anchorlock/>
          </v:group>
        </w:pict>
      </w:r>
    </w:p>
    <w:p w:rsidR="00EC0F4D" w:rsidRPr="00845968" w:rsidRDefault="00EC0F4D" w:rsidP="00EC0F4D">
      <w:pPr>
        <w:pStyle w:val="af5"/>
        <w:spacing w:after="0" w:line="240" w:lineRule="auto"/>
        <w:jc w:val="right"/>
        <w:rPr>
          <w:sz w:val="16"/>
          <w:szCs w:val="16"/>
        </w:rPr>
      </w:pPr>
      <w:r w:rsidRPr="00845968">
        <w:rPr>
          <w:sz w:val="16"/>
          <w:szCs w:val="16"/>
        </w:rPr>
        <w:lastRenderedPageBreak/>
        <w:t>от кого:</w:t>
      </w:r>
    </w:p>
    <w:p w:rsidR="00EC0F4D" w:rsidRPr="00845968" w:rsidRDefault="00EC0F4D" w:rsidP="00EC0F4D">
      <w:pPr>
        <w:spacing w:after="0" w:line="240" w:lineRule="auto"/>
        <w:ind w:left="-10"/>
        <w:rPr>
          <w:sz w:val="16"/>
          <w:szCs w:val="16"/>
        </w:rPr>
      </w:pPr>
      <w:r w:rsidRPr="00845968">
        <w:rPr>
          <w:sz w:val="16"/>
          <w:szCs w:val="16"/>
        </w:rPr>
        <w:br w:type="column"/>
      </w:r>
      <w:r w:rsidRPr="00845968">
        <w:rPr>
          <w:sz w:val="16"/>
          <w:szCs w:val="16"/>
        </w:rPr>
        <w:lastRenderedPageBreak/>
        <w:t>(</w:t>
      </w:r>
      <w:r w:rsidRPr="00845968">
        <w:rPr>
          <w:i/>
          <w:sz w:val="16"/>
          <w:szCs w:val="16"/>
        </w:rPr>
        <w:t>наименование уполномоченного органа</w:t>
      </w:r>
      <w:r w:rsidRPr="00845968">
        <w:rPr>
          <w:sz w:val="16"/>
          <w:szCs w:val="16"/>
        </w:rPr>
        <w:t>)</w:t>
      </w:r>
    </w:p>
    <w:p w:rsidR="00EC0F4D" w:rsidRDefault="00EC0F4D" w:rsidP="00EC0F4D">
      <w:pPr>
        <w:spacing w:after="0" w:line="240" w:lineRule="auto"/>
        <w:rPr>
          <w:sz w:val="18"/>
        </w:rPr>
        <w:sectPr w:rsidR="00EC0F4D" w:rsidSect="006E1C32">
          <w:type w:val="continuous"/>
          <w:pgSz w:w="11900" w:h="16850"/>
          <w:pgMar w:top="320" w:right="711" w:bottom="280" w:left="1080" w:header="720" w:footer="720" w:gutter="0"/>
          <w:cols w:num="2" w:space="720" w:equalWidth="0">
            <w:col w:w="6185" w:space="40"/>
            <w:col w:w="4195"/>
          </w:cols>
        </w:sectPr>
      </w:pPr>
    </w:p>
    <w:p w:rsidR="00EC0F4D" w:rsidRDefault="00EC0F4D" w:rsidP="00EC0F4D">
      <w:pPr>
        <w:pStyle w:val="af5"/>
        <w:spacing w:after="0" w:line="240" w:lineRule="auto"/>
        <w:rPr>
          <w:sz w:val="27"/>
        </w:rPr>
      </w:pPr>
    </w:p>
    <w:p w:rsidR="00EC0F4D" w:rsidRDefault="00EC0F4D" w:rsidP="00EC0F4D">
      <w:pPr>
        <w:pStyle w:val="af5"/>
        <w:spacing w:after="0" w:line="240" w:lineRule="auto"/>
        <w:ind w:left="5237"/>
        <w:rPr>
          <w:sz w:val="2"/>
        </w:rPr>
      </w:pPr>
      <w:r>
        <w:rPr>
          <w:noProof/>
          <w:sz w:val="2"/>
          <w:lang w:eastAsia="ru-RU"/>
        </w:rPr>
        <w:tab/>
      </w:r>
      <w:r>
        <w:rPr>
          <w:noProof/>
          <w:sz w:val="2"/>
          <w:lang w:eastAsia="ru-RU"/>
        </w:rPr>
        <w:tab/>
      </w:r>
      <w:r w:rsidR="007948E8">
        <w:rPr>
          <w:noProof/>
          <w:sz w:val="2"/>
          <w:lang w:eastAsia="ru-RU"/>
        </w:rPr>
      </w:r>
      <w:r w:rsidR="007948E8">
        <w:rPr>
          <w:noProof/>
          <w:sz w:val="2"/>
          <w:lang w:eastAsia="ru-RU"/>
        </w:rPr>
        <w:pict>
          <v:group id="Группа 65" o:spid="_x0000_s1035" style="width:244.95pt;height:4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">
            <v:line id="Line 5" o:spid="_x0000_s1036" style="position:absolute;visibility:visibl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ZfK8QAAADbAAAADwAAAGRycy9kb3ducmV2LnhtbESPQWvCQBSE70L/w/IK3symKQ1t6hqK&#10;qVAQBNOi10f2NQnNvg3ZrYn/3hUEj8PMfMMs88l04kSDay0reIpiEMSV1S3XCn6+N4tXEM4ja+ws&#10;k4IzOchXD7MlZtqOvKdT6WsRIOwyVNB432dSuqohgy6yPXHwfu1g0Ac51FIPOAa46WQSx6k02HJY&#10;aLCndUPVX/lvFLAxhzO+jNt4vTs+l2+fRWKLQqn54/TxDsLT5O/hW/tLK0hTuH4JP0C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1l8rxAAAANsAAAAPAAAAAAAAAAAA&#10;AAAAAKECAABkcnMvZG93bnJldi54bWxQSwUGAAAAAAQABAD5AAAAkgMAAAAA&#10;" strokeweight=".19811mm"/>
            <w10:wrap type="none"/>
            <w10:anchorlock/>
          </v:group>
        </w:pict>
      </w:r>
    </w:p>
    <w:p w:rsidR="00EC0F4D" w:rsidRDefault="007948E8" w:rsidP="00EC0F4D">
      <w:pPr>
        <w:pStyle w:val="af5"/>
        <w:spacing w:after="0" w:line="240" w:lineRule="auto"/>
        <w:rPr>
          <w:sz w:val="22"/>
        </w:rPr>
      </w:pPr>
      <w:r w:rsidRPr="007948E8">
        <w:rPr>
          <w:noProof/>
          <w:lang w:eastAsia="ru-RU"/>
        </w:rPr>
        <w:pict>
          <v:shape id="Полилиния 64" o:spid="_x0000_s1041" style="position:absolute;margin-left:316.15pt;margin-top:15.35pt;width:2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" path="m,l4899,e" filled="f" strokeweight=".19811mm">
            <v:path arrowok="t" o:connecttype="custom" o:connectlocs="0,0;3110865,0" o:connectangles="0,0"/>
            <w10:wrap type="topAndBottom" anchorx="page"/>
          </v:shape>
        </w:pict>
      </w:r>
    </w:p>
    <w:p w:rsidR="00EC0F4D" w:rsidRPr="00845968" w:rsidRDefault="00EC0F4D" w:rsidP="00EC0F4D">
      <w:pPr>
        <w:spacing w:after="0" w:line="240" w:lineRule="auto"/>
        <w:ind w:left="5449"/>
        <w:rPr>
          <w:i/>
          <w:sz w:val="16"/>
          <w:szCs w:val="16"/>
        </w:rPr>
      </w:pPr>
      <w:r w:rsidRPr="00845968">
        <w:rPr>
          <w:i/>
          <w:sz w:val="16"/>
          <w:szCs w:val="16"/>
        </w:rPr>
        <w:t>(полное наименование, ИНН, ОГРН юридического лица, ИП)</w:t>
      </w:r>
    </w:p>
    <w:p w:rsidR="00EC0F4D" w:rsidRDefault="007948E8" w:rsidP="00EC0F4D">
      <w:pPr>
        <w:pStyle w:val="af5"/>
        <w:spacing w:after="0" w:line="240" w:lineRule="auto"/>
        <w:rPr>
          <w:i/>
          <w:sz w:val="23"/>
        </w:rPr>
      </w:pPr>
      <w:r w:rsidRPr="007948E8">
        <w:rPr>
          <w:noProof/>
          <w:lang w:eastAsia="ru-RU"/>
        </w:rPr>
        <w:pict>
          <v:shape id="Полилиния 63" o:spid="_x0000_s1042" style="position:absolute;margin-left:316.15pt;margin-top:15.7pt;width:252.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" path="m,l5041,e" filled="f" strokeweight=".19811mm">
            <v:path arrowok="t" o:connecttype="custom" o:connectlocs="0,0;3201035,0" o:connectangles="0,0"/>
            <w10:wrap type="topAndBottom" anchorx="page"/>
          </v:shape>
        </w:pict>
      </w:r>
    </w:p>
    <w:p w:rsidR="00EC0F4D" w:rsidRDefault="00EC0F4D" w:rsidP="00EC0F4D">
      <w:pPr>
        <w:pStyle w:val="af5"/>
        <w:spacing w:after="0" w:line="240" w:lineRule="auto"/>
        <w:rPr>
          <w:i/>
          <w:sz w:val="21"/>
        </w:rPr>
      </w:pPr>
    </w:p>
    <w:p w:rsidR="00EC0F4D" w:rsidRPr="00845968" w:rsidRDefault="007948E8" w:rsidP="00EC0F4D">
      <w:pPr>
        <w:spacing w:after="0" w:line="240" w:lineRule="auto"/>
        <w:ind w:left="5379"/>
        <w:rPr>
          <w:i/>
          <w:sz w:val="16"/>
          <w:szCs w:val="16"/>
        </w:rPr>
      </w:pPr>
      <w:r w:rsidRPr="007948E8">
        <w:rPr>
          <w:noProof/>
          <w:lang w:eastAsia="ru-RU"/>
        </w:rPr>
        <w:pict>
          <v:shape id="Полилиния 62" o:spid="_x0000_s1043" style="position:absolute;left:0;text-align:left;margin-left:316.15pt;margin-top:3.65pt;width:245.05pt;height:3.55pt;z-index:-251639808;visibility:visible;mso-wrap-style:square;mso-wrap-distance-left:0;mso-wrap-distance-top:0;mso-wrap-distance-right:0;mso-wrap-distance-bottom:0;mso-position-horizontal:absolute;mso-position-horizontal-relative:page;mso-position-vertical:absolute;mso-position-vertical-relative:text;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" path="m,l4761,e" filled="f" strokeweight=".19811mm">
            <v:path arrowok="t" o:connecttype="custom" o:connectlocs="0,0;3023235,0" o:connectangles="0,0"/>
            <w10:wrap type="topAndBottom" anchorx="page"/>
          </v:shape>
        </w:pict>
      </w:r>
      <w:r w:rsidR="00EC0F4D" w:rsidRPr="00845968">
        <w:rPr>
          <w:i/>
          <w:sz w:val="16"/>
          <w:szCs w:val="16"/>
        </w:rPr>
        <w:t>(контактный телефон, электронная почта, почтовый адрес)</w:t>
      </w:r>
    </w:p>
    <w:p w:rsidR="00EC0F4D" w:rsidRDefault="007948E8" w:rsidP="00EC0F4D">
      <w:pPr>
        <w:pStyle w:val="af5"/>
        <w:spacing w:after="0" w:line="240" w:lineRule="auto"/>
        <w:rPr>
          <w:i/>
          <w:sz w:val="23"/>
        </w:rPr>
      </w:pPr>
      <w:r w:rsidRPr="007948E8">
        <w:rPr>
          <w:noProof/>
          <w:lang w:eastAsia="ru-RU"/>
        </w:rPr>
        <w:pict>
          <v:shape id="Полилиния 61" o:spid="_x0000_s1044" style="position:absolute;margin-left:316.15pt;margin-top:15.7pt;width:252.1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" path="m,l5041,e" filled="f" strokeweight=".19811mm">
            <v:path arrowok="t" o:connecttype="custom" o:connectlocs="0,0;3201035,0" o:connectangles="0,0"/>
            <w10:wrap type="topAndBottom" anchorx="page"/>
          </v:shape>
        </w:pict>
      </w:r>
    </w:p>
    <w:p w:rsidR="00EC0F4D" w:rsidRDefault="00EC0F4D" w:rsidP="00EC0F4D">
      <w:pPr>
        <w:pStyle w:val="af5"/>
        <w:spacing w:after="0" w:line="240" w:lineRule="auto"/>
        <w:rPr>
          <w:i/>
          <w:sz w:val="21"/>
        </w:rPr>
      </w:pPr>
    </w:p>
    <w:p w:rsidR="00EC0F4D" w:rsidRPr="00845968" w:rsidRDefault="007948E8" w:rsidP="00EC0F4D">
      <w:pPr>
        <w:spacing w:after="0" w:line="240" w:lineRule="auto"/>
        <w:ind w:left="5127"/>
        <w:jc w:val="center"/>
        <w:rPr>
          <w:i/>
          <w:sz w:val="16"/>
          <w:szCs w:val="16"/>
        </w:rPr>
      </w:pPr>
      <w:r w:rsidRPr="007948E8">
        <w:rPr>
          <w:noProof/>
          <w:lang w:eastAsia="ru-RU"/>
        </w:rPr>
        <w:pict>
          <v:shape id="Полилиния 60" o:spid="_x0000_s1045" style="position:absolute;left:0;text-align:left;margin-left:316.2pt;margin-top:3.8pt;width:251.95pt;height:3.55pt;z-index:-251637760;visibility:visible;mso-wrap-style:square;mso-wrap-distance-left:0;mso-wrap-distance-top:0;mso-wrap-distance-right:0;mso-wrap-distance-bottom:0;mso-position-horizontal-relative:page;mso-position-vertical-relative:text;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" path="m,l4761,e" filled="f" strokeweight=".19811mm">
            <v:path arrowok="t" o:connecttype="custom" o:connectlocs="0,0;3023235,0" o:connectangles="0,0"/>
            <w10:wrap type="topAndBottom" anchorx="page"/>
          </v:shape>
        </w:pict>
      </w:r>
      <w:r w:rsidR="00EC0F4D" w:rsidRPr="00845968">
        <w:rPr>
          <w:i/>
          <w:sz w:val="16"/>
          <w:szCs w:val="16"/>
        </w:rPr>
        <w:t>(фамилия, имя</w:t>
      </w:r>
      <w:proofErr w:type="gramStart"/>
      <w:r w:rsidR="00EC0F4D" w:rsidRPr="00845968">
        <w:rPr>
          <w:i/>
          <w:sz w:val="16"/>
          <w:szCs w:val="16"/>
        </w:rPr>
        <w:t xml:space="preserve"> ,</w:t>
      </w:r>
      <w:proofErr w:type="gramEnd"/>
      <w:r w:rsidR="00EC0F4D" w:rsidRPr="00845968">
        <w:rPr>
          <w:i/>
          <w:sz w:val="16"/>
          <w:szCs w:val="16"/>
        </w:rPr>
        <w:t>отчество (последнее</w:t>
      </w:r>
      <w:r w:rsidR="00EC0F4D">
        <w:rPr>
          <w:i/>
          <w:sz w:val="16"/>
          <w:szCs w:val="16"/>
        </w:rPr>
        <w:t xml:space="preserve"> </w:t>
      </w:r>
      <w:r w:rsidR="00EC0F4D" w:rsidRPr="00845968">
        <w:rPr>
          <w:i/>
          <w:sz w:val="16"/>
          <w:szCs w:val="16"/>
        </w:rPr>
        <w:t>-</w:t>
      </w:r>
      <w:r w:rsidR="00EC0F4D">
        <w:rPr>
          <w:i/>
          <w:sz w:val="16"/>
          <w:szCs w:val="16"/>
        </w:rPr>
        <w:t xml:space="preserve"> </w:t>
      </w:r>
      <w:r w:rsidR="00EC0F4D" w:rsidRPr="00845968">
        <w:rPr>
          <w:i/>
          <w:sz w:val="16"/>
          <w:szCs w:val="16"/>
        </w:rPr>
        <w:t>при наличии) ,данные</w:t>
      </w:r>
    </w:p>
    <w:p w:rsidR="00EC0F4D" w:rsidRPr="00845968" w:rsidRDefault="00EC0F4D" w:rsidP="00EC0F4D">
      <w:pPr>
        <w:spacing w:after="0" w:line="240" w:lineRule="auto"/>
        <w:ind w:left="5126"/>
        <w:jc w:val="center"/>
        <w:rPr>
          <w:i/>
          <w:sz w:val="16"/>
          <w:szCs w:val="16"/>
        </w:rPr>
      </w:pPr>
      <w:r w:rsidRPr="00845968">
        <w:rPr>
          <w:i/>
          <w:sz w:val="16"/>
          <w:szCs w:val="16"/>
        </w:rPr>
        <w:t>документа, удостоверяющего личность, контактный телефон, адрес электронной почты, адрес регистрации, адрес</w:t>
      </w:r>
    </w:p>
    <w:p w:rsidR="00EC0F4D" w:rsidRPr="00845968" w:rsidRDefault="00EC0F4D" w:rsidP="00EC0F4D">
      <w:pPr>
        <w:spacing w:after="0" w:line="240" w:lineRule="auto"/>
        <w:ind w:left="5129"/>
        <w:jc w:val="center"/>
        <w:rPr>
          <w:i/>
          <w:sz w:val="16"/>
          <w:szCs w:val="16"/>
        </w:rPr>
      </w:pPr>
      <w:r w:rsidRPr="00845968">
        <w:rPr>
          <w:i/>
          <w:sz w:val="16"/>
          <w:szCs w:val="16"/>
        </w:rPr>
        <w:t>фактического проживания уполномоченного лица)</w:t>
      </w:r>
    </w:p>
    <w:p w:rsidR="00EC0F4D" w:rsidRDefault="007948E8" w:rsidP="00EC0F4D">
      <w:pPr>
        <w:pStyle w:val="af5"/>
        <w:spacing w:after="0" w:line="240" w:lineRule="auto"/>
        <w:rPr>
          <w:i/>
          <w:sz w:val="19"/>
        </w:rPr>
      </w:pPr>
      <w:r w:rsidRPr="007948E8">
        <w:rPr>
          <w:noProof/>
          <w:lang w:eastAsia="ru-RU"/>
        </w:rPr>
        <w:pict>
          <v:shape id="Полилиния 59" o:spid="_x0000_s1046" style="position:absolute;margin-left:316.15pt;margin-top:13.6pt;width:252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" path="m,l5040,e" filled="f" strokeweight=".48pt">
            <v:path arrowok="t" o:connecttype="custom" o:connectlocs="0,0;3200400,0" o:connectangles="0,0"/>
            <w10:wrap type="topAndBottom" anchorx="page"/>
          </v:shape>
        </w:pict>
      </w:r>
    </w:p>
    <w:p w:rsidR="00EC0F4D" w:rsidRDefault="00EC0F4D" w:rsidP="00EC0F4D">
      <w:pPr>
        <w:pStyle w:val="af5"/>
        <w:spacing w:after="0" w:line="240" w:lineRule="auto"/>
        <w:rPr>
          <w:i/>
          <w:sz w:val="17"/>
        </w:rPr>
      </w:pPr>
    </w:p>
    <w:p w:rsidR="00EC0F4D" w:rsidRPr="00845968" w:rsidRDefault="007948E8" w:rsidP="00EC0F4D">
      <w:pPr>
        <w:spacing w:after="0" w:line="240" w:lineRule="auto"/>
        <w:ind w:left="6371"/>
        <w:rPr>
          <w:i/>
          <w:sz w:val="16"/>
          <w:szCs w:val="16"/>
        </w:rPr>
      </w:pPr>
      <w:r w:rsidRPr="007948E8">
        <w:rPr>
          <w:noProof/>
          <w:lang w:eastAsia="ru-RU"/>
        </w:rPr>
        <w:pict>
          <v:shape id="Полилиния 58" o:spid="_x0000_s1047" style="position:absolute;left:0;text-align:left;margin-left:316.15pt;margin-top:3.75pt;width:252pt;height:3.55pt;z-index:-251635712;visibility:visible;mso-wrap-style:square;mso-wrap-distance-left:0;mso-wrap-distance-top:0;mso-wrap-distance-right:0;mso-wrap-distance-bottom:0;mso-position-horizontal:absolute;mso-position-horizontal-relative:page;mso-position-vertical:absolute;mso-position-vertical-relative:text;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" path="m,l4800,e" filled="f" strokeweight=".48pt">
            <v:path arrowok="t" o:connecttype="custom" o:connectlocs="0,0;3048000,0" o:connectangles="0,0"/>
            <w10:wrap type="topAndBottom" anchorx="page"/>
          </v:shape>
        </w:pict>
      </w:r>
      <w:r w:rsidR="00EC0F4D" w:rsidRPr="00845968">
        <w:rPr>
          <w:i/>
          <w:sz w:val="16"/>
          <w:szCs w:val="16"/>
        </w:rPr>
        <w:t>(данные представителя заявителя)</w:t>
      </w:r>
    </w:p>
    <w:p w:rsidR="00EC0F4D" w:rsidRDefault="00EC0F4D" w:rsidP="00EC0F4D">
      <w:pPr>
        <w:pStyle w:val="af5"/>
        <w:spacing w:after="0"/>
        <w:rPr>
          <w:i/>
        </w:rPr>
      </w:pPr>
    </w:p>
    <w:p w:rsidR="00EC0F4D" w:rsidRDefault="00EC0F4D" w:rsidP="00EC0F4D">
      <w:pPr>
        <w:pStyle w:val="af5"/>
        <w:spacing w:before="4"/>
        <w:rPr>
          <w:i/>
        </w:rPr>
      </w:pPr>
    </w:p>
    <w:p w:rsidR="00EC0F4D" w:rsidRPr="00EC0F4D" w:rsidRDefault="00EC0F4D" w:rsidP="00EC0F4D">
      <w:pPr>
        <w:spacing w:after="0" w:line="240" w:lineRule="auto"/>
        <w:ind w:left="771" w:right="1883"/>
        <w:jc w:val="center"/>
        <w:rPr>
          <w:b/>
          <w:sz w:val="24"/>
          <w:szCs w:val="24"/>
        </w:rPr>
      </w:pPr>
      <w:r w:rsidRPr="00EC0F4D">
        <w:rPr>
          <w:b/>
          <w:sz w:val="24"/>
          <w:szCs w:val="24"/>
        </w:rPr>
        <w:t>Заявление</w:t>
      </w:r>
      <w:r>
        <w:rPr>
          <w:b/>
          <w:sz w:val="24"/>
          <w:szCs w:val="24"/>
        </w:rPr>
        <w:t xml:space="preserve"> </w:t>
      </w:r>
      <w:r w:rsidRPr="00EC0F4D">
        <w:rPr>
          <w:b/>
          <w:sz w:val="24"/>
          <w:szCs w:val="24"/>
        </w:rPr>
        <w:t>о предоставлении земельного участка</w:t>
      </w:r>
    </w:p>
    <w:p w:rsidR="00EC0F4D" w:rsidRDefault="00EC0F4D" w:rsidP="00EC0F4D">
      <w:pPr>
        <w:pStyle w:val="af5"/>
        <w:spacing w:before="6"/>
        <w:rPr>
          <w:b/>
          <w:sz w:val="17"/>
        </w:rPr>
      </w:pPr>
    </w:p>
    <w:p w:rsidR="00EC0F4D" w:rsidRDefault="00EC0F4D" w:rsidP="00EC0F4D">
      <w:pPr>
        <w:tabs>
          <w:tab w:val="left" w:pos="10064"/>
        </w:tabs>
        <w:spacing w:after="0" w:line="240" w:lineRule="auto"/>
        <w:ind w:right="126" w:firstLine="3"/>
        <w:rPr>
          <w:sz w:val="26"/>
          <w:u w:val="single"/>
        </w:rPr>
      </w:pPr>
      <w:r>
        <w:rPr>
          <w:sz w:val="26"/>
        </w:rPr>
        <w:t>Прошу предоставить земельный участок с кадастровым номером</w:t>
      </w:r>
      <w:r>
        <w:rPr>
          <w:sz w:val="26"/>
          <w:u w:val="single"/>
        </w:rPr>
        <w:tab/>
      </w:r>
    </w:p>
    <w:p w:rsidR="00EC0F4D" w:rsidRDefault="00EC0F4D" w:rsidP="00EC0F4D">
      <w:pPr>
        <w:tabs>
          <w:tab w:val="left" w:pos="10064"/>
        </w:tabs>
        <w:spacing w:after="0" w:line="240" w:lineRule="auto"/>
        <w:ind w:right="126" w:firstLine="3"/>
        <w:rPr>
          <w:sz w:val="26"/>
        </w:rPr>
      </w:pPr>
      <w:r>
        <w:rPr>
          <w:spacing w:val="-3"/>
          <w:sz w:val="26"/>
        </w:rPr>
        <w:t xml:space="preserve">в </w:t>
      </w:r>
      <w:r>
        <w:rPr>
          <w:sz w:val="26"/>
        </w:rPr>
        <w:t>собственность бесплатно.</w:t>
      </w:r>
    </w:p>
    <w:p w:rsidR="00EC0F4D" w:rsidRDefault="00EC0F4D" w:rsidP="00EC0F4D">
      <w:pPr>
        <w:tabs>
          <w:tab w:val="left" w:pos="9343"/>
        </w:tabs>
        <w:spacing w:after="0" w:line="240" w:lineRule="auto"/>
        <w:rPr>
          <w:sz w:val="26"/>
        </w:rPr>
      </w:pPr>
      <w:r>
        <w:rPr>
          <w:sz w:val="26"/>
        </w:rPr>
        <w:t>Основание предоставления земельного участка:</w:t>
      </w:r>
      <w:r>
        <w:rPr>
          <w:sz w:val="26"/>
          <w:u w:val="single"/>
        </w:rPr>
        <w:tab/>
      </w:r>
      <w:r>
        <w:rPr>
          <w:sz w:val="26"/>
          <w:u w:val="single"/>
        </w:rPr>
        <w:tab/>
      </w:r>
      <w:r>
        <w:rPr>
          <w:sz w:val="26"/>
          <w:vertAlign w:val="superscript"/>
        </w:rPr>
        <w:t>5</w:t>
      </w:r>
      <w:r>
        <w:rPr>
          <w:sz w:val="26"/>
        </w:rPr>
        <w:t>.</w:t>
      </w:r>
    </w:p>
    <w:p w:rsidR="00EC0F4D" w:rsidRDefault="00EC0F4D" w:rsidP="00EC0F4D">
      <w:pPr>
        <w:tabs>
          <w:tab w:val="left" w:pos="9932"/>
        </w:tabs>
        <w:spacing w:after="0" w:line="240" w:lineRule="auto"/>
        <w:rPr>
          <w:sz w:val="26"/>
        </w:rPr>
      </w:pPr>
      <w:r>
        <w:rPr>
          <w:sz w:val="26"/>
        </w:rPr>
        <w:t>Цель использования земельного участка</w:t>
      </w:r>
      <w:r>
        <w:rPr>
          <w:sz w:val="26"/>
          <w:u w:val="single"/>
        </w:rPr>
        <w:tab/>
      </w:r>
      <w:r>
        <w:rPr>
          <w:sz w:val="26"/>
        </w:rPr>
        <w:t>.</w:t>
      </w:r>
    </w:p>
    <w:p w:rsidR="00EC0F4D" w:rsidRDefault="00EC0F4D" w:rsidP="00EC0F4D">
      <w:pPr>
        <w:spacing w:after="0" w:line="240" w:lineRule="auto"/>
        <w:ind w:right="126" w:firstLine="3"/>
        <w:rPr>
          <w:sz w:val="26"/>
        </w:rPr>
      </w:pPr>
      <w:r>
        <w:rPr>
          <w:sz w:val="26"/>
        </w:rPr>
        <w:t>Реквизиты решения об изъятии земельного участка для государственных или муниципальных нужд</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vertAlign w:val="superscript"/>
        </w:rPr>
        <w:t>6</w:t>
      </w:r>
      <w:r>
        <w:rPr>
          <w:sz w:val="26"/>
        </w:rPr>
        <w:t>.</w:t>
      </w:r>
    </w:p>
    <w:p w:rsidR="00EC0F4D" w:rsidRDefault="00EC0F4D" w:rsidP="00EC0F4D">
      <w:pPr>
        <w:tabs>
          <w:tab w:val="left" w:pos="7298"/>
        </w:tabs>
        <w:spacing w:after="0" w:line="240" w:lineRule="auto"/>
        <w:ind w:right="117" w:firstLine="3"/>
        <w:rPr>
          <w:sz w:val="26"/>
        </w:rPr>
      </w:pPr>
      <w:r>
        <w:rPr>
          <w:sz w:val="26"/>
        </w:rPr>
        <w:t>Реквизиты решения об утверждении документа территориального планирования и (или) проекта планировки территории</w:t>
      </w:r>
      <w:r>
        <w:rPr>
          <w:sz w:val="26"/>
          <w:u w:val="single"/>
        </w:rPr>
        <w:tab/>
      </w:r>
      <w:r>
        <w:rPr>
          <w:sz w:val="26"/>
          <w:u w:val="single"/>
        </w:rPr>
        <w:tab/>
      </w:r>
      <w:r>
        <w:rPr>
          <w:sz w:val="26"/>
          <w:u w:val="single"/>
        </w:rPr>
        <w:tab/>
      </w:r>
      <w:r>
        <w:rPr>
          <w:sz w:val="26"/>
          <w:u w:val="single"/>
        </w:rPr>
        <w:tab/>
      </w:r>
      <w:r>
        <w:rPr>
          <w:sz w:val="26"/>
        </w:rPr>
        <w:t>_</w:t>
      </w:r>
      <w:r>
        <w:rPr>
          <w:sz w:val="26"/>
          <w:vertAlign w:val="superscript"/>
        </w:rPr>
        <w:t>7</w:t>
      </w:r>
      <w:r>
        <w:rPr>
          <w:sz w:val="26"/>
        </w:rPr>
        <w:t>.</w:t>
      </w:r>
    </w:p>
    <w:p w:rsidR="00EC0F4D" w:rsidRDefault="00EC0F4D" w:rsidP="00EC0F4D">
      <w:pPr>
        <w:spacing w:after="0" w:line="240" w:lineRule="auto"/>
        <w:rPr>
          <w:sz w:val="30"/>
        </w:rPr>
      </w:pPr>
    </w:p>
    <w:p w:rsidR="00EC0F4D" w:rsidRPr="00EC0F4D" w:rsidRDefault="00EC0F4D" w:rsidP="00EC0F4D">
      <w:pPr>
        <w:spacing w:after="0" w:line="240" w:lineRule="auto"/>
        <w:rPr>
          <w:rFonts w:ascii="Microsoft Sans Serif"/>
          <w:sz w:val="24"/>
          <w:szCs w:val="24"/>
        </w:rPr>
      </w:pPr>
      <w:r w:rsidRPr="00EC0F4D">
        <w:rPr>
          <w:sz w:val="24"/>
          <w:szCs w:val="24"/>
          <w:vertAlign w:val="superscript"/>
        </w:rPr>
        <w:t>5</w:t>
      </w:r>
      <w:r w:rsidRPr="00EC0F4D">
        <w:rPr>
          <w:sz w:val="24"/>
          <w:szCs w:val="24"/>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rsidR="00EC0F4D" w:rsidRPr="00EC0F4D" w:rsidRDefault="00EC0F4D" w:rsidP="00EC0F4D">
      <w:pPr>
        <w:spacing w:after="0" w:line="240" w:lineRule="auto"/>
        <w:ind w:left="139"/>
        <w:rPr>
          <w:sz w:val="24"/>
          <w:szCs w:val="24"/>
        </w:rPr>
      </w:pPr>
      <w:r w:rsidRPr="00EC0F4D">
        <w:rPr>
          <w:sz w:val="24"/>
          <w:szCs w:val="24"/>
          <w:vertAlign w:val="superscript"/>
        </w:rPr>
        <w:t>6</w:t>
      </w:r>
      <w:r w:rsidRPr="00EC0F4D">
        <w:rPr>
          <w:sz w:val="24"/>
          <w:szCs w:val="24"/>
        </w:rPr>
        <w:t xml:space="preserve">Указывается в случае, если земельный участок предоставляется </w:t>
      </w:r>
      <w:proofErr w:type="gramStart"/>
      <w:r w:rsidRPr="00EC0F4D">
        <w:rPr>
          <w:sz w:val="24"/>
          <w:szCs w:val="24"/>
        </w:rPr>
        <w:t>в</w:t>
      </w:r>
      <w:proofErr w:type="gramEnd"/>
      <w:r w:rsidRPr="00EC0F4D">
        <w:rPr>
          <w:sz w:val="24"/>
          <w:szCs w:val="24"/>
        </w:rPr>
        <w:t xml:space="preserve"> замен земельного участка, изымаемого для государственных или муниципальных нужд</w:t>
      </w:r>
    </w:p>
    <w:p w:rsidR="00EC0F4D" w:rsidRPr="00EC0F4D" w:rsidRDefault="00EC0F4D" w:rsidP="00EC0F4D">
      <w:pPr>
        <w:spacing w:after="0" w:line="240" w:lineRule="auto"/>
        <w:ind w:left="139"/>
        <w:rPr>
          <w:rFonts w:ascii="Microsoft Sans Serif" w:hAnsi="Microsoft Sans Serif"/>
          <w:sz w:val="24"/>
          <w:szCs w:val="24"/>
        </w:rPr>
      </w:pPr>
      <w:r w:rsidRPr="00EC0F4D">
        <w:rPr>
          <w:sz w:val="24"/>
          <w:szCs w:val="24"/>
          <w:vertAlign w:val="superscript"/>
        </w:rPr>
        <w:t>7</w:t>
      </w:r>
      <w:r w:rsidRPr="00EC0F4D">
        <w:rPr>
          <w:sz w:val="24"/>
          <w:szCs w:val="24"/>
        </w:rPr>
        <w:t>Указывается в случае, если земельный участок предоставляется для размещения объектов, предусмотренных указанными документами (или)  проектом</w:t>
      </w:r>
    </w:p>
    <w:p w:rsidR="00EC0F4D" w:rsidRDefault="00EC0F4D" w:rsidP="00EC0F4D">
      <w:pPr>
        <w:spacing w:after="0" w:line="240" w:lineRule="auto"/>
        <w:rPr>
          <w:rFonts w:ascii="Microsoft Sans Serif" w:hAnsi="Microsoft Sans Serif"/>
          <w:sz w:val="24"/>
          <w:szCs w:val="24"/>
        </w:rPr>
      </w:pPr>
    </w:p>
    <w:p w:rsidR="00093757" w:rsidRDefault="00093757" w:rsidP="00EC0F4D">
      <w:pPr>
        <w:spacing w:after="0" w:line="240" w:lineRule="auto"/>
        <w:rPr>
          <w:rFonts w:ascii="Microsoft Sans Serif" w:hAnsi="Microsoft Sans Serif"/>
          <w:sz w:val="24"/>
          <w:szCs w:val="24"/>
        </w:rPr>
      </w:pPr>
    </w:p>
    <w:p w:rsidR="00093757" w:rsidRDefault="00093757" w:rsidP="00EC0F4D">
      <w:pPr>
        <w:spacing w:after="0" w:line="240" w:lineRule="auto"/>
        <w:rPr>
          <w:rFonts w:ascii="Microsoft Sans Serif" w:hAnsi="Microsoft Sans Serif"/>
          <w:sz w:val="24"/>
          <w:szCs w:val="24"/>
        </w:rPr>
      </w:pPr>
    </w:p>
    <w:p w:rsidR="00093757" w:rsidRDefault="00093757" w:rsidP="00EC0F4D">
      <w:pPr>
        <w:spacing w:after="0" w:line="240" w:lineRule="auto"/>
        <w:rPr>
          <w:rFonts w:ascii="Microsoft Sans Serif" w:hAnsi="Microsoft Sans Serif"/>
          <w:sz w:val="24"/>
          <w:szCs w:val="24"/>
        </w:rPr>
      </w:pPr>
    </w:p>
    <w:p w:rsidR="00093757" w:rsidRDefault="00093757" w:rsidP="00EC0F4D">
      <w:pPr>
        <w:spacing w:after="0" w:line="240" w:lineRule="auto"/>
        <w:rPr>
          <w:rFonts w:ascii="Microsoft Sans Serif" w:hAnsi="Microsoft Sans Serif"/>
          <w:sz w:val="24"/>
          <w:szCs w:val="24"/>
        </w:rPr>
      </w:pPr>
    </w:p>
    <w:p w:rsidR="00093757" w:rsidRDefault="00093757" w:rsidP="00EC0F4D">
      <w:pPr>
        <w:spacing w:after="0" w:line="240" w:lineRule="auto"/>
        <w:rPr>
          <w:rFonts w:ascii="Microsoft Sans Serif" w:hAnsi="Microsoft Sans Serif"/>
          <w:sz w:val="24"/>
          <w:szCs w:val="24"/>
        </w:rPr>
      </w:pPr>
    </w:p>
    <w:p w:rsidR="00093757" w:rsidRDefault="00093757" w:rsidP="00093757">
      <w:pPr>
        <w:tabs>
          <w:tab w:val="left" w:pos="0"/>
        </w:tabs>
        <w:spacing w:after="0" w:line="240" w:lineRule="auto"/>
        <w:ind w:right="126" w:firstLine="3"/>
        <w:rPr>
          <w:sz w:val="24"/>
          <w:szCs w:val="24"/>
        </w:rPr>
      </w:pPr>
      <w:r w:rsidRPr="00EC0F4D">
        <w:rPr>
          <w:sz w:val="24"/>
          <w:szCs w:val="24"/>
        </w:rPr>
        <w:t>Реквизиты решения о предварительном согласовании предоставления земельного участка</w:t>
      </w:r>
    </w:p>
    <w:p w:rsidR="00093757" w:rsidRPr="00EC0F4D" w:rsidRDefault="00093757" w:rsidP="00093757">
      <w:pPr>
        <w:tabs>
          <w:tab w:val="left" w:pos="0"/>
        </w:tabs>
        <w:spacing w:after="0" w:line="240" w:lineRule="auto"/>
        <w:ind w:right="126" w:firstLine="3"/>
        <w:rPr>
          <w:sz w:val="24"/>
          <w:szCs w:val="24"/>
        </w:rPr>
      </w:pPr>
      <w:r>
        <w:rPr>
          <w:sz w:val="24"/>
          <w:szCs w:val="24"/>
        </w:rPr>
        <w:tab/>
      </w:r>
      <w:r w:rsidRPr="00EC0F4D">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EC0F4D">
        <w:rPr>
          <w:sz w:val="24"/>
          <w:szCs w:val="24"/>
          <w:vertAlign w:val="superscript"/>
        </w:rPr>
        <w:t>8</w:t>
      </w:r>
      <w:r w:rsidRPr="00EC0F4D">
        <w:rPr>
          <w:sz w:val="24"/>
          <w:szCs w:val="24"/>
        </w:rPr>
        <w:t>.</w:t>
      </w:r>
    </w:p>
    <w:p w:rsidR="00093757" w:rsidRPr="00EC0F4D" w:rsidRDefault="00093757" w:rsidP="00093757">
      <w:pPr>
        <w:ind w:left="139"/>
        <w:rPr>
          <w:sz w:val="24"/>
          <w:szCs w:val="24"/>
        </w:rPr>
      </w:pPr>
      <w:r w:rsidRPr="00EC0F4D">
        <w:rPr>
          <w:sz w:val="24"/>
          <w:szCs w:val="24"/>
        </w:rPr>
        <w:tab/>
        <w:t>Приложение:</w:t>
      </w:r>
    </w:p>
    <w:p w:rsidR="00093757" w:rsidRPr="00EC0F4D" w:rsidRDefault="00093757" w:rsidP="00093757">
      <w:pPr>
        <w:spacing w:after="52"/>
        <w:ind w:left="139"/>
        <w:rPr>
          <w:sz w:val="24"/>
          <w:szCs w:val="24"/>
        </w:rPr>
      </w:pPr>
      <w:r w:rsidRPr="00EC0F4D">
        <w:rPr>
          <w:sz w:val="24"/>
          <w:szCs w:val="24"/>
        </w:rPr>
        <w:t>Результат предоставления услуги прошу:</w:t>
      </w: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3"/>
        <w:gridCol w:w="3978"/>
        <w:gridCol w:w="442"/>
        <w:gridCol w:w="2709"/>
        <w:gridCol w:w="850"/>
      </w:tblGrid>
      <w:tr w:rsidR="00093757" w:rsidRPr="00EC0F4D" w:rsidTr="00443DDC">
        <w:trPr>
          <w:trHeight w:val="688"/>
        </w:trPr>
        <w:tc>
          <w:tcPr>
            <w:tcW w:w="1663" w:type="dxa"/>
            <w:tcBorders>
              <w:right w:val="nil"/>
            </w:tcBorders>
          </w:tcPr>
          <w:p w:rsidR="00093757" w:rsidRPr="00EC0F4D" w:rsidRDefault="00093757" w:rsidP="00443DDC">
            <w:pPr>
              <w:pStyle w:val="TableParagraph"/>
              <w:tabs>
                <w:tab w:val="left" w:pos="1460"/>
              </w:tabs>
              <w:adjustRightInd w:val="0"/>
              <w:spacing w:line="291" w:lineRule="exact"/>
              <w:ind w:left="107"/>
              <w:rPr>
                <w:rFonts w:eastAsia="Calibri"/>
                <w:sz w:val="24"/>
                <w:szCs w:val="24"/>
              </w:rPr>
            </w:pPr>
            <w:r w:rsidRPr="00EC0F4D">
              <w:rPr>
                <w:rFonts w:eastAsia="Calibri"/>
                <w:sz w:val="24"/>
                <w:szCs w:val="24"/>
              </w:rPr>
              <w:t>направить</w:t>
            </w:r>
            <w:r w:rsidRPr="00EC0F4D">
              <w:rPr>
                <w:rFonts w:eastAsia="Calibri"/>
                <w:sz w:val="24"/>
                <w:szCs w:val="24"/>
              </w:rPr>
              <w:tab/>
              <w:t>в</w:t>
            </w:r>
          </w:p>
          <w:p w:rsidR="00093757" w:rsidRPr="00EC0F4D" w:rsidRDefault="00093757" w:rsidP="00443DDC">
            <w:pPr>
              <w:pStyle w:val="TableParagraph"/>
              <w:adjustRightInd w:val="0"/>
              <w:spacing w:before="46"/>
              <w:ind w:left="107"/>
              <w:rPr>
                <w:rFonts w:eastAsia="Calibri"/>
                <w:sz w:val="24"/>
                <w:szCs w:val="24"/>
              </w:rPr>
            </w:pPr>
            <w:r w:rsidRPr="00EC0F4D">
              <w:rPr>
                <w:rFonts w:eastAsia="Calibri"/>
                <w:sz w:val="24"/>
                <w:szCs w:val="24"/>
              </w:rPr>
              <w:t>ЕПГУ/РПГУ</w:t>
            </w:r>
          </w:p>
        </w:tc>
        <w:tc>
          <w:tcPr>
            <w:tcW w:w="3978" w:type="dxa"/>
            <w:tcBorders>
              <w:left w:val="nil"/>
              <w:right w:val="nil"/>
            </w:tcBorders>
          </w:tcPr>
          <w:p w:rsidR="00093757" w:rsidRPr="00EC0F4D" w:rsidRDefault="00093757" w:rsidP="00443DDC">
            <w:pPr>
              <w:pStyle w:val="TableParagraph"/>
              <w:tabs>
                <w:tab w:val="left" w:pos="1081"/>
                <w:tab w:val="left" w:pos="2803"/>
              </w:tabs>
              <w:adjustRightInd w:val="0"/>
              <w:spacing w:line="291" w:lineRule="exact"/>
              <w:ind w:left="148"/>
              <w:rPr>
                <w:rFonts w:eastAsia="Calibri"/>
                <w:sz w:val="24"/>
                <w:szCs w:val="24"/>
              </w:rPr>
            </w:pPr>
            <w:r w:rsidRPr="00EC0F4D">
              <w:rPr>
                <w:rFonts w:eastAsia="Calibri"/>
                <w:sz w:val="24"/>
                <w:szCs w:val="24"/>
              </w:rPr>
              <w:t>форме</w:t>
            </w:r>
            <w:r w:rsidRPr="00EC0F4D">
              <w:rPr>
                <w:rFonts w:eastAsia="Calibri"/>
                <w:sz w:val="24"/>
                <w:szCs w:val="24"/>
              </w:rPr>
              <w:tab/>
              <w:t>электронного</w:t>
            </w:r>
            <w:r w:rsidRPr="00EC0F4D">
              <w:rPr>
                <w:rFonts w:eastAsia="Calibri"/>
                <w:sz w:val="24"/>
                <w:szCs w:val="24"/>
              </w:rPr>
              <w:tab/>
              <w:t>документа</w:t>
            </w:r>
          </w:p>
        </w:tc>
        <w:tc>
          <w:tcPr>
            <w:tcW w:w="442" w:type="dxa"/>
            <w:tcBorders>
              <w:left w:val="nil"/>
              <w:right w:val="nil"/>
            </w:tcBorders>
          </w:tcPr>
          <w:p w:rsidR="00093757" w:rsidRPr="00EC0F4D" w:rsidRDefault="00093757" w:rsidP="00443DDC">
            <w:pPr>
              <w:pStyle w:val="TableParagraph"/>
              <w:adjustRightInd w:val="0"/>
              <w:spacing w:line="291" w:lineRule="exact"/>
              <w:ind w:right="105"/>
              <w:jc w:val="right"/>
              <w:rPr>
                <w:rFonts w:eastAsia="Calibri"/>
                <w:sz w:val="24"/>
                <w:szCs w:val="24"/>
              </w:rPr>
            </w:pPr>
            <w:r w:rsidRPr="00EC0F4D">
              <w:rPr>
                <w:rFonts w:eastAsia="Calibri"/>
                <w:w w:val="99"/>
                <w:sz w:val="24"/>
                <w:szCs w:val="24"/>
              </w:rPr>
              <w:t>в</w:t>
            </w:r>
          </w:p>
        </w:tc>
        <w:tc>
          <w:tcPr>
            <w:tcW w:w="2709" w:type="dxa"/>
            <w:tcBorders>
              <w:left w:val="nil"/>
            </w:tcBorders>
          </w:tcPr>
          <w:p w:rsidR="00093757" w:rsidRPr="00EC0F4D" w:rsidRDefault="00093757" w:rsidP="00443DDC">
            <w:pPr>
              <w:pStyle w:val="TableParagraph"/>
              <w:tabs>
                <w:tab w:val="left" w:pos="1124"/>
                <w:tab w:val="left" w:pos="2225"/>
              </w:tabs>
              <w:adjustRightInd w:val="0"/>
              <w:spacing w:line="291" w:lineRule="exact"/>
              <w:ind w:right="107"/>
              <w:jc w:val="right"/>
              <w:rPr>
                <w:rFonts w:eastAsia="Calibri"/>
                <w:sz w:val="24"/>
                <w:szCs w:val="24"/>
              </w:rPr>
            </w:pPr>
            <w:r w:rsidRPr="00EC0F4D">
              <w:rPr>
                <w:rFonts w:eastAsia="Calibri"/>
                <w:sz w:val="24"/>
                <w:szCs w:val="24"/>
              </w:rPr>
              <w:t>Личный</w:t>
            </w:r>
            <w:r w:rsidRPr="00EC0F4D">
              <w:rPr>
                <w:rFonts w:eastAsia="Calibri"/>
                <w:sz w:val="24"/>
                <w:szCs w:val="24"/>
              </w:rPr>
              <w:tab/>
              <w:t>кабинет</w:t>
            </w:r>
            <w:r w:rsidRPr="00EC0F4D">
              <w:rPr>
                <w:rFonts w:eastAsia="Calibri"/>
                <w:sz w:val="24"/>
                <w:szCs w:val="24"/>
              </w:rPr>
              <w:tab/>
            </w:r>
            <w:proofErr w:type="gramStart"/>
            <w:r w:rsidRPr="00EC0F4D">
              <w:rPr>
                <w:rFonts w:eastAsia="Calibri"/>
                <w:sz w:val="24"/>
                <w:szCs w:val="24"/>
              </w:rPr>
              <w:t>на</w:t>
            </w:r>
            <w:proofErr w:type="gramEnd"/>
          </w:p>
        </w:tc>
        <w:tc>
          <w:tcPr>
            <w:tcW w:w="850" w:type="dxa"/>
          </w:tcPr>
          <w:p w:rsidR="00093757" w:rsidRPr="00EC0F4D" w:rsidRDefault="00093757" w:rsidP="00443DDC">
            <w:pPr>
              <w:pStyle w:val="TableParagraph"/>
              <w:adjustRightInd w:val="0"/>
              <w:rPr>
                <w:rFonts w:eastAsia="Calibri"/>
                <w:sz w:val="24"/>
                <w:szCs w:val="24"/>
              </w:rPr>
            </w:pPr>
          </w:p>
        </w:tc>
      </w:tr>
      <w:tr w:rsidR="00093757" w:rsidRPr="00EC0F4D" w:rsidTr="00443DDC">
        <w:trPr>
          <w:trHeight w:val="1031"/>
        </w:trPr>
        <w:tc>
          <w:tcPr>
            <w:tcW w:w="8792" w:type="dxa"/>
            <w:gridSpan w:val="4"/>
          </w:tcPr>
          <w:p w:rsidR="00093757" w:rsidRPr="00EC0F4D" w:rsidRDefault="00093757" w:rsidP="00443DDC">
            <w:pPr>
              <w:pStyle w:val="TableParagraph"/>
              <w:adjustRightInd w:val="0"/>
              <w:spacing w:line="276" w:lineRule="auto"/>
              <w:ind w:left="107"/>
              <w:rPr>
                <w:rFonts w:eastAsia="Calibri"/>
                <w:sz w:val="24"/>
                <w:szCs w:val="24"/>
              </w:rPr>
            </w:pPr>
            <w:r w:rsidRPr="00EC0F4D">
              <w:rPr>
                <w:rFonts w:eastAsia="Calibri"/>
                <w:sz w:val="24"/>
                <w:szCs w:val="24"/>
              </w:rPr>
              <w:t xml:space="preserve">Выдать на бумажном носителе при личном обращении в уполномоченный </w:t>
            </w:r>
            <w:r w:rsidRPr="00EC0F4D">
              <w:rPr>
                <w:rFonts w:eastAsia="Calibri"/>
                <w:spacing w:val="-1"/>
                <w:sz w:val="24"/>
                <w:szCs w:val="24"/>
              </w:rPr>
              <w:t xml:space="preserve">орган </w:t>
            </w:r>
            <w:r w:rsidRPr="00EC0F4D">
              <w:rPr>
                <w:rFonts w:eastAsia="Calibri"/>
                <w:sz w:val="24"/>
                <w:szCs w:val="24"/>
              </w:rPr>
              <w:t>местного самоуправления, организацию</w:t>
            </w:r>
            <w:r>
              <w:rPr>
                <w:rFonts w:eastAsia="Calibri"/>
                <w:sz w:val="24"/>
                <w:szCs w:val="24"/>
              </w:rPr>
              <w:t xml:space="preserve"> </w:t>
            </w:r>
            <w:r w:rsidRPr="00EC0F4D">
              <w:rPr>
                <w:rFonts w:eastAsia="Calibri"/>
                <w:sz w:val="24"/>
                <w:szCs w:val="24"/>
              </w:rPr>
              <w:t>либо в МФЦ, расположенном по адресу:</w:t>
            </w:r>
            <w:r>
              <w:rPr>
                <w:rFonts w:eastAsia="Calibri"/>
                <w:sz w:val="24"/>
                <w:szCs w:val="24"/>
              </w:rPr>
              <w:t xml:space="preserve"> </w:t>
            </w:r>
            <w:r w:rsidRPr="00EC0F4D">
              <w:rPr>
                <w:rFonts w:eastAsia="Calibri"/>
                <w:sz w:val="24"/>
                <w:szCs w:val="24"/>
                <w:u w:val="single"/>
              </w:rPr>
              <w:tab/>
            </w:r>
            <w:r>
              <w:rPr>
                <w:rFonts w:eastAsia="Calibri"/>
                <w:sz w:val="24"/>
                <w:szCs w:val="24"/>
              </w:rPr>
              <w:t>________________________________________________________________</w:t>
            </w:r>
          </w:p>
        </w:tc>
        <w:tc>
          <w:tcPr>
            <w:tcW w:w="850" w:type="dxa"/>
          </w:tcPr>
          <w:p w:rsidR="00093757" w:rsidRPr="00EC0F4D" w:rsidRDefault="00093757" w:rsidP="00443DDC">
            <w:pPr>
              <w:pStyle w:val="TableParagraph"/>
              <w:adjustRightInd w:val="0"/>
              <w:rPr>
                <w:rFonts w:eastAsia="Calibri"/>
                <w:sz w:val="24"/>
                <w:szCs w:val="24"/>
              </w:rPr>
            </w:pPr>
          </w:p>
        </w:tc>
      </w:tr>
      <w:tr w:rsidR="00093757" w:rsidRPr="00EC0F4D" w:rsidTr="00443DDC">
        <w:trPr>
          <w:trHeight w:val="689"/>
        </w:trPr>
        <w:tc>
          <w:tcPr>
            <w:tcW w:w="1663" w:type="dxa"/>
            <w:tcBorders>
              <w:right w:val="nil"/>
            </w:tcBorders>
          </w:tcPr>
          <w:p w:rsidR="00093757" w:rsidRPr="00EC0F4D" w:rsidRDefault="00093757" w:rsidP="00443DDC">
            <w:pPr>
              <w:pStyle w:val="TableParagraph"/>
              <w:adjustRightInd w:val="0"/>
              <w:spacing w:line="291" w:lineRule="exact"/>
              <w:ind w:left="107"/>
              <w:rPr>
                <w:rFonts w:eastAsia="Calibri"/>
                <w:sz w:val="24"/>
                <w:szCs w:val="24"/>
              </w:rPr>
            </w:pPr>
            <w:r w:rsidRPr="00EC0F4D">
              <w:rPr>
                <w:rFonts w:eastAsia="Calibri"/>
                <w:sz w:val="24"/>
                <w:szCs w:val="24"/>
              </w:rPr>
              <w:t>направить</w:t>
            </w:r>
          </w:p>
        </w:tc>
        <w:tc>
          <w:tcPr>
            <w:tcW w:w="3978" w:type="dxa"/>
            <w:tcBorders>
              <w:left w:val="nil"/>
              <w:right w:val="nil"/>
            </w:tcBorders>
          </w:tcPr>
          <w:p w:rsidR="00093757" w:rsidRPr="00EC0F4D" w:rsidRDefault="00093757" w:rsidP="00443DDC">
            <w:pPr>
              <w:pStyle w:val="TableParagraph"/>
              <w:tabs>
                <w:tab w:val="left" w:pos="841"/>
                <w:tab w:val="left" w:pos="2496"/>
              </w:tabs>
              <w:adjustRightInd w:val="0"/>
              <w:spacing w:line="291" w:lineRule="exact"/>
              <w:ind w:left="83"/>
              <w:rPr>
                <w:rFonts w:eastAsia="Calibri"/>
                <w:sz w:val="24"/>
                <w:szCs w:val="24"/>
              </w:rPr>
            </w:pPr>
            <w:r w:rsidRPr="00EC0F4D">
              <w:rPr>
                <w:rFonts w:eastAsia="Calibri"/>
                <w:sz w:val="24"/>
                <w:szCs w:val="24"/>
              </w:rPr>
              <w:t>на</w:t>
            </w:r>
            <w:r w:rsidRPr="00EC0F4D">
              <w:rPr>
                <w:rFonts w:eastAsia="Calibri"/>
                <w:sz w:val="24"/>
                <w:szCs w:val="24"/>
              </w:rPr>
              <w:tab/>
              <w:t>бумажном</w:t>
            </w:r>
            <w:r w:rsidRPr="00EC0F4D">
              <w:rPr>
                <w:rFonts w:eastAsia="Calibri"/>
                <w:sz w:val="24"/>
                <w:szCs w:val="24"/>
              </w:rPr>
              <w:tab/>
              <w:t>носителе</w:t>
            </w:r>
          </w:p>
        </w:tc>
        <w:tc>
          <w:tcPr>
            <w:tcW w:w="442" w:type="dxa"/>
            <w:tcBorders>
              <w:left w:val="nil"/>
              <w:right w:val="nil"/>
            </w:tcBorders>
          </w:tcPr>
          <w:p w:rsidR="00093757" w:rsidRPr="00EC0F4D" w:rsidRDefault="00093757" w:rsidP="00443DDC">
            <w:pPr>
              <w:pStyle w:val="TableParagraph"/>
              <w:adjustRightInd w:val="0"/>
              <w:spacing w:line="291" w:lineRule="exact"/>
              <w:ind w:right="166"/>
              <w:jc w:val="right"/>
              <w:rPr>
                <w:rFonts w:eastAsia="Calibri"/>
                <w:sz w:val="24"/>
                <w:szCs w:val="24"/>
              </w:rPr>
            </w:pPr>
            <w:r w:rsidRPr="00EC0F4D">
              <w:rPr>
                <w:rFonts w:eastAsia="Calibri"/>
                <w:sz w:val="24"/>
                <w:szCs w:val="24"/>
              </w:rPr>
              <w:t>на</w:t>
            </w:r>
          </w:p>
        </w:tc>
        <w:tc>
          <w:tcPr>
            <w:tcW w:w="2709" w:type="dxa"/>
            <w:tcBorders>
              <w:left w:val="nil"/>
            </w:tcBorders>
          </w:tcPr>
          <w:p w:rsidR="00093757" w:rsidRPr="00EC0F4D" w:rsidRDefault="00093757" w:rsidP="00443DDC">
            <w:pPr>
              <w:pStyle w:val="TableParagraph"/>
              <w:tabs>
                <w:tab w:val="left" w:pos="1583"/>
              </w:tabs>
              <w:adjustRightInd w:val="0"/>
              <w:spacing w:line="291" w:lineRule="exact"/>
              <w:ind w:right="106"/>
              <w:jc w:val="right"/>
              <w:rPr>
                <w:rFonts w:eastAsia="Calibri"/>
                <w:sz w:val="24"/>
                <w:szCs w:val="24"/>
              </w:rPr>
            </w:pPr>
            <w:r w:rsidRPr="00EC0F4D">
              <w:rPr>
                <w:rFonts w:eastAsia="Calibri"/>
                <w:sz w:val="24"/>
                <w:szCs w:val="24"/>
              </w:rPr>
              <w:t>почтовый</w:t>
            </w:r>
            <w:r w:rsidRPr="00EC0F4D">
              <w:rPr>
                <w:rFonts w:eastAsia="Calibri"/>
                <w:sz w:val="24"/>
                <w:szCs w:val="24"/>
              </w:rPr>
              <w:tab/>
              <w:t>адрес:</w:t>
            </w:r>
          </w:p>
        </w:tc>
        <w:tc>
          <w:tcPr>
            <w:tcW w:w="850" w:type="dxa"/>
          </w:tcPr>
          <w:p w:rsidR="00093757" w:rsidRPr="00EC0F4D" w:rsidRDefault="00093757" w:rsidP="00443DDC">
            <w:pPr>
              <w:pStyle w:val="TableParagraph"/>
              <w:adjustRightInd w:val="0"/>
              <w:rPr>
                <w:rFonts w:eastAsia="Calibri"/>
                <w:sz w:val="24"/>
                <w:szCs w:val="24"/>
              </w:rPr>
            </w:pPr>
          </w:p>
        </w:tc>
      </w:tr>
      <w:tr w:rsidR="00093757" w:rsidRPr="00EC0F4D" w:rsidTr="00443DDC">
        <w:trPr>
          <w:trHeight w:val="515"/>
        </w:trPr>
        <w:tc>
          <w:tcPr>
            <w:tcW w:w="9642" w:type="dxa"/>
            <w:gridSpan w:val="5"/>
          </w:tcPr>
          <w:p w:rsidR="00093757" w:rsidRPr="00EC0F4D" w:rsidRDefault="00093757" w:rsidP="00443DDC">
            <w:pPr>
              <w:pStyle w:val="TableParagraph"/>
              <w:adjustRightInd w:val="0"/>
              <w:spacing w:before="114"/>
              <w:ind w:left="2308" w:right="2556"/>
              <w:jc w:val="center"/>
              <w:rPr>
                <w:rFonts w:eastAsia="Calibri"/>
                <w:i/>
                <w:sz w:val="24"/>
                <w:szCs w:val="24"/>
              </w:rPr>
            </w:pPr>
            <w:r w:rsidRPr="00EC0F4D">
              <w:rPr>
                <w:rFonts w:eastAsia="Calibri"/>
                <w:i/>
                <w:sz w:val="24"/>
                <w:szCs w:val="24"/>
              </w:rPr>
              <w:t>Указывается один из перечисленных способов</w:t>
            </w:r>
          </w:p>
        </w:tc>
      </w:tr>
    </w:tbl>
    <w:p w:rsidR="00093757" w:rsidRPr="00EC0F4D" w:rsidRDefault="00093757" w:rsidP="00093757">
      <w:pPr>
        <w:pStyle w:val="af5"/>
        <w:spacing w:before="7"/>
        <w:jc w:val="center"/>
        <w:rPr>
          <w:sz w:val="20"/>
          <w:szCs w:val="20"/>
        </w:rPr>
      </w:pPr>
      <w:r>
        <w:rPr>
          <w:noProof/>
          <w:sz w:val="20"/>
          <w:szCs w:val="20"/>
        </w:rPr>
        <w:pict>
          <v:shape id="Полилиния 55" o:spid="_x0000_s1061" style="position:absolute;left:0;text-align:left;margin-left:66.6pt;margin-top:14.3pt;width:162.35pt;height:.1pt;z-index:-251619328;visibility:visible;mso-position-horizontal-relative:page;mso-position-vertical-relative:text"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" adj="0,,0" path="m,l1037,t2,l1817,t2,l2337,t3,l3247,e" filled="f" strokeweight=".18289mm">
            <v:stroke joinstyle="round"/>
            <v:formulas/>
            <v:path arrowok="t" o:connecttype="custom" o:connectlocs="0,0;658495,0;659765,0;1153795,0;1155065,0;1483995,0;1485900,0;2061845,0" o:connectangles="0,0,0,0,0,0,0,0"/>
            <w10:wrap anchorx="page"/>
          </v:shape>
        </w:pict>
      </w:r>
      <w:r>
        <w:rPr>
          <w:noProof/>
          <w:sz w:val="20"/>
          <w:szCs w:val="20"/>
          <w:lang w:eastAsia="ru-RU"/>
        </w:rPr>
        <w:pict>
          <v:rect id="Прямоугольник 57" o:spid="_x0000_s1062" style="position:absolute;left:0;text-align:left;margin-left:259.5pt;margin-top:13.8pt;width:85.1pt;height:.5pt;z-index:-2516183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wL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" fillcolor="black" stroked="f">
            <w10:wrap type="topAndBottom" anchorx="page"/>
          </v:rect>
        </w:pict>
      </w:r>
      <w:r>
        <w:rPr>
          <w:noProof/>
          <w:sz w:val="20"/>
          <w:szCs w:val="20"/>
          <w:lang w:eastAsia="ru-RU"/>
        </w:rPr>
        <w:pict>
          <v:rect id="Прямоугольник 56" o:spid="_x0000_s1063" style="position:absolute;left:0;text-align:left;margin-left:387.2pt;margin-top:13.8pt;width:147.4pt;height:.5pt;z-index:-25161728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8u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" fillcolor="black" stroked="f">
            <w10:wrap type="topAndBottom" anchorx="page"/>
          </v:rect>
        </w:pict>
      </w:r>
      <w:proofErr w:type="gramStart"/>
      <w:r w:rsidRPr="00EC0F4D">
        <w:rPr>
          <w:sz w:val="20"/>
          <w:szCs w:val="20"/>
        </w:rPr>
        <w:t>(подпись)</w:t>
      </w:r>
      <w:r w:rsidRPr="00EC0F4D">
        <w:rPr>
          <w:sz w:val="20"/>
          <w:szCs w:val="20"/>
        </w:rPr>
        <w:tab/>
      </w:r>
      <w:r w:rsidRPr="00EC0F4D">
        <w:rPr>
          <w:sz w:val="20"/>
          <w:szCs w:val="20"/>
        </w:rPr>
        <w:tab/>
      </w:r>
      <w:r w:rsidRPr="00EC0F4D">
        <w:rPr>
          <w:sz w:val="20"/>
          <w:szCs w:val="20"/>
        </w:rPr>
        <w:tab/>
      </w:r>
      <w:r w:rsidRPr="00EC0F4D">
        <w:rPr>
          <w:sz w:val="20"/>
          <w:szCs w:val="20"/>
        </w:rPr>
        <w:tab/>
      </w:r>
      <w:r>
        <w:rPr>
          <w:sz w:val="20"/>
          <w:szCs w:val="20"/>
        </w:rPr>
        <w:tab/>
      </w:r>
      <w:r w:rsidRPr="00EC0F4D">
        <w:rPr>
          <w:sz w:val="20"/>
          <w:szCs w:val="20"/>
        </w:rPr>
        <w:t xml:space="preserve">(фамилия, имя, отчество </w:t>
      </w:r>
      <w:r>
        <w:rPr>
          <w:sz w:val="20"/>
          <w:szCs w:val="20"/>
        </w:rPr>
        <w:tab/>
      </w:r>
      <w:r w:rsidRPr="00EC0F4D">
        <w:rPr>
          <w:sz w:val="20"/>
          <w:szCs w:val="20"/>
        </w:rPr>
        <w:t>(последнее – при наличии)</w:t>
      </w:r>
      <w:proofErr w:type="gramEnd"/>
    </w:p>
    <w:p w:rsidR="00093757" w:rsidRPr="00D868CB" w:rsidRDefault="00093757" w:rsidP="00093757">
      <w:pPr>
        <w:spacing w:line="298" w:lineRule="exact"/>
        <w:ind w:left="204"/>
        <w:rPr>
          <w:sz w:val="24"/>
          <w:szCs w:val="24"/>
        </w:rPr>
      </w:pPr>
      <w:r w:rsidRPr="00D868CB">
        <w:rPr>
          <w:sz w:val="24"/>
          <w:szCs w:val="24"/>
        </w:rPr>
        <w:t>Дата</w:t>
      </w:r>
    </w:p>
    <w:p w:rsidR="00093757" w:rsidRDefault="00093757" w:rsidP="00093757">
      <w:pPr>
        <w:pStyle w:val="af5"/>
      </w:pPr>
    </w:p>
    <w:p w:rsidR="00093757" w:rsidRDefault="00093757" w:rsidP="00093757">
      <w:pPr>
        <w:ind w:left="139"/>
        <w:rPr>
          <w:vertAlign w:val="superscript"/>
        </w:rPr>
      </w:pPr>
    </w:p>
    <w:p w:rsidR="00093757" w:rsidRPr="00D868CB" w:rsidRDefault="00093757" w:rsidP="00093757">
      <w:pPr>
        <w:ind w:left="139"/>
        <w:rPr>
          <w:sz w:val="24"/>
          <w:szCs w:val="24"/>
        </w:rPr>
      </w:pPr>
      <w:r w:rsidRPr="00D868CB">
        <w:rPr>
          <w:sz w:val="24"/>
          <w:szCs w:val="24"/>
          <w:vertAlign w:val="superscript"/>
        </w:rPr>
        <w:t>8</w:t>
      </w:r>
      <w:r w:rsidRPr="00D868CB">
        <w:rPr>
          <w:sz w:val="24"/>
          <w:szCs w:val="24"/>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093757" w:rsidRDefault="00093757" w:rsidP="00EC0F4D">
      <w:pPr>
        <w:spacing w:after="0" w:line="240" w:lineRule="auto"/>
        <w:rPr>
          <w:rFonts w:ascii="Microsoft Sans Serif" w:hAnsi="Microsoft Sans Serif"/>
          <w:sz w:val="24"/>
          <w:szCs w:val="24"/>
        </w:rPr>
      </w:pPr>
    </w:p>
    <w:p w:rsidR="00093757" w:rsidRPr="00D868CB" w:rsidRDefault="00093757" w:rsidP="00093757">
      <w:pPr>
        <w:pStyle w:val="af5"/>
        <w:spacing w:after="0" w:line="240" w:lineRule="auto"/>
        <w:ind w:right="142"/>
        <w:jc w:val="right"/>
        <w:rPr>
          <w:sz w:val="24"/>
          <w:szCs w:val="24"/>
        </w:rPr>
      </w:pPr>
      <w:r w:rsidRPr="00D868CB">
        <w:rPr>
          <w:sz w:val="24"/>
          <w:szCs w:val="24"/>
        </w:rPr>
        <w:t xml:space="preserve">Приложение № 5  </w:t>
      </w:r>
    </w:p>
    <w:p w:rsidR="00093757" w:rsidRPr="00D868CB" w:rsidRDefault="00093757" w:rsidP="00093757">
      <w:pPr>
        <w:pStyle w:val="af5"/>
        <w:spacing w:after="0" w:line="240" w:lineRule="auto"/>
        <w:ind w:right="142"/>
        <w:jc w:val="right"/>
        <w:rPr>
          <w:sz w:val="24"/>
          <w:szCs w:val="24"/>
        </w:rPr>
      </w:pPr>
      <w:r w:rsidRPr="00D868CB">
        <w:rPr>
          <w:sz w:val="24"/>
          <w:szCs w:val="24"/>
        </w:rPr>
        <w:t xml:space="preserve">к административному регламенту </w:t>
      </w:r>
    </w:p>
    <w:p w:rsidR="00093757" w:rsidRPr="00D868CB" w:rsidRDefault="00093757" w:rsidP="00093757">
      <w:pPr>
        <w:pStyle w:val="af5"/>
        <w:spacing w:after="0" w:line="240" w:lineRule="auto"/>
        <w:ind w:right="142"/>
        <w:jc w:val="right"/>
        <w:rPr>
          <w:sz w:val="24"/>
          <w:szCs w:val="24"/>
        </w:rPr>
      </w:pPr>
      <w:r w:rsidRPr="00D868CB">
        <w:rPr>
          <w:sz w:val="24"/>
          <w:szCs w:val="24"/>
        </w:rPr>
        <w:t>по предоставлению муниципальной услуги</w:t>
      </w:r>
    </w:p>
    <w:p w:rsidR="00093757" w:rsidRPr="00D868CB" w:rsidRDefault="00093757" w:rsidP="00093757">
      <w:pPr>
        <w:pStyle w:val="11"/>
        <w:spacing w:before="200"/>
        <w:ind w:left="773" w:right="785"/>
        <w:rPr>
          <w:sz w:val="24"/>
          <w:szCs w:val="24"/>
        </w:rPr>
      </w:pPr>
      <w:r w:rsidRPr="00D868CB">
        <w:rPr>
          <w:sz w:val="24"/>
          <w:szCs w:val="24"/>
        </w:rPr>
        <w:t>Форма решения об отказе в приеме документов</w:t>
      </w:r>
    </w:p>
    <w:p w:rsidR="00093757" w:rsidRPr="00D868CB" w:rsidRDefault="00093757" w:rsidP="00093757">
      <w:pPr>
        <w:pStyle w:val="af5"/>
        <w:spacing w:before="4"/>
        <w:jc w:val="center"/>
        <w:rPr>
          <w:b/>
          <w:szCs w:val="28"/>
        </w:rPr>
      </w:pPr>
      <w:r w:rsidRPr="007948E8">
        <w:rPr>
          <w:noProof/>
          <w:szCs w:val="28"/>
          <w:lang w:eastAsia="ru-RU"/>
        </w:rPr>
        <w:pict>
          <v:shape id="Полилиния 54" o:spid="_x0000_s1064" style="position:absolute;left:0;text-align:left;margin-left:87pt;margin-top:8.1pt;width:453pt;height:3.55pt;flip:y;z-index:-251615232;visibility:visible;mso-wrap-style:square;mso-wrap-distance-left:0;mso-wrap-distance-top:0;mso-wrap-distance-right:0;mso-wrap-distance-bottom:0;mso-position-horizontal-relative:page;mso-position-vertical-relative:text;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" path="m,l5600,e" filled="f" strokeweight=".19811mm">
            <v:path arrowok="t" o:connecttype="custom" o:connectlocs="0,0;3556000,0" o:connectangles="0,0"/>
            <w10:wrap type="topAndBottom" anchorx="page"/>
          </v:shape>
        </w:pict>
      </w:r>
      <w:r>
        <w:rPr>
          <w:i/>
          <w:sz w:val="18"/>
        </w:rPr>
        <w:t>(наименование уполномоченного органа местного самоуправления)</w:t>
      </w:r>
    </w:p>
    <w:p w:rsidR="00093757" w:rsidRDefault="00093757" w:rsidP="00093757">
      <w:pPr>
        <w:pStyle w:val="af5"/>
        <w:spacing w:after="0" w:line="240" w:lineRule="auto"/>
        <w:rPr>
          <w:i/>
          <w:sz w:val="27"/>
        </w:rPr>
      </w:pPr>
    </w:p>
    <w:p w:rsidR="00093757" w:rsidRPr="00D868CB" w:rsidRDefault="00093757" w:rsidP="00093757">
      <w:pPr>
        <w:pStyle w:val="af5"/>
        <w:tabs>
          <w:tab w:val="left" w:pos="10295"/>
        </w:tabs>
        <w:spacing w:after="0" w:line="240" w:lineRule="auto"/>
        <w:jc w:val="right"/>
        <w:rPr>
          <w:sz w:val="24"/>
          <w:szCs w:val="24"/>
        </w:rPr>
      </w:pPr>
      <w:r w:rsidRPr="00D868CB">
        <w:rPr>
          <w:sz w:val="24"/>
          <w:szCs w:val="24"/>
        </w:rPr>
        <w:t>Кому</w:t>
      </w:r>
      <w:r>
        <w:rPr>
          <w:sz w:val="24"/>
          <w:szCs w:val="24"/>
        </w:rPr>
        <w:t>:__________________________________</w:t>
      </w:r>
    </w:p>
    <w:p w:rsidR="00093757" w:rsidRDefault="00093757" w:rsidP="00093757">
      <w:pPr>
        <w:pStyle w:val="af5"/>
        <w:spacing w:after="0" w:line="240" w:lineRule="auto"/>
      </w:pPr>
    </w:p>
    <w:p w:rsidR="00093757" w:rsidRDefault="00093757" w:rsidP="00093757">
      <w:pPr>
        <w:pStyle w:val="af5"/>
        <w:spacing w:after="0" w:line="240" w:lineRule="auto"/>
        <w:ind w:left="773" w:right="790"/>
        <w:jc w:val="center"/>
        <w:rPr>
          <w:sz w:val="24"/>
          <w:szCs w:val="24"/>
        </w:rPr>
      </w:pPr>
      <w:r w:rsidRPr="00845968">
        <w:rPr>
          <w:sz w:val="24"/>
          <w:szCs w:val="24"/>
        </w:rPr>
        <w:t>РЕШЕНИЕ</w:t>
      </w:r>
    </w:p>
    <w:p w:rsidR="00093757" w:rsidRPr="00845968" w:rsidRDefault="00093757" w:rsidP="00093757">
      <w:pPr>
        <w:pStyle w:val="af5"/>
        <w:spacing w:after="0" w:line="240" w:lineRule="auto"/>
        <w:ind w:left="773" w:right="795"/>
        <w:jc w:val="center"/>
        <w:rPr>
          <w:sz w:val="24"/>
          <w:szCs w:val="24"/>
        </w:rPr>
      </w:pPr>
      <w:r>
        <w:rPr>
          <w:sz w:val="24"/>
          <w:szCs w:val="24"/>
        </w:rPr>
        <w:t>о</w:t>
      </w:r>
      <w:r w:rsidRPr="00845968">
        <w:rPr>
          <w:sz w:val="24"/>
          <w:szCs w:val="24"/>
        </w:rPr>
        <w:t>б отказе в приеме документов, необходимых для предоставления услуги</w:t>
      </w:r>
    </w:p>
    <w:p w:rsidR="00093757" w:rsidRPr="00845968" w:rsidRDefault="00093757" w:rsidP="00093757">
      <w:pPr>
        <w:pStyle w:val="af5"/>
        <w:tabs>
          <w:tab w:val="left" w:pos="2157"/>
          <w:tab w:val="left" w:pos="4656"/>
        </w:tabs>
        <w:spacing w:after="0" w:line="240" w:lineRule="auto"/>
        <w:ind w:right="12"/>
        <w:jc w:val="center"/>
        <w:rPr>
          <w:sz w:val="24"/>
          <w:szCs w:val="24"/>
        </w:rPr>
      </w:pPr>
      <w:r w:rsidRPr="00845968">
        <w:rPr>
          <w:sz w:val="24"/>
          <w:szCs w:val="24"/>
        </w:rPr>
        <w:t>№</w:t>
      </w:r>
      <w:r w:rsidRPr="00845968">
        <w:rPr>
          <w:sz w:val="24"/>
          <w:szCs w:val="24"/>
          <w:u w:val="single"/>
        </w:rPr>
        <w:tab/>
      </w:r>
      <w:r w:rsidRPr="00845968">
        <w:rPr>
          <w:sz w:val="24"/>
          <w:szCs w:val="24"/>
        </w:rPr>
        <w:t>от</w:t>
      </w:r>
      <w:r w:rsidRPr="00845968">
        <w:rPr>
          <w:sz w:val="24"/>
          <w:szCs w:val="24"/>
          <w:u w:val="single"/>
        </w:rPr>
        <w:tab/>
      </w:r>
    </w:p>
    <w:p w:rsidR="00093757" w:rsidRPr="00845968" w:rsidRDefault="00093757" w:rsidP="00093757">
      <w:pPr>
        <w:pStyle w:val="af5"/>
        <w:spacing w:after="0" w:line="240" w:lineRule="auto"/>
        <w:rPr>
          <w:sz w:val="24"/>
          <w:szCs w:val="24"/>
        </w:rPr>
      </w:pPr>
    </w:p>
    <w:p w:rsidR="00093757" w:rsidRDefault="00093757" w:rsidP="00093757">
      <w:pPr>
        <w:pStyle w:val="af5"/>
        <w:spacing w:after="0" w:line="240" w:lineRule="auto"/>
        <w:jc w:val="both"/>
        <w:rPr>
          <w:sz w:val="24"/>
          <w:szCs w:val="24"/>
        </w:rPr>
      </w:pPr>
      <w:r w:rsidRPr="00845968">
        <w:rPr>
          <w:sz w:val="24"/>
          <w:szCs w:val="24"/>
        </w:rPr>
        <w:t>По  результатам   рассмотрения   заявления   о   предоставлении   услуги</w:t>
      </w:r>
      <w:r>
        <w:rPr>
          <w:sz w:val="24"/>
          <w:szCs w:val="24"/>
        </w:rPr>
        <w:t xml:space="preserve"> </w:t>
      </w:r>
      <w:r w:rsidRPr="00845968">
        <w:rPr>
          <w:spacing w:val="-1"/>
          <w:sz w:val="24"/>
          <w:szCs w:val="24"/>
        </w:rPr>
        <w:t>«</w:t>
      </w:r>
      <w:r w:rsidRPr="00EC0F4D">
        <w:rPr>
          <w:bCs/>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845968">
        <w:rPr>
          <w:sz w:val="24"/>
          <w:szCs w:val="24"/>
        </w:rPr>
        <w:t>»</w:t>
      </w:r>
      <w:r>
        <w:rPr>
          <w:sz w:val="24"/>
          <w:szCs w:val="24"/>
        </w:rPr>
        <w:t xml:space="preserve"> </w:t>
      </w:r>
      <w:r w:rsidRPr="00845968">
        <w:rPr>
          <w:sz w:val="24"/>
          <w:szCs w:val="24"/>
        </w:rPr>
        <w:t>от</w:t>
      </w:r>
      <w:r w:rsidRPr="00845968">
        <w:rPr>
          <w:sz w:val="24"/>
          <w:szCs w:val="24"/>
          <w:u w:val="single"/>
        </w:rPr>
        <w:tab/>
      </w:r>
      <w:r>
        <w:rPr>
          <w:sz w:val="24"/>
          <w:szCs w:val="24"/>
        </w:rPr>
        <w:t>__________</w:t>
      </w:r>
      <w:r w:rsidRPr="00845968">
        <w:rPr>
          <w:sz w:val="24"/>
          <w:szCs w:val="24"/>
        </w:rPr>
        <w:t>№</w:t>
      </w:r>
      <w:r w:rsidRPr="00845968">
        <w:rPr>
          <w:sz w:val="24"/>
          <w:szCs w:val="24"/>
          <w:u w:val="single"/>
        </w:rPr>
        <w:tab/>
      </w:r>
      <w:r>
        <w:rPr>
          <w:sz w:val="24"/>
          <w:szCs w:val="24"/>
          <w:u w:val="single"/>
        </w:rPr>
        <w:t>__</w:t>
      </w:r>
      <w:r w:rsidRPr="00845968">
        <w:rPr>
          <w:sz w:val="24"/>
          <w:szCs w:val="24"/>
        </w:rPr>
        <w:t xml:space="preserve"> и</w:t>
      </w:r>
      <w:r>
        <w:rPr>
          <w:sz w:val="24"/>
          <w:szCs w:val="24"/>
        </w:rPr>
        <w:t xml:space="preserve"> </w:t>
      </w:r>
      <w:r w:rsidRPr="00845968">
        <w:rPr>
          <w:sz w:val="24"/>
          <w:szCs w:val="24"/>
        </w:rPr>
        <w:t>приложенных</w:t>
      </w:r>
      <w:r>
        <w:rPr>
          <w:sz w:val="24"/>
          <w:szCs w:val="24"/>
        </w:rPr>
        <w:t xml:space="preserve"> </w:t>
      </w:r>
      <w:r w:rsidRPr="00845968">
        <w:rPr>
          <w:sz w:val="24"/>
          <w:szCs w:val="24"/>
        </w:rPr>
        <w:t>к</w:t>
      </w:r>
      <w:r>
        <w:rPr>
          <w:sz w:val="24"/>
          <w:szCs w:val="24"/>
        </w:rPr>
        <w:t xml:space="preserve"> </w:t>
      </w:r>
      <w:r w:rsidRPr="00845968">
        <w:rPr>
          <w:sz w:val="24"/>
          <w:szCs w:val="24"/>
        </w:rPr>
        <w:t>нему</w:t>
      </w:r>
      <w:r>
        <w:rPr>
          <w:sz w:val="24"/>
          <w:szCs w:val="24"/>
        </w:rPr>
        <w:t xml:space="preserve"> </w:t>
      </w:r>
      <w:r w:rsidRPr="00845968">
        <w:rPr>
          <w:sz w:val="24"/>
          <w:szCs w:val="24"/>
        </w:rPr>
        <w:t>документов</w:t>
      </w:r>
      <w:r>
        <w:rPr>
          <w:sz w:val="24"/>
          <w:szCs w:val="24"/>
        </w:rPr>
        <w:t xml:space="preserve"> </w:t>
      </w:r>
      <w:r w:rsidRPr="00845968">
        <w:rPr>
          <w:sz w:val="24"/>
          <w:szCs w:val="24"/>
        </w:rPr>
        <w:t>принято</w:t>
      </w:r>
      <w:r>
        <w:rPr>
          <w:sz w:val="24"/>
          <w:szCs w:val="24"/>
        </w:rPr>
        <w:t xml:space="preserve"> </w:t>
      </w:r>
      <w:r w:rsidRPr="00845968">
        <w:rPr>
          <w:sz w:val="24"/>
          <w:szCs w:val="24"/>
        </w:rPr>
        <w:t>решение</w:t>
      </w:r>
      <w:r>
        <w:rPr>
          <w:sz w:val="24"/>
          <w:szCs w:val="24"/>
        </w:rPr>
        <w:t xml:space="preserve"> </w:t>
      </w:r>
      <w:r w:rsidRPr="00845968">
        <w:rPr>
          <w:sz w:val="24"/>
          <w:szCs w:val="24"/>
        </w:rPr>
        <w:t>об</w:t>
      </w:r>
      <w:r>
        <w:rPr>
          <w:sz w:val="24"/>
          <w:szCs w:val="24"/>
        </w:rPr>
        <w:t xml:space="preserve"> </w:t>
      </w:r>
      <w:r w:rsidRPr="00845968">
        <w:rPr>
          <w:sz w:val="24"/>
          <w:szCs w:val="24"/>
        </w:rPr>
        <w:t>отказе</w:t>
      </w:r>
      <w:r>
        <w:rPr>
          <w:sz w:val="24"/>
          <w:szCs w:val="24"/>
        </w:rPr>
        <w:t xml:space="preserve"> </w:t>
      </w:r>
      <w:r w:rsidRPr="00845968">
        <w:rPr>
          <w:sz w:val="24"/>
          <w:szCs w:val="24"/>
        </w:rPr>
        <w:t>в</w:t>
      </w:r>
      <w:r>
        <w:rPr>
          <w:sz w:val="24"/>
          <w:szCs w:val="24"/>
        </w:rPr>
        <w:t xml:space="preserve">   пр</w:t>
      </w:r>
      <w:r w:rsidRPr="00845968">
        <w:rPr>
          <w:sz w:val="24"/>
          <w:szCs w:val="24"/>
        </w:rPr>
        <w:t>иеме</w:t>
      </w:r>
      <w:r>
        <w:rPr>
          <w:sz w:val="24"/>
          <w:szCs w:val="24"/>
        </w:rPr>
        <w:t xml:space="preserve"> </w:t>
      </w:r>
      <w:r w:rsidRPr="00845968">
        <w:rPr>
          <w:sz w:val="24"/>
          <w:szCs w:val="24"/>
        </w:rPr>
        <w:t>документов,</w:t>
      </w:r>
      <w:r>
        <w:rPr>
          <w:sz w:val="24"/>
          <w:szCs w:val="24"/>
        </w:rPr>
        <w:t xml:space="preserve"> </w:t>
      </w:r>
      <w:r w:rsidRPr="00845968">
        <w:rPr>
          <w:sz w:val="24"/>
          <w:szCs w:val="24"/>
        </w:rPr>
        <w:t>необходимых</w:t>
      </w:r>
      <w:r>
        <w:rPr>
          <w:sz w:val="24"/>
          <w:szCs w:val="24"/>
        </w:rPr>
        <w:t xml:space="preserve"> </w:t>
      </w:r>
      <w:r w:rsidRPr="00845968">
        <w:rPr>
          <w:sz w:val="24"/>
          <w:szCs w:val="24"/>
        </w:rPr>
        <w:t>для</w:t>
      </w:r>
      <w:r>
        <w:rPr>
          <w:sz w:val="24"/>
          <w:szCs w:val="24"/>
        </w:rPr>
        <w:t xml:space="preserve"> </w:t>
      </w:r>
      <w:r w:rsidRPr="00845968">
        <w:rPr>
          <w:sz w:val="24"/>
          <w:szCs w:val="24"/>
        </w:rPr>
        <w:t>предоставления</w:t>
      </w:r>
      <w:r>
        <w:rPr>
          <w:sz w:val="24"/>
          <w:szCs w:val="24"/>
        </w:rPr>
        <w:t xml:space="preserve"> </w:t>
      </w:r>
      <w:r w:rsidRPr="00845968">
        <w:rPr>
          <w:sz w:val="24"/>
          <w:szCs w:val="24"/>
        </w:rPr>
        <w:t>услуг</w:t>
      </w:r>
      <w:r>
        <w:rPr>
          <w:sz w:val="24"/>
          <w:szCs w:val="24"/>
        </w:rPr>
        <w:t xml:space="preserve"> </w:t>
      </w:r>
      <w:r w:rsidRPr="00845968">
        <w:rPr>
          <w:sz w:val="24"/>
          <w:szCs w:val="24"/>
        </w:rPr>
        <w:t>и</w:t>
      </w:r>
      <w:r>
        <w:rPr>
          <w:sz w:val="24"/>
          <w:szCs w:val="24"/>
        </w:rPr>
        <w:t xml:space="preserve"> </w:t>
      </w:r>
      <w:r w:rsidRPr="00845968">
        <w:rPr>
          <w:sz w:val="24"/>
          <w:szCs w:val="24"/>
        </w:rPr>
        <w:t>по следующим</w:t>
      </w:r>
      <w:r>
        <w:rPr>
          <w:sz w:val="24"/>
          <w:szCs w:val="24"/>
        </w:rPr>
        <w:t xml:space="preserve"> </w:t>
      </w:r>
      <w:r w:rsidRPr="00845968">
        <w:rPr>
          <w:sz w:val="24"/>
          <w:szCs w:val="24"/>
        </w:rPr>
        <w:t>основаниям:</w:t>
      </w:r>
    </w:p>
    <w:p w:rsidR="00093757" w:rsidRDefault="00093757" w:rsidP="00093757">
      <w:pPr>
        <w:pStyle w:val="af5"/>
        <w:spacing w:after="0" w:line="240" w:lineRule="auto"/>
        <w:jc w:val="both"/>
        <w:rPr>
          <w:sz w:val="24"/>
          <w:szCs w:val="24"/>
        </w:rPr>
      </w:pPr>
    </w:p>
    <w:p w:rsidR="00093757" w:rsidRDefault="00093757" w:rsidP="00093757">
      <w:pPr>
        <w:pStyle w:val="af5"/>
        <w:spacing w:after="0" w:line="240" w:lineRule="auto"/>
        <w:jc w:val="both"/>
        <w:rPr>
          <w:sz w:val="24"/>
          <w:szCs w:val="24"/>
        </w:rPr>
      </w:pPr>
    </w:p>
    <w:p w:rsidR="00093757" w:rsidRDefault="00093757" w:rsidP="00093757">
      <w:pPr>
        <w:pStyle w:val="af5"/>
        <w:spacing w:after="0" w:line="240" w:lineRule="auto"/>
        <w:jc w:val="both"/>
        <w:rPr>
          <w:sz w:val="24"/>
          <w:szCs w:val="24"/>
        </w:rPr>
      </w:pPr>
    </w:p>
    <w:tbl>
      <w:tblPr>
        <w:tblW w:w="952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3"/>
        <w:gridCol w:w="4678"/>
        <w:gridCol w:w="3685"/>
      </w:tblGrid>
      <w:tr w:rsidR="00093757" w:rsidTr="00443DDC">
        <w:trPr>
          <w:trHeight w:val="1320"/>
        </w:trPr>
        <w:tc>
          <w:tcPr>
            <w:tcW w:w="1163" w:type="dxa"/>
          </w:tcPr>
          <w:p w:rsidR="00093757" w:rsidRPr="000113F3" w:rsidRDefault="00093757" w:rsidP="00443DDC">
            <w:pPr>
              <w:pStyle w:val="TableParagraph"/>
              <w:adjustRightInd w:val="0"/>
              <w:spacing w:before="95"/>
              <w:ind w:left="62" w:right="61"/>
              <w:jc w:val="center"/>
              <w:rPr>
                <w:rFonts w:eastAsia="Calibri"/>
                <w:sz w:val="20"/>
                <w:szCs w:val="20"/>
              </w:rPr>
            </w:pPr>
            <w:r w:rsidRPr="000113F3">
              <w:rPr>
                <w:rFonts w:eastAsia="Calibri"/>
                <w:sz w:val="20"/>
                <w:szCs w:val="20"/>
              </w:rPr>
              <w:lastRenderedPageBreak/>
              <w:t xml:space="preserve">№ пункта административного </w:t>
            </w:r>
            <w:r w:rsidRPr="000113F3">
              <w:rPr>
                <w:rFonts w:eastAsia="Calibri"/>
                <w:spacing w:val="-1"/>
                <w:sz w:val="20"/>
                <w:szCs w:val="20"/>
              </w:rPr>
              <w:t>регламен</w:t>
            </w:r>
            <w:r w:rsidRPr="000113F3">
              <w:rPr>
                <w:rFonts w:eastAsia="Calibri"/>
                <w:sz w:val="20"/>
                <w:szCs w:val="20"/>
              </w:rPr>
              <w:t>та</w:t>
            </w:r>
          </w:p>
        </w:tc>
        <w:tc>
          <w:tcPr>
            <w:tcW w:w="4678" w:type="dxa"/>
          </w:tcPr>
          <w:p w:rsidR="00093757" w:rsidRPr="000113F3" w:rsidRDefault="00093757" w:rsidP="00443DDC">
            <w:pPr>
              <w:pStyle w:val="TableParagraph"/>
              <w:adjustRightInd w:val="0"/>
              <w:spacing w:before="95"/>
              <w:ind w:left="62" w:right="42"/>
              <w:jc w:val="center"/>
              <w:rPr>
                <w:rFonts w:eastAsia="Calibri"/>
                <w:sz w:val="20"/>
                <w:szCs w:val="20"/>
              </w:rPr>
            </w:pPr>
            <w:r w:rsidRPr="000113F3">
              <w:rPr>
                <w:rFonts w:eastAsia="Calibri"/>
                <w:sz w:val="20"/>
                <w:szCs w:val="20"/>
              </w:rPr>
              <w:t>Наименование основания для отказа в соответствии с единым стандартом</w:t>
            </w:r>
          </w:p>
        </w:tc>
        <w:tc>
          <w:tcPr>
            <w:tcW w:w="3685" w:type="dxa"/>
          </w:tcPr>
          <w:p w:rsidR="00093757" w:rsidRPr="000113F3" w:rsidRDefault="00093757" w:rsidP="00443DDC">
            <w:pPr>
              <w:pStyle w:val="TableParagraph"/>
              <w:adjustRightInd w:val="0"/>
              <w:spacing w:before="95"/>
              <w:ind w:left="62" w:right="50"/>
              <w:jc w:val="center"/>
              <w:rPr>
                <w:rFonts w:eastAsia="Calibri"/>
                <w:sz w:val="20"/>
                <w:szCs w:val="20"/>
              </w:rPr>
            </w:pPr>
            <w:r w:rsidRPr="000113F3">
              <w:rPr>
                <w:rFonts w:eastAsia="Calibri"/>
                <w:sz w:val="20"/>
                <w:szCs w:val="20"/>
              </w:rPr>
              <w:t>Разъяснение причин отказа в предоставлении услуги</w:t>
            </w:r>
          </w:p>
        </w:tc>
      </w:tr>
      <w:tr w:rsidR="00093757" w:rsidTr="00443DDC">
        <w:trPr>
          <w:trHeight w:val="1080"/>
        </w:trPr>
        <w:tc>
          <w:tcPr>
            <w:tcW w:w="1163" w:type="dxa"/>
          </w:tcPr>
          <w:p w:rsidR="00093757" w:rsidRPr="00995E59" w:rsidRDefault="00093757" w:rsidP="00443DDC">
            <w:pPr>
              <w:pStyle w:val="TableParagraph"/>
              <w:adjustRightInd w:val="0"/>
              <w:spacing w:before="95"/>
              <w:ind w:left="62"/>
              <w:jc w:val="center"/>
              <w:rPr>
                <w:rFonts w:eastAsia="Calibri"/>
                <w:sz w:val="24"/>
              </w:rPr>
            </w:pPr>
            <w:r w:rsidRPr="00995E59">
              <w:rPr>
                <w:rFonts w:eastAsia="Calibri"/>
                <w:sz w:val="24"/>
              </w:rPr>
              <w:t>2.14.1</w:t>
            </w:r>
          </w:p>
        </w:tc>
        <w:tc>
          <w:tcPr>
            <w:tcW w:w="4678" w:type="dxa"/>
          </w:tcPr>
          <w:p w:rsidR="00093757" w:rsidRPr="00995E59" w:rsidRDefault="00093757" w:rsidP="00443DDC">
            <w:pPr>
              <w:pStyle w:val="TableParagraph"/>
              <w:adjustRightInd w:val="0"/>
              <w:spacing w:before="95"/>
              <w:ind w:left="62"/>
              <w:jc w:val="center"/>
              <w:rPr>
                <w:rFonts w:eastAsia="Calibri"/>
                <w:sz w:val="24"/>
              </w:rPr>
            </w:pPr>
            <w:r w:rsidRPr="00995E59">
              <w:rPr>
                <w:rFonts w:eastAsia="Calibri"/>
                <w:sz w:val="24"/>
              </w:rPr>
              <w:t>Представление</w:t>
            </w:r>
            <w:r>
              <w:rPr>
                <w:rFonts w:eastAsia="Calibri"/>
                <w:sz w:val="24"/>
              </w:rPr>
              <w:t xml:space="preserve"> </w:t>
            </w:r>
            <w:r w:rsidRPr="00995E59">
              <w:rPr>
                <w:rFonts w:eastAsia="Calibri"/>
                <w:sz w:val="24"/>
              </w:rPr>
              <w:t>неполного</w:t>
            </w:r>
            <w:r>
              <w:rPr>
                <w:rFonts w:eastAsia="Calibri"/>
                <w:sz w:val="24"/>
              </w:rPr>
              <w:t xml:space="preserve"> </w:t>
            </w:r>
            <w:r w:rsidRPr="00995E59">
              <w:rPr>
                <w:rFonts w:eastAsia="Calibri"/>
                <w:sz w:val="24"/>
              </w:rPr>
              <w:t>комплекта</w:t>
            </w:r>
            <w:r>
              <w:rPr>
                <w:rFonts w:eastAsia="Calibri"/>
                <w:sz w:val="24"/>
              </w:rPr>
              <w:t xml:space="preserve"> </w:t>
            </w:r>
            <w:r w:rsidRPr="00995E59">
              <w:rPr>
                <w:rFonts w:eastAsia="Calibri"/>
                <w:sz w:val="24"/>
              </w:rPr>
              <w:t>документов</w:t>
            </w:r>
          </w:p>
        </w:tc>
        <w:tc>
          <w:tcPr>
            <w:tcW w:w="3685" w:type="dxa"/>
          </w:tcPr>
          <w:p w:rsidR="00093757" w:rsidRPr="00995E59" w:rsidRDefault="00093757" w:rsidP="00443DDC">
            <w:pPr>
              <w:pStyle w:val="TableParagraph"/>
              <w:tabs>
                <w:tab w:val="left" w:pos="1736"/>
                <w:tab w:val="left" w:pos="3600"/>
                <w:tab w:val="left" w:pos="3830"/>
              </w:tabs>
              <w:adjustRightInd w:val="0"/>
              <w:spacing w:before="95"/>
              <w:ind w:left="62" w:right="52"/>
              <w:jc w:val="center"/>
              <w:rPr>
                <w:rFonts w:eastAsia="Calibri"/>
                <w:sz w:val="24"/>
              </w:rPr>
            </w:pPr>
            <w:r>
              <w:rPr>
                <w:rFonts w:eastAsia="Calibri"/>
                <w:sz w:val="24"/>
              </w:rPr>
              <w:t xml:space="preserve">Указывается исчерпывающий </w:t>
            </w:r>
            <w:r w:rsidRPr="00995E59">
              <w:rPr>
                <w:rFonts w:eastAsia="Calibri"/>
                <w:spacing w:val="-1"/>
                <w:sz w:val="24"/>
              </w:rPr>
              <w:t>перечень</w:t>
            </w:r>
            <w:r>
              <w:rPr>
                <w:rFonts w:eastAsia="Calibri"/>
                <w:spacing w:val="-1"/>
                <w:sz w:val="24"/>
              </w:rPr>
              <w:t xml:space="preserve"> </w:t>
            </w:r>
            <w:r w:rsidRPr="00995E59">
              <w:rPr>
                <w:rFonts w:eastAsia="Calibri"/>
                <w:sz w:val="24"/>
              </w:rPr>
              <w:t>документов,</w:t>
            </w:r>
            <w:r>
              <w:rPr>
                <w:rFonts w:eastAsia="Calibri"/>
                <w:sz w:val="24"/>
              </w:rPr>
              <w:t xml:space="preserve"> </w:t>
            </w:r>
            <w:r w:rsidRPr="00995E59">
              <w:rPr>
                <w:rFonts w:eastAsia="Calibri"/>
                <w:sz w:val="24"/>
              </w:rPr>
              <w:t>не</w:t>
            </w:r>
            <w:r>
              <w:rPr>
                <w:rFonts w:eastAsia="Calibri"/>
                <w:sz w:val="24"/>
              </w:rPr>
              <w:t xml:space="preserve"> </w:t>
            </w:r>
            <w:r w:rsidRPr="00995E59">
              <w:rPr>
                <w:rFonts w:eastAsia="Calibri"/>
                <w:sz w:val="24"/>
              </w:rPr>
              <w:t>представленных</w:t>
            </w:r>
            <w:r>
              <w:rPr>
                <w:rFonts w:eastAsia="Calibri"/>
                <w:sz w:val="24"/>
              </w:rPr>
              <w:t xml:space="preserve"> </w:t>
            </w:r>
            <w:r w:rsidRPr="00995E59">
              <w:rPr>
                <w:rFonts w:eastAsia="Calibri"/>
                <w:sz w:val="24"/>
              </w:rPr>
              <w:t>заявителем</w:t>
            </w:r>
          </w:p>
        </w:tc>
      </w:tr>
      <w:tr w:rsidR="00093757" w:rsidTr="00443DDC">
        <w:trPr>
          <w:trHeight w:val="783"/>
        </w:trPr>
        <w:tc>
          <w:tcPr>
            <w:tcW w:w="1163" w:type="dxa"/>
          </w:tcPr>
          <w:p w:rsidR="00093757" w:rsidRPr="00995E59" w:rsidRDefault="00093757" w:rsidP="00443DDC">
            <w:pPr>
              <w:pStyle w:val="TableParagraph"/>
              <w:adjustRightInd w:val="0"/>
              <w:spacing w:before="95"/>
              <w:ind w:left="62"/>
              <w:jc w:val="center"/>
              <w:rPr>
                <w:rFonts w:eastAsia="Calibri"/>
                <w:sz w:val="24"/>
              </w:rPr>
            </w:pPr>
            <w:r w:rsidRPr="00995E59">
              <w:rPr>
                <w:rFonts w:eastAsia="Calibri"/>
                <w:sz w:val="24"/>
              </w:rPr>
              <w:t>2.14.2</w:t>
            </w:r>
          </w:p>
        </w:tc>
        <w:tc>
          <w:tcPr>
            <w:tcW w:w="4678" w:type="dxa"/>
          </w:tcPr>
          <w:p w:rsidR="00093757" w:rsidRPr="00995E59" w:rsidRDefault="00093757" w:rsidP="00443DDC">
            <w:pPr>
              <w:pStyle w:val="TableParagraph"/>
              <w:adjustRightInd w:val="0"/>
              <w:spacing w:before="95"/>
              <w:ind w:left="62" w:right="95"/>
              <w:jc w:val="center"/>
              <w:rPr>
                <w:rFonts w:eastAsia="Calibri"/>
                <w:sz w:val="24"/>
              </w:rPr>
            </w:pPr>
            <w:r w:rsidRPr="00995E59">
              <w:rPr>
                <w:rFonts w:eastAsia="Calibri"/>
                <w:sz w:val="24"/>
              </w:rPr>
              <w:t>Представленные</w:t>
            </w:r>
            <w:r>
              <w:rPr>
                <w:rFonts w:eastAsia="Calibri"/>
                <w:sz w:val="24"/>
              </w:rPr>
              <w:t xml:space="preserve"> </w:t>
            </w:r>
            <w:r w:rsidRPr="00995E59">
              <w:rPr>
                <w:rFonts w:eastAsia="Calibri"/>
                <w:sz w:val="24"/>
              </w:rPr>
              <w:t>документы</w:t>
            </w:r>
            <w:r>
              <w:rPr>
                <w:rFonts w:eastAsia="Calibri"/>
                <w:sz w:val="24"/>
              </w:rPr>
              <w:t xml:space="preserve"> </w:t>
            </w:r>
            <w:r w:rsidRPr="00995E59">
              <w:rPr>
                <w:rFonts w:eastAsia="Calibri"/>
                <w:sz w:val="24"/>
              </w:rPr>
              <w:t>утратили</w:t>
            </w:r>
            <w:r>
              <w:rPr>
                <w:rFonts w:eastAsia="Calibri"/>
                <w:sz w:val="24"/>
              </w:rPr>
              <w:t xml:space="preserve"> </w:t>
            </w:r>
            <w:r w:rsidRPr="00995E59">
              <w:rPr>
                <w:rFonts w:eastAsia="Calibri"/>
                <w:sz w:val="24"/>
              </w:rPr>
              <w:t>силу</w:t>
            </w:r>
            <w:r>
              <w:rPr>
                <w:rFonts w:eastAsia="Calibri"/>
                <w:sz w:val="24"/>
              </w:rPr>
              <w:t xml:space="preserve"> </w:t>
            </w:r>
            <w:r w:rsidRPr="00995E59">
              <w:rPr>
                <w:rFonts w:eastAsia="Calibri"/>
                <w:sz w:val="24"/>
              </w:rPr>
              <w:t>на</w:t>
            </w:r>
            <w:r>
              <w:rPr>
                <w:rFonts w:eastAsia="Calibri"/>
                <w:sz w:val="24"/>
              </w:rPr>
              <w:t xml:space="preserve"> </w:t>
            </w:r>
            <w:r w:rsidRPr="00995E59">
              <w:rPr>
                <w:rFonts w:eastAsia="Calibri"/>
                <w:sz w:val="24"/>
              </w:rPr>
              <w:t>момент</w:t>
            </w:r>
            <w:r>
              <w:rPr>
                <w:rFonts w:eastAsia="Calibri"/>
                <w:sz w:val="24"/>
              </w:rPr>
              <w:t xml:space="preserve"> </w:t>
            </w:r>
            <w:r w:rsidRPr="00995E59">
              <w:rPr>
                <w:rFonts w:eastAsia="Calibri"/>
                <w:sz w:val="24"/>
              </w:rPr>
              <w:t>обращения</w:t>
            </w:r>
            <w:r>
              <w:rPr>
                <w:rFonts w:eastAsia="Calibri"/>
                <w:sz w:val="24"/>
              </w:rPr>
              <w:t xml:space="preserve"> </w:t>
            </w:r>
            <w:r w:rsidRPr="00995E59">
              <w:rPr>
                <w:rFonts w:eastAsia="Calibri"/>
                <w:sz w:val="24"/>
              </w:rPr>
              <w:t>за</w:t>
            </w:r>
            <w:r>
              <w:rPr>
                <w:rFonts w:eastAsia="Calibri"/>
                <w:sz w:val="24"/>
              </w:rPr>
              <w:t xml:space="preserve"> </w:t>
            </w:r>
            <w:r w:rsidRPr="00995E59">
              <w:rPr>
                <w:rFonts w:eastAsia="Calibri"/>
                <w:sz w:val="24"/>
              </w:rPr>
              <w:t>услугой</w:t>
            </w:r>
          </w:p>
        </w:tc>
        <w:tc>
          <w:tcPr>
            <w:tcW w:w="3685" w:type="dxa"/>
          </w:tcPr>
          <w:p w:rsidR="00093757" w:rsidRPr="00995E59" w:rsidRDefault="00093757" w:rsidP="00443DDC">
            <w:pPr>
              <w:pStyle w:val="TableParagraph"/>
              <w:tabs>
                <w:tab w:val="left" w:pos="1736"/>
                <w:tab w:val="left" w:pos="3570"/>
                <w:tab w:val="left" w:pos="3830"/>
              </w:tabs>
              <w:adjustRightInd w:val="0"/>
              <w:spacing w:before="95"/>
              <w:ind w:left="62" w:right="52"/>
              <w:jc w:val="center"/>
              <w:rPr>
                <w:rFonts w:eastAsia="Calibri"/>
                <w:sz w:val="24"/>
              </w:rPr>
            </w:pPr>
            <w:r w:rsidRPr="00995E59">
              <w:rPr>
                <w:rFonts w:eastAsia="Calibri"/>
                <w:sz w:val="24"/>
              </w:rPr>
              <w:t>Указ</w:t>
            </w:r>
            <w:r w:rsidRPr="00D868CB">
              <w:rPr>
                <w:rFonts w:eastAsia="Calibri"/>
                <w:sz w:val="24"/>
              </w:rPr>
              <w:t>ыв</w:t>
            </w:r>
            <w:r>
              <w:rPr>
                <w:rFonts w:eastAsia="Calibri"/>
                <w:sz w:val="24"/>
              </w:rPr>
              <w:t xml:space="preserve">ается исчерпывающий </w:t>
            </w:r>
            <w:r w:rsidRPr="00995E59">
              <w:rPr>
                <w:rFonts w:eastAsia="Calibri"/>
                <w:spacing w:val="-1"/>
                <w:sz w:val="24"/>
              </w:rPr>
              <w:t>перечень</w:t>
            </w:r>
            <w:r>
              <w:rPr>
                <w:rFonts w:eastAsia="Calibri"/>
                <w:spacing w:val="-1"/>
                <w:sz w:val="24"/>
              </w:rPr>
              <w:t xml:space="preserve"> </w:t>
            </w:r>
            <w:r w:rsidRPr="00995E59">
              <w:rPr>
                <w:rFonts w:eastAsia="Calibri"/>
                <w:sz w:val="24"/>
              </w:rPr>
              <w:t>документов,</w:t>
            </w:r>
            <w:r>
              <w:rPr>
                <w:rFonts w:eastAsia="Calibri"/>
                <w:sz w:val="24"/>
              </w:rPr>
              <w:t xml:space="preserve"> </w:t>
            </w:r>
            <w:r w:rsidRPr="00995E59">
              <w:rPr>
                <w:rFonts w:eastAsia="Calibri"/>
                <w:sz w:val="24"/>
              </w:rPr>
              <w:t>утративших</w:t>
            </w:r>
            <w:r>
              <w:rPr>
                <w:rFonts w:eastAsia="Calibri"/>
                <w:sz w:val="24"/>
              </w:rPr>
              <w:t xml:space="preserve"> </w:t>
            </w:r>
            <w:r w:rsidRPr="00995E59">
              <w:rPr>
                <w:rFonts w:eastAsia="Calibri"/>
                <w:sz w:val="24"/>
              </w:rPr>
              <w:t>силу</w:t>
            </w:r>
          </w:p>
        </w:tc>
      </w:tr>
      <w:tr w:rsidR="00093757" w:rsidTr="00443DDC">
        <w:trPr>
          <w:trHeight w:val="1276"/>
        </w:trPr>
        <w:tc>
          <w:tcPr>
            <w:tcW w:w="1163" w:type="dxa"/>
          </w:tcPr>
          <w:p w:rsidR="00093757" w:rsidRPr="00995E59" w:rsidRDefault="00093757" w:rsidP="00443DDC">
            <w:pPr>
              <w:pStyle w:val="TableParagraph"/>
              <w:adjustRightInd w:val="0"/>
              <w:spacing w:before="97"/>
              <w:ind w:left="62"/>
              <w:jc w:val="center"/>
              <w:rPr>
                <w:rFonts w:eastAsia="Calibri"/>
                <w:sz w:val="24"/>
              </w:rPr>
            </w:pPr>
            <w:r w:rsidRPr="00995E59">
              <w:rPr>
                <w:rFonts w:eastAsia="Calibri"/>
                <w:sz w:val="24"/>
              </w:rPr>
              <w:t>2.14.3</w:t>
            </w:r>
          </w:p>
        </w:tc>
        <w:tc>
          <w:tcPr>
            <w:tcW w:w="4678" w:type="dxa"/>
          </w:tcPr>
          <w:p w:rsidR="00093757" w:rsidRPr="00995E59" w:rsidRDefault="00093757" w:rsidP="00443DDC">
            <w:pPr>
              <w:pStyle w:val="TableParagraph"/>
              <w:tabs>
                <w:tab w:val="left" w:pos="2905"/>
              </w:tabs>
              <w:adjustRightInd w:val="0"/>
              <w:spacing w:before="97"/>
              <w:ind w:left="62" w:right="49"/>
              <w:jc w:val="center"/>
              <w:rPr>
                <w:rFonts w:eastAsia="Calibri"/>
                <w:sz w:val="24"/>
              </w:rPr>
            </w:pPr>
            <w:r w:rsidRPr="00995E59">
              <w:rPr>
                <w:rFonts w:eastAsia="Calibri"/>
                <w:sz w:val="24"/>
              </w:rPr>
              <w:t>Представленные</w:t>
            </w:r>
            <w:r>
              <w:rPr>
                <w:rFonts w:eastAsia="Calibri"/>
                <w:sz w:val="24"/>
              </w:rPr>
              <w:t xml:space="preserve"> </w:t>
            </w:r>
            <w:r w:rsidRPr="00995E59">
              <w:rPr>
                <w:rFonts w:eastAsia="Calibri"/>
                <w:sz w:val="24"/>
              </w:rPr>
              <w:t>документы</w:t>
            </w:r>
            <w:r>
              <w:rPr>
                <w:rFonts w:eastAsia="Calibri"/>
                <w:sz w:val="24"/>
              </w:rPr>
              <w:t xml:space="preserve"> </w:t>
            </w:r>
            <w:r w:rsidRPr="00995E59">
              <w:rPr>
                <w:rFonts w:eastAsia="Calibri"/>
                <w:sz w:val="24"/>
              </w:rPr>
              <w:t>содержат</w:t>
            </w:r>
            <w:r>
              <w:rPr>
                <w:rFonts w:eastAsia="Calibri"/>
                <w:sz w:val="24"/>
              </w:rPr>
              <w:t xml:space="preserve"> </w:t>
            </w:r>
            <w:r w:rsidRPr="00995E59">
              <w:rPr>
                <w:rFonts w:eastAsia="Calibri"/>
                <w:sz w:val="24"/>
              </w:rPr>
              <w:t>подчистки</w:t>
            </w:r>
            <w:r>
              <w:rPr>
                <w:rFonts w:eastAsia="Calibri"/>
                <w:sz w:val="24"/>
              </w:rPr>
              <w:t xml:space="preserve"> </w:t>
            </w:r>
            <w:r w:rsidRPr="00995E59">
              <w:rPr>
                <w:rFonts w:eastAsia="Calibri"/>
                <w:sz w:val="24"/>
              </w:rPr>
              <w:t>и</w:t>
            </w:r>
            <w:r>
              <w:rPr>
                <w:rFonts w:eastAsia="Calibri"/>
                <w:sz w:val="24"/>
              </w:rPr>
              <w:t xml:space="preserve"> </w:t>
            </w:r>
            <w:r w:rsidRPr="00995E59">
              <w:rPr>
                <w:rFonts w:eastAsia="Calibri"/>
                <w:sz w:val="24"/>
              </w:rPr>
              <w:t>исправления</w:t>
            </w:r>
            <w:r>
              <w:rPr>
                <w:rFonts w:eastAsia="Calibri"/>
                <w:sz w:val="24"/>
              </w:rPr>
              <w:t xml:space="preserve"> </w:t>
            </w:r>
            <w:r w:rsidRPr="00995E59">
              <w:rPr>
                <w:rFonts w:eastAsia="Calibri"/>
                <w:sz w:val="24"/>
              </w:rPr>
              <w:t>текста,</w:t>
            </w:r>
            <w:r>
              <w:rPr>
                <w:rFonts w:eastAsia="Calibri"/>
                <w:sz w:val="24"/>
              </w:rPr>
              <w:t xml:space="preserve"> </w:t>
            </w:r>
            <w:r w:rsidRPr="00995E59">
              <w:rPr>
                <w:rFonts w:eastAsia="Calibri"/>
                <w:sz w:val="24"/>
              </w:rPr>
              <w:t>незаверенные в порядке, установленном</w:t>
            </w:r>
            <w:r>
              <w:rPr>
                <w:rFonts w:eastAsia="Calibri"/>
                <w:sz w:val="24"/>
              </w:rPr>
              <w:t xml:space="preserve"> </w:t>
            </w:r>
            <w:r w:rsidRPr="00995E59">
              <w:rPr>
                <w:rFonts w:eastAsia="Calibri"/>
                <w:sz w:val="24"/>
              </w:rPr>
              <w:t>законодательством</w:t>
            </w:r>
            <w:r>
              <w:rPr>
                <w:rFonts w:eastAsia="Calibri"/>
                <w:sz w:val="24"/>
              </w:rPr>
              <w:t xml:space="preserve"> </w:t>
            </w:r>
            <w:r w:rsidRPr="00995E59">
              <w:rPr>
                <w:rFonts w:eastAsia="Calibri"/>
                <w:spacing w:val="-1"/>
                <w:sz w:val="24"/>
              </w:rPr>
              <w:t>Российской</w:t>
            </w:r>
            <w:r>
              <w:rPr>
                <w:rFonts w:eastAsia="Calibri"/>
                <w:spacing w:val="-1"/>
                <w:sz w:val="24"/>
              </w:rPr>
              <w:t xml:space="preserve"> </w:t>
            </w:r>
            <w:r w:rsidRPr="00995E59">
              <w:rPr>
                <w:rFonts w:eastAsia="Calibri"/>
                <w:sz w:val="24"/>
              </w:rPr>
              <w:t>Федерации</w:t>
            </w:r>
          </w:p>
        </w:tc>
        <w:tc>
          <w:tcPr>
            <w:tcW w:w="3685" w:type="dxa"/>
          </w:tcPr>
          <w:p w:rsidR="00093757" w:rsidRPr="00995E59" w:rsidRDefault="00093757" w:rsidP="00443DDC">
            <w:pPr>
              <w:pStyle w:val="TableParagraph"/>
              <w:adjustRightInd w:val="0"/>
              <w:spacing w:before="97"/>
              <w:ind w:left="62" w:right="49"/>
              <w:jc w:val="both"/>
              <w:rPr>
                <w:rFonts w:eastAsia="Calibri"/>
                <w:sz w:val="24"/>
              </w:rPr>
            </w:pPr>
            <w:r w:rsidRPr="00995E59">
              <w:rPr>
                <w:rFonts w:eastAsia="Calibri"/>
                <w:sz w:val="24"/>
              </w:rPr>
              <w:t>Указывается</w:t>
            </w:r>
            <w:r>
              <w:rPr>
                <w:rFonts w:eastAsia="Calibri"/>
                <w:sz w:val="24"/>
              </w:rPr>
              <w:t xml:space="preserve"> </w:t>
            </w:r>
            <w:r w:rsidRPr="00995E59">
              <w:rPr>
                <w:rFonts w:eastAsia="Calibri"/>
                <w:sz w:val="24"/>
              </w:rPr>
              <w:t>исчерпывающий</w:t>
            </w:r>
            <w:r>
              <w:rPr>
                <w:rFonts w:eastAsia="Calibri"/>
                <w:sz w:val="24"/>
              </w:rPr>
              <w:t xml:space="preserve"> </w:t>
            </w:r>
            <w:r w:rsidRPr="00995E59">
              <w:rPr>
                <w:rFonts w:eastAsia="Calibri"/>
                <w:sz w:val="24"/>
              </w:rPr>
              <w:t>перечень</w:t>
            </w:r>
            <w:r>
              <w:rPr>
                <w:rFonts w:eastAsia="Calibri"/>
                <w:sz w:val="24"/>
              </w:rPr>
              <w:t xml:space="preserve"> </w:t>
            </w:r>
            <w:r w:rsidRPr="00995E59">
              <w:rPr>
                <w:rFonts w:eastAsia="Calibri"/>
                <w:sz w:val="24"/>
              </w:rPr>
              <w:t>документов,</w:t>
            </w:r>
            <w:r>
              <w:rPr>
                <w:rFonts w:eastAsia="Calibri"/>
                <w:sz w:val="24"/>
              </w:rPr>
              <w:t xml:space="preserve"> </w:t>
            </w:r>
            <w:r w:rsidRPr="00995E59">
              <w:rPr>
                <w:rFonts w:eastAsia="Calibri"/>
                <w:sz w:val="24"/>
              </w:rPr>
              <w:t>содержащих</w:t>
            </w:r>
            <w:r>
              <w:rPr>
                <w:rFonts w:eastAsia="Calibri"/>
                <w:sz w:val="24"/>
              </w:rPr>
              <w:t xml:space="preserve"> </w:t>
            </w:r>
            <w:r w:rsidRPr="00995E59">
              <w:rPr>
                <w:rFonts w:eastAsia="Calibri"/>
                <w:sz w:val="24"/>
              </w:rPr>
              <w:t>подчистки</w:t>
            </w:r>
            <w:r>
              <w:rPr>
                <w:rFonts w:eastAsia="Calibri"/>
                <w:sz w:val="24"/>
              </w:rPr>
              <w:t xml:space="preserve"> </w:t>
            </w:r>
            <w:r w:rsidRPr="00995E59">
              <w:rPr>
                <w:rFonts w:eastAsia="Calibri"/>
                <w:sz w:val="24"/>
              </w:rPr>
              <w:t>и</w:t>
            </w:r>
            <w:r>
              <w:rPr>
                <w:rFonts w:eastAsia="Calibri"/>
                <w:sz w:val="24"/>
              </w:rPr>
              <w:t xml:space="preserve"> </w:t>
            </w:r>
            <w:r w:rsidRPr="00995E59">
              <w:rPr>
                <w:rFonts w:eastAsia="Calibri"/>
                <w:sz w:val="24"/>
              </w:rPr>
              <w:t>исправления</w:t>
            </w:r>
          </w:p>
        </w:tc>
      </w:tr>
      <w:tr w:rsidR="00093757" w:rsidTr="00443DDC">
        <w:trPr>
          <w:trHeight w:val="1276"/>
        </w:trPr>
        <w:tc>
          <w:tcPr>
            <w:tcW w:w="1163" w:type="dxa"/>
          </w:tcPr>
          <w:p w:rsidR="00093757" w:rsidRPr="00995E59" w:rsidRDefault="00093757" w:rsidP="00443DDC">
            <w:pPr>
              <w:pStyle w:val="TableParagraph"/>
              <w:adjustRightInd w:val="0"/>
              <w:spacing w:before="95"/>
              <w:ind w:left="62"/>
              <w:jc w:val="center"/>
              <w:rPr>
                <w:rFonts w:eastAsia="Calibri"/>
                <w:sz w:val="24"/>
              </w:rPr>
            </w:pPr>
            <w:r w:rsidRPr="00995E59">
              <w:rPr>
                <w:rFonts w:eastAsia="Calibri"/>
                <w:sz w:val="24"/>
              </w:rPr>
              <w:t>2.14.4</w:t>
            </w:r>
          </w:p>
        </w:tc>
        <w:tc>
          <w:tcPr>
            <w:tcW w:w="4678" w:type="dxa"/>
          </w:tcPr>
          <w:p w:rsidR="00093757" w:rsidRPr="00995E59" w:rsidRDefault="00093757" w:rsidP="00443DDC">
            <w:pPr>
              <w:pStyle w:val="TableParagraph"/>
              <w:tabs>
                <w:tab w:val="left" w:pos="2201"/>
                <w:tab w:val="left" w:pos="3120"/>
              </w:tabs>
              <w:adjustRightInd w:val="0"/>
              <w:spacing w:before="95"/>
              <w:ind w:left="62" w:right="50"/>
              <w:jc w:val="center"/>
              <w:rPr>
                <w:rFonts w:eastAsia="Calibri"/>
                <w:sz w:val="24"/>
              </w:rPr>
            </w:pPr>
            <w:r w:rsidRPr="00995E59">
              <w:rPr>
                <w:rFonts w:eastAsia="Calibri"/>
                <w:sz w:val="24"/>
              </w:rPr>
              <w:t>Представленные в электронной форме</w:t>
            </w:r>
            <w:r>
              <w:rPr>
                <w:rFonts w:eastAsia="Calibri"/>
                <w:sz w:val="24"/>
              </w:rPr>
              <w:t xml:space="preserve"> </w:t>
            </w:r>
            <w:r w:rsidRPr="00995E59">
              <w:rPr>
                <w:rFonts w:eastAsia="Calibri"/>
                <w:sz w:val="24"/>
              </w:rPr>
              <w:t>документы</w:t>
            </w:r>
            <w:r>
              <w:rPr>
                <w:rFonts w:eastAsia="Calibri"/>
                <w:sz w:val="24"/>
              </w:rPr>
              <w:t xml:space="preserve"> </w:t>
            </w:r>
            <w:r w:rsidRPr="00995E59">
              <w:rPr>
                <w:rFonts w:eastAsia="Calibri"/>
                <w:sz w:val="24"/>
              </w:rPr>
              <w:t>содержат</w:t>
            </w:r>
            <w:r>
              <w:rPr>
                <w:rFonts w:eastAsia="Calibri"/>
                <w:sz w:val="24"/>
              </w:rPr>
              <w:t xml:space="preserve"> </w:t>
            </w:r>
            <w:r w:rsidRPr="00995E59">
              <w:rPr>
                <w:rFonts w:eastAsia="Calibri"/>
                <w:sz w:val="24"/>
              </w:rPr>
              <w:t>повреждения,</w:t>
            </w:r>
            <w:r>
              <w:rPr>
                <w:rFonts w:eastAsia="Calibri"/>
                <w:sz w:val="24"/>
              </w:rPr>
              <w:t xml:space="preserve"> </w:t>
            </w:r>
            <w:r w:rsidRPr="00995E59">
              <w:rPr>
                <w:rFonts w:eastAsia="Calibri"/>
                <w:sz w:val="24"/>
              </w:rPr>
              <w:t>наличие</w:t>
            </w:r>
            <w:r>
              <w:rPr>
                <w:rFonts w:eastAsia="Calibri"/>
                <w:sz w:val="24"/>
              </w:rPr>
              <w:t xml:space="preserve"> </w:t>
            </w:r>
            <w:r w:rsidRPr="00995E59">
              <w:rPr>
                <w:rFonts w:eastAsia="Calibri"/>
                <w:sz w:val="24"/>
              </w:rPr>
              <w:t>которых</w:t>
            </w:r>
            <w:r>
              <w:rPr>
                <w:rFonts w:eastAsia="Calibri"/>
                <w:sz w:val="24"/>
              </w:rPr>
              <w:t xml:space="preserve"> </w:t>
            </w:r>
            <w:r w:rsidRPr="00995E59">
              <w:rPr>
                <w:rFonts w:eastAsia="Calibri"/>
                <w:sz w:val="24"/>
              </w:rPr>
              <w:t>не</w:t>
            </w:r>
            <w:r>
              <w:rPr>
                <w:rFonts w:eastAsia="Calibri"/>
                <w:sz w:val="24"/>
              </w:rPr>
              <w:t xml:space="preserve"> </w:t>
            </w:r>
            <w:r w:rsidRPr="00995E59">
              <w:rPr>
                <w:rFonts w:eastAsia="Calibri"/>
                <w:sz w:val="24"/>
              </w:rPr>
              <w:t>позволяет</w:t>
            </w:r>
            <w:r>
              <w:rPr>
                <w:rFonts w:eastAsia="Calibri"/>
                <w:sz w:val="24"/>
              </w:rPr>
              <w:t xml:space="preserve"> </w:t>
            </w:r>
            <w:r w:rsidRPr="00995E59">
              <w:rPr>
                <w:rFonts w:eastAsia="Calibri"/>
                <w:sz w:val="24"/>
              </w:rPr>
              <w:t>в</w:t>
            </w:r>
            <w:r>
              <w:rPr>
                <w:rFonts w:eastAsia="Calibri"/>
                <w:sz w:val="24"/>
              </w:rPr>
              <w:t xml:space="preserve"> </w:t>
            </w:r>
            <w:r w:rsidRPr="00995E59">
              <w:rPr>
                <w:rFonts w:eastAsia="Calibri"/>
                <w:sz w:val="24"/>
              </w:rPr>
              <w:t>полном</w:t>
            </w:r>
            <w:r>
              <w:rPr>
                <w:rFonts w:eastAsia="Calibri"/>
                <w:sz w:val="24"/>
              </w:rPr>
              <w:t xml:space="preserve"> </w:t>
            </w:r>
            <w:r w:rsidRPr="00995E59">
              <w:rPr>
                <w:rFonts w:eastAsia="Calibri"/>
                <w:sz w:val="24"/>
              </w:rPr>
              <w:t>объеме</w:t>
            </w:r>
            <w:r>
              <w:rPr>
                <w:rFonts w:eastAsia="Calibri"/>
                <w:sz w:val="24"/>
              </w:rPr>
              <w:t xml:space="preserve"> </w:t>
            </w:r>
            <w:r w:rsidRPr="00995E59">
              <w:rPr>
                <w:rFonts w:eastAsia="Calibri"/>
                <w:sz w:val="24"/>
              </w:rPr>
              <w:t>использовать</w:t>
            </w:r>
            <w:r>
              <w:rPr>
                <w:rFonts w:eastAsia="Calibri"/>
                <w:sz w:val="24"/>
              </w:rPr>
              <w:t xml:space="preserve"> </w:t>
            </w:r>
            <w:r w:rsidRPr="00995E59">
              <w:rPr>
                <w:rFonts w:eastAsia="Calibri"/>
                <w:sz w:val="24"/>
              </w:rPr>
              <w:t>информацию</w:t>
            </w:r>
            <w:r w:rsidRPr="00995E59">
              <w:rPr>
                <w:rFonts w:eastAsia="Calibri"/>
                <w:sz w:val="24"/>
              </w:rPr>
              <w:tab/>
              <w:t>и</w:t>
            </w:r>
            <w:r w:rsidRPr="00995E59">
              <w:rPr>
                <w:rFonts w:eastAsia="Calibri"/>
                <w:sz w:val="24"/>
              </w:rPr>
              <w:tab/>
            </w:r>
            <w:r w:rsidRPr="00995E59">
              <w:rPr>
                <w:rFonts w:eastAsia="Calibri"/>
                <w:spacing w:val="-1"/>
                <w:sz w:val="24"/>
              </w:rPr>
              <w:t>сведения,</w:t>
            </w:r>
            <w:r>
              <w:rPr>
                <w:rFonts w:eastAsia="Calibri"/>
                <w:spacing w:val="-1"/>
                <w:sz w:val="24"/>
              </w:rPr>
              <w:t xml:space="preserve"> </w:t>
            </w:r>
            <w:r w:rsidRPr="00995E59">
              <w:rPr>
                <w:rFonts w:eastAsia="Calibri"/>
                <w:sz w:val="24"/>
              </w:rPr>
              <w:t>содержащиеся</w:t>
            </w:r>
            <w:r>
              <w:rPr>
                <w:rFonts w:eastAsia="Calibri"/>
                <w:sz w:val="24"/>
              </w:rPr>
              <w:t xml:space="preserve"> </w:t>
            </w:r>
            <w:r w:rsidRPr="00995E59">
              <w:rPr>
                <w:rFonts w:eastAsia="Calibri"/>
                <w:sz w:val="24"/>
              </w:rPr>
              <w:t>в</w:t>
            </w:r>
            <w:r>
              <w:rPr>
                <w:rFonts w:eastAsia="Calibri"/>
                <w:sz w:val="24"/>
              </w:rPr>
              <w:t xml:space="preserve"> </w:t>
            </w:r>
            <w:r w:rsidRPr="00995E59">
              <w:rPr>
                <w:rFonts w:eastAsia="Calibri"/>
                <w:sz w:val="24"/>
              </w:rPr>
              <w:t>документах</w:t>
            </w:r>
            <w:r>
              <w:rPr>
                <w:rFonts w:eastAsia="Calibri"/>
                <w:sz w:val="24"/>
              </w:rPr>
              <w:t xml:space="preserve"> </w:t>
            </w:r>
            <w:r w:rsidRPr="00995E59">
              <w:rPr>
                <w:rFonts w:eastAsia="Calibri"/>
                <w:sz w:val="24"/>
              </w:rPr>
              <w:t>для</w:t>
            </w:r>
            <w:r>
              <w:rPr>
                <w:rFonts w:eastAsia="Calibri"/>
                <w:sz w:val="24"/>
              </w:rPr>
              <w:t xml:space="preserve"> </w:t>
            </w:r>
            <w:r w:rsidRPr="00995E59">
              <w:rPr>
                <w:rFonts w:eastAsia="Calibri"/>
                <w:sz w:val="24"/>
              </w:rPr>
              <w:t>предоставления</w:t>
            </w:r>
            <w:r>
              <w:rPr>
                <w:rFonts w:eastAsia="Calibri"/>
                <w:sz w:val="24"/>
              </w:rPr>
              <w:t xml:space="preserve"> </w:t>
            </w:r>
            <w:r w:rsidRPr="00995E59">
              <w:rPr>
                <w:rFonts w:eastAsia="Calibri"/>
                <w:sz w:val="24"/>
              </w:rPr>
              <w:t>услуги</w:t>
            </w:r>
          </w:p>
        </w:tc>
        <w:tc>
          <w:tcPr>
            <w:tcW w:w="3685" w:type="dxa"/>
          </w:tcPr>
          <w:p w:rsidR="00093757" w:rsidRPr="00995E59" w:rsidRDefault="00093757" w:rsidP="00443DDC">
            <w:pPr>
              <w:pStyle w:val="TableParagraph"/>
              <w:tabs>
                <w:tab w:val="left" w:pos="1736"/>
                <w:tab w:val="left" w:pos="3830"/>
              </w:tabs>
              <w:adjustRightInd w:val="0"/>
              <w:spacing w:before="95"/>
              <w:ind w:left="62" w:right="52"/>
              <w:jc w:val="center"/>
              <w:rPr>
                <w:rFonts w:eastAsia="Calibri"/>
                <w:sz w:val="24"/>
              </w:rPr>
            </w:pPr>
            <w:r w:rsidRPr="00995E59">
              <w:rPr>
                <w:rFonts w:eastAsia="Calibri"/>
                <w:sz w:val="24"/>
              </w:rPr>
              <w:t>Указывается</w:t>
            </w:r>
            <w:r w:rsidRPr="00995E59">
              <w:rPr>
                <w:rFonts w:eastAsia="Calibri"/>
                <w:sz w:val="24"/>
              </w:rPr>
              <w:tab/>
              <w:t>исчерпывающий</w:t>
            </w:r>
            <w:r>
              <w:rPr>
                <w:rFonts w:eastAsia="Calibri"/>
                <w:sz w:val="24"/>
              </w:rPr>
              <w:t xml:space="preserve"> </w:t>
            </w:r>
            <w:r w:rsidRPr="00995E59">
              <w:rPr>
                <w:rFonts w:eastAsia="Calibri"/>
                <w:spacing w:val="-1"/>
                <w:sz w:val="24"/>
              </w:rPr>
              <w:t>перечень</w:t>
            </w:r>
            <w:r>
              <w:rPr>
                <w:rFonts w:eastAsia="Calibri"/>
                <w:spacing w:val="-1"/>
                <w:sz w:val="24"/>
              </w:rPr>
              <w:t xml:space="preserve"> </w:t>
            </w:r>
            <w:r w:rsidRPr="00995E59">
              <w:rPr>
                <w:rFonts w:eastAsia="Calibri"/>
                <w:sz w:val="24"/>
              </w:rPr>
              <w:t>документов,</w:t>
            </w:r>
            <w:r>
              <w:rPr>
                <w:rFonts w:eastAsia="Calibri"/>
                <w:sz w:val="24"/>
              </w:rPr>
              <w:t xml:space="preserve"> </w:t>
            </w:r>
            <w:r w:rsidRPr="00995E59">
              <w:rPr>
                <w:rFonts w:eastAsia="Calibri"/>
                <w:sz w:val="24"/>
              </w:rPr>
              <w:t>содержащих</w:t>
            </w:r>
            <w:r>
              <w:rPr>
                <w:rFonts w:eastAsia="Calibri"/>
                <w:sz w:val="24"/>
              </w:rPr>
              <w:t xml:space="preserve"> </w:t>
            </w:r>
            <w:r w:rsidRPr="00995E59">
              <w:rPr>
                <w:rFonts w:eastAsia="Calibri"/>
                <w:sz w:val="24"/>
              </w:rPr>
              <w:t>повреждения</w:t>
            </w:r>
          </w:p>
        </w:tc>
      </w:tr>
      <w:tr w:rsidR="00093757" w:rsidTr="00443DDC">
        <w:trPr>
          <w:trHeight w:val="1276"/>
        </w:trPr>
        <w:tc>
          <w:tcPr>
            <w:tcW w:w="1163" w:type="dxa"/>
          </w:tcPr>
          <w:p w:rsidR="00093757" w:rsidRPr="00995E59" w:rsidRDefault="00093757" w:rsidP="00443DDC">
            <w:pPr>
              <w:pStyle w:val="TableParagraph"/>
              <w:adjustRightInd w:val="0"/>
              <w:spacing w:before="97"/>
              <w:ind w:left="62"/>
              <w:jc w:val="center"/>
              <w:rPr>
                <w:rFonts w:eastAsia="Calibri"/>
                <w:sz w:val="24"/>
              </w:rPr>
            </w:pPr>
            <w:hyperlink r:id="rId16">
              <w:r w:rsidRPr="00995E59">
                <w:rPr>
                  <w:rFonts w:eastAsia="Calibri"/>
                  <w:sz w:val="24"/>
                </w:rPr>
                <w:t>2.14.5</w:t>
              </w:r>
            </w:hyperlink>
          </w:p>
        </w:tc>
        <w:tc>
          <w:tcPr>
            <w:tcW w:w="4678" w:type="dxa"/>
          </w:tcPr>
          <w:p w:rsidR="00093757" w:rsidRPr="00995E59" w:rsidRDefault="00093757" w:rsidP="00443DDC">
            <w:pPr>
              <w:pStyle w:val="TableParagraph"/>
              <w:adjustRightInd w:val="0"/>
              <w:spacing w:before="97" w:line="275" w:lineRule="exact"/>
              <w:ind w:left="62"/>
              <w:jc w:val="center"/>
              <w:rPr>
                <w:rFonts w:eastAsia="Calibri"/>
                <w:sz w:val="24"/>
              </w:rPr>
            </w:pPr>
            <w:r w:rsidRPr="00995E59">
              <w:rPr>
                <w:rFonts w:eastAsia="Calibri"/>
                <w:sz w:val="24"/>
              </w:rPr>
              <w:t>Несоблюдение</w:t>
            </w:r>
            <w:r>
              <w:rPr>
                <w:rFonts w:eastAsia="Calibri"/>
                <w:sz w:val="24"/>
              </w:rPr>
              <w:t xml:space="preserve"> </w:t>
            </w:r>
            <w:r w:rsidRPr="00995E59">
              <w:rPr>
                <w:rFonts w:eastAsia="Calibri"/>
                <w:sz w:val="24"/>
              </w:rPr>
              <w:t>установленных</w:t>
            </w:r>
            <w:r>
              <w:rPr>
                <w:rFonts w:eastAsia="Calibri"/>
                <w:sz w:val="24"/>
              </w:rPr>
              <w:t xml:space="preserve"> </w:t>
            </w:r>
            <w:r w:rsidRPr="00995E59">
              <w:rPr>
                <w:rFonts w:eastAsia="Calibri"/>
                <w:sz w:val="24"/>
              </w:rPr>
              <w:t>статьей</w:t>
            </w:r>
            <w:r>
              <w:rPr>
                <w:rFonts w:eastAsia="Calibri"/>
                <w:sz w:val="24"/>
              </w:rPr>
              <w:t xml:space="preserve"> </w:t>
            </w:r>
            <w:r w:rsidRPr="00995E59">
              <w:rPr>
                <w:rFonts w:eastAsia="Calibri"/>
                <w:sz w:val="24"/>
              </w:rPr>
              <w:t>11</w:t>
            </w:r>
            <w:r>
              <w:rPr>
                <w:rFonts w:eastAsia="Calibri"/>
                <w:sz w:val="24"/>
              </w:rPr>
              <w:t xml:space="preserve"> </w:t>
            </w:r>
            <w:r w:rsidRPr="00995E59">
              <w:rPr>
                <w:rFonts w:eastAsia="Calibri"/>
                <w:sz w:val="24"/>
              </w:rPr>
              <w:t>Федерального</w:t>
            </w:r>
            <w:r>
              <w:rPr>
                <w:rFonts w:eastAsia="Calibri"/>
                <w:sz w:val="24"/>
              </w:rPr>
              <w:t xml:space="preserve"> </w:t>
            </w:r>
            <w:r w:rsidRPr="00995E59">
              <w:rPr>
                <w:rFonts w:eastAsia="Calibri"/>
                <w:sz w:val="24"/>
              </w:rPr>
              <w:t>закона</w:t>
            </w:r>
            <w:r>
              <w:rPr>
                <w:rFonts w:eastAsia="Calibri"/>
                <w:sz w:val="24"/>
              </w:rPr>
              <w:t xml:space="preserve"> </w:t>
            </w:r>
            <w:r w:rsidRPr="00995E59">
              <w:rPr>
                <w:rFonts w:eastAsia="Calibri"/>
                <w:sz w:val="24"/>
              </w:rPr>
              <w:t>от</w:t>
            </w:r>
            <w:r>
              <w:rPr>
                <w:rFonts w:eastAsia="Calibri"/>
                <w:sz w:val="24"/>
              </w:rPr>
              <w:t xml:space="preserve"> </w:t>
            </w:r>
            <w:r w:rsidRPr="00995E59">
              <w:rPr>
                <w:rFonts w:eastAsia="Calibri"/>
                <w:sz w:val="24"/>
              </w:rPr>
              <w:t>6</w:t>
            </w:r>
            <w:r>
              <w:rPr>
                <w:rFonts w:eastAsia="Calibri"/>
                <w:sz w:val="24"/>
              </w:rPr>
              <w:t xml:space="preserve"> </w:t>
            </w:r>
            <w:r w:rsidRPr="00995E59">
              <w:rPr>
                <w:rFonts w:eastAsia="Calibri"/>
                <w:sz w:val="24"/>
              </w:rPr>
              <w:t>апреля</w:t>
            </w:r>
            <w:r>
              <w:rPr>
                <w:rFonts w:eastAsia="Calibri"/>
                <w:sz w:val="24"/>
              </w:rPr>
              <w:t xml:space="preserve"> </w:t>
            </w:r>
            <w:r w:rsidRPr="00995E59">
              <w:rPr>
                <w:rFonts w:eastAsia="Calibri"/>
                <w:sz w:val="24"/>
              </w:rPr>
              <w:t>2011 года № 63-ФЗ «Об электронной</w:t>
            </w:r>
            <w:r>
              <w:rPr>
                <w:rFonts w:eastAsia="Calibri"/>
                <w:sz w:val="24"/>
              </w:rPr>
              <w:t xml:space="preserve"> </w:t>
            </w:r>
            <w:r w:rsidRPr="00995E59">
              <w:rPr>
                <w:rFonts w:eastAsia="Calibri"/>
                <w:sz w:val="24"/>
              </w:rPr>
              <w:t>подписи»</w:t>
            </w:r>
            <w:r>
              <w:rPr>
                <w:rFonts w:eastAsia="Calibri"/>
                <w:sz w:val="24"/>
              </w:rPr>
              <w:t xml:space="preserve"> </w:t>
            </w:r>
            <w:r w:rsidRPr="00995E59">
              <w:rPr>
                <w:rFonts w:eastAsia="Calibri"/>
                <w:sz w:val="24"/>
              </w:rPr>
              <w:t>условий</w:t>
            </w:r>
            <w:r>
              <w:rPr>
                <w:rFonts w:eastAsia="Calibri"/>
                <w:sz w:val="24"/>
              </w:rPr>
              <w:t xml:space="preserve"> </w:t>
            </w:r>
            <w:r w:rsidRPr="00995E59">
              <w:rPr>
                <w:rFonts w:eastAsia="Calibri"/>
                <w:sz w:val="24"/>
              </w:rPr>
              <w:t>признания</w:t>
            </w:r>
            <w:r>
              <w:rPr>
                <w:rFonts w:eastAsia="Calibri"/>
                <w:sz w:val="24"/>
              </w:rPr>
              <w:t xml:space="preserve"> </w:t>
            </w:r>
            <w:r w:rsidRPr="00995E59">
              <w:rPr>
                <w:rFonts w:eastAsia="Calibri"/>
                <w:sz w:val="24"/>
              </w:rPr>
              <w:t>действительности,</w:t>
            </w:r>
            <w:r>
              <w:rPr>
                <w:rFonts w:eastAsia="Calibri"/>
                <w:sz w:val="24"/>
              </w:rPr>
              <w:t xml:space="preserve"> </w:t>
            </w:r>
            <w:r w:rsidRPr="00995E59">
              <w:rPr>
                <w:rFonts w:eastAsia="Calibri"/>
                <w:spacing w:val="-1"/>
                <w:sz w:val="24"/>
              </w:rPr>
              <w:t>усиленной</w:t>
            </w:r>
            <w:r>
              <w:rPr>
                <w:rFonts w:eastAsia="Calibri"/>
                <w:spacing w:val="-1"/>
                <w:sz w:val="24"/>
              </w:rPr>
              <w:t xml:space="preserve"> </w:t>
            </w:r>
            <w:r w:rsidRPr="00995E59">
              <w:rPr>
                <w:rFonts w:eastAsia="Calibri"/>
                <w:sz w:val="24"/>
              </w:rPr>
              <w:t>квалифицированной</w:t>
            </w:r>
            <w:r>
              <w:rPr>
                <w:rFonts w:eastAsia="Calibri"/>
                <w:sz w:val="24"/>
              </w:rPr>
              <w:t xml:space="preserve"> </w:t>
            </w:r>
            <w:r w:rsidRPr="00995E59">
              <w:rPr>
                <w:rFonts w:eastAsia="Calibri"/>
                <w:spacing w:val="-1"/>
                <w:sz w:val="24"/>
              </w:rPr>
              <w:t>электронной</w:t>
            </w:r>
            <w:r>
              <w:rPr>
                <w:rFonts w:eastAsia="Calibri"/>
                <w:spacing w:val="-1"/>
                <w:sz w:val="24"/>
              </w:rPr>
              <w:t xml:space="preserve"> </w:t>
            </w:r>
            <w:r w:rsidRPr="00995E59">
              <w:rPr>
                <w:rFonts w:eastAsia="Calibri"/>
                <w:sz w:val="24"/>
              </w:rPr>
              <w:t>подписи</w:t>
            </w:r>
          </w:p>
        </w:tc>
        <w:tc>
          <w:tcPr>
            <w:tcW w:w="3685" w:type="dxa"/>
          </w:tcPr>
          <w:p w:rsidR="00093757" w:rsidRPr="00995E59" w:rsidRDefault="00093757" w:rsidP="00443DDC">
            <w:pPr>
              <w:pStyle w:val="TableParagraph"/>
              <w:adjustRightInd w:val="0"/>
              <w:spacing w:before="97"/>
              <w:ind w:left="62"/>
              <w:jc w:val="center"/>
              <w:rPr>
                <w:rFonts w:eastAsia="Calibri"/>
                <w:sz w:val="24"/>
              </w:rPr>
            </w:pPr>
            <w:r w:rsidRPr="00995E59">
              <w:rPr>
                <w:rFonts w:eastAsia="Calibri"/>
                <w:sz w:val="24"/>
              </w:rPr>
              <w:t>Указываются</w:t>
            </w:r>
            <w:r>
              <w:rPr>
                <w:rFonts w:eastAsia="Calibri"/>
                <w:sz w:val="24"/>
              </w:rPr>
              <w:t xml:space="preserve"> </w:t>
            </w:r>
            <w:r w:rsidRPr="00995E59">
              <w:rPr>
                <w:rFonts w:eastAsia="Calibri"/>
                <w:sz w:val="24"/>
              </w:rPr>
              <w:t>основания</w:t>
            </w:r>
            <w:r>
              <w:rPr>
                <w:rFonts w:eastAsia="Calibri"/>
                <w:sz w:val="24"/>
              </w:rPr>
              <w:t xml:space="preserve"> </w:t>
            </w:r>
            <w:r w:rsidRPr="00995E59">
              <w:rPr>
                <w:rFonts w:eastAsia="Calibri"/>
                <w:sz w:val="24"/>
              </w:rPr>
              <w:t>такого</w:t>
            </w:r>
            <w:r>
              <w:rPr>
                <w:rFonts w:eastAsia="Calibri"/>
                <w:sz w:val="24"/>
              </w:rPr>
              <w:t xml:space="preserve"> </w:t>
            </w:r>
            <w:r w:rsidRPr="00995E59">
              <w:rPr>
                <w:rFonts w:eastAsia="Calibri"/>
                <w:sz w:val="24"/>
              </w:rPr>
              <w:t>вывода</w:t>
            </w:r>
          </w:p>
        </w:tc>
      </w:tr>
      <w:tr w:rsidR="00093757" w:rsidTr="00443DDC">
        <w:trPr>
          <w:trHeight w:val="1276"/>
        </w:trPr>
        <w:tc>
          <w:tcPr>
            <w:tcW w:w="1163" w:type="dxa"/>
          </w:tcPr>
          <w:p w:rsidR="00093757" w:rsidRPr="00995E59" w:rsidRDefault="00093757" w:rsidP="00443DDC">
            <w:pPr>
              <w:pStyle w:val="TableParagraph"/>
              <w:adjustRightInd w:val="0"/>
              <w:spacing w:before="97"/>
              <w:ind w:left="62"/>
              <w:jc w:val="center"/>
              <w:rPr>
                <w:rFonts w:eastAsia="Calibri"/>
                <w:sz w:val="24"/>
              </w:rPr>
            </w:pPr>
            <w:r w:rsidRPr="00995E59">
              <w:rPr>
                <w:rFonts w:eastAsia="Calibri"/>
                <w:sz w:val="24"/>
              </w:rPr>
              <w:t>2.14.6</w:t>
            </w:r>
          </w:p>
        </w:tc>
        <w:tc>
          <w:tcPr>
            <w:tcW w:w="4678" w:type="dxa"/>
          </w:tcPr>
          <w:p w:rsidR="00093757" w:rsidRPr="00995E59" w:rsidRDefault="00093757" w:rsidP="00443DDC">
            <w:pPr>
              <w:pStyle w:val="TableParagraph"/>
              <w:adjustRightInd w:val="0"/>
              <w:spacing w:before="97"/>
              <w:ind w:left="62" w:right="49"/>
              <w:jc w:val="center"/>
              <w:rPr>
                <w:rFonts w:eastAsia="Calibri"/>
                <w:sz w:val="24"/>
              </w:rPr>
            </w:pPr>
            <w:r w:rsidRPr="00995E59">
              <w:rPr>
                <w:rFonts w:eastAsia="Calibri"/>
                <w:sz w:val="24"/>
              </w:rPr>
              <w:t>Подача</w:t>
            </w:r>
            <w:r>
              <w:rPr>
                <w:rFonts w:eastAsia="Calibri"/>
                <w:sz w:val="24"/>
              </w:rPr>
              <w:t xml:space="preserve"> </w:t>
            </w:r>
            <w:r w:rsidRPr="00995E59">
              <w:rPr>
                <w:rFonts w:eastAsia="Calibri"/>
                <w:sz w:val="24"/>
              </w:rPr>
              <w:t>запроса</w:t>
            </w:r>
            <w:r>
              <w:rPr>
                <w:rFonts w:eastAsia="Calibri"/>
                <w:sz w:val="24"/>
              </w:rPr>
              <w:t xml:space="preserve"> </w:t>
            </w:r>
            <w:r w:rsidRPr="00995E59">
              <w:rPr>
                <w:rFonts w:eastAsia="Calibri"/>
                <w:sz w:val="24"/>
              </w:rPr>
              <w:t>о</w:t>
            </w:r>
            <w:r>
              <w:rPr>
                <w:rFonts w:eastAsia="Calibri"/>
                <w:sz w:val="24"/>
              </w:rPr>
              <w:t xml:space="preserve"> </w:t>
            </w:r>
            <w:r w:rsidRPr="00995E59">
              <w:rPr>
                <w:rFonts w:eastAsia="Calibri"/>
                <w:sz w:val="24"/>
              </w:rPr>
              <w:t>предоставлении</w:t>
            </w:r>
            <w:r>
              <w:rPr>
                <w:rFonts w:eastAsia="Calibri"/>
                <w:sz w:val="24"/>
              </w:rPr>
              <w:t xml:space="preserve"> </w:t>
            </w:r>
            <w:r w:rsidRPr="00995E59">
              <w:rPr>
                <w:rFonts w:eastAsia="Calibri"/>
                <w:sz w:val="24"/>
              </w:rPr>
              <w:t>услуги</w:t>
            </w:r>
            <w:r>
              <w:rPr>
                <w:rFonts w:eastAsia="Calibri"/>
                <w:sz w:val="24"/>
              </w:rPr>
              <w:t xml:space="preserve"> </w:t>
            </w:r>
            <w:r w:rsidRPr="00995E59">
              <w:rPr>
                <w:rFonts w:eastAsia="Calibri"/>
                <w:sz w:val="24"/>
              </w:rPr>
              <w:t>и</w:t>
            </w:r>
            <w:r>
              <w:rPr>
                <w:rFonts w:eastAsia="Calibri"/>
                <w:sz w:val="24"/>
              </w:rPr>
              <w:t xml:space="preserve"> </w:t>
            </w:r>
            <w:r w:rsidRPr="00995E59">
              <w:rPr>
                <w:rFonts w:eastAsia="Calibri"/>
                <w:sz w:val="24"/>
              </w:rPr>
              <w:t>документов,</w:t>
            </w:r>
            <w:r>
              <w:rPr>
                <w:rFonts w:eastAsia="Calibri"/>
                <w:sz w:val="24"/>
              </w:rPr>
              <w:t xml:space="preserve"> </w:t>
            </w:r>
            <w:r w:rsidRPr="00995E59">
              <w:rPr>
                <w:rFonts w:eastAsia="Calibri"/>
                <w:sz w:val="24"/>
              </w:rPr>
              <w:t>необходимых</w:t>
            </w:r>
            <w:r>
              <w:rPr>
                <w:rFonts w:eastAsia="Calibri"/>
                <w:sz w:val="24"/>
              </w:rPr>
              <w:t xml:space="preserve"> </w:t>
            </w:r>
            <w:r w:rsidRPr="00995E59">
              <w:rPr>
                <w:rFonts w:eastAsia="Calibri"/>
                <w:sz w:val="24"/>
              </w:rPr>
              <w:t>для</w:t>
            </w:r>
            <w:r>
              <w:rPr>
                <w:rFonts w:eastAsia="Calibri"/>
                <w:sz w:val="24"/>
              </w:rPr>
              <w:t xml:space="preserve"> </w:t>
            </w:r>
            <w:r w:rsidRPr="00995E59">
              <w:rPr>
                <w:rFonts w:eastAsia="Calibri"/>
                <w:sz w:val="24"/>
              </w:rPr>
              <w:t>предоставления услуги, в электронной</w:t>
            </w:r>
            <w:r>
              <w:rPr>
                <w:rFonts w:eastAsia="Calibri"/>
                <w:sz w:val="24"/>
              </w:rPr>
              <w:t xml:space="preserve"> </w:t>
            </w:r>
            <w:r w:rsidRPr="00995E59">
              <w:rPr>
                <w:rFonts w:eastAsia="Calibri"/>
                <w:sz w:val="24"/>
              </w:rPr>
              <w:t>форме</w:t>
            </w:r>
            <w:r>
              <w:rPr>
                <w:rFonts w:eastAsia="Calibri"/>
                <w:sz w:val="24"/>
              </w:rPr>
              <w:t xml:space="preserve"> </w:t>
            </w:r>
            <w:r w:rsidRPr="00995E59">
              <w:rPr>
                <w:rFonts w:eastAsia="Calibri"/>
                <w:sz w:val="24"/>
              </w:rPr>
              <w:t>с</w:t>
            </w:r>
            <w:r>
              <w:rPr>
                <w:rFonts w:eastAsia="Calibri"/>
                <w:sz w:val="24"/>
              </w:rPr>
              <w:t xml:space="preserve"> </w:t>
            </w:r>
            <w:r w:rsidRPr="00995E59">
              <w:rPr>
                <w:rFonts w:eastAsia="Calibri"/>
                <w:sz w:val="24"/>
              </w:rPr>
              <w:t>нарушением</w:t>
            </w:r>
            <w:r>
              <w:rPr>
                <w:rFonts w:eastAsia="Calibri"/>
                <w:sz w:val="24"/>
              </w:rPr>
              <w:t xml:space="preserve"> </w:t>
            </w:r>
            <w:r w:rsidRPr="00995E59">
              <w:rPr>
                <w:rFonts w:eastAsia="Calibri"/>
                <w:sz w:val="24"/>
              </w:rPr>
              <w:t>установленных</w:t>
            </w:r>
            <w:r>
              <w:rPr>
                <w:rFonts w:eastAsia="Calibri"/>
                <w:sz w:val="24"/>
              </w:rPr>
              <w:t xml:space="preserve"> </w:t>
            </w:r>
            <w:r w:rsidRPr="00995E59">
              <w:rPr>
                <w:rFonts w:eastAsia="Calibri"/>
                <w:sz w:val="24"/>
              </w:rPr>
              <w:t>требований</w:t>
            </w:r>
          </w:p>
        </w:tc>
        <w:tc>
          <w:tcPr>
            <w:tcW w:w="3685" w:type="dxa"/>
          </w:tcPr>
          <w:p w:rsidR="00093757" w:rsidRPr="00995E59" w:rsidRDefault="00093757" w:rsidP="00443DDC">
            <w:pPr>
              <w:pStyle w:val="TableParagraph"/>
              <w:adjustRightInd w:val="0"/>
              <w:spacing w:before="97"/>
              <w:ind w:left="62"/>
              <w:jc w:val="center"/>
              <w:rPr>
                <w:rFonts w:eastAsia="Calibri"/>
                <w:sz w:val="24"/>
              </w:rPr>
            </w:pPr>
            <w:r w:rsidRPr="00995E59">
              <w:rPr>
                <w:rFonts w:eastAsia="Calibri"/>
                <w:sz w:val="24"/>
              </w:rPr>
              <w:t>Указываются</w:t>
            </w:r>
            <w:r>
              <w:rPr>
                <w:rFonts w:eastAsia="Calibri"/>
                <w:sz w:val="24"/>
              </w:rPr>
              <w:t xml:space="preserve"> </w:t>
            </w:r>
            <w:r w:rsidRPr="00995E59">
              <w:rPr>
                <w:rFonts w:eastAsia="Calibri"/>
                <w:sz w:val="24"/>
              </w:rPr>
              <w:t>основания</w:t>
            </w:r>
            <w:r>
              <w:rPr>
                <w:rFonts w:eastAsia="Calibri"/>
                <w:sz w:val="24"/>
              </w:rPr>
              <w:t xml:space="preserve"> </w:t>
            </w:r>
            <w:r w:rsidRPr="00995E59">
              <w:rPr>
                <w:rFonts w:eastAsia="Calibri"/>
                <w:sz w:val="24"/>
              </w:rPr>
              <w:t>такого</w:t>
            </w:r>
            <w:r>
              <w:rPr>
                <w:rFonts w:eastAsia="Calibri"/>
                <w:sz w:val="24"/>
              </w:rPr>
              <w:t xml:space="preserve"> </w:t>
            </w:r>
            <w:r w:rsidRPr="00995E59">
              <w:rPr>
                <w:rFonts w:eastAsia="Calibri"/>
                <w:sz w:val="24"/>
              </w:rPr>
              <w:t>вывода</w:t>
            </w:r>
          </w:p>
        </w:tc>
      </w:tr>
      <w:tr w:rsidR="00093757" w:rsidTr="00443DDC">
        <w:trPr>
          <w:trHeight w:val="986"/>
        </w:trPr>
        <w:tc>
          <w:tcPr>
            <w:tcW w:w="1163" w:type="dxa"/>
          </w:tcPr>
          <w:p w:rsidR="00093757" w:rsidRPr="00995E59" w:rsidRDefault="00093757" w:rsidP="00443DDC">
            <w:pPr>
              <w:pStyle w:val="TableParagraph"/>
              <w:adjustRightInd w:val="0"/>
              <w:spacing w:before="95"/>
              <w:ind w:left="62"/>
              <w:jc w:val="center"/>
              <w:rPr>
                <w:rFonts w:eastAsia="Calibri"/>
                <w:sz w:val="24"/>
              </w:rPr>
            </w:pPr>
            <w:r w:rsidRPr="00995E59">
              <w:rPr>
                <w:rFonts w:eastAsia="Calibri"/>
                <w:sz w:val="24"/>
              </w:rPr>
              <w:t>2.14.7</w:t>
            </w:r>
          </w:p>
        </w:tc>
        <w:tc>
          <w:tcPr>
            <w:tcW w:w="4678" w:type="dxa"/>
          </w:tcPr>
          <w:p w:rsidR="00093757" w:rsidRPr="00995E59" w:rsidRDefault="00093757" w:rsidP="00443DDC">
            <w:pPr>
              <w:pStyle w:val="TableParagraph"/>
              <w:adjustRightInd w:val="0"/>
              <w:spacing w:before="95"/>
              <w:ind w:left="62" w:right="49"/>
              <w:jc w:val="center"/>
              <w:rPr>
                <w:rFonts w:eastAsia="Calibri"/>
                <w:sz w:val="24"/>
              </w:rPr>
            </w:pPr>
            <w:r w:rsidRPr="00995E59">
              <w:rPr>
                <w:rFonts w:eastAsia="Calibri"/>
                <w:sz w:val="24"/>
              </w:rPr>
              <w:t>Неполное</w:t>
            </w:r>
            <w:r>
              <w:rPr>
                <w:rFonts w:eastAsia="Calibri"/>
                <w:sz w:val="24"/>
              </w:rPr>
              <w:t xml:space="preserve"> </w:t>
            </w:r>
            <w:r w:rsidRPr="00995E59">
              <w:rPr>
                <w:rFonts w:eastAsia="Calibri"/>
                <w:sz w:val="24"/>
              </w:rPr>
              <w:t>заполнение</w:t>
            </w:r>
            <w:r>
              <w:rPr>
                <w:rFonts w:eastAsia="Calibri"/>
                <w:sz w:val="24"/>
              </w:rPr>
              <w:t xml:space="preserve"> </w:t>
            </w:r>
            <w:r w:rsidRPr="00995E59">
              <w:rPr>
                <w:rFonts w:eastAsia="Calibri"/>
                <w:sz w:val="24"/>
              </w:rPr>
              <w:t>полей</w:t>
            </w:r>
            <w:r>
              <w:rPr>
                <w:rFonts w:eastAsia="Calibri"/>
                <w:sz w:val="24"/>
              </w:rPr>
              <w:t xml:space="preserve"> </w:t>
            </w:r>
            <w:r w:rsidRPr="00995E59">
              <w:rPr>
                <w:rFonts w:eastAsia="Calibri"/>
                <w:sz w:val="24"/>
              </w:rPr>
              <w:t>в</w:t>
            </w:r>
            <w:r>
              <w:rPr>
                <w:rFonts w:eastAsia="Calibri"/>
                <w:sz w:val="24"/>
              </w:rPr>
              <w:t xml:space="preserve"> </w:t>
            </w:r>
            <w:r w:rsidRPr="00995E59">
              <w:rPr>
                <w:rFonts w:eastAsia="Calibri"/>
                <w:sz w:val="24"/>
              </w:rPr>
              <w:t>форме</w:t>
            </w:r>
            <w:r>
              <w:rPr>
                <w:rFonts w:eastAsia="Calibri"/>
                <w:sz w:val="24"/>
              </w:rPr>
              <w:t xml:space="preserve"> </w:t>
            </w:r>
            <w:r w:rsidRPr="00995E59">
              <w:rPr>
                <w:rFonts w:eastAsia="Calibri"/>
                <w:sz w:val="24"/>
              </w:rPr>
              <w:t>заявления,</w:t>
            </w:r>
            <w:r>
              <w:rPr>
                <w:rFonts w:eastAsia="Calibri"/>
                <w:sz w:val="24"/>
              </w:rPr>
              <w:t xml:space="preserve"> </w:t>
            </w:r>
            <w:r w:rsidRPr="00995E59">
              <w:rPr>
                <w:rFonts w:eastAsia="Calibri"/>
                <w:sz w:val="24"/>
              </w:rPr>
              <w:t>в</w:t>
            </w:r>
            <w:r>
              <w:rPr>
                <w:rFonts w:eastAsia="Calibri"/>
                <w:sz w:val="24"/>
              </w:rPr>
              <w:t xml:space="preserve"> </w:t>
            </w:r>
            <w:r w:rsidRPr="00995E59">
              <w:rPr>
                <w:rFonts w:eastAsia="Calibri"/>
                <w:sz w:val="24"/>
              </w:rPr>
              <w:t>том</w:t>
            </w:r>
            <w:r>
              <w:rPr>
                <w:rFonts w:eastAsia="Calibri"/>
                <w:sz w:val="24"/>
              </w:rPr>
              <w:t xml:space="preserve"> </w:t>
            </w:r>
            <w:r w:rsidRPr="00995E59">
              <w:rPr>
                <w:rFonts w:eastAsia="Calibri"/>
                <w:sz w:val="24"/>
              </w:rPr>
              <w:t>числе</w:t>
            </w:r>
            <w:r>
              <w:rPr>
                <w:rFonts w:eastAsia="Calibri"/>
                <w:sz w:val="24"/>
              </w:rPr>
              <w:t xml:space="preserve"> </w:t>
            </w:r>
            <w:r w:rsidRPr="00995E59">
              <w:rPr>
                <w:rFonts w:eastAsia="Calibri"/>
                <w:sz w:val="24"/>
              </w:rPr>
              <w:t>в</w:t>
            </w:r>
            <w:r>
              <w:rPr>
                <w:rFonts w:eastAsia="Calibri"/>
                <w:sz w:val="24"/>
              </w:rPr>
              <w:t xml:space="preserve"> </w:t>
            </w:r>
            <w:r w:rsidRPr="00995E59">
              <w:rPr>
                <w:rFonts w:eastAsia="Calibri"/>
                <w:sz w:val="24"/>
              </w:rPr>
              <w:t>интерактивной</w:t>
            </w:r>
            <w:r>
              <w:rPr>
                <w:rFonts w:eastAsia="Calibri"/>
                <w:sz w:val="24"/>
              </w:rPr>
              <w:t xml:space="preserve"> </w:t>
            </w:r>
            <w:r w:rsidRPr="00995E59">
              <w:rPr>
                <w:rFonts w:eastAsia="Calibri"/>
                <w:sz w:val="24"/>
              </w:rPr>
              <w:t>форме</w:t>
            </w:r>
            <w:r>
              <w:rPr>
                <w:rFonts w:eastAsia="Calibri"/>
                <w:sz w:val="24"/>
              </w:rPr>
              <w:t xml:space="preserve"> </w:t>
            </w:r>
            <w:r w:rsidRPr="00995E59">
              <w:rPr>
                <w:rFonts w:eastAsia="Calibri"/>
                <w:sz w:val="24"/>
              </w:rPr>
              <w:t>заявления на</w:t>
            </w:r>
            <w:r>
              <w:rPr>
                <w:rFonts w:eastAsia="Calibri"/>
                <w:sz w:val="24"/>
              </w:rPr>
              <w:t xml:space="preserve"> </w:t>
            </w:r>
            <w:r w:rsidRPr="00995E59">
              <w:rPr>
                <w:rFonts w:eastAsia="Calibri"/>
                <w:sz w:val="24"/>
              </w:rPr>
              <w:t>ЕПГУ</w:t>
            </w:r>
          </w:p>
        </w:tc>
        <w:tc>
          <w:tcPr>
            <w:tcW w:w="3685" w:type="dxa"/>
          </w:tcPr>
          <w:p w:rsidR="00093757" w:rsidRPr="00995E59" w:rsidRDefault="00093757" w:rsidP="00443DDC">
            <w:pPr>
              <w:pStyle w:val="TableParagraph"/>
              <w:adjustRightInd w:val="0"/>
              <w:spacing w:before="95"/>
              <w:ind w:left="62"/>
              <w:jc w:val="center"/>
              <w:rPr>
                <w:rFonts w:eastAsia="Calibri"/>
                <w:sz w:val="24"/>
              </w:rPr>
            </w:pPr>
            <w:r w:rsidRPr="00995E59">
              <w:rPr>
                <w:rFonts w:eastAsia="Calibri"/>
                <w:sz w:val="24"/>
              </w:rPr>
              <w:t>Указываются</w:t>
            </w:r>
            <w:r>
              <w:rPr>
                <w:rFonts w:eastAsia="Calibri"/>
                <w:sz w:val="24"/>
              </w:rPr>
              <w:t xml:space="preserve"> </w:t>
            </w:r>
            <w:r w:rsidRPr="00995E59">
              <w:rPr>
                <w:rFonts w:eastAsia="Calibri"/>
                <w:sz w:val="24"/>
              </w:rPr>
              <w:t>основания</w:t>
            </w:r>
            <w:r>
              <w:rPr>
                <w:rFonts w:eastAsia="Calibri"/>
                <w:sz w:val="24"/>
              </w:rPr>
              <w:t xml:space="preserve"> </w:t>
            </w:r>
            <w:r w:rsidRPr="00995E59">
              <w:rPr>
                <w:rFonts w:eastAsia="Calibri"/>
                <w:sz w:val="24"/>
              </w:rPr>
              <w:t>такого</w:t>
            </w:r>
            <w:r>
              <w:rPr>
                <w:rFonts w:eastAsia="Calibri"/>
                <w:sz w:val="24"/>
              </w:rPr>
              <w:t xml:space="preserve"> </w:t>
            </w:r>
            <w:r w:rsidRPr="00995E59">
              <w:rPr>
                <w:rFonts w:eastAsia="Calibri"/>
                <w:sz w:val="24"/>
              </w:rPr>
              <w:t>вывода</w:t>
            </w:r>
          </w:p>
        </w:tc>
      </w:tr>
    </w:tbl>
    <w:p w:rsidR="00093757" w:rsidRPr="000113F3" w:rsidRDefault="00093757" w:rsidP="00093757">
      <w:pPr>
        <w:pStyle w:val="af5"/>
        <w:tabs>
          <w:tab w:val="left" w:pos="10003"/>
        </w:tabs>
        <w:spacing w:after="0" w:line="240" w:lineRule="auto"/>
        <w:ind w:left="108" w:right="126"/>
        <w:rPr>
          <w:spacing w:val="1"/>
          <w:sz w:val="24"/>
          <w:szCs w:val="24"/>
        </w:rPr>
      </w:pPr>
      <w:r w:rsidRPr="000113F3">
        <w:rPr>
          <w:sz w:val="24"/>
          <w:szCs w:val="24"/>
        </w:rPr>
        <w:t>Дополнительно</w:t>
      </w:r>
      <w:r>
        <w:rPr>
          <w:sz w:val="24"/>
          <w:szCs w:val="24"/>
        </w:rPr>
        <w:t xml:space="preserve"> </w:t>
      </w:r>
      <w:r w:rsidRPr="000113F3">
        <w:rPr>
          <w:sz w:val="24"/>
          <w:szCs w:val="24"/>
        </w:rPr>
        <w:t>информируем:</w:t>
      </w:r>
      <w:r w:rsidRPr="000113F3">
        <w:rPr>
          <w:sz w:val="24"/>
          <w:szCs w:val="24"/>
          <w:u w:val="single"/>
        </w:rPr>
        <w:tab/>
      </w:r>
      <w:r w:rsidRPr="000113F3">
        <w:rPr>
          <w:sz w:val="24"/>
          <w:szCs w:val="24"/>
        </w:rPr>
        <w:t>.</w:t>
      </w:r>
    </w:p>
    <w:p w:rsidR="00093757" w:rsidRPr="000113F3" w:rsidRDefault="00093757" w:rsidP="00093757">
      <w:pPr>
        <w:pStyle w:val="af5"/>
        <w:tabs>
          <w:tab w:val="left" w:pos="10003"/>
        </w:tabs>
        <w:spacing w:after="0" w:line="240" w:lineRule="auto"/>
        <w:ind w:left="108" w:right="126"/>
        <w:rPr>
          <w:sz w:val="24"/>
          <w:szCs w:val="24"/>
        </w:rPr>
      </w:pPr>
      <w:r w:rsidRPr="000113F3">
        <w:rPr>
          <w:sz w:val="24"/>
          <w:szCs w:val="24"/>
        </w:rPr>
        <w:t>Вы</w:t>
      </w:r>
      <w:r>
        <w:rPr>
          <w:sz w:val="24"/>
          <w:szCs w:val="24"/>
        </w:rPr>
        <w:t xml:space="preserve"> </w:t>
      </w:r>
      <w:r w:rsidRPr="000113F3">
        <w:rPr>
          <w:sz w:val="24"/>
          <w:szCs w:val="24"/>
        </w:rPr>
        <w:t>в</w:t>
      </w:r>
      <w:r>
        <w:rPr>
          <w:sz w:val="24"/>
          <w:szCs w:val="24"/>
        </w:rPr>
        <w:t xml:space="preserve"> </w:t>
      </w:r>
      <w:r w:rsidRPr="000113F3">
        <w:rPr>
          <w:sz w:val="24"/>
          <w:szCs w:val="24"/>
        </w:rPr>
        <w:t>праве</w:t>
      </w:r>
      <w:r>
        <w:rPr>
          <w:sz w:val="24"/>
          <w:szCs w:val="24"/>
        </w:rPr>
        <w:t xml:space="preserve"> </w:t>
      </w:r>
      <w:r w:rsidRPr="000113F3">
        <w:rPr>
          <w:sz w:val="24"/>
          <w:szCs w:val="24"/>
        </w:rPr>
        <w:t>повторно</w:t>
      </w:r>
      <w:r>
        <w:rPr>
          <w:sz w:val="24"/>
          <w:szCs w:val="24"/>
        </w:rPr>
        <w:t xml:space="preserve"> </w:t>
      </w:r>
      <w:r w:rsidRPr="000113F3">
        <w:rPr>
          <w:sz w:val="24"/>
          <w:szCs w:val="24"/>
        </w:rPr>
        <w:t>обратиться</w:t>
      </w:r>
      <w:r>
        <w:rPr>
          <w:sz w:val="24"/>
          <w:szCs w:val="24"/>
        </w:rPr>
        <w:t xml:space="preserve"> </w:t>
      </w:r>
      <w:proofErr w:type="spellStart"/>
      <w:r w:rsidRPr="000113F3">
        <w:rPr>
          <w:sz w:val="24"/>
          <w:szCs w:val="24"/>
        </w:rPr>
        <w:t>c</w:t>
      </w:r>
      <w:proofErr w:type="spellEnd"/>
      <w:r>
        <w:rPr>
          <w:sz w:val="24"/>
          <w:szCs w:val="24"/>
        </w:rPr>
        <w:t xml:space="preserve"> </w:t>
      </w:r>
      <w:r w:rsidRPr="000113F3">
        <w:rPr>
          <w:sz w:val="24"/>
          <w:szCs w:val="24"/>
        </w:rPr>
        <w:t>заявлением</w:t>
      </w:r>
      <w:r>
        <w:rPr>
          <w:sz w:val="24"/>
          <w:szCs w:val="24"/>
        </w:rPr>
        <w:t xml:space="preserve"> </w:t>
      </w:r>
      <w:r w:rsidRPr="000113F3">
        <w:rPr>
          <w:sz w:val="24"/>
          <w:szCs w:val="24"/>
        </w:rPr>
        <w:t>о</w:t>
      </w:r>
      <w:r>
        <w:rPr>
          <w:sz w:val="24"/>
          <w:szCs w:val="24"/>
        </w:rPr>
        <w:t xml:space="preserve"> </w:t>
      </w:r>
      <w:r w:rsidRPr="000113F3">
        <w:rPr>
          <w:sz w:val="24"/>
          <w:szCs w:val="24"/>
        </w:rPr>
        <w:t>предоставлении</w:t>
      </w:r>
      <w:r>
        <w:rPr>
          <w:sz w:val="24"/>
          <w:szCs w:val="24"/>
        </w:rPr>
        <w:t xml:space="preserve"> </w:t>
      </w:r>
      <w:r w:rsidRPr="000113F3">
        <w:rPr>
          <w:sz w:val="24"/>
          <w:szCs w:val="24"/>
        </w:rPr>
        <w:t>услуги</w:t>
      </w:r>
      <w:r>
        <w:rPr>
          <w:sz w:val="24"/>
          <w:szCs w:val="24"/>
        </w:rPr>
        <w:t xml:space="preserve"> </w:t>
      </w:r>
      <w:r w:rsidRPr="000113F3">
        <w:rPr>
          <w:sz w:val="24"/>
          <w:szCs w:val="24"/>
        </w:rPr>
        <w:t>после</w:t>
      </w:r>
      <w:r>
        <w:rPr>
          <w:sz w:val="24"/>
          <w:szCs w:val="24"/>
        </w:rPr>
        <w:t xml:space="preserve"> </w:t>
      </w:r>
      <w:r w:rsidRPr="000113F3">
        <w:rPr>
          <w:sz w:val="24"/>
          <w:szCs w:val="24"/>
        </w:rPr>
        <w:t>устранения указанных</w:t>
      </w:r>
      <w:r>
        <w:rPr>
          <w:sz w:val="24"/>
          <w:szCs w:val="24"/>
        </w:rPr>
        <w:t xml:space="preserve"> </w:t>
      </w:r>
      <w:r w:rsidRPr="000113F3">
        <w:rPr>
          <w:sz w:val="24"/>
          <w:szCs w:val="24"/>
        </w:rPr>
        <w:t>нарушений.</w:t>
      </w:r>
    </w:p>
    <w:p w:rsidR="00093757" w:rsidRPr="000113F3" w:rsidRDefault="00093757" w:rsidP="00093757">
      <w:pPr>
        <w:pStyle w:val="af5"/>
        <w:tabs>
          <w:tab w:val="left" w:pos="10022"/>
        </w:tabs>
        <w:spacing w:after="0" w:line="240" w:lineRule="auto"/>
        <w:ind w:left="108" w:right="128"/>
        <w:jc w:val="both"/>
        <w:rPr>
          <w:sz w:val="24"/>
          <w:szCs w:val="24"/>
        </w:rPr>
      </w:pPr>
      <w:r w:rsidRPr="000113F3">
        <w:rPr>
          <w:sz w:val="24"/>
          <w:szCs w:val="24"/>
        </w:rPr>
        <w:t>Данный отказ может быть обжалован в досудебном порядке путем направления</w:t>
      </w:r>
      <w:r>
        <w:rPr>
          <w:sz w:val="24"/>
          <w:szCs w:val="24"/>
        </w:rPr>
        <w:t xml:space="preserve"> </w:t>
      </w:r>
      <w:r w:rsidRPr="000113F3">
        <w:rPr>
          <w:sz w:val="24"/>
          <w:szCs w:val="24"/>
        </w:rPr>
        <w:t>жалобы</w:t>
      </w:r>
      <w:r>
        <w:rPr>
          <w:sz w:val="24"/>
          <w:szCs w:val="24"/>
        </w:rPr>
        <w:t xml:space="preserve"> </w:t>
      </w:r>
      <w:r w:rsidRPr="000113F3">
        <w:rPr>
          <w:sz w:val="24"/>
          <w:szCs w:val="24"/>
        </w:rPr>
        <w:t>в</w:t>
      </w:r>
      <w:r>
        <w:rPr>
          <w:sz w:val="24"/>
          <w:szCs w:val="24"/>
        </w:rPr>
        <w:t xml:space="preserve"> </w:t>
      </w:r>
      <w:r w:rsidRPr="000113F3">
        <w:rPr>
          <w:sz w:val="24"/>
          <w:szCs w:val="24"/>
        </w:rPr>
        <w:t>орган,</w:t>
      </w:r>
      <w:r>
        <w:rPr>
          <w:sz w:val="24"/>
          <w:szCs w:val="24"/>
        </w:rPr>
        <w:t xml:space="preserve"> </w:t>
      </w:r>
      <w:r w:rsidRPr="000113F3">
        <w:rPr>
          <w:sz w:val="24"/>
          <w:szCs w:val="24"/>
        </w:rPr>
        <w:t>уполномоченный</w:t>
      </w:r>
      <w:r>
        <w:rPr>
          <w:sz w:val="24"/>
          <w:szCs w:val="24"/>
        </w:rPr>
        <w:t xml:space="preserve"> </w:t>
      </w:r>
      <w:r w:rsidRPr="000113F3">
        <w:rPr>
          <w:sz w:val="24"/>
          <w:szCs w:val="24"/>
        </w:rPr>
        <w:t>на</w:t>
      </w:r>
      <w:r>
        <w:rPr>
          <w:sz w:val="24"/>
          <w:szCs w:val="24"/>
        </w:rPr>
        <w:t xml:space="preserve"> </w:t>
      </w:r>
      <w:r w:rsidRPr="000113F3">
        <w:rPr>
          <w:sz w:val="24"/>
          <w:szCs w:val="24"/>
        </w:rPr>
        <w:t>предоставление</w:t>
      </w:r>
      <w:r>
        <w:rPr>
          <w:sz w:val="24"/>
          <w:szCs w:val="24"/>
        </w:rPr>
        <w:t xml:space="preserve"> </w:t>
      </w:r>
      <w:r w:rsidRPr="000113F3">
        <w:rPr>
          <w:sz w:val="24"/>
          <w:szCs w:val="24"/>
        </w:rPr>
        <w:t>услуги</w:t>
      </w:r>
      <w:r>
        <w:rPr>
          <w:sz w:val="24"/>
          <w:szCs w:val="24"/>
        </w:rPr>
        <w:t xml:space="preserve">, </w:t>
      </w:r>
      <w:r w:rsidRPr="000113F3">
        <w:rPr>
          <w:sz w:val="24"/>
          <w:szCs w:val="24"/>
        </w:rPr>
        <w:t>а также</w:t>
      </w:r>
      <w:r>
        <w:rPr>
          <w:sz w:val="24"/>
          <w:szCs w:val="24"/>
        </w:rPr>
        <w:t xml:space="preserve"> </w:t>
      </w:r>
      <w:r w:rsidRPr="000113F3">
        <w:rPr>
          <w:sz w:val="24"/>
          <w:szCs w:val="24"/>
        </w:rPr>
        <w:t>в</w:t>
      </w:r>
      <w:r>
        <w:rPr>
          <w:sz w:val="24"/>
          <w:szCs w:val="24"/>
        </w:rPr>
        <w:t xml:space="preserve"> </w:t>
      </w:r>
      <w:r w:rsidRPr="000113F3">
        <w:rPr>
          <w:sz w:val="24"/>
          <w:szCs w:val="24"/>
        </w:rPr>
        <w:t>судебном</w:t>
      </w:r>
      <w:r>
        <w:rPr>
          <w:sz w:val="24"/>
          <w:szCs w:val="24"/>
        </w:rPr>
        <w:t xml:space="preserve"> </w:t>
      </w:r>
      <w:r w:rsidRPr="000113F3">
        <w:rPr>
          <w:sz w:val="24"/>
          <w:szCs w:val="24"/>
        </w:rPr>
        <w:t>порядке.</w:t>
      </w:r>
    </w:p>
    <w:p w:rsidR="00093757" w:rsidRDefault="00093757" w:rsidP="00093757">
      <w:pPr>
        <w:autoSpaceDE w:val="0"/>
        <w:autoSpaceDN w:val="0"/>
        <w:adjustRightInd w:val="0"/>
        <w:spacing w:after="0" w:line="240" w:lineRule="auto"/>
        <w:jc w:val="both"/>
        <w:outlineLvl w:val="0"/>
        <w:rPr>
          <w:rFonts w:cs="Times New Roman"/>
          <w:sz w:val="24"/>
          <w:szCs w:val="24"/>
        </w:rPr>
      </w:pPr>
    </w:p>
    <w:p w:rsidR="00093757" w:rsidRDefault="00093757" w:rsidP="00093757">
      <w:pPr>
        <w:tabs>
          <w:tab w:val="left" w:pos="8445"/>
        </w:tabs>
        <w:rPr>
          <w:rFonts w:cs="Times New Roman"/>
          <w:sz w:val="24"/>
          <w:szCs w:val="24"/>
        </w:rPr>
      </w:pPr>
      <w:r>
        <w:rPr>
          <w:rFonts w:cs="Times New Roman"/>
          <w:noProof/>
          <w:sz w:val="24"/>
          <w:szCs w:val="24"/>
          <w:lang w:eastAsia="ru-RU"/>
        </w:rPr>
        <w:pict>
          <v:shape id="Поле 53" o:spid="_x0000_s1065" type="#_x0000_t202" style="position:absolute;margin-left:383.1pt;margin-top:9.8pt;width:154.85pt;height:66.55pt;z-index:-2516142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" filled="f" strokeweight=".5pt">
            <v:textbox inset="0,0,0,0">
              <w:txbxContent>
                <w:p w:rsidR="00093757" w:rsidRPr="00B77A1C" w:rsidRDefault="00093757" w:rsidP="00093757">
                  <w:pPr>
                    <w:pStyle w:val="af5"/>
                    <w:spacing w:before="54"/>
                    <w:ind w:left="691" w:right="613" w:firstLine="145"/>
                    <w:jc w:val="center"/>
                    <w:rPr>
                      <w:rFonts w:ascii="Microsoft Sans Serif" w:hAnsi="Microsoft Sans Serif"/>
                      <w:sz w:val="20"/>
                      <w:szCs w:val="20"/>
                    </w:rPr>
                  </w:pPr>
                  <w:r w:rsidRPr="00B77A1C">
                    <w:rPr>
                      <w:rFonts w:ascii="Microsoft Sans Serif" w:hAnsi="Microsoft Sans Serif"/>
                      <w:sz w:val="20"/>
                      <w:szCs w:val="20"/>
                    </w:rPr>
                    <w:t xml:space="preserve">Сведения о сертификате электронной подписи </w:t>
                  </w:r>
                </w:p>
              </w:txbxContent>
            </v:textbox>
            <w10:wrap type="topAndBottom" anchorx="page"/>
          </v:shape>
        </w:pict>
      </w:r>
      <w:r>
        <w:rPr>
          <w:rFonts w:cs="Times New Roman"/>
          <w:sz w:val="24"/>
          <w:szCs w:val="24"/>
        </w:rPr>
        <w:tab/>
      </w:r>
    </w:p>
    <w:p w:rsidR="00093757" w:rsidRDefault="00093757" w:rsidP="00093757">
      <w:pPr>
        <w:pStyle w:val="af5"/>
        <w:spacing w:after="0" w:line="240" w:lineRule="auto"/>
        <w:ind w:right="142"/>
        <w:jc w:val="right"/>
        <w:rPr>
          <w:sz w:val="24"/>
          <w:szCs w:val="24"/>
        </w:rPr>
      </w:pPr>
    </w:p>
    <w:p w:rsidR="00093757" w:rsidRDefault="00093757" w:rsidP="00093757">
      <w:pPr>
        <w:pStyle w:val="af5"/>
        <w:spacing w:after="0" w:line="240" w:lineRule="auto"/>
        <w:ind w:right="142"/>
        <w:jc w:val="right"/>
        <w:rPr>
          <w:sz w:val="24"/>
          <w:szCs w:val="24"/>
        </w:rPr>
      </w:pPr>
    </w:p>
    <w:p w:rsidR="00093757" w:rsidRDefault="00093757" w:rsidP="00093757">
      <w:pPr>
        <w:pStyle w:val="af5"/>
        <w:spacing w:after="0" w:line="240" w:lineRule="auto"/>
        <w:ind w:right="142"/>
        <w:jc w:val="right"/>
        <w:rPr>
          <w:sz w:val="24"/>
          <w:szCs w:val="24"/>
        </w:rPr>
      </w:pPr>
    </w:p>
    <w:p w:rsidR="00093757" w:rsidRDefault="00093757" w:rsidP="00093757">
      <w:pPr>
        <w:pStyle w:val="af5"/>
        <w:spacing w:after="0" w:line="240" w:lineRule="auto"/>
        <w:ind w:right="142"/>
        <w:jc w:val="right"/>
        <w:rPr>
          <w:sz w:val="24"/>
          <w:szCs w:val="24"/>
        </w:rPr>
      </w:pPr>
    </w:p>
    <w:p w:rsidR="00093757" w:rsidRPr="00B77A1C" w:rsidRDefault="00093757" w:rsidP="00093757">
      <w:pPr>
        <w:pStyle w:val="af5"/>
        <w:spacing w:after="0" w:line="240" w:lineRule="auto"/>
        <w:ind w:right="142"/>
        <w:jc w:val="right"/>
        <w:rPr>
          <w:sz w:val="24"/>
          <w:szCs w:val="24"/>
        </w:rPr>
      </w:pPr>
      <w:r w:rsidRPr="00B77A1C">
        <w:rPr>
          <w:sz w:val="24"/>
          <w:szCs w:val="24"/>
        </w:rPr>
        <w:lastRenderedPageBreak/>
        <w:t xml:space="preserve">Приложение № 7  </w:t>
      </w:r>
    </w:p>
    <w:p w:rsidR="00093757" w:rsidRPr="00B77A1C" w:rsidRDefault="00093757" w:rsidP="00093757">
      <w:pPr>
        <w:pStyle w:val="af5"/>
        <w:spacing w:after="0" w:line="240" w:lineRule="auto"/>
        <w:ind w:right="142"/>
        <w:jc w:val="right"/>
        <w:rPr>
          <w:sz w:val="24"/>
          <w:szCs w:val="24"/>
        </w:rPr>
      </w:pPr>
      <w:r w:rsidRPr="00B77A1C">
        <w:rPr>
          <w:sz w:val="24"/>
          <w:szCs w:val="24"/>
        </w:rPr>
        <w:t xml:space="preserve">к административному регламенту </w:t>
      </w:r>
    </w:p>
    <w:p w:rsidR="00093757" w:rsidRDefault="00093757" w:rsidP="00093757">
      <w:pPr>
        <w:pStyle w:val="af5"/>
        <w:spacing w:after="0" w:line="240" w:lineRule="auto"/>
        <w:ind w:right="142"/>
        <w:jc w:val="right"/>
        <w:rPr>
          <w:sz w:val="24"/>
          <w:szCs w:val="24"/>
        </w:rPr>
      </w:pPr>
      <w:r w:rsidRPr="00B77A1C">
        <w:rPr>
          <w:sz w:val="24"/>
          <w:szCs w:val="24"/>
        </w:rPr>
        <w:t>по предоставлению муниципальной услуги</w:t>
      </w:r>
    </w:p>
    <w:p w:rsidR="00093757" w:rsidRPr="00B77A1C" w:rsidRDefault="00093757" w:rsidP="00093757">
      <w:pPr>
        <w:pStyle w:val="af5"/>
        <w:spacing w:after="0" w:line="240" w:lineRule="auto"/>
        <w:ind w:right="142"/>
        <w:jc w:val="right"/>
        <w:rPr>
          <w:szCs w:val="28"/>
        </w:rPr>
      </w:pPr>
    </w:p>
    <w:p w:rsidR="00093757" w:rsidRPr="00B77A1C" w:rsidRDefault="00093757" w:rsidP="00093757">
      <w:pPr>
        <w:pStyle w:val="11"/>
        <w:ind w:left="410" w:right="406" w:firstLine="4"/>
        <w:rPr>
          <w:rFonts w:ascii="Microsoft Sans Serif" w:hAnsi="Microsoft Sans Serif"/>
          <w:b w:val="0"/>
          <w:sz w:val="24"/>
          <w:szCs w:val="24"/>
        </w:rPr>
      </w:pPr>
      <w:r w:rsidRPr="00B77A1C">
        <w:rPr>
          <w:sz w:val="24"/>
          <w:szCs w:val="24"/>
        </w:rPr>
        <w:t>Форма заявления об исправлении допущенных опечаток и (или) ошибок в выданных в результате предоставления государственной (муниципальной) услуги документах</w:t>
      </w:r>
    </w:p>
    <w:p w:rsidR="00093757" w:rsidRDefault="00093757" w:rsidP="00093757">
      <w:pPr>
        <w:pStyle w:val="af5"/>
        <w:spacing w:after="0"/>
        <w:ind w:left="676"/>
        <w:jc w:val="center"/>
        <w:rPr>
          <w:sz w:val="24"/>
          <w:szCs w:val="24"/>
        </w:rPr>
      </w:pPr>
    </w:p>
    <w:p w:rsidR="00093757" w:rsidRPr="00B77A1C" w:rsidRDefault="00093757" w:rsidP="00093757">
      <w:pPr>
        <w:pStyle w:val="af5"/>
        <w:spacing w:after="0"/>
        <w:ind w:left="676"/>
        <w:jc w:val="center"/>
        <w:rPr>
          <w:sz w:val="24"/>
          <w:szCs w:val="24"/>
        </w:rPr>
      </w:pPr>
      <w:r>
        <w:rPr>
          <w:sz w:val="24"/>
          <w:szCs w:val="24"/>
        </w:rPr>
        <w:t>К</w:t>
      </w:r>
      <w:r w:rsidRPr="00B77A1C">
        <w:rPr>
          <w:sz w:val="24"/>
          <w:szCs w:val="24"/>
        </w:rPr>
        <w:t>ому:</w:t>
      </w:r>
    </w:p>
    <w:p w:rsidR="00093757" w:rsidRDefault="00093757" w:rsidP="00093757">
      <w:pPr>
        <w:pStyle w:val="af5"/>
        <w:spacing w:after="0"/>
        <w:rPr>
          <w:sz w:val="23"/>
        </w:rPr>
      </w:pPr>
      <w:r w:rsidRPr="007948E8">
        <w:rPr>
          <w:noProof/>
          <w:lang w:eastAsia="ru-RU"/>
        </w:rPr>
        <w:pict>
          <v:shape id="Полилиния 52" o:spid="_x0000_s1066" style="position:absolute;margin-left:311.8pt;margin-top:15.8pt;width:24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" path="m,l4900,e" filled="f" strokeweight=".19811mm">
            <v:path arrowok="t" o:connecttype="custom" o:connectlocs="0,0;3111500,0" o:connectangles="0,0"/>
            <w10:wrap type="topAndBottom" anchorx="page"/>
          </v:shape>
        </w:pict>
      </w:r>
      <w:r w:rsidRPr="007948E8">
        <w:rPr>
          <w:noProof/>
          <w:lang w:eastAsia="ru-RU"/>
        </w:rPr>
        <w:pict>
          <v:shape id="Полилиния 51" o:spid="_x0000_s1067" style="position:absolute;margin-left:311.8pt;margin-top:31.9pt;width:245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" path="m,l4900,e" filled="f" strokeweight=".19811mm">
            <v:path arrowok="t" o:connecttype="custom" o:connectlocs="0,0;3111500,0" o:connectangles="0,0"/>
            <w10:wrap type="topAndBottom" anchorx="page"/>
          </v:shape>
        </w:pict>
      </w:r>
    </w:p>
    <w:p w:rsidR="00093757" w:rsidRDefault="00093757" w:rsidP="00093757">
      <w:pPr>
        <w:pStyle w:val="af5"/>
        <w:spacing w:after="0"/>
        <w:rPr>
          <w:sz w:val="21"/>
        </w:rPr>
      </w:pPr>
    </w:p>
    <w:p w:rsidR="00093757" w:rsidRPr="00B021A2" w:rsidRDefault="00093757" w:rsidP="00093757">
      <w:pPr>
        <w:spacing w:line="179" w:lineRule="exact"/>
        <w:ind w:left="5109"/>
        <w:jc w:val="center"/>
        <w:rPr>
          <w:sz w:val="16"/>
          <w:szCs w:val="16"/>
        </w:rPr>
      </w:pPr>
      <w:r w:rsidRPr="00B021A2">
        <w:rPr>
          <w:sz w:val="16"/>
          <w:szCs w:val="16"/>
        </w:rPr>
        <w:t>(</w:t>
      </w:r>
      <w:r w:rsidRPr="00B021A2">
        <w:rPr>
          <w:i/>
          <w:sz w:val="16"/>
          <w:szCs w:val="16"/>
        </w:rPr>
        <w:t>наименование уполномоченного органа</w:t>
      </w:r>
      <w:r w:rsidRPr="00B021A2">
        <w:rPr>
          <w:sz w:val="16"/>
          <w:szCs w:val="16"/>
        </w:rPr>
        <w:t>)</w:t>
      </w:r>
    </w:p>
    <w:p w:rsidR="00093757" w:rsidRPr="00B77A1C" w:rsidRDefault="00093757" w:rsidP="00093757">
      <w:pPr>
        <w:pStyle w:val="af5"/>
        <w:tabs>
          <w:tab w:val="left" w:pos="10151"/>
        </w:tabs>
        <w:spacing w:after="0"/>
        <w:ind w:left="4678"/>
        <w:jc w:val="center"/>
        <w:rPr>
          <w:sz w:val="24"/>
          <w:szCs w:val="24"/>
        </w:rPr>
      </w:pPr>
      <w:r w:rsidRPr="00B77A1C">
        <w:rPr>
          <w:sz w:val="24"/>
          <w:szCs w:val="24"/>
        </w:rPr>
        <w:t>от кого:</w:t>
      </w:r>
      <w:r>
        <w:rPr>
          <w:sz w:val="24"/>
          <w:szCs w:val="24"/>
          <w:u w:val="single"/>
        </w:rPr>
        <w:t>_________________________________</w:t>
      </w:r>
    </w:p>
    <w:p w:rsidR="00093757" w:rsidRDefault="00093757" w:rsidP="00093757">
      <w:pPr>
        <w:pStyle w:val="af5"/>
        <w:spacing w:after="0"/>
        <w:rPr>
          <w:sz w:val="23"/>
        </w:rPr>
      </w:pPr>
      <w:r w:rsidRPr="007948E8">
        <w:rPr>
          <w:noProof/>
          <w:lang w:eastAsia="ru-RU"/>
        </w:rPr>
        <w:pict>
          <v:shape id="Полилиния 50" o:spid="_x0000_s1068" style="position:absolute;margin-left:311.8pt;margin-top:15.75pt;width:245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" path="m,l4900,e" filled="f" strokeweight=".19811mm">
            <v:path arrowok="t" o:connecttype="custom" o:connectlocs="0,0;3111500,0" o:connectangles="0,0"/>
            <w10:wrap type="topAndBottom" anchorx="page"/>
          </v:shape>
        </w:pict>
      </w:r>
    </w:p>
    <w:p w:rsidR="00093757" w:rsidRPr="00B021A2" w:rsidRDefault="00093757" w:rsidP="00093757">
      <w:pPr>
        <w:spacing w:line="180" w:lineRule="exact"/>
        <w:ind w:left="4962"/>
        <w:rPr>
          <w:i/>
          <w:sz w:val="16"/>
          <w:szCs w:val="16"/>
        </w:rPr>
      </w:pPr>
      <w:r w:rsidRPr="00B021A2">
        <w:rPr>
          <w:i/>
          <w:sz w:val="16"/>
          <w:szCs w:val="16"/>
        </w:rPr>
        <w:t>(полное наименование, ИНН, ОГРН юридического лица, ИП)</w:t>
      </w:r>
    </w:p>
    <w:p w:rsidR="00093757" w:rsidRDefault="00093757" w:rsidP="00093757">
      <w:pPr>
        <w:pStyle w:val="af5"/>
        <w:spacing w:after="0"/>
        <w:rPr>
          <w:i/>
          <w:sz w:val="23"/>
        </w:rPr>
      </w:pPr>
      <w:r w:rsidRPr="007948E8">
        <w:rPr>
          <w:noProof/>
          <w:lang w:eastAsia="ru-RU"/>
        </w:rPr>
        <w:pict>
          <v:shape id="Полилиния 49" o:spid="_x0000_s1069" style="position:absolute;margin-left:311.8pt;margin-top:15.7pt;width:252.1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" path="m,l5042,e" filled="f" strokeweight=".19811mm">
            <v:path arrowok="t" o:connecttype="custom" o:connectlocs="0,0;3201670,0" o:connectangles="0,0"/>
            <w10:wrap type="topAndBottom" anchorx="page"/>
          </v:shape>
        </w:pict>
      </w:r>
      <w:r w:rsidRPr="007948E8">
        <w:rPr>
          <w:noProof/>
          <w:lang w:eastAsia="ru-RU"/>
        </w:rPr>
        <w:pict>
          <v:shape id="Полилиния 48" o:spid="_x0000_s1070" style="position:absolute;margin-left:311.8pt;margin-top:31.75pt;width:238.0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" path="m,l4761,e" filled="f" strokeweight=".19811mm">
            <v:path arrowok="t" o:connecttype="custom" o:connectlocs="0,0;3023235,0" o:connectangles="0,0"/>
            <w10:wrap type="topAndBottom" anchorx="page"/>
          </v:shape>
        </w:pict>
      </w:r>
    </w:p>
    <w:p w:rsidR="00093757" w:rsidRDefault="00093757" w:rsidP="00093757">
      <w:pPr>
        <w:pStyle w:val="af5"/>
        <w:spacing w:after="0"/>
        <w:rPr>
          <w:i/>
          <w:sz w:val="21"/>
        </w:rPr>
      </w:pPr>
    </w:p>
    <w:p w:rsidR="00093757" w:rsidRPr="00B021A2" w:rsidRDefault="00093757" w:rsidP="00093757">
      <w:pPr>
        <w:spacing w:line="179" w:lineRule="exact"/>
        <w:ind w:left="4962"/>
        <w:rPr>
          <w:i/>
          <w:sz w:val="16"/>
          <w:szCs w:val="16"/>
        </w:rPr>
      </w:pPr>
      <w:r w:rsidRPr="00B021A2">
        <w:rPr>
          <w:i/>
          <w:sz w:val="16"/>
          <w:szCs w:val="16"/>
        </w:rPr>
        <w:t>(контактный телефон, электронная почта, почтовый адрес)</w:t>
      </w:r>
    </w:p>
    <w:p w:rsidR="00093757" w:rsidRDefault="00093757" w:rsidP="00093757">
      <w:pPr>
        <w:pStyle w:val="af5"/>
        <w:spacing w:after="0"/>
        <w:rPr>
          <w:i/>
          <w:sz w:val="23"/>
        </w:rPr>
      </w:pPr>
      <w:r w:rsidRPr="007948E8">
        <w:rPr>
          <w:noProof/>
          <w:lang w:eastAsia="ru-RU"/>
        </w:rPr>
        <w:pict>
          <v:shape id="Полилиния 47" o:spid="_x0000_s1071" style="position:absolute;margin-left:311.8pt;margin-top:15.8pt;width:252.1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" path="m,l5042,e" filled="f" strokeweight=".19811mm">
            <v:path arrowok="t" o:connecttype="custom" o:connectlocs="0,0;3201670,0" o:connectangles="0,0"/>
            <w10:wrap type="topAndBottom" anchorx="page"/>
          </v:shape>
        </w:pict>
      </w:r>
      <w:r w:rsidRPr="007948E8">
        <w:rPr>
          <w:noProof/>
          <w:lang w:eastAsia="ru-RU"/>
        </w:rPr>
        <w:pict>
          <v:shape id="Полилиния 46" o:spid="_x0000_s1072" style="position:absolute;margin-left:311.8pt;margin-top:31.9pt;width:238.0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" path="m,l4761,e" filled="f" strokeweight=".19811mm">
            <v:path arrowok="t" o:connecttype="custom" o:connectlocs="0,0;3023235,0" o:connectangles="0,0"/>
            <w10:wrap type="topAndBottom" anchorx="page"/>
          </v:shape>
        </w:pict>
      </w:r>
    </w:p>
    <w:p w:rsidR="00093757" w:rsidRDefault="00093757" w:rsidP="00093757">
      <w:pPr>
        <w:pStyle w:val="af5"/>
        <w:spacing w:after="0"/>
        <w:rPr>
          <w:i/>
          <w:sz w:val="21"/>
        </w:rPr>
      </w:pPr>
    </w:p>
    <w:p w:rsidR="00093757" w:rsidRPr="00B021A2" w:rsidRDefault="00093757" w:rsidP="00093757">
      <w:pPr>
        <w:spacing w:after="0" w:line="240" w:lineRule="auto"/>
        <w:ind w:left="5105"/>
        <w:jc w:val="center"/>
        <w:rPr>
          <w:i/>
          <w:sz w:val="16"/>
          <w:szCs w:val="16"/>
        </w:rPr>
      </w:pPr>
      <w:r w:rsidRPr="00B021A2">
        <w:rPr>
          <w:i/>
          <w:sz w:val="16"/>
          <w:szCs w:val="16"/>
        </w:rPr>
        <w:t xml:space="preserve">(фамилия, имя, отчество (последнее   </w:t>
      </w:r>
      <w:proofErr w:type="gramStart"/>
      <w:r w:rsidRPr="00B021A2">
        <w:rPr>
          <w:i/>
          <w:sz w:val="16"/>
          <w:szCs w:val="16"/>
        </w:rPr>
        <w:t>-п</w:t>
      </w:r>
      <w:proofErr w:type="gramEnd"/>
      <w:r w:rsidRPr="00B021A2">
        <w:rPr>
          <w:i/>
          <w:sz w:val="16"/>
          <w:szCs w:val="16"/>
        </w:rPr>
        <w:t>ри наличии), данные</w:t>
      </w:r>
      <w:r>
        <w:rPr>
          <w:i/>
          <w:sz w:val="16"/>
          <w:szCs w:val="16"/>
        </w:rPr>
        <w:t xml:space="preserve"> </w:t>
      </w:r>
      <w:r w:rsidRPr="00B021A2">
        <w:rPr>
          <w:i/>
          <w:sz w:val="16"/>
          <w:szCs w:val="16"/>
        </w:rPr>
        <w:t>документа, удостоверяющего личность, контактный телефон, адрес электронной почты, адрес регистрации, адрес</w:t>
      </w:r>
      <w:r>
        <w:rPr>
          <w:i/>
          <w:sz w:val="16"/>
          <w:szCs w:val="16"/>
        </w:rPr>
        <w:t xml:space="preserve"> </w:t>
      </w:r>
      <w:r w:rsidRPr="00B021A2">
        <w:rPr>
          <w:i/>
          <w:sz w:val="16"/>
          <w:szCs w:val="16"/>
        </w:rPr>
        <w:t>фактического проживания уполномоченного лица)</w:t>
      </w:r>
    </w:p>
    <w:p w:rsidR="00093757" w:rsidRDefault="00093757" w:rsidP="00093757">
      <w:pPr>
        <w:pStyle w:val="af5"/>
        <w:spacing w:after="0" w:line="240" w:lineRule="auto"/>
        <w:rPr>
          <w:i/>
          <w:sz w:val="19"/>
        </w:rPr>
      </w:pPr>
      <w:r w:rsidRPr="007948E8">
        <w:rPr>
          <w:noProof/>
          <w:lang w:eastAsia="ru-RU"/>
        </w:rPr>
        <w:pict>
          <v:shape id="Полилиния 45" o:spid="_x0000_s1073" style="position:absolute;margin-left:311.8pt;margin-top:13.5pt;width:252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" path="m,l5040,e" filled="f" strokeweight=".48pt">
            <v:path arrowok="t" o:connecttype="custom" o:connectlocs="0,0;3200400,0" o:connectangles="0,0"/>
            <w10:wrap type="topAndBottom" anchorx="page"/>
          </v:shape>
        </w:pict>
      </w:r>
    </w:p>
    <w:p w:rsidR="00093757" w:rsidRDefault="00093757" w:rsidP="00093757">
      <w:pPr>
        <w:pStyle w:val="11"/>
        <w:ind w:left="0" w:right="798"/>
      </w:pPr>
    </w:p>
    <w:p w:rsidR="00093757" w:rsidRPr="00B77A1C" w:rsidRDefault="00093757" w:rsidP="00093757">
      <w:pPr>
        <w:pStyle w:val="11"/>
        <w:ind w:left="0" w:right="798"/>
        <w:rPr>
          <w:sz w:val="24"/>
          <w:szCs w:val="24"/>
        </w:rPr>
      </w:pPr>
      <w:r w:rsidRPr="00B77A1C">
        <w:rPr>
          <w:sz w:val="24"/>
          <w:szCs w:val="24"/>
        </w:rPr>
        <w:t>Заявление</w:t>
      </w:r>
    </w:p>
    <w:p w:rsidR="00093757" w:rsidRPr="00B77A1C" w:rsidRDefault="00093757" w:rsidP="00093757">
      <w:pPr>
        <w:pStyle w:val="11"/>
        <w:ind w:left="0" w:right="798"/>
        <w:rPr>
          <w:sz w:val="24"/>
          <w:szCs w:val="24"/>
        </w:rPr>
      </w:pPr>
      <w:r w:rsidRPr="00B77A1C">
        <w:rPr>
          <w:sz w:val="24"/>
          <w:szCs w:val="24"/>
        </w:rPr>
        <w:t>об исправлении допущенных опечаток и (или) ошибок в выданных в результате предоставления государственной услуги документах</w:t>
      </w:r>
    </w:p>
    <w:p w:rsidR="00093757" w:rsidRDefault="00093757" w:rsidP="00093757">
      <w:pPr>
        <w:pStyle w:val="af5"/>
        <w:spacing w:before="4"/>
        <w:rPr>
          <w:b/>
          <w:sz w:val="25"/>
        </w:rPr>
      </w:pPr>
    </w:p>
    <w:p w:rsidR="00093757" w:rsidRDefault="00093757" w:rsidP="00093757">
      <w:pPr>
        <w:pStyle w:val="af5"/>
        <w:tabs>
          <w:tab w:val="left" w:pos="10056"/>
        </w:tabs>
        <w:spacing w:after="0" w:line="240" w:lineRule="auto"/>
      </w:pPr>
      <w:r w:rsidRPr="00B021A2">
        <w:rPr>
          <w:sz w:val="24"/>
          <w:szCs w:val="24"/>
        </w:rPr>
        <w:t>Прошу</w:t>
      </w:r>
      <w:r>
        <w:rPr>
          <w:sz w:val="24"/>
          <w:szCs w:val="24"/>
        </w:rPr>
        <w:t xml:space="preserve"> </w:t>
      </w:r>
      <w:r w:rsidRPr="00B021A2">
        <w:rPr>
          <w:sz w:val="24"/>
          <w:szCs w:val="24"/>
        </w:rPr>
        <w:t>исправить</w:t>
      </w:r>
      <w:r>
        <w:rPr>
          <w:sz w:val="24"/>
          <w:szCs w:val="24"/>
        </w:rPr>
        <w:t xml:space="preserve"> </w:t>
      </w:r>
      <w:r w:rsidRPr="00B021A2">
        <w:rPr>
          <w:sz w:val="24"/>
          <w:szCs w:val="24"/>
        </w:rPr>
        <w:t>опечатку</w:t>
      </w:r>
      <w:r>
        <w:rPr>
          <w:sz w:val="24"/>
          <w:szCs w:val="24"/>
        </w:rPr>
        <w:t xml:space="preserve"> </w:t>
      </w:r>
      <w:r w:rsidRPr="00B021A2">
        <w:rPr>
          <w:sz w:val="24"/>
          <w:szCs w:val="24"/>
        </w:rPr>
        <w:t>и (или) ошибку</w:t>
      </w:r>
      <w:r>
        <w:rPr>
          <w:sz w:val="24"/>
          <w:szCs w:val="24"/>
        </w:rPr>
        <w:t xml:space="preserve"> </w:t>
      </w:r>
      <w:proofErr w:type="gramStart"/>
      <w:r w:rsidRPr="00B021A2">
        <w:rPr>
          <w:sz w:val="24"/>
          <w:szCs w:val="24"/>
        </w:rPr>
        <w:t>в</w:t>
      </w:r>
      <w:proofErr w:type="gramEnd"/>
      <w:r>
        <w:rPr>
          <w:u w:val="single"/>
        </w:rPr>
        <w:tab/>
      </w:r>
    </w:p>
    <w:p w:rsidR="00093757" w:rsidRDefault="00093757" w:rsidP="00093757">
      <w:pPr>
        <w:pStyle w:val="af5"/>
        <w:tabs>
          <w:tab w:val="left" w:pos="10056"/>
        </w:tabs>
        <w:spacing w:after="0" w:line="240" w:lineRule="auto"/>
        <w:jc w:val="right"/>
        <w:rPr>
          <w:sz w:val="20"/>
          <w:szCs w:val="20"/>
        </w:rPr>
      </w:pPr>
      <w:r w:rsidRPr="00B021A2">
        <w:rPr>
          <w:sz w:val="20"/>
          <w:szCs w:val="20"/>
        </w:rPr>
        <w:t xml:space="preserve">указываются реквизиты и название документа, выданного </w:t>
      </w:r>
    </w:p>
    <w:p w:rsidR="00093757" w:rsidRDefault="00093757" w:rsidP="00093757">
      <w:pPr>
        <w:pStyle w:val="af5"/>
        <w:tabs>
          <w:tab w:val="left" w:pos="10056"/>
        </w:tabs>
        <w:spacing w:after="0" w:line="240" w:lineRule="auto"/>
        <w:jc w:val="right"/>
        <w:rPr>
          <w:sz w:val="20"/>
          <w:szCs w:val="20"/>
        </w:rPr>
      </w:pPr>
      <w:r w:rsidRPr="00B021A2">
        <w:rPr>
          <w:sz w:val="20"/>
          <w:szCs w:val="20"/>
        </w:rPr>
        <w:t>уполномоченным органом в результате</w:t>
      </w:r>
      <w:r>
        <w:rPr>
          <w:sz w:val="20"/>
          <w:szCs w:val="20"/>
        </w:rPr>
        <w:t xml:space="preserve"> </w:t>
      </w:r>
      <w:r w:rsidRPr="00B021A2">
        <w:rPr>
          <w:sz w:val="20"/>
          <w:szCs w:val="20"/>
        </w:rPr>
        <w:t xml:space="preserve">предоставления </w:t>
      </w:r>
    </w:p>
    <w:p w:rsidR="00093757" w:rsidRPr="00B77A1C" w:rsidRDefault="00093757" w:rsidP="00093757">
      <w:pPr>
        <w:pStyle w:val="af5"/>
        <w:tabs>
          <w:tab w:val="left" w:pos="10056"/>
        </w:tabs>
        <w:spacing w:after="0" w:line="240" w:lineRule="auto"/>
        <w:jc w:val="right"/>
      </w:pPr>
      <w:r w:rsidRPr="00B021A2">
        <w:rPr>
          <w:sz w:val="20"/>
          <w:szCs w:val="20"/>
        </w:rPr>
        <w:t>государственной услуги</w:t>
      </w:r>
    </w:p>
    <w:p w:rsidR="00093757" w:rsidRDefault="00093757" w:rsidP="00093757">
      <w:pPr>
        <w:pStyle w:val="af5"/>
        <w:tabs>
          <w:tab w:val="left" w:pos="10129"/>
        </w:tabs>
        <w:spacing w:after="0" w:line="240" w:lineRule="auto"/>
        <w:rPr>
          <w:sz w:val="24"/>
          <w:szCs w:val="24"/>
        </w:rPr>
      </w:pPr>
      <w:r w:rsidRPr="00B021A2">
        <w:rPr>
          <w:sz w:val="24"/>
          <w:szCs w:val="24"/>
        </w:rPr>
        <w:t>Приложение</w:t>
      </w:r>
      <w:r>
        <w:rPr>
          <w:sz w:val="24"/>
          <w:szCs w:val="24"/>
        </w:rPr>
        <w:t xml:space="preserve"> </w:t>
      </w:r>
      <w:r w:rsidRPr="00B021A2">
        <w:rPr>
          <w:sz w:val="24"/>
          <w:szCs w:val="24"/>
        </w:rPr>
        <w:t>(при</w:t>
      </w:r>
      <w:r>
        <w:rPr>
          <w:sz w:val="24"/>
          <w:szCs w:val="24"/>
        </w:rPr>
        <w:t xml:space="preserve"> </w:t>
      </w:r>
      <w:r w:rsidRPr="00B021A2">
        <w:rPr>
          <w:sz w:val="24"/>
          <w:szCs w:val="24"/>
        </w:rPr>
        <w:t>наличии):</w:t>
      </w:r>
      <w:r w:rsidRPr="00B021A2">
        <w:rPr>
          <w:sz w:val="24"/>
          <w:szCs w:val="24"/>
          <w:u w:val="single"/>
        </w:rPr>
        <w:tab/>
      </w:r>
      <w:r w:rsidRPr="00B021A2">
        <w:rPr>
          <w:sz w:val="24"/>
          <w:szCs w:val="24"/>
        </w:rPr>
        <w:t>.</w:t>
      </w:r>
    </w:p>
    <w:p w:rsidR="00093757" w:rsidRPr="00B77A1C" w:rsidRDefault="00093757" w:rsidP="00093757">
      <w:pPr>
        <w:pStyle w:val="af5"/>
        <w:tabs>
          <w:tab w:val="left" w:pos="10129"/>
        </w:tabs>
        <w:spacing w:after="0" w:line="240" w:lineRule="auto"/>
        <w:jc w:val="right"/>
        <w:rPr>
          <w:sz w:val="20"/>
          <w:szCs w:val="20"/>
        </w:rPr>
      </w:pPr>
      <w:r w:rsidRPr="00B77A1C">
        <w:rPr>
          <w:sz w:val="20"/>
          <w:szCs w:val="20"/>
        </w:rPr>
        <w:t>Прилагаются материалы, обосновывающие наличие опечатки и (или) ошибки</w:t>
      </w:r>
    </w:p>
    <w:p w:rsidR="00093757" w:rsidRPr="00B77A1C" w:rsidRDefault="00093757" w:rsidP="00093757">
      <w:pPr>
        <w:pStyle w:val="af5"/>
        <w:tabs>
          <w:tab w:val="left" w:pos="5109"/>
        </w:tabs>
        <w:spacing w:before="137"/>
        <w:rPr>
          <w:sz w:val="24"/>
          <w:szCs w:val="24"/>
        </w:rPr>
      </w:pPr>
      <w:r w:rsidRPr="00B77A1C">
        <w:rPr>
          <w:sz w:val="24"/>
          <w:szCs w:val="24"/>
        </w:rPr>
        <w:t>Подпись  заявителя</w:t>
      </w:r>
      <w:r w:rsidRPr="00B77A1C">
        <w:rPr>
          <w:sz w:val="24"/>
          <w:szCs w:val="24"/>
          <w:u w:val="single"/>
        </w:rPr>
        <w:tab/>
      </w:r>
      <w:r>
        <w:rPr>
          <w:sz w:val="24"/>
          <w:szCs w:val="24"/>
        </w:rPr>
        <w:tab/>
      </w:r>
      <w:r>
        <w:rPr>
          <w:sz w:val="24"/>
          <w:szCs w:val="24"/>
        </w:rPr>
        <w:tab/>
        <w:t xml:space="preserve">           </w:t>
      </w:r>
      <w:r w:rsidRPr="00B77A1C">
        <w:rPr>
          <w:sz w:val="24"/>
          <w:szCs w:val="24"/>
        </w:rPr>
        <w:t>Дата</w:t>
      </w:r>
      <w:r>
        <w:t>______________</w:t>
      </w:r>
    </w:p>
    <w:p w:rsidR="00093757" w:rsidRDefault="00093757" w:rsidP="00093757">
      <w:pPr>
        <w:pStyle w:val="af5"/>
        <w:spacing w:before="4"/>
        <w:rPr>
          <w:sz w:val="21"/>
        </w:rPr>
      </w:pPr>
    </w:p>
    <w:p w:rsidR="00093757" w:rsidRDefault="00093757" w:rsidP="00093757">
      <w:pPr>
        <w:pStyle w:val="af5"/>
      </w:pPr>
    </w:p>
    <w:p w:rsidR="00093757" w:rsidRPr="00093757" w:rsidRDefault="00093757" w:rsidP="00093757">
      <w:pPr>
        <w:rPr>
          <w:rFonts w:ascii="Microsoft Sans Serif" w:hAnsi="Microsoft Sans Serif"/>
          <w:sz w:val="24"/>
          <w:szCs w:val="24"/>
        </w:rPr>
      </w:pPr>
    </w:p>
    <w:p w:rsidR="00093757" w:rsidRPr="00093757" w:rsidRDefault="00093757" w:rsidP="00093757">
      <w:pPr>
        <w:rPr>
          <w:rFonts w:ascii="Microsoft Sans Serif" w:hAnsi="Microsoft Sans Serif"/>
          <w:sz w:val="24"/>
          <w:szCs w:val="24"/>
        </w:rPr>
      </w:pPr>
    </w:p>
    <w:p w:rsidR="00093757" w:rsidRPr="00093757" w:rsidRDefault="00093757" w:rsidP="00093757">
      <w:pPr>
        <w:rPr>
          <w:rFonts w:ascii="Microsoft Sans Serif" w:hAnsi="Microsoft Sans Serif"/>
          <w:sz w:val="24"/>
          <w:szCs w:val="24"/>
        </w:rPr>
      </w:pPr>
    </w:p>
    <w:p w:rsidR="00093757" w:rsidRPr="00093757" w:rsidRDefault="00093757" w:rsidP="00093757">
      <w:pPr>
        <w:rPr>
          <w:rFonts w:ascii="Microsoft Sans Serif" w:hAnsi="Microsoft Sans Serif"/>
          <w:sz w:val="24"/>
          <w:szCs w:val="24"/>
        </w:rPr>
      </w:pPr>
    </w:p>
    <w:p w:rsidR="00093757" w:rsidRPr="00093757" w:rsidRDefault="00093757" w:rsidP="00093757">
      <w:pPr>
        <w:rPr>
          <w:rFonts w:ascii="Microsoft Sans Serif" w:hAnsi="Microsoft Sans Serif"/>
          <w:sz w:val="24"/>
          <w:szCs w:val="24"/>
        </w:rPr>
      </w:pPr>
    </w:p>
    <w:p w:rsidR="00093757" w:rsidRPr="00093757" w:rsidRDefault="00093757" w:rsidP="00093757">
      <w:pPr>
        <w:rPr>
          <w:rFonts w:ascii="Microsoft Sans Serif" w:hAnsi="Microsoft Sans Serif"/>
          <w:sz w:val="24"/>
          <w:szCs w:val="24"/>
        </w:rPr>
      </w:pPr>
    </w:p>
    <w:p w:rsidR="00093757" w:rsidRPr="00093757" w:rsidRDefault="00093757" w:rsidP="00093757">
      <w:pPr>
        <w:rPr>
          <w:rFonts w:ascii="Microsoft Sans Serif" w:hAnsi="Microsoft Sans Serif"/>
          <w:sz w:val="24"/>
          <w:szCs w:val="24"/>
        </w:rPr>
      </w:pPr>
    </w:p>
    <w:p w:rsidR="00093757" w:rsidRPr="00093757" w:rsidRDefault="00093757" w:rsidP="00093757">
      <w:pPr>
        <w:rPr>
          <w:rFonts w:ascii="Microsoft Sans Serif" w:hAnsi="Microsoft Sans Serif"/>
          <w:sz w:val="24"/>
          <w:szCs w:val="24"/>
        </w:rPr>
      </w:pPr>
    </w:p>
    <w:p w:rsidR="00093757" w:rsidRPr="00093757" w:rsidRDefault="00093757" w:rsidP="00093757">
      <w:pPr>
        <w:rPr>
          <w:rFonts w:ascii="Microsoft Sans Serif" w:hAnsi="Microsoft Sans Serif"/>
          <w:sz w:val="24"/>
          <w:szCs w:val="24"/>
        </w:rPr>
      </w:pPr>
    </w:p>
    <w:p w:rsidR="00093757" w:rsidRPr="00093757" w:rsidRDefault="00093757" w:rsidP="00093757">
      <w:pPr>
        <w:rPr>
          <w:rFonts w:ascii="Microsoft Sans Serif" w:hAnsi="Microsoft Sans Serif"/>
          <w:sz w:val="24"/>
          <w:szCs w:val="24"/>
        </w:rPr>
      </w:pPr>
    </w:p>
    <w:p w:rsidR="00093757" w:rsidRDefault="00093757" w:rsidP="00093757">
      <w:pPr>
        <w:rPr>
          <w:rFonts w:ascii="Microsoft Sans Serif" w:hAnsi="Microsoft Sans Serif"/>
          <w:sz w:val="24"/>
          <w:szCs w:val="24"/>
        </w:rPr>
      </w:pPr>
    </w:p>
    <w:p w:rsidR="00093757" w:rsidRDefault="00093757" w:rsidP="00093757">
      <w:pPr>
        <w:rPr>
          <w:rFonts w:ascii="Microsoft Sans Serif" w:hAnsi="Microsoft Sans Serif"/>
          <w:sz w:val="24"/>
          <w:szCs w:val="24"/>
        </w:rPr>
      </w:pPr>
    </w:p>
    <w:p w:rsidR="00093757" w:rsidRDefault="00093757" w:rsidP="00093757">
      <w:pPr>
        <w:rPr>
          <w:rFonts w:ascii="Microsoft Sans Serif" w:hAnsi="Microsoft Sans Serif"/>
          <w:sz w:val="24"/>
          <w:szCs w:val="24"/>
        </w:rPr>
      </w:pPr>
    </w:p>
    <w:p w:rsidR="00093757" w:rsidRDefault="00093757" w:rsidP="00093757">
      <w:pPr>
        <w:rPr>
          <w:rFonts w:ascii="Microsoft Sans Serif" w:hAnsi="Microsoft Sans Serif"/>
          <w:sz w:val="24"/>
          <w:szCs w:val="24"/>
        </w:rPr>
      </w:pPr>
    </w:p>
    <w:p w:rsidR="00093757" w:rsidRDefault="00093757" w:rsidP="00093757">
      <w:pPr>
        <w:rPr>
          <w:rFonts w:ascii="Microsoft Sans Serif" w:hAnsi="Microsoft Sans Serif"/>
          <w:sz w:val="24"/>
          <w:szCs w:val="24"/>
        </w:rPr>
      </w:pPr>
    </w:p>
    <w:p w:rsidR="00093757" w:rsidRPr="00093757" w:rsidRDefault="00093757" w:rsidP="00093757">
      <w:pPr>
        <w:rPr>
          <w:rFonts w:ascii="Microsoft Sans Serif" w:hAnsi="Microsoft Sans Serif"/>
          <w:sz w:val="24"/>
          <w:szCs w:val="24"/>
        </w:rPr>
        <w:sectPr w:rsidR="00093757" w:rsidRPr="00093757" w:rsidSect="006E1C32">
          <w:type w:val="continuous"/>
          <w:pgSz w:w="11900" w:h="16850"/>
          <w:pgMar w:top="320" w:right="711" w:bottom="280" w:left="1080" w:header="720" w:footer="720" w:gutter="0"/>
          <w:cols w:space="720"/>
        </w:sectPr>
      </w:pPr>
    </w:p>
    <w:p w:rsidR="00B77A1C" w:rsidRPr="00093757" w:rsidRDefault="00B77A1C" w:rsidP="00093757">
      <w:pPr>
        <w:tabs>
          <w:tab w:val="left" w:pos="0"/>
        </w:tabs>
        <w:spacing w:after="0" w:line="240" w:lineRule="auto"/>
        <w:ind w:right="126" w:firstLine="3"/>
        <w:rPr>
          <w:sz w:val="24"/>
          <w:szCs w:val="24"/>
        </w:rPr>
      </w:pPr>
    </w:p>
    <w:p w:rsidR="00B77A1C" w:rsidRPr="00B77A1C" w:rsidRDefault="00B77A1C" w:rsidP="00B77A1C">
      <w:pPr>
        <w:spacing w:after="0" w:line="240" w:lineRule="auto"/>
        <w:contextualSpacing/>
        <w:jc w:val="right"/>
        <w:rPr>
          <w:sz w:val="24"/>
          <w:szCs w:val="24"/>
        </w:rPr>
      </w:pPr>
      <w:r w:rsidRPr="00B77A1C">
        <w:rPr>
          <w:sz w:val="24"/>
          <w:szCs w:val="24"/>
        </w:rPr>
        <w:t>Приложение 6</w:t>
      </w:r>
      <w:r>
        <w:rPr>
          <w:sz w:val="24"/>
          <w:szCs w:val="24"/>
        </w:rPr>
        <w:tab/>
      </w:r>
      <w:r>
        <w:rPr>
          <w:sz w:val="24"/>
          <w:szCs w:val="24"/>
        </w:rPr>
        <w:tab/>
      </w:r>
      <w:r>
        <w:rPr>
          <w:sz w:val="24"/>
          <w:szCs w:val="24"/>
        </w:rPr>
        <w:tab/>
      </w:r>
      <w:r>
        <w:rPr>
          <w:sz w:val="24"/>
          <w:szCs w:val="24"/>
        </w:rPr>
        <w:tab/>
      </w:r>
      <w:r>
        <w:rPr>
          <w:sz w:val="24"/>
          <w:szCs w:val="24"/>
        </w:rPr>
        <w:tab/>
      </w:r>
    </w:p>
    <w:p w:rsidR="00B77A1C" w:rsidRPr="00B77A1C" w:rsidRDefault="00B77A1C" w:rsidP="00B77A1C">
      <w:pPr>
        <w:spacing w:after="0" w:line="240" w:lineRule="auto"/>
        <w:contextualSpacing/>
        <w:jc w:val="right"/>
        <w:rPr>
          <w:spacing w:val="1"/>
          <w:sz w:val="24"/>
          <w:szCs w:val="24"/>
        </w:rPr>
      </w:pPr>
      <w:r w:rsidRPr="00B77A1C">
        <w:rPr>
          <w:sz w:val="24"/>
          <w:szCs w:val="24"/>
        </w:rPr>
        <w:t>к административному регламенту</w:t>
      </w:r>
      <w:r>
        <w:rPr>
          <w:sz w:val="24"/>
          <w:szCs w:val="24"/>
        </w:rPr>
        <w:tab/>
      </w:r>
      <w:r>
        <w:rPr>
          <w:sz w:val="24"/>
          <w:szCs w:val="24"/>
        </w:rPr>
        <w:tab/>
      </w:r>
      <w:r>
        <w:rPr>
          <w:sz w:val="24"/>
          <w:szCs w:val="24"/>
        </w:rPr>
        <w:tab/>
      </w:r>
    </w:p>
    <w:p w:rsidR="00B77A1C" w:rsidRPr="00B77A1C" w:rsidRDefault="00B77A1C" w:rsidP="00B77A1C">
      <w:pPr>
        <w:spacing w:after="0" w:line="240" w:lineRule="auto"/>
        <w:contextualSpacing/>
        <w:jc w:val="right"/>
        <w:rPr>
          <w:spacing w:val="-12"/>
          <w:sz w:val="24"/>
          <w:szCs w:val="24"/>
        </w:rPr>
      </w:pPr>
      <w:r w:rsidRPr="00B77A1C">
        <w:rPr>
          <w:sz w:val="24"/>
          <w:szCs w:val="24"/>
        </w:rPr>
        <w:t>по предоставлению</w:t>
      </w:r>
      <w:r>
        <w:rPr>
          <w:spacing w:val="-12"/>
          <w:sz w:val="24"/>
          <w:szCs w:val="24"/>
        </w:rPr>
        <w:t xml:space="preserve"> </w:t>
      </w:r>
      <w:r w:rsidRPr="00B77A1C">
        <w:rPr>
          <w:sz w:val="24"/>
          <w:szCs w:val="24"/>
        </w:rPr>
        <w:t>муниципальной услуги</w:t>
      </w:r>
      <w:r>
        <w:rPr>
          <w:sz w:val="24"/>
          <w:szCs w:val="24"/>
        </w:rPr>
        <w:tab/>
      </w:r>
    </w:p>
    <w:p w:rsidR="00B77A1C" w:rsidRDefault="00B77A1C" w:rsidP="00B77A1C">
      <w:pPr>
        <w:pStyle w:val="11"/>
        <w:ind w:left="0" w:right="775"/>
        <w:rPr>
          <w:sz w:val="24"/>
          <w:szCs w:val="24"/>
        </w:rPr>
      </w:pPr>
    </w:p>
    <w:p w:rsidR="00B77A1C" w:rsidRDefault="00B77A1C" w:rsidP="00B77A1C">
      <w:pPr>
        <w:pStyle w:val="11"/>
        <w:ind w:left="0" w:right="775"/>
        <w:rPr>
          <w:sz w:val="24"/>
          <w:szCs w:val="24"/>
        </w:rPr>
      </w:pPr>
      <w:r w:rsidRPr="00B77A1C">
        <w:rPr>
          <w:sz w:val="24"/>
          <w:szCs w:val="24"/>
        </w:rPr>
        <w:t xml:space="preserve">Состав,  последовательность и сроки выполнения административных процедур (действий) </w:t>
      </w:r>
    </w:p>
    <w:p w:rsidR="00B77A1C" w:rsidRPr="00B77A1C" w:rsidRDefault="00B77A1C" w:rsidP="00B77A1C">
      <w:pPr>
        <w:pStyle w:val="11"/>
        <w:ind w:left="0" w:right="775"/>
        <w:rPr>
          <w:sz w:val="24"/>
          <w:szCs w:val="24"/>
        </w:rPr>
      </w:pPr>
      <w:r w:rsidRPr="00B77A1C">
        <w:rPr>
          <w:sz w:val="24"/>
          <w:szCs w:val="24"/>
        </w:rPr>
        <w:t>при предоставлении муниципальной услуги</w:t>
      </w:r>
    </w:p>
    <w:p w:rsidR="00B77A1C" w:rsidRDefault="00B77A1C" w:rsidP="00B77A1C">
      <w:pPr>
        <w:pStyle w:val="af5"/>
        <w:spacing w:before="2" w:after="1"/>
        <w:rPr>
          <w:b/>
          <w:sz w:val="15"/>
        </w:rPr>
      </w:pPr>
    </w:p>
    <w:tbl>
      <w:tblPr>
        <w:tblW w:w="15361"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18"/>
        <w:gridCol w:w="3652"/>
        <w:gridCol w:w="1674"/>
        <w:gridCol w:w="1329"/>
        <w:gridCol w:w="2025"/>
        <w:gridCol w:w="133"/>
        <w:gridCol w:w="1821"/>
        <w:gridCol w:w="2509"/>
      </w:tblGrid>
      <w:tr w:rsidR="00B77A1C" w:rsidRPr="006E1C32" w:rsidTr="009C4670">
        <w:trPr>
          <w:trHeight w:val="2505"/>
        </w:trPr>
        <w:tc>
          <w:tcPr>
            <w:tcW w:w="2218" w:type="dxa"/>
          </w:tcPr>
          <w:p w:rsidR="00B77A1C" w:rsidRPr="006E1C32" w:rsidRDefault="00B77A1C" w:rsidP="006E1C32">
            <w:pPr>
              <w:pStyle w:val="TableParagraph"/>
              <w:adjustRightInd w:val="0"/>
              <w:rPr>
                <w:rFonts w:eastAsia="Calibri"/>
                <w:b/>
                <w:sz w:val="20"/>
                <w:szCs w:val="20"/>
              </w:rPr>
            </w:pPr>
          </w:p>
          <w:p w:rsidR="00B77A1C" w:rsidRPr="006E1C32" w:rsidRDefault="00B77A1C" w:rsidP="006E1C32">
            <w:pPr>
              <w:pStyle w:val="TableParagraph"/>
              <w:adjustRightInd w:val="0"/>
              <w:spacing w:before="4"/>
              <w:rPr>
                <w:rFonts w:eastAsia="Calibri"/>
                <w:b/>
                <w:sz w:val="20"/>
                <w:szCs w:val="20"/>
              </w:rPr>
            </w:pPr>
          </w:p>
          <w:p w:rsidR="00B77A1C" w:rsidRPr="006E1C32" w:rsidRDefault="00B77A1C" w:rsidP="006E1C32">
            <w:pPr>
              <w:pStyle w:val="TableParagraph"/>
              <w:adjustRightInd w:val="0"/>
              <w:ind w:left="132" w:right="144"/>
              <w:jc w:val="center"/>
              <w:rPr>
                <w:rFonts w:eastAsia="Calibri"/>
                <w:sz w:val="20"/>
                <w:szCs w:val="20"/>
              </w:rPr>
            </w:pPr>
            <w:r w:rsidRPr="006E1C32">
              <w:rPr>
                <w:rFonts w:eastAsia="Calibri"/>
                <w:sz w:val="20"/>
                <w:szCs w:val="20"/>
              </w:rPr>
              <w:t>Основание для начала</w:t>
            </w:r>
          </w:p>
          <w:p w:rsidR="00B77A1C" w:rsidRPr="006E1C32" w:rsidRDefault="00B77A1C" w:rsidP="006E1C32">
            <w:pPr>
              <w:pStyle w:val="TableParagraph"/>
              <w:adjustRightInd w:val="0"/>
              <w:ind w:left="134" w:right="144"/>
              <w:jc w:val="center"/>
              <w:rPr>
                <w:rFonts w:eastAsia="Calibri"/>
                <w:sz w:val="20"/>
                <w:szCs w:val="20"/>
              </w:rPr>
            </w:pPr>
            <w:r w:rsidRPr="006E1C32">
              <w:rPr>
                <w:rFonts w:eastAsia="Calibri"/>
                <w:sz w:val="20"/>
                <w:szCs w:val="20"/>
              </w:rPr>
              <w:t>административной процедуры</w:t>
            </w:r>
          </w:p>
        </w:tc>
        <w:tc>
          <w:tcPr>
            <w:tcW w:w="3652" w:type="dxa"/>
          </w:tcPr>
          <w:p w:rsidR="00B77A1C" w:rsidRPr="006E1C32" w:rsidRDefault="00B77A1C" w:rsidP="006E1C32">
            <w:pPr>
              <w:pStyle w:val="TableParagraph"/>
              <w:adjustRightInd w:val="0"/>
              <w:rPr>
                <w:rFonts w:eastAsia="Calibri"/>
                <w:b/>
                <w:sz w:val="20"/>
                <w:szCs w:val="20"/>
              </w:rPr>
            </w:pPr>
          </w:p>
          <w:p w:rsidR="00B77A1C" w:rsidRPr="006E1C32" w:rsidRDefault="00B77A1C" w:rsidP="006E1C32">
            <w:pPr>
              <w:pStyle w:val="TableParagraph"/>
              <w:adjustRightInd w:val="0"/>
              <w:rPr>
                <w:rFonts w:eastAsia="Calibri"/>
                <w:b/>
                <w:sz w:val="20"/>
                <w:szCs w:val="20"/>
              </w:rPr>
            </w:pPr>
          </w:p>
          <w:p w:rsidR="00B77A1C" w:rsidRPr="006E1C32" w:rsidRDefault="00B77A1C" w:rsidP="006E1C32">
            <w:pPr>
              <w:pStyle w:val="TableParagraph"/>
              <w:adjustRightInd w:val="0"/>
              <w:spacing w:before="4"/>
              <w:rPr>
                <w:rFonts w:eastAsia="Calibri"/>
                <w:b/>
                <w:sz w:val="20"/>
                <w:szCs w:val="20"/>
              </w:rPr>
            </w:pPr>
          </w:p>
          <w:p w:rsidR="00B77A1C" w:rsidRPr="006E1C32" w:rsidRDefault="00B77A1C" w:rsidP="006E1C32">
            <w:pPr>
              <w:pStyle w:val="TableParagraph"/>
              <w:adjustRightInd w:val="0"/>
              <w:ind w:left="1343" w:right="168" w:hanging="1174"/>
              <w:rPr>
                <w:rFonts w:eastAsia="Calibri"/>
                <w:sz w:val="20"/>
                <w:szCs w:val="20"/>
              </w:rPr>
            </w:pPr>
            <w:r w:rsidRPr="006E1C32">
              <w:rPr>
                <w:rFonts w:eastAsia="Calibri"/>
                <w:sz w:val="20"/>
                <w:szCs w:val="20"/>
              </w:rPr>
              <w:t>Содержание административных действий</w:t>
            </w:r>
          </w:p>
        </w:tc>
        <w:tc>
          <w:tcPr>
            <w:tcW w:w="1674" w:type="dxa"/>
          </w:tcPr>
          <w:p w:rsidR="00B77A1C" w:rsidRPr="006E1C32" w:rsidRDefault="00B77A1C" w:rsidP="006E1C32">
            <w:pPr>
              <w:pStyle w:val="TableParagraph"/>
              <w:adjustRightInd w:val="0"/>
              <w:rPr>
                <w:rFonts w:eastAsia="Calibri"/>
                <w:b/>
                <w:sz w:val="20"/>
                <w:szCs w:val="20"/>
              </w:rPr>
            </w:pPr>
          </w:p>
          <w:p w:rsidR="00B77A1C" w:rsidRPr="006E1C32" w:rsidRDefault="00B77A1C" w:rsidP="006E1C32">
            <w:pPr>
              <w:pStyle w:val="TableParagraph"/>
              <w:adjustRightInd w:val="0"/>
              <w:spacing w:before="5"/>
              <w:rPr>
                <w:rFonts w:eastAsia="Calibri"/>
                <w:b/>
                <w:sz w:val="20"/>
                <w:szCs w:val="20"/>
              </w:rPr>
            </w:pPr>
          </w:p>
          <w:p w:rsidR="00B77A1C" w:rsidRPr="006E1C32" w:rsidRDefault="00B77A1C" w:rsidP="006E1C32">
            <w:pPr>
              <w:pStyle w:val="TableParagraph"/>
              <w:adjustRightInd w:val="0"/>
              <w:ind w:left="111" w:right="112" w:firstLine="1"/>
              <w:jc w:val="center"/>
              <w:rPr>
                <w:rFonts w:eastAsia="Calibri"/>
                <w:sz w:val="20"/>
                <w:szCs w:val="20"/>
              </w:rPr>
            </w:pPr>
            <w:r w:rsidRPr="006E1C32">
              <w:rPr>
                <w:rFonts w:eastAsia="Calibri"/>
                <w:sz w:val="20"/>
                <w:szCs w:val="20"/>
              </w:rPr>
              <w:t xml:space="preserve">Срок выполнения </w:t>
            </w:r>
            <w:proofErr w:type="gramStart"/>
            <w:r w:rsidRPr="006E1C32">
              <w:rPr>
                <w:rFonts w:eastAsia="Calibri"/>
                <w:sz w:val="20"/>
                <w:szCs w:val="20"/>
              </w:rPr>
              <w:t>административных</w:t>
            </w:r>
            <w:proofErr w:type="gramEnd"/>
          </w:p>
          <w:p w:rsidR="00B77A1C" w:rsidRPr="006E1C32" w:rsidRDefault="00B77A1C" w:rsidP="006E1C32">
            <w:pPr>
              <w:pStyle w:val="TableParagraph"/>
              <w:adjustRightInd w:val="0"/>
              <w:ind w:left="342" w:right="342"/>
              <w:jc w:val="center"/>
              <w:rPr>
                <w:rFonts w:eastAsia="Calibri"/>
                <w:sz w:val="20"/>
                <w:szCs w:val="20"/>
              </w:rPr>
            </w:pPr>
            <w:r w:rsidRPr="006E1C32">
              <w:rPr>
                <w:rFonts w:eastAsia="Calibri"/>
                <w:sz w:val="20"/>
                <w:szCs w:val="20"/>
              </w:rPr>
              <w:t>действий</w:t>
            </w:r>
          </w:p>
        </w:tc>
        <w:tc>
          <w:tcPr>
            <w:tcW w:w="1329" w:type="dxa"/>
          </w:tcPr>
          <w:p w:rsidR="00B77A1C" w:rsidRPr="006E1C32" w:rsidRDefault="00B77A1C" w:rsidP="006E1C32">
            <w:pPr>
              <w:pStyle w:val="TableParagraph"/>
              <w:adjustRightInd w:val="0"/>
              <w:ind w:left="108" w:right="108"/>
              <w:jc w:val="center"/>
              <w:rPr>
                <w:rFonts w:eastAsia="Calibri"/>
                <w:sz w:val="20"/>
                <w:szCs w:val="20"/>
              </w:rPr>
            </w:pPr>
            <w:r w:rsidRPr="006E1C32">
              <w:rPr>
                <w:rFonts w:eastAsia="Calibri"/>
                <w:spacing w:val="-1"/>
                <w:sz w:val="20"/>
                <w:szCs w:val="20"/>
              </w:rPr>
              <w:t>Должност</w:t>
            </w:r>
            <w:r w:rsidRPr="006E1C32">
              <w:rPr>
                <w:rFonts w:eastAsia="Calibri"/>
                <w:sz w:val="20"/>
                <w:szCs w:val="20"/>
              </w:rPr>
              <w:t>ное лицо, ответственное за выполнение</w:t>
            </w:r>
          </w:p>
          <w:p w:rsidR="00B77A1C" w:rsidRPr="006E1C32" w:rsidRDefault="00B77A1C" w:rsidP="006E1C32">
            <w:pPr>
              <w:pStyle w:val="TableParagraph"/>
              <w:adjustRightInd w:val="0"/>
              <w:ind w:left="110" w:right="108"/>
              <w:jc w:val="center"/>
              <w:rPr>
                <w:rFonts w:eastAsia="Calibri"/>
                <w:sz w:val="20"/>
                <w:szCs w:val="20"/>
              </w:rPr>
            </w:pPr>
            <w:r w:rsidRPr="006E1C32">
              <w:rPr>
                <w:rFonts w:eastAsia="Calibri"/>
                <w:sz w:val="20"/>
                <w:szCs w:val="20"/>
              </w:rPr>
              <w:t>административного действия</w:t>
            </w:r>
          </w:p>
        </w:tc>
        <w:tc>
          <w:tcPr>
            <w:tcW w:w="2158" w:type="dxa"/>
            <w:gridSpan w:val="2"/>
          </w:tcPr>
          <w:p w:rsidR="00B77A1C" w:rsidRPr="006E1C32" w:rsidRDefault="00B77A1C" w:rsidP="006E1C32">
            <w:pPr>
              <w:pStyle w:val="TableParagraph"/>
              <w:adjustRightInd w:val="0"/>
              <w:spacing w:before="5"/>
              <w:rPr>
                <w:rFonts w:eastAsia="Calibri"/>
                <w:b/>
                <w:sz w:val="20"/>
                <w:szCs w:val="20"/>
              </w:rPr>
            </w:pPr>
          </w:p>
          <w:p w:rsidR="00B77A1C" w:rsidRPr="006E1C32" w:rsidRDefault="00B77A1C" w:rsidP="006E1C32">
            <w:pPr>
              <w:pStyle w:val="TableParagraph"/>
              <w:adjustRightInd w:val="0"/>
              <w:ind w:left="449" w:right="449" w:hanging="3"/>
              <w:jc w:val="center"/>
              <w:rPr>
                <w:rFonts w:eastAsia="Calibri"/>
                <w:sz w:val="20"/>
                <w:szCs w:val="20"/>
              </w:rPr>
            </w:pPr>
            <w:r w:rsidRPr="006E1C32">
              <w:rPr>
                <w:rFonts w:eastAsia="Calibri"/>
                <w:sz w:val="20"/>
                <w:szCs w:val="20"/>
              </w:rPr>
              <w:t>Место выполнения</w:t>
            </w:r>
          </w:p>
          <w:p w:rsidR="00B77A1C" w:rsidRPr="006E1C32" w:rsidRDefault="00B77A1C" w:rsidP="006E1C32">
            <w:pPr>
              <w:pStyle w:val="TableParagraph"/>
              <w:adjustRightInd w:val="0"/>
              <w:ind w:left="123" w:right="122"/>
              <w:jc w:val="center"/>
              <w:rPr>
                <w:rFonts w:eastAsia="Calibri"/>
                <w:sz w:val="20"/>
                <w:szCs w:val="20"/>
              </w:rPr>
            </w:pPr>
            <w:r w:rsidRPr="006E1C32">
              <w:rPr>
                <w:rFonts w:eastAsia="Calibri"/>
                <w:sz w:val="20"/>
                <w:szCs w:val="20"/>
              </w:rPr>
              <w:t>административного действия/</w:t>
            </w:r>
            <w:proofErr w:type="gramStart"/>
            <w:r w:rsidRPr="006E1C32">
              <w:rPr>
                <w:rFonts w:eastAsia="Calibri"/>
                <w:sz w:val="20"/>
                <w:szCs w:val="20"/>
              </w:rPr>
              <w:t>используемая</w:t>
            </w:r>
            <w:proofErr w:type="gramEnd"/>
          </w:p>
          <w:p w:rsidR="00B77A1C" w:rsidRPr="006E1C32" w:rsidRDefault="00B77A1C" w:rsidP="006E1C32">
            <w:pPr>
              <w:pStyle w:val="TableParagraph"/>
              <w:adjustRightInd w:val="0"/>
              <w:ind w:left="120" w:right="122"/>
              <w:jc w:val="center"/>
              <w:rPr>
                <w:rFonts w:eastAsia="Calibri"/>
                <w:sz w:val="20"/>
                <w:szCs w:val="20"/>
              </w:rPr>
            </w:pPr>
            <w:r w:rsidRPr="006E1C32">
              <w:rPr>
                <w:rFonts w:eastAsia="Calibri"/>
                <w:sz w:val="20"/>
                <w:szCs w:val="20"/>
              </w:rPr>
              <w:t>информационная система</w:t>
            </w:r>
          </w:p>
        </w:tc>
        <w:tc>
          <w:tcPr>
            <w:tcW w:w="1821" w:type="dxa"/>
          </w:tcPr>
          <w:p w:rsidR="00B77A1C" w:rsidRPr="006E1C32" w:rsidRDefault="00B77A1C" w:rsidP="006E1C32">
            <w:pPr>
              <w:pStyle w:val="TableParagraph"/>
              <w:adjustRightInd w:val="0"/>
              <w:rPr>
                <w:rFonts w:eastAsia="Calibri"/>
                <w:b/>
                <w:sz w:val="20"/>
                <w:szCs w:val="20"/>
              </w:rPr>
            </w:pPr>
          </w:p>
          <w:p w:rsidR="00B77A1C" w:rsidRPr="006E1C32" w:rsidRDefault="00B77A1C" w:rsidP="006E1C32">
            <w:pPr>
              <w:pStyle w:val="TableParagraph"/>
              <w:adjustRightInd w:val="0"/>
              <w:rPr>
                <w:rFonts w:eastAsia="Calibri"/>
                <w:b/>
                <w:sz w:val="20"/>
                <w:szCs w:val="20"/>
              </w:rPr>
            </w:pPr>
          </w:p>
          <w:p w:rsidR="00B77A1C" w:rsidRPr="006E1C32" w:rsidRDefault="00B77A1C" w:rsidP="006E1C32">
            <w:pPr>
              <w:pStyle w:val="TableParagraph"/>
              <w:adjustRightInd w:val="0"/>
              <w:spacing w:before="224"/>
              <w:ind w:left="423" w:right="406" w:hanging="17"/>
              <w:jc w:val="both"/>
              <w:rPr>
                <w:rFonts w:eastAsia="Calibri"/>
                <w:sz w:val="20"/>
                <w:szCs w:val="20"/>
              </w:rPr>
            </w:pPr>
            <w:r w:rsidRPr="006E1C32">
              <w:rPr>
                <w:rFonts w:eastAsia="Calibri"/>
                <w:sz w:val="20"/>
                <w:szCs w:val="20"/>
              </w:rPr>
              <w:t>Критерии принятия решения</w:t>
            </w:r>
          </w:p>
        </w:tc>
        <w:tc>
          <w:tcPr>
            <w:tcW w:w="2509" w:type="dxa"/>
          </w:tcPr>
          <w:p w:rsidR="00B77A1C" w:rsidRPr="006E1C32" w:rsidRDefault="00B77A1C" w:rsidP="006E1C32">
            <w:pPr>
              <w:pStyle w:val="TableParagraph"/>
              <w:adjustRightInd w:val="0"/>
              <w:rPr>
                <w:rFonts w:eastAsia="Calibri"/>
                <w:b/>
                <w:sz w:val="20"/>
                <w:szCs w:val="20"/>
              </w:rPr>
            </w:pPr>
          </w:p>
          <w:p w:rsidR="00B77A1C" w:rsidRPr="006E1C32" w:rsidRDefault="00B77A1C" w:rsidP="006E1C32">
            <w:pPr>
              <w:pStyle w:val="TableParagraph"/>
              <w:adjustRightInd w:val="0"/>
              <w:spacing w:before="4"/>
              <w:rPr>
                <w:rFonts w:eastAsia="Calibri"/>
                <w:b/>
                <w:sz w:val="20"/>
                <w:szCs w:val="20"/>
              </w:rPr>
            </w:pPr>
          </w:p>
          <w:p w:rsidR="00B77A1C" w:rsidRPr="006E1C32" w:rsidRDefault="00B77A1C" w:rsidP="006E1C32">
            <w:pPr>
              <w:pStyle w:val="TableParagraph"/>
              <w:adjustRightInd w:val="0"/>
              <w:ind w:left="234" w:right="242"/>
              <w:jc w:val="center"/>
              <w:rPr>
                <w:rFonts w:eastAsia="Calibri"/>
                <w:sz w:val="20"/>
                <w:szCs w:val="20"/>
              </w:rPr>
            </w:pPr>
            <w:r w:rsidRPr="006E1C32">
              <w:rPr>
                <w:rFonts w:eastAsia="Calibri"/>
                <w:sz w:val="20"/>
                <w:szCs w:val="20"/>
              </w:rPr>
              <w:t>Результат</w:t>
            </w:r>
          </w:p>
          <w:p w:rsidR="00B77A1C" w:rsidRPr="006E1C32" w:rsidRDefault="00B77A1C" w:rsidP="006E1C32">
            <w:pPr>
              <w:pStyle w:val="TableParagraph"/>
              <w:adjustRightInd w:val="0"/>
              <w:ind w:left="234" w:right="242"/>
              <w:jc w:val="center"/>
              <w:rPr>
                <w:rFonts w:eastAsia="Calibri"/>
                <w:sz w:val="20"/>
                <w:szCs w:val="20"/>
              </w:rPr>
            </w:pPr>
            <w:r w:rsidRPr="006E1C32">
              <w:rPr>
                <w:rFonts w:eastAsia="Calibri"/>
                <w:sz w:val="20"/>
                <w:szCs w:val="20"/>
              </w:rPr>
              <w:t>административного действия, способ</w:t>
            </w:r>
          </w:p>
          <w:p w:rsidR="00B77A1C" w:rsidRPr="006E1C32" w:rsidRDefault="00B77A1C" w:rsidP="006E1C32">
            <w:pPr>
              <w:pStyle w:val="TableParagraph"/>
              <w:adjustRightInd w:val="0"/>
              <w:ind w:left="234" w:right="240"/>
              <w:jc w:val="center"/>
              <w:rPr>
                <w:rFonts w:eastAsia="Calibri"/>
                <w:sz w:val="20"/>
                <w:szCs w:val="20"/>
              </w:rPr>
            </w:pPr>
            <w:r w:rsidRPr="006E1C32">
              <w:rPr>
                <w:rFonts w:eastAsia="Calibri"/>
                <w:sz w:val="20"/>
                <w:szCs w:val="20"/>
              </w:rPr>
              <w:t>фиксации</w:t>
            </w:r>
          </w:p>
        </w:tc>
      </w:tr>
      <w:tr w:rsidR="00B77A1C" w:rsidRPr="006E1C32" w:rsidTr="009C4670">
        <w:trPr>
          <w:trHeight w:val="278"/>
        </w:trPr>
        <w:tc>
          <w:tcPr>
            <w:tcW w:w="2218" w:type="dxa"/>
          </w:tcPr>
          <w:p w:rsidR="00B77A1C" w:rsidRPr="006E1C32" w:rsidRDefault="00B77A1C" w:rsidP="006E1C32">
            <w:pPr>
              <w:pStyle w:val="TableParagraph"/>
              <w:adjustRightInd w:val="0"/>
              <w:spacing w:line="258" w:lineRule="exact"/>
              <w:ind w:left="29"/>
              <w:jc w:val="center"/>
              <w:rPr>
                <w:rFonts w:eastAsia="Calibri"/>
                <w:sz w:val="20"/>
                <w:szCs w:val="20"/>
              </w:rPr>
            </w:pPr>
            <w:r w:rsidRPr="006E1C32">
              <w:rPr>
                <w:rFonts w:eastAsia="Calibri"/>
                <w:sz w:val="20"/>
                <w:szCs w:val="20"/>
              </w:rPr>
              <w:t>1</w:t>
            </w:r>
          </w:p>
        </w:tc>
        <w:tc>
          <w:tcPr>
            <w:tcW w:w="3652" w:type="dxa"/>
          </w:tcPr>
          <w:p w:rsidR="00B77A1C" w:rsidRPr="006E1C32" w:rsidRDefault="00B77A1C" w:rsidP="006E1C32">
            <w:pPr>
              <w:pStyle w:val="TableParagraph"/>
              <w:adjustRightInd w:val="0"/>
              <w:spacing w:line="258" w:lineRule="exact"/>
              <w:ind w:left="34"/>
              <w:jc w:val="center"/>
              <w:rPr>
                <w:rFonts w:eastAsia="Calibri"/>
                <w:sz w:val="20"/>
                <w:szCs w:val="20"/>
              </w:rPr>
            </w:pPr>
            <w:r w:rsidRPr="006E1C32">
              <w:rPr>
                <w:rFonts w:eastAsia="Calibri"/>
                <w:sz w:val="20"/>
                <w:szCs w:val="20"/>
              </w:rPr>
              <w:t>2</w:t>
            </w:r>
          </w:p>
        </w:tc>
        <w:tc>
          <w:tcPr>
            <w:tcW w:w="1674" w:type="dxa"/>
          </w:tcPr>
          <w:p w:rsidR="00B77A1C" w:rsidRPr="006E1C32" w:rsidRDefault="00B77A1C" w:rsidP="006E1C32">
            <w:pPr>
              <w:pStyle w:val="TableParagraph"/>
              <w:adjustRightInd w:val="0"/>
              <w:spacing w:line="258" w:lineRule="exact"/>
              <w:ind w:left="18"/>
              <w:jc w:val="center"/>
              <w:rPr>
                <w:rFonts w:eastAsia="Calibri"/>
                <w:sz w:val="20"/>
                <w:szCs w:val="20"/>
              </w:rPr>
            </w:pPr>
            <w:r w:rsidRPr="006E1C32">
              <w:rPr>
                <w:rFonts w:eastAsia="Calibri"/>
                <w:sz w:val="20"/>
                <w:szCs w:val="20"/>
              </w:rPr>
              <w:t>3</w:t>
            </w:r>
          </w:p>
        </w:tc>
        <w:tc>
          <w:tcPr>
            <w:tcW w:w="1329" w:type="dxa"/>
          </w:tcPr>
          <w:p w:rsidR="00B77A1C" w:rsidRPr="006E1C32" w:rsidRDefault="00B77A1C" w:rsidP="006E1C32">
            <w:pPr>
              <w:pStyle w:val="TableParagraph"/>
              <w:adjustRightInd w:val="0"/>
              <w:spacing w:line="258" w:lineRule="exact"/>
              <w:ind w:left="20"/>
              <w:jc w:val="center"/>
              <w:rPr>
                <w:rFonts w:eastAsia="Calibri"/>
                <w:sz w:val="20"/>
                <w:szCs w:val="20"/>
              </w:rPr>
            </w:pPr>
            <w:r w:rsidRPr="006E1C32">
              <w:rPr>
                <w:rFonts w:eastAsia="Calibri"/>
                <w:sz w:val="20"/>
                <w:szCs w:val="20"/>
              </w:rPr>
              <w:t>4</w:t>
            </w:r>
          </w:p>
        </w:tc>
        <w:tc>
          <w:tcPr>
            <w:tcW w:w="2025" w:type="dxa"/>
          </w:tcPr>
          <w:p w:rsidR="00B77A1C" w:rsidRPr="006E1C32" w:rsidRDefault="00B77A1C" w:rsidP="006E1C32">
            <w:pPr>
              <w:pStyle w:val="TableParagraph"/>
              <w:adjustRightInd w:val="0"/>
              <w:spacing w:line="258" w:lineRule="exact"/>
              <w:ind w:left="17"/>
              <w:jc w:val="center"/>
              <w:rPr>
                <w:rFonts w:eastAsia="Calibri"/>
                <w:sz w:val="20"/>
                <w:szCs w:val="20"/>
              </w:rPr>
            </w:pPr>
            <w:r w:rsidRPr="006E1C32">
              <w:rPr>
                <w:rFonts w:eastAsia="Calibri"/>
                <w:sz w:val="20"/>
                <w:szCs w:val="20"/>
              </w:rPr>
              <w:t>5</w:t>
            </w:r>
          </w:p>
        </w:tc>
        <w:tc>
          <w:tcPr>
            <w:tcW w:w="1954" w:type="dxa"/>
            <w:gridSpan w:val="2"/>
          </w:tcPr>
          <w:p w:rsidR="00B77A1C" w:rsidRPr="006E1C32" w:rsidRDefault="00B77A1C" w:rsidP="006E1C32">
            <w:pPr>
              <w:pStyle w:val="TableParagraph"/>
              <w:adjustRightInd w:val="0"/>
              <w:spacing w:line="258" w:lineRule="exact"/>
              <w:ind w:left="8"/>
              <w:jc w:val="center"/>
              <w:rPr>
                <w:rFonts w:eastAsia="Calibri"/>
                <w:sz w:val="20"/>
                <w:szCs w:val="20"/>
              </w:rPr>
            </w:pPr>
            <w:r w:rsidRPr="006E1C32">
              <w:rPr>
                <w:rFonts w:eastAsia="Calibri"/>
                <w:sz w:val="20"/>
                <w:szCs w:val="20"/>
              </w:rPr>
              <w:t>6</w:t>
            </w:r>
          </w:p>
        </w:tc>
        <w:tc>
          <w:tcPr>
            <w:tcW w:w="2509" w:type="dxa"/>
          </w:tcPr>
          <w:p w:rsidR="00B77A1C" w:rsidRPr="006E1C32" w:rsidRDefault="00B77A1C" w:rsidP="006E1C32">
            <w:pPr>
              <w:pStyle w:val="TableParagraph"/>
              <w:adjustRightInd w:val="0"/>
              <w:spacing w:line="258" w:lineRule="exact"/>
              <w:ind w:left="5"/>
              <w:jc w:val="center"/>
              <w:rPr>
                <w:rFonts w:eastAsia="Calibri"/>
                <w:sz w:val="20"/>
                <w:szCs w:val="20"/>
              </w:rPr>
            </w:pPr>
            <w:r w:rsidRPr="006E1C32">
              <w:rPr>
                <w:rFonts w:eastAsia="Calibri"/>
                <w:sz w:val="20"/>
                <w:szCs w:val="20"/>
              </w:rPr>
              <w:t>7</w:t>
            </w:r>
          </w:p>
        </w:tc>
      </w:tr>
      <w:tr w:rsidR="00B77A1C" w:rsidRPr="006E1C32" w:rsidTr="009C4670">
        <w:trPr>
          <w:trHeight w:val="275"/>
        </w:trPr>
        <w:tc>
          <w:tcPr>
            <w:tcW w:w="15361" w:type="dxa"/>
            <w:gridSpan w:val="8"/>
          </w:tcPr>
          <w:p w:rsidR="00B77A1C" w:rsidRPr="006E1C32" w:rsidRDefault="00B77A1C" w:rsidP="006E1C32">
            <w:pPr>
              <w:pStyle w:val="TableParagraph"/>
              <w:adjustRightInd w:val="0"/>
              <w:spacing w:line="256" w:lineRule="exact"/>
              <w:ind w:left="5264"/>
              <w:rPr>
                <w:rFonts w:eastAsia="Calibri"/>
                <w:sz w:val="20"/>
                <w:szCs w:val="20"/>
              </w:rPr>
            </w:pPr>
            <w:r w:rsidRPr="006E1C32">
              <w:rPr>
                <w:rFonts w:eastAsia="Calibri"/>
                <w:sz w:val="20"/>
                <w:szCs w:val="20"/>
              </w:rPr>
              <w:t>1.Проверка документов и регистрация заявления</w:t>
            </w:r>
          </w:p>
        </w:tc>
      </w:tr>
      <w:tr w:rsidR="006E1C32" w:rsidRPr="006E1C32" w:rsidTr="009C4670">
        <w:trPr>
          <w:trHeight w:val="1990"/>
        </w:trPr>
        <w:tc>
          <w:tcPr>
            <w:tcW w:w="2218" w:type="dxa"/>
            <w:vMerge w:val="restart"/>
          </w:tcPr>
          <w:p w:rsidR="006E1C32" w:rsidRDefault="006E1C32" w:rsidP="006E1C32">
            <w:pPr>
              <w:pStyle w:val="TableParagraph"/>
              <w:adjustRightInd w:val="0"/>
              <w:spacing w:line="255" w:lineRule="exact"/>
              <w:ind w:left="107"/>
              <w:rPr>
                <w:rFonts w:eastAsia="Calibri"/>
                <w:sz w:val="20"/>
                <w:szCs w:val="20"/>
              </w:rPr>
            </w:pPr>
          </w:p>
          <w:p w:rsidR="006E1C32" w:rsidRDefault="006E1C32" w:rsidP="006E1C32">
            <w:pPr>
              <w:pStyle w:val="TableParagraph"/>
              <w:adjustRightInd w:val="0"/>
              <w:spacing w:line="255" w:lineRule="exact"/>
              <w:ind w:left="107"/>
              <w:rPr>
                <w:rFonts w:eastAsia="Calibri"/>
                <w:sz w:val="20"/>
                <w:szCs w:val="20"/>
              </w:rPr>
            </w:pPr>
          </w:p>
          <w:p w:rsidR="006E1C32" w:rsidRDefault="006E1C32" w:rsidP="006E1C32">
            <w:pPr>
              <w:pStyle w:val="TableParagraph"/>
              <w:adjustRightInd w:val="0"/>
              <w:spacing w:line="255" w:lineRule="exact"/>
              <w:ind w:left="107"/>
              <w:rPr>
                <w:rFonts w:eastAsia="Calibri"/>
                <w:sz w:val="20"/>
                <w:szCs w:val="20"/>
              </w:rPr>
            </w:pPr>
          </w:p>
          <w:p w:rsidR="006E1C32" w:rsidRDefault="006E1C32" w:rsidP="006E1C32">
            <w:pPr>
              <w:pStyle w:val="TableParagraph"/>
              <w:adjustRightInd w:val="0"/>
              <w:spacing w:line="255" w:lineRule="exact"/>
              <w:ind w:left="107"/>
              <w:rPr>
                <w:rFonts w:eastAsia="Calibri"/>
                <w:sz w:val="20"/>
                <w:szCs w:val="20"/>
              </w:rPr>
            </w:pPr>
          </w:p>
          <w:p w:rsidR="006E1C32" w:rsidRPr="006E1C32" w:rsidRDefault="006E1C32" w:rsidP="006E1C32">
            <w:pPr>
              <w:pStyle w:val="TableParagraph"/>
              <w:adjustRightInd w:val="0"/>
              <w:spacing w:line="255" w:lineRule="exact"/>
              <w:ind w:left="107"/>
              <w:rPr>
                <w:rFonts w:eastAsia="Calibri"/>
                <w:sz w:val="20"/>
                <w:szCs w:val="20"/>
              </w:rPr>
            </w:pPr>
            <w:r w:rsidRPr="006E1C32">
              <w:rPr>
                <w:rFonts w:eastAsia="Calibri"/>
                <w:sz w:val="20"/>
                <w:szCs w:val="20"/>
              </w:rPr>
              <w:t>Поступление</w:t>
            </w:r>
          </w:p>
          <w:p w:rsidR="006E1C32" w:rsidRPr="006E1C32" w:rsidRDefault="006E1C32" w:rsidP="006E1C32">
            <w:pPr>
              <w:pStyle w:val="TableParagraph"/>
              <w:adjustRightInd w:val="0"/>
              <w:spacing w:line="256" w:lineRule="exact"/>
              <w:ind w:left="107"/>
              <w:rPr>
                <w:rFonts w:eastAsia="Calibri"/>
                <w:sz w:val="20"/>
                <w:szCs w:val="20"/>
              </w:rPr>
            </w:pPr>
            <w:r w:rsidRPr="006E1C32">
              <w:rPr>
                <w:rFonts w:eastAsia="Calibri"/>
                <w:sz w:val="20"/>
                <w:szCs w:val="20"/>
              </w:rPr>
              <w:t>заявления и</w:t>
            </w:r>
          </w:p>
          <w:p w:rsidR="006E1C32" w:rsidRPr="006E1C32" w:rsidRDefault="006E1C32" w:rsidP="006E1C32">
            <w:pPr>
              <w:pStyle w:val="TableParagraph"/>
              <w:adjustRightInd w:val="0"/>
              <w:spacing w:line="256" w:lineRule="exact"/>
              <w:ind w:left="107"/>
              <w:rPr>
                <w:rFonts w:eastAsia="Calibri"/>
                <w:sz w:val="20"/>
                <w:szCs w:val="20"/>
              </w:rPr>
            </w:pPr>
            <w:r w:rsidRPr="006E1C32">
              <w:rPr>
                <w:rFonts w:eastAsia="Calibri"/>
                <w:sz w:val="20"/>
                <w:szCs w:val="20"/>
              </w:rPr>
              <w:t xml:space="preserve">документов </w:t>
            </w:r>
            <w:proofErr w:type="gramStart"/>
            <w:r w:rsidRPr="006E1C32">
              <w:rPr>
                <w:rFonts w:eastAsia="Calibri"/>
                <w:sz w:val="20"/>
                <w:szCs w:val="20"/>
              </w:rPr>
              <w:t>для</w:t>
            </w:r>
            <w:proofErr w:type="gramEnd"/>
          </w:p>
          <w:p w:rsidR="006E1C32" w:rsidRPr="006E1C32" w:rsidRDefault="006E1C32" w:rsidP="006E1C32">
            <w:pPr>
              <w:pStyle w:val="TableParagraph"/>
              <w:adjustRightInd w:val="0"/>
              <w:spacing w:line="256" w:lineRule="exact"/>
              <w:ind w:left="107"/>
              <w:rPr>
                <w:rFonts w:eastAsia="Calibri"/>
                <w:sz w:val="20"/>
                <w:szCs w:val="20"/>
              </w:rPr>
            </w:pPr>
            <w:r w:rsidRPr="006E1C32">
              <w:rPr>
                <w:rFonts w:eastAsia="Calibri"/>
                <w:sz w:val="20"/>
                <w:szCs w:val="20"/>
              </w:rPr>
              <w:t>предоставления</w:t>
            </w:r>
          </w:p>
          <w:p w:rsidR="006E1C32" w:rsidRPr="006E1C32" w:rsidRDefault="006E1C32" w:rsidP="006E1C32">
            <w:pPr>
              <w:pStyle w:val="TableParagraph"/>
              <w:adjustRightInd w:val="0"/>
              <w:spacing w:line="256" w:lineRule="exact"/>
              <w:ind w:left="107"/>
              <w:rPr>
                <w:rFonts w:eastAsia="Calibri"/>
                <w:sz w:val="20"/>
                <w:szCs w:val="20"/>
              </w:rPr>
            </w:pPr>
            <w:r w:rsidRPr="006E1C32">
              <w:rPr>
                <w:rFonts w:eastAsia="Calibri"/>
                <w:sz w:val="20"/>
                <w:szCs w:val="20"/>
              </w:rPr>
              <w:t>государственной</w:t>
            </w:r>
          </w:p>
          <w:p w:rsidR="006E1C32" w:rsidRPr="006E1C32" w:rsidRDefault="006E1C32" w:rsidP="006E1C32">
            <w:pPr>
              <w:pStyle w:val="TableParagraph"/>
              <w:adjustRightInd w:val="0"/>
              <w:spacing w:line="256" w:lineRule="exact"/>
              <w:ind w:left="107"/>
              <w:rPr>
                <w:rFonts w:eastAsia="Calibri"/>
                <w:sz w:val="20"/>
                <w:szCs w:val="20"/>
              </w:rPr>
            </w:pPr>
            <w:r w:rsidRPr="006E1C32">
              <w:rPr>
                <w:rFonts w:eastAsia="Calibri"/>
                <w:sz w:val="20"/>
                <w:szCs w:val="20"/>
              </w:rPr>
              <w:t>(муниципальной)</w:t>
            </w:r>
          </w:p>
          <w:p w:rsidR="006E1C32" w:rsidRPr="006E1C32" w:rsidRDefault="006E1C32" w:rsidP="006E1C32">
            <w:pPr>
              <w:pStyle w:val="TableParagraph"/>
              <w:adjustRightInd w:val="0"/>
              <w:spacing w:line="257" w:lineRule="exact"/>
              <w:ind w:left="107"/>
              <w:rPr>
                <w:rFonts w:eastAsia="Calibri"/>
                <w:sz w:val="20"/>
                <w:szCs w:val="20"/>
              </w:rPr>
            </w:pPr>
            <w:r w:rsidRPr="006E1C32">
              <w:rPr>
                <w:rFonts w:eastAsia="Calibri"/>
                <w:sz w:val="20"/>
                <w:szCs w:val="20"/>
              </w:rPr>
              <w:t xml:space="preserve">услуги </w:t>
            </w:r>
            <w:proofErr w:type="gramStart"/>
            <w:r w:rsidRPr="006E1C32">
              <w:rPr>
                <w:rFonts w:eastAsia="Calibri"/>
                <w:sz w:val="20"/>
                <w:szCs w:val="20"/>
              </w:rPr>
              <w:t>в</w:t>
            </w:r>
            <w:proofErr w:type="gramEnd"/>
          </w:p>
          <w:p w:rsidR="006E1C32" w:rsidRPr="006E1C32" w:rsidRDefault="006E1C32" w:rsidP="006E1C32">
            <w:pPr>
              <w:pStyle w:val="TableParagraph"/>
              <w:adjustRightInd w:val="0"/>
              <w:spacing w:line="251" w:lineRule="exact"/>
              <w:ind w:left="107"/>
              <w:rPr>
                <w:rFonts w:eastAsia="Calibri"/>
                <w:sz w:val="20"/>
                <w:szCs w:val="20"/>
              </w:rPr>
            </w:pPr>
            <w:r w:rsidRPr="006E1C32">
              <w:rPr>
                <w:rFonts w:eastAsia="Calibri"/>
                <w:sz w:val="20"/>
                <w:szCs w:val="20"/>
              </w:rPr>
              <w:t>Уполномоченный</w:t>
            </w:r>
          </w:p>
          <w:p w:rsidR="006E1C32" w:rsidRPr="006E1C32" w:rsidRDefault="006E1C32" w:rsidP="006E1C32">
            <w:pPr>
              <w:pStyle w:val="TableParagraph"/>
              <w:adjustRightInd w:val="0"/>
              <w:spacing w:line="256" w:lineRule="exact"/>
              <w:ind w:left="107"/>
              <w:rPr>
                <w:rFonts w:eastAsia="Calibri"/>
                <w:sz w:val="20"/>
                <w:szCs w:val="20"/>
              </w:rPr>
            </w:pPr>
            <w:r w:rsidRPr="006E1C32">
              <w:rPr>
                <w:rFonts w:eastAsia="Calibri"/>
                <w:sz w:val="20"/>
                <w:szCs w:val="20"/>
              </w:rPr>
              <w:t>орган</w:t>
            </w:r>
          </w:p>
        </w:tc>
        <w:tc>
          <w:tcPr>
            <w:tcW w:w="3652" w:type="dxa"/>
            <w:tcBorders>
              <w:bottom w:val="single" w:sz="4" w:space="0" w:color="000000"/>
            </w:tcBorders>
          </w:tcPr>
          <w:p w:rsidR="006E1C32" w:rsidRPr="006E1C32" w:rsidRDefault="006E1C32" w:rsidP="006E1C32">
            <w:pPr>
              <w:pStyle w:val="TableParagraph"/>
              <w:adjustRightInd w:val="0"/>
              <w:spacing w:line="255" w:lineRule="exact"/>
              <w:ind w:left="129"/>
              <w:rPr>
                <w:rFonts w:eastAsia="Calibri"/>
                <w:sz w:val="20"/>
                <w:szCs w:val="20"/>
              </w:rPr>
            </w:pPr>
            <w:r w:rsidRPr="006E1C32">
              <w:rPr>
                <w:rFonts w:eastAsia="Calibri"/>
                <w:sz w:val="20"/>
                <w:szCs w:val="20"/>
              </w:rPr>
              <w:t>Прием и проверка</w:t>
            </w:r>
          </w:p>
          <w:p w:rsidR="006E1C32" w:rsidRPr="006E1C32" w:rsidRDefault="006E1C32" w:rsidP="006E1C32">
            <w:pPr>
              <w:pStyle w:val="TableParagraph"/>
              <w:adjustRightInd w:val="0"/>
              <w:spacing w:line="256" w:lineRule="exact"/>
              <w:ind w:left="129"/>
              <w:rPr>
                <w:rFonts w:eastAsia="Calibri"/>
                <w:sz w:val="20"/>
                <w:szCs w:val="20"/>
              </w:rPr>
            </w:pPr>
            <w:r w:rsidRPr="006E1C32">
              <w:rPr>
                <w:rFonts w:eastAsia="Calibri"/>
                <w:sz w:val="20"/>
                <w:szCs w:val="20"/>
              </w:rPr>
              <w:t xml:space="preserve">Комплектности документов </w:t>
            </w:r>
            <w:proofErr w:type="gramStart"/>
            <w:r w:rsidRPr="006E1C32">
              <w:rPr>
                <w:rFonts w:eastAsia="Calibri"/>
                <w:sz w:val="20"/>
                <w:szCs w:val="20"/>
              </w:rPr>
              <w:t>на</w:t>
            </w:r>
            <w:proofErr w:type="gramEnd"/>
          </w:p>
          <w:p w:rsidR="006E1C32" w:rsidRPr="006E1C32" w:rsidRDefault="006E1C32" w:rsidP="006E1C32">
            <w:pPr>
              <w:pStyle w:val="TableParagraph"/>
              <w:adjustRightInd w:val="0"/>
              <w:spacing w:line="256" w:lineRule="exact"/>
              <w:ind w:left="129"/>
              <w:rPr>
                <w:rFonts w:eastAsia="Calibri"/>
                <w:sz w:val="20"/>
                <w:szCs w:val="20"/>
              </w:rPr>
            </w:pPr>
            <w:r w:rsidRPr="006E1C32">
              <w:rPr>
                <w:rFonts w:eastAsia="Calibri"/>
                <w:sz w:val="20"/>
                <w:szCs w:val="20"/>
              </w:rPr>
              <w:t>наличие/отсутствие оснований</w:t>
            </w:r>
          </w:p>
          <w:p w:rsidR="006E1C32" w:rsidRPr="006E1C32" w:rsidRDefault="006E1C32" w:rsidP="006E1C32">
            <w:pPr>
              <w:pStyle w:val="TableParagraph"/>
              <w:adjustRightInd w:val="0"/>
              <w:spacing w:line="256" w:lineRule="exact"/>
              <w:ind w:left="129"/>
              <w:rPr>
                <w:rFonts w:eastAsia="Calibri"/>
                <w:sz w:val="20"/>
                <w:szCs w:val="20"/>
              </w:rPr>
            </w:pPr>
            <w:r w:rsidRPr="006E1C32">
              <w:rPr>
                <w:rFonts w:eastAsia="Calibri"/>
                <w:sz w:val="20"/>
                <w:szCs w:val="20"/>
              </w:rPr>
              <w:t>для отказа в приеме документов,</w:t>
            </w:r>
          </w:p>
          <w:p w:rsidR="006E1C32" w:rsidRPr="006E1C32" w:rsidRDefault="006E1C32" w:rsidP="006E1C32">
            <w:pPr>
              <w:pStyle w:val="TableParagraph"/>
              <w:adjustRightInd w:val="0"/>
              <w:spacing w:line="256" w:lineRule="exact"/>
              <w:ind w:left="129"/>
              <w:rPr>
                <w:rFonts w:eastAsia="Calibri"/>
                <w:sz w:val="20"/>
                <w:szCs w:val="20"/>
              </w:rPr>
            </w:pPr>
            <w:proofErr w:type="gramStart"/>
            <w:r w:rsidRPr="006E1C32">
              <w:rPr>
                <w:rFonts w:eastAsia="Calibri"/>
                <w:sz w:val="20"/>
                <w:szCs w:val="20"/>
              </w:rPr>
              <w:t>предусмотренных</w:t>
            </w:r>
            <w:proofErr w:type="gramEnd"/>
            <w:r w:rsidRPr="006E1C32">
              <w:rPr>
                <w:rFonts w:eastAsia="Calibri"/>
                <w:sz w:val="20"/>
                <w:szCs w:val="20"/>
              </w:rPr>
              <w:t xml:space="preserve"> пунктом 2.14</w:t>
            </w:r>
          </w:p>
          <w:p w:rsidR="006E1C32" w:rsidRPr="006E1C32" w:rsidRDefault="006E1C32" w:rsidP="006E1C32">
            <w:pPr>
              <w:pStyle w:val="TableParagraph"/>
              <w:adjustRightInd w:val="0"/>
              <w:spacing w:line="256" w:lineRule="exact"/>
              <w:ind w:left="129"/>
              <w:rPr>
                <w:rFonts w:eastAsia="Calibri"/>
                <w:sz w:val="20"/>
                <w:szCs w:val="20"/>
              </w:rPr>
            </w:pPr>
            <w:r w:rsidRPr="006E1C32">
              <w:rPr>
                <w:rFonts w:eastAsia="Calibri"/>
                <w:sz w:val="20"/>
                <w:szCs w:val="20"/>
              </w:rPr>
              <w:t>административного регламента</w:t>
            </w:r>
          </w:p>
        </w:tc>
        <w:tc>
          <w:tcPr>
            <w:tcW w:w="1674" w:type="dxa"/>
            <w:tcBorders>
              <w:bottom w:val="single" w:sz="4" w:space="0" w:color="000000"/>
            </w:tcBorders>
          </w:tcPr>
          <w:p w:rsidR="006E1C32" w:rsidRPr="006E1C32" w:rsidRDefault="006E1C32" w:rsidP="006E1C32">
            <w:pPr>
              <w:pStyle w:val="TableParagraph"/>
              <w:adjustRightInd w:val="0"/>
              <w:spacing w:line="255" w:lineRule="exact"/>
              <w:ind w:left="114"/>
              <w:rPr>
                <w:rFonts w:eastAsia="Calibri"/>
                <w:sz w:val="20"/>
                <w:szCs w:val="20"/>
              </w:rPr>
            </w:pPr>
            <w:r w:rsidRPr="006E1C32">
              <w:rPr>
                <w:rFonts w:eastAsia="Calibri"/>
                <w:sz w:val="20"/>
                <w:szCs w:val="20"/>
              </w:rPr>
              <w:t>1рабочий</w:t>
            </w:r>
          </w:p>
          <w:p w:rsidR="006E1C32" w:rsidRPr="006E1C32" w:rsidRDefault="006E1C32" w:rsidP="006E1C32">
            <w:pPr>
              <w:pStyle w:val="TableParagraph"/>
              <w:adjustRightInd w:val="0"/>
              <w:spacing w:line="256" w:lineRule="exact"/>
              <w:ind w:left="114"/>
              <w:rPr>
                <w:rFonts w:eastAsia="Calibri"/>
                <w:sz w:val="20"/>
                <w:szCs w:val="20"/>
              </w:rPr>
            </w:pPr>
            <w:r w:rsidRPr="006E1C32">
              <w:rPr>
                <w:rFonts w:eastAsia="Calibri"/>
                <w:sz w:val="20"/>
                <w:szCs w:val="20"/>
              </w:rPr>
              <w:t>день</w:t>
            </w:r>
          </w:p>
        </w:tc>
        <w:tc>
          <w:tcPr>
            <w:tcW w:w="1329" w:type="dxa"/>
            <w:vMerge w:val="restart"/>
            <w:tcBorders>
              <w:bottom w:val="single" w:sz="4" w:space="0" w:color="000000"/>
            </w:tcBorders>
          </w:tcPr>
          <w:p w:rsidR="006E1C32" w:rsidRPr="006E1C32" w:rsidRDefault="006E1C32" w:rsidP="006E1C32">
            <w:pPr>
              <w:pStyle w:val="TableParagraph"/>
              <w:adjustRightInd w:val="0"/>
              <w:spacing w:line="255" w:lineRule="exact"/>
              <w:ind w:left="112"/>
              <w:rPr>
                <w:rFonts w:eastAsia="Calibri"/>
                <w:sz w:val="20"/>
                <w:szCs w:val="20"/>
              </w:rPr>
            </w:pPr>
            <w:r>
              <w:rPr>
                <w:rFonts w:eastAsia="Calibri"/>
                <w:sz w:val="20"/>
                <w:szCs w:val="20"/>
              </w:rPr>
              <w:t xml:space="preserve">Должностное лицо </w:t>
            </w:r>
            <w:proofErr w:type="spellStart"/>
            <w:r w:rsidRPr="006E1C32">
              <w:rPr>
                <w:rFonts w:eastAsia="Calibri"/>
                <w:sz w:val="20"/>
                <w:szCs w:val="20"/>
              </w:rPr>
              <w:t>Уполномо</w:t>
            </w:r>
            <w:proofErr w:type="spellEnd"/>
          </w:p>
          <w:p w:rsidR="006E1C32" w:rsidRPr="006E1C32" w:rsidRDefault="006E1C32" w:rsidP="006E1C32">
            <w:pPr>
              <w:pStyle w:val="TableParagraph"/>
              <w:adjustRightInd w:val="0"/>
              <w:spacing w:line="256" w:lineRule="exact"/>
              <w:ind w:left="112"/>
              <w:rPr>
                <w:rFonts w:eastAsia="Calibri"/>
                <w:sz w:val="20"/>
                <w:szCs w:val="20"/>
              </w:rPr>
            </w:pPr>
            <w:proofErr w:type="spellStart"/>
            <w:r w:rsidRPr="006E1C32">
              <w:rPr>
                <w:rFonts w:eastAsia="Calibri"/>
                <w:sz w:val="20"/>
                <w:szCs w:val="20"/>
              </w:rPr>
              <w:t>ченного</w:t>
            </w:r>
            <w:proofErr w:type="spellEnd"/>
          </w:p>
          <w:p w:rsidR="006E1C32" w:rsidRPr="006E1C32" w:rsidRDefault="006E1C32" w:rsidP="006E1C32">
            <w:pPr>
              <w:pStyle w:val="TableParagraph"/>
              <w:adjustRightInd w:val="0"/>
              <w:spacing w:line="256" w:lineRule="exact"/>
              <w:ind w:left="112"/>
              <w:rPr>
                <w:rFonts w:eastAsia="Calibri"/>
                <w:sz w:val="20"/>
                <w:szCs w:val="20"/>
              </w:rPr>
            </w:pPr>
            <w:r w:rsidRPr="006E1C32">
              <w:rPr>
                <w:rFonts w:eastAsia="Calibri"/>
                <w:sz w:val="20"/>
                <w:szCs w:val="20"/>
              </w:rPr>
              <w:t>органа,</w:t>
            </w:r>
          </w:p>
          <w:p w:rsidR="006E1C32" w:rsidRPr="006E1C32" w:rsidRDefault="006E1C32" w:rsidP="006E1C32">
            <w:pPr>
              <w:pStyle w:val="TableParagraph"/>
              <w:adjustRightInd w:val="0"/>
              <w:spacing w:line="256" w:lineRule="exact"/>
              <w:ind w:left="112"/>
              <w:rPr>
                <w:rFonts w:eastAsia="Calibri"/>
                <w:sz w:val="20"/>
                <w:szCs w:val="20"/>
              </w:rPr>
            </w:pPr>
            <w:r w:rsidRPr="006E1C32">
              <w:rPr>
                <w:rFonts w:eastAsia="Calibri"/>
                <w:sz w:val="20"/>
                <w:szCs w:val="20"/>
              </w:rPr>
              <w:t>ответствен</w:t>
            </w:r>
          </w:p>
          <w:p w:rsidR="006E1C32" w:rsidRPr="006E1C32" w:rsidRDefault="006E1C32" w:rsidP="006E1C32">
            <w:pPr>
              <w:pStyle w:val="TableParagraph"/>
              <w:adjustRightInd w:val="0"/>
              <w:spacing w:line="256" w:lineRule="exact"/>
              <w:ind w:left="112"/>
              <w:rPr>
                <w:rFonts w:eastAsia="Calibri"/>
                <w:sz w:val="20"/>
                <w:szCs w:val="20"/>
              </w:rPr>
            </w:pPr>
            <w:proofErr w:type="spellStart"/>
            <w:r w:rsidRPr="006E1C32">
              <w:rPr>
                <w:rFonts w:eastAsia="Calibri"/>
                <w:sz w:val="20"/>
                <w:szCs w:val="20"/>
              </w:rPr>
              <w:t>ное</w:t>
            </w:r>
            <w:proofErr w:type="spellEnd"/>
            <w:r w:rsidRPr="006E1C32">
              <w:rPr>
                <w:rFonts w:eastAsia="Calibri"/>
                <w:sz w:val="20"/>
                <w:szCs w:val="20"/>
              </w:rPr>
              <w:t xml:space="preserve"> за</w:t>
            </w:r>
          </w:p>
          <w:p w:rsidR="006E1C32" w:rsidRPr="006E1C32" w:rsidRDefault="006E1C32" w:rsidP="006E1C32">
            <w:pPr>
              <w:pStyle w:val="TableParagraph"/>
              <w:adjustRightInd w:val="0"/>
              <w:spacing w:line="256" w:lineRule="exact"/>
              <w:ind w:left="112"/>
              <w:rPr>
                <w:rFonts w:eastAsia="Calibri"/>
                <w:sz w:val="20"/>
                <w:szCs w:val="20"/>
              </w:rPr>
            </w:pPr>
            <w:proofErr w:type="spellStart"/>
            <w:r w:rsidRPr="006E1C32">
              <w:rPr>
                <w:rFonts w:eastAsia="Calibri"/>
                <w:sz w:val="20"/>
                <w:szCs w:val="20"/>
              </w:rPr>
              <w:t>предостав</w:t>
            </w:r>
            <w:proofErr w:type="spellEnd"/>
          </w:p>
          <w:p w:rsidR="006E1C32" w:rsidRPr="006E1C32" w:rsidRDefault="006E1C32" w:rsidP="006E1C32">
            <w:pPr>
              <w:pStyle w:val="TableParagraph"/>
              <w:adjustRightInd w:val="0"/>
              <w:spacing w:line="257" w:lineRule="exact"/>
              <w:ind w:left="112"/>
              <w:rPr>
                <w:rFonts w:eastAsia="Calibri"/>
                <w:sz w:val="20"/>
                <w:szCs w:val="20"/>
              </w:rPr>
            </w:pPr>
            <w:proofErr w:type="spellStart"/>
            <w:r w:rsidRPr="006E1C32">
              <w:rPr>
                <w:rFonts w:eastAsia="Calibri"/>
                <w:sz w:val="20"/>
                <w:szCs w:val="20"/>
              </w:rPr>
              <w:t>ление</w:t>
            </w:r>
            <w:proofErr w:type="spellEnd"/>
          </w:p>
          <w:p w:rsidR="006E1C32" w:rsidRPr="006E1C32" w:rsidRDefault="006E1C32" w:rsidP="006E1C32">
            <w:pPr>
              <w:pStyle w:val="TableParagraph"/>
              <w:adjustRightInd w:val="0"/>
              <w:spacing w:line="256" w:lineRule="exact"/>
              <w:ind w:left="112"/>
              <w:rPr>
                <w:rFonts w:eastAsia="Calibri"/>
                <w:sz w:val="20"/>
                <w:szCs w:val="20"/>
              </w:rPr>
            </w:pPr>
            <w:proofErr w:type="spellStart"/>
            <w:r w:rsidRPr="006E1C32">
              <w:rPr>
                <w:rFonts w:eastAsia="Calibri"/>
                <w:sz w:val="20"/>
                <w:szCs w:val="20"/>
              </w:rPr>
              <w:t>муниципа</w:t>
            </w:r>
            <w:proofErr w:type="spellEnd"/>
          </w:p>
          <w:p w:rsidR="006E1C32" w:rsidRPr="006E1C32" w:rsidRDefault="006E1C32" w:rsidP="006E1C32">
            <w:pPr>
              <w:pStyle w:val="TableParagraph"/>
              <w:adjustRightInd w:val="0"/>
              <w:spacing w:line="256" w:lineRule="exact"/>
              <w:ind w:left="112"/>
              <w:rPr>
                <w:rFonts w:eastAsia="Calibri"/>
                <w:sz w:val="20"/>
                <w:szCs w:val="20"/>
              </w:rPr>
            </w:pPr>
            <w:proofErr w:type="spellStart"/>
            <w:r>
              <w:rPr>
                <w:rFonts w:eastAsia="Calibri"/>
                <w:sz w:val="20"/>
                <w:szCs w:val="20"/>
              </w:rPr>
              <w:t>льной</w:t>
            </w:r>
            <w:proofErr w:type="spellEnd"/>
          </w:p>
          <w:p w:rsidR="006E1C32" w:rsidRPr="006E1C32" w:rsidRDefault="006E1C32" w:rsidP="006E1C32">
            <w:pPr>
              <w:pStyle w:val="TableParagraph"/>
              <w:adjustRightInd w:val="0"/>
              <w:spacing w:line="266" w:lineRule="exact"/>
              <w:ind w:left="112"/>
              <w:rPr>
                <w:rFonts w:eastAsia="Calibri"/>
                <w:sz w:val="20"/>
                <w:szCs w:val="20"/>
              </w:rPr>
            </w:pPr>
            <w:r w:rsidRPr="006E1C32">
              <w:rPr>
                <w:rFonts w:eastAsia="Calibri"/>
                <w:sz w:val="20"/>
                <w:szCs w:val="20"/>
              </w:rPr>
              <w:t>услуги</w:t>
            </w:r>
          </w:p>
        </w:tc>
        <w:tc>
          <w:tcPr>
            <w:tcW w:w="2025" w:type="dxa"/>
            <w:vMerge w:val="restart"/>
            <w:tcBorders>
              <w:bottom w:val="single" w:sz="4" w:space="0" w:color="000000"/>
            </w:tcBorders>
          </w:tcPr>
          <w:p w:rsidR="006E1C32" w:rsidRPr="006E1C32" w:rsidRDefault="006E1C32" w:rsidP="006E1C32">
            <w:pPr>
              <w:pStyle w:val="TableParagraph"/>
              <w:adjustRightInd w:val="0"/>
              <w:spacing w:line="255" w:lineRule="exact"/>
              <w:ind w:left="116"/>
              <w:rPr>
                <w:rFonts w:eastAsia="Calibri"/>
                <w:sz w:val="20"/>
                <w:szCs w:val="20"/>
              </w:rPr>
            </w:pPr>
            <w:proofErr w:type="spellStart"/>
            <w:r w:rsidRPr="006E1C32">
              <w:rPr>
                <w:rFonts w:eastAsia="Calibri"/>
                <w:sz w:val="20"/>
                <w:szCs w:val="20"/>
              </w:rPr>
              <w:t>Уполномоченны</w:t>
            </w:r>
            <w:proofErr w:type="spellEnd"/>
          </w:p>
          <w:p w:rsidR="006E1C32" w:rsidRPr="006E1C32" w:rsidRDefault="006E1C32" w:rsidP="006E1C32">
            <w:pPr>
              <w:pStyle w:val="TableParagraph"/>
              <w:adjustRightInd w:val="0"/>
              <w:spacing w:line="256" w:lineRule="exact"/>
              <w:ind w:left="116"/>
              <w:rPr>
                <w:rFonts w:eastAsia="Calibri"/>
                <w:sz w:val="20"/>
                <w:szCs w:val="20"/>
              </w:rPr>
            </w:pPr>
            <w:proofErr w:type="spellStart"/>
            <w:r w:rsidRPr="006E1C32">
              <w:rPr>
                <w:rFonts w:eastAsia="Calibri"/>
                <w:sz w:val="20"/>
                <w:szCs w:val="20"/>
              </w:rPr>
              <w:t>й</w:t>
            </w:r>
            <w:proofErr w:type="spellEnd"/>
            <w:r w:rsidRPr="006E1C32">
              <w:rPr>
                <w:rFonts w:eastAsia="Calibri"/>
                <w:sz w:val="20"/>
                <w:szCs w:val="20"/>
              </w:rPr>
              <w:t xml:space="preserve"> орган/ГИС</w:t>
            </w:r>
          </w:p>
        </w:tc>
        <w:tc>
          <w:tcPr>
            <w:tcW w:w="1954" w:type="dxa"/>
            <w:gridSpan w:val="2"/>
            <w:vMerge w:val="restart"/>
            <w:tcBorders>
              <w:bottom w:val="single" w:sz="4" w:space="0" w:color="000000"/>
            </w:tcBorders>
          </w:tcPr>
          <w:p w:rsidR="006E1C32" w:rsidRPr="006E1C32" w:rsidRDefault="006E1C32" w:rsidP="006E1C32">
            <w:pPr>
              <w:pStyle w:val="TableParagraph"/>
              <w:adjustRightInd w:val="0"/>
              <w:spacing w:line="255" w:lineRule="exact"/>
              <w:ind w:left="107"/>
              <w:rPr>
                <w:rFonts w:eastAsia="Calibri"/>
                <w:sz w:val="20"/>
                <w:szCs w:val="20"/>
              </w:rPr>
            </w:pPr>
            <w:r w:rsidRPr="006E1C32">
              <w:rPr>
                <w:rFonts w:eastAsia="Calibri"/>
                <w:sz w:val="20"/>
                <w:szCs w:val="20"/>
              </w:rPr>
              <w:t>–</w:t>
            </w:r>
          </w:p>
        </w:tc>
        <w:tc>
          <w:tcPr>
            <w:tcW w:w="2509" w:type="dxa"/>
            <w:vMerge w:val="restart"/>
            <w:tcBorders>
              <w:bottom w:val="single" w:sz="4" w:space="0" w:color="000000"/>
            </w:tcBorders>
          </w:tcPr>
          <w:p w:rsidR="006E1C32" w:rsidRPr="006E1C32" w:rsidRDefault="006E1C32" w:rsidP="006E1C32">
            <w:pPr>
              <w:pStyle w:val="TableParagraph"/>
              <w:adjustRightInd w:val="0"/>
              <w:spacing w:line="255" w:lineRule="exact"/>
              <w:ind w:left="109"/>
              <w:rPr>
                <w:rFonts w:eastAsia="Calibri"/>
                <w:sz w:val="20"/>
                <w:szCs w:val="20"/>
              </w:rPr>
            </w:pPr>
            <w:r w:rsidRPr="006E1C32">
              <w:rPr>
                <w:rFonts w:eastAsia="Calibri"/>
                <w:sz w:val="20"/>
                <w:szCs w:val="20"/>
              </w:rPr>
              <w:t>регистрация</w:t>
            </w:r>
          </w:p>
          <w:p w:rsidR="006E1C32" w:rsidRPr="006E1C32" w:rsidRDefault="006E1C32" w:rsidP="006E1C32">
            <w:pPr>
              <w:pStyle w:val="TableParagraph"/>
              <w:adjustRightInd w:val="0"/>
              <w:spacing w:line="256" w:lineRule="exact"/>
              <w:ind w:left="109"/>
              <w:rPr>
                <w:rFonts w:eastAsia="Calibri"/>
                <w:sz w:val="20"/>
                <w:szCs w:val="20"/>
              </w:rPr>
            </w:pPr>
            <w:r w:rsidRPr="006E1C32">
              <w:rPr>
                <w:rFonts w:eastAsia="Calibri"/>
                <w:sz w:val="20"/>
                <w:szCs w:val="20"/>
              </w:rPr>
              <w:t>заявления и</w:t>
            </w:r>
          </w:p>
          <w:p w:rsidR="006E1C32" w:rsidRPr="006E1C32" w:rsidRDefault="006E1C32" w:rsidP="006E1C32">
            <w:pPr>
              <w:pStyle w:val="TableParagraph"/>
              <w:adjustRightInd w:val="0"/>
              <w:spacing w:line="256" w:lineRule="exact"/>
              <w:ind w:left="109"/>
              <w:rPr>
                <w:rFonts w:eastAsia="Calibri"/>
                <w:sz w:val="20"/>
                <w:szCs w:val="20"/>
              </w:rPr>
            </w:pPr>
            <w:r w:rsidRPr="006E1C32">
              <w:rPr>
                <w:rFonts w:eastAsia="Calibri"/>
                <w:sz w:val="20"/>
                <w:szCs w:val="20"/>
              </w:rPr>
              <w:t>документов в ГИС</w:t>
            </w:r>
          </w:p>
          <w:p w:rsidR="006E1C32" w:rsidRPr="006E1C32" w:rsidRDefault="006E1C32" w:rsidP="006E1C32">
            <w:pPr>
              <w:pStyle w:val="TableParagraph"/>
              <w:adjustRightInd w:val="0"/>
              <w:spacing w:line="256" w:lineRule="exact"/>
              <w:ind w:left="109"/>
              <w:rPr>
                <w:rFonts w:eastAsia="Calibri"/>
                <w:sz w:val="20"/>
                <w:szCs w:val="20"/>
              </w:rPr>
            </w:pPr>
            <w:proofErr w:type="gramStart"/>
            <w:r w:rsidRPr="006E1C32">
              <w:rPr>
                <w:rFonts w:eastAsia="Calibri"/>
                <w:sz w:val="20"/>
                <w:szCs w:val="20"/>
              </w:rPr>
              <w:t>(присвоение номера и</w:t>
            </w:r>
            <w:proofErr w:type="gramEnd"/>
          </w:p>
          <w:p w:rsidR="006E1C32" w:rsidRPr="006E1C32" w:rsidRDefault="006E1C32" w:rsidP="006E1C32">
            <w:pPr>
              <w:pStyle w:val="TableParagraph"/>
              <w:adjustRightInd w:val="0"/>
              <w:spacing w:line="256" w:lineRule="exact"/>
              <w:ind w:left="109"/>
              <w:rPr>
                <w:rFonts w:eastAsia="Calibri"/>
                <w:sz w:val="20"/>
                <w:szCs w:val="20"/>
              </w:rPr>
            </w:pPr>
            <w:r w:rsidRPr="006E1C32">
              <w:rPr>
                <w:rFonts w:eastAsia="Calibri"/>
                <w:sz w:val="20"/>
                <w:szCs w:val="20"/>
              </w:rPr>
              <w:t>датирование);</w:t>
            </w:r>
          </w:p>
          <w:p w:rsidR="006E1C32" w:rsidRPr="006E1C32" w:rsidRDefault="006E1C32" w:rsidP="006E1C32">
            <w:pPr>
              <w:pStyle w:val="TableParagraph"/>
              <w:adjustRightInd w:val="0"/>
              <w:spacing w:line="256" w:lineRule="exact"/>
              <w:ind w:left="109"/>
              <w:rPr>
                <w:rFonts w:eastAsia="Calibri"/>
                <w:sz w:val="20"/>
                <w:szCs w:val="20"/>
              </w:rPr>
            </w:pPr>
            <w:r w:rsidRPr="006E1C32">
              <w:rPr>
                <w:rFonts w:eastAsia="Calibri"/>
                <w:sz w:val="20"/>
                <w:szCs w:val="20"/>
              </w:rPr>
              <w:t>назначение</w:t>
            </w:r>
          </w:p>
          <w:p w:rsidR="006E1C32" w:rsidRPr="006E1C32" w:rsidRDefault="006E1C32" w:rsidP="006E1C32">
            <w:pPr>
              <w:pStyle w:val="TableParagraph"/>
              <w:adjustRightInd w:val="0"/>
              <w:spacing w:line="257" w:lineRule="exact"/>
              <w:ind w:left="109"/>
              <w:rPr>
                <w:rFonts w:eastAsia="Calibri"/>
                <w:sz w:val="20"/>
                <w:szCs w:val="20"/>
              </w:rPr>
            </w:pPr>
            <w:r w:rsidRPr="006E1C32">
              <w:rPr>
                <w:rFonts w:eastAsia="Calibri"/>
                <w:sz w:val="20"/>
                <w:szCs w:val="20"/>
              </w:rPr>
              <w:t>должностного лица,</w:t>
            </w:r>
          </w:p>
          <w:p w:rsidR="006E1C32" w:rsidRPr="006E1C32" w:rsidRDefault="006E1C32" w:rsidP="006E1C32">
            <w:pPr>
              <w:pStyle w:val="TableParagraph"/>
              <w:adjustRightInd w:val="0"/>
              <w:spacing w:line="251" w:lineRule="exact"/>
              <w:ind w:left="109"/>
              <w:rPr>
                <w:rFonts w:eastAsia="Calibri"/>
                <w:sz w:val="20"/>
                <w:szCs w:val="20"/>
              </w:rPr>
            </w:pPr>
            <w:r w:rsidRPr="006E1C32">
              <w:rPr>
                <w:rFonts w:eastAsia="Calibri"/>
                <w:sz w:val="20"/>
                <w:szCs w:val="20"/>
              </w:rPr>
              <w:t>ответственного за</w:t>
            </w:r>
          </w:p>
          <w:p w:rsidR="006E1C32" w:rsidRPr="006E1C32" w:rsidRDefault="006E1C32" w:rsidP="006E1C32">
            <w:pPr>
              <w:pStyle w:val="TableParagraph"/>
              <w:adjustRightInd w:val="0"/>
              <w:spacing w:line="256" w:lineRule="exact"/>
              <w:ind w:left="109"/>
              <w:rPr>
                <w:rFonts w:eastAsia="Calibri"/>
                <w:sz w:val="20"/>
                <w:szCs w:val="20"/>
              </w:rPr>
            </w:pPr>
            <w:r w:rsidRPr="006E1C32">
              <w:rPr>
                <w:rFonts w:eastAsia="Calibri"/>
                <w:sz w:val="20"/>
                <w:szCs w:val="20"/>
              </w:rPr>
              <w:t>предоставление</w:t>
            </w:r>
          </w:p>
          <w:p w:rsidR="006E1C32" w:rsidRPr="006E1C32" w:rsidRDefault="006E1C32" w:rsidP="006E1C32">
            <w:pPr>
              <w:pStyle w:val="TableParagraph"/>
              <w:adjustRightInd w:val="0"/>
              <w:spacing w:line="256" w:lineRule="exact"/>
              <w:ind w:left="109"/>
              <w:rPr>
                <w:rFonts w:eastAsia="Calibri"/>
                <w:sz w:val="20"/>
                <w:szCs w:val="20"/>
              </w:rPr>
            </w:pPr>
            <w:r w:rsidRPr="006E1C32">
              <w:rPr>
                <w:rFonts w:eastAsia="Calibri"/>
                <w:sz w:val="20"/>
                <w:szCs w:val="20"/>
              </w:rPr>
              <w:t>муниципальной</w:t>
            </w:r>
          </w:p>
          <w:p w:rsidR="006E1C32" w:rsidRPr="006E1C32" w:rsidRDefault="006E1C32" w:rsidP="006E1C32">
            <w:pPr>
              <w:pStyle w:val="TableParagraph"/>
              <w:adjustRightInd w:val="0"/>
              <w:spacing w:line="256" w:lineRule="exact"/>
              <w:ind w:left="109"/>
              <w:rPr>
                <w:rFonts w:eastAsia="Calibri"/>
                <w:sz w:val="20"/>
                <w:szCs w:val="20"/>
              </w:rPr>
            </w:pPr>
            <w:r w:rsidRPr="006E1C32">
              <w:rPr>
                <w:rFonts w:eastAsia="Calibri"/>
                <w:sz w:val="20"/>
                <w:szCs w:val="20"/>
              </w:rPr>
              <w:t>услуги, и передача</w:t>
            </w:r>
          </w:p>
          <w:p w:rsidR="006E1C32" w:rsidRPr="006E1C32" w:rsidRDefault="006E1C32" w:rsidP="006E1C32">
            <w:pPr>
              <w:pStyle w:val="TableParagraph"/>
              <w:adjustRightInd w:val="0"/>
              <w:spacing w:line="266" w:lineRule="exact"/>
              <w:ind w:left="109"/>
              <w:rPr>
                <w:rFonts w:eastAsia="Calibri"/>
                <w:sz w:val="20"/>
                <w:szCs w:val="20"/>
              </w:rPr>
            </w:pPr>
            <w:r w:rsidRPr="006E1C32">
              <w:rPr>
                <w:rFonts w:eastAsia="Calibri"/>
                <w:sz w:val="20"/>
                <w:szCs w:val="20"/>
              </w:rPr>
              <w:t>ему документов</w:t>
            </w:r>
          </w:p>
        </w:tc>
      </w:tr>
      <w:tr w:rsidR="006E1C32" w:rsidRPr="006E1C32" w:rsidTr="009C4670">
        <w:trPr>
          <w:trHeight w:val="1452"/>
        </w:trPr>
        <w:tc>
          <w:tcPr>
            <w:tcW w:w="2218" w:type="dxa"/>
            <w:vMerge/>
          </w:tcPr>
          <w:p w:rsidR="006E1C32" w:rsidRPr="006E1C32" w:rsidRDefault="006E1C32" w:rsidP="006E1C32">
            <w:pPr>
              <w:pStyle w:val="TableParagraph"/>
              <w:adjustRightInd w:val="0"/>
              <w:spacing w:line="256" w:lineRule="exact"/>
              <w:ind w:left="107"/>
              <w:rPr>
                <w:rFonts w:eastAsia="Calibri"/>
                <w:sz w:val="20"/>
                <w:szCs w:val="20"/>
              </w:rPr>
            </w:pPr>
          </w:p>
        </w:tc>
        <w:tc>
          <w:tcPr>
            <w:tcW w:w="3652" w:type="dxa"/>
          </w:tcPr>
          <w:p w:rsidR="006E1C32" w:rsidRPr="006E1C32" w:rsidRDefault="006E1C32" w:rsidP="006E1C32">
            <w:pPr>
              <w:pStyle w:val="TableParagraph"/>
              <w:adjustRightInd w:val="0"/>
              <w:spacing w:line="250" w:lineRule="exact"/>
              <w:ind w:left="129"/>
              <w:rPr>
                <w:rFonts w:eastAsia="Calibri"/>
                <w:sz w:val="20"/>
                <w:szCs w:val="20"/>
              </w:rPr>
            </w:pPr>
            <w:r w:rsidRPr="006E1C32">
              <w:rPr>
                <w:rFonts w:eastAsia="Calibri"/>
                <w:sz w:val="20"/>
                <w:szCs w:val="20"/>
              </w:rPr>
              <w:t>В случае выявления оснований</w:t>
            </w:r>
          </w:p>
          <w:p w:rsidR="006E1C32" w:rsidRPr="006E1C32" w:rsidRDefault="006E1C32" w:rsidP="006E1C32">
            <w:pPr>
              <w:pStyle w:val="TableParagraph"/>
              <w:adjustRightInd w:val="0"/>
              <w:spacing w:line="256" w:lineRule="exact"/>
              <w:ind w:left="129"/>
              <w:rPr>
                <w:rFonts w:eastAsia="Calibri"/>
                <w:sz w:val="20"/>
                <w:szCs w:val="20"/>
              </w:rPr>
            </w:pPr>
            <w:r w:rsidRPr="006E1C32">
              <w:rPr>
                <w:rFonts w:eastAsia="Calibri"/>
                <w:sz w:val="20"/>
                <w:szCs w:val="20"/>
              </w:rPr>
              <w:t>для отказа в приеме документов,</w:t>
            </w:r>
          </w:p>
          <w:p w:rsidR="006E1C32" w:rsidRPr="006E1C32" w:rsidRDefault="006E1C32" w:rsidP="006E1C32">
            <w:pPr>
              <w:pStyle w:val="TableParagraph"/>
              <w:adjustRightInd w:val="0"/>
              <w:spacing w:line="256" w:lineRule="exact"/>
              <w:ind w:left="129"/>
              <w:rPr>
                <w:rFonts w:eastAsia="Calibri"/>
                <w:sz w:val="20"/>
                <w:szCs w:val="20"/>
              </w:rPr>
            </w:pPr>
            <w:r w:rsidRPr="006E1C32">
              <w:rPr>
                <w:rFonts w:eastAsia="Calibri"/>
                <w:sz w:val="20"/>
                <w:szCs w:val="20"/>
              </w:rPr>
              <w:t xml:space="preserve">направление заявителю </w:t>
            </w:r>
            <w:proofErr w:type="gramStart"/>
            <w:r w:rsidRPr="006E1C32">
              <w:rPr>
                <w:rFonts w:eastAsia="Calibri"/>
                <w:sz w:val="20"/>
                <w:szCs w:val="20"/>
              </w:rPr>
              <w:t>в</w:t>
            </w:r>
            <w:proofErr w:type="gramEnd"/>
          </w:p>
          <w:p w:rsidR="006E1C32" w:rsidRPr="006E1C32" w:rsidRDefault="006E1C32" w:rsidP="006E1C32">
            <w:pPr>
              <w:pStyle w:val="TableParagraph"/>
              <w:adjustRightInd w:val="0"/>
              <w:spacing w:line="256" w:lineRule="exact"/>
              <w:ind w:left="129"/>
              <w:rPr>
                <w:rFonts w:eastAsia="Calibri"/>
                <w:sz w:val="20"/>
                <w:szCs w:val="20"/>
              </w:rPr>
            </w:pPr>
            <w:r w:rsidRPr="006E1C32">
              <w:rPr>
                <w:rFonts w:eastAsia="Calibri"/>
                <w:sz w:val="20"/>
                <w:szCs w:val="20"/>
              </w:rPr>
              <w:t xml:space="preserve">электронной форме в </w:t>
            </w:r>
            <w:proofErr w:type="gramStart"/>
            <w:r w:rsidRPr="006E1C32">
              <w:rPr>
                <w:rFonts w:eastAsia="Calibri"/>
                <w:sz w:val="20"/>
                <w:szCs w:val="20"/>
              </w:rPr>
              <w:t>личный</w:t>
            </w:r>
            <w:proofErr w:type="gramEnd"/>
          </w:p>
          <w:p w:rsidR="006E1C32" w:rsidRPr="006E1C32" w:rsidRDefault="006E1C32" w:rsidP="006E1C32">
            <w:pPr>
              <w:pStyle w:val="TableParagraph"/>
              <w:adjustRightInd w:val="0"/>
              <w:spacing w:line="276" w:lineRule="exact"/>
              <w:ind w:left="129"/>
              <w:rPr>
                <w:rFonts w:eastAsia="Calibri"/>
                <w:sz w:val="20"/>
                <w:szCs w:val="20"/>
              </w:rPr>
            </w:pPr>
            <w:r w:rsidRPr="006E1C32">
              <w:rPr>
                <w:rFonts w:eastAsia="Calibri"/>
                <w:sz w:val="20"/>
                <w:szCs w:val="20"/>
              </w:rPr>
              <w:t>кабинет на ЕПГУ уведомления</w:t>
            </w:r>
          </w:p>
        </w:tc>
        <w:tc>
          <w:tcPr>
            <w:tcW w:w="1674" w:type="dxa"/>
          </w:tcPr>
          <w:p w:rsidR="006E1C32" w:rsidRPr="006E1C32" w:rsidRDefault="006E1C32" w:rsidP="006E1C32">
            <w:pPr>
              <w:pStyle w:val="TableParagraph"/>
              <w:adjustRightInd w:val="0"/>
              <w:spacing w:line="250" w:lineRule="exact"/>
              <w:ind w:left="114"/>
              <w:rPr>
                <w:rFonts w:eastAsia="Calibri"/>
                <w:sz w:val="20"/>
                <w:szCs w:val="20"/>
              </w:rPr>
            </w:pPr>
            <w:r w:rsidRPr="006E1C32">
              <w:rPr>
                <w:rFonts w:eastAsia="Calibri"/>
                <w:sz w:val="20"/>
                <w:szCs w:val="20"/>
              </w:rPr>
              <w:t>1рабочий</w:t>
            </w:r>
          </w:p>
          <w:p w:rsidR="006E1C32" w:rsidRPr="006E1C32" w:rsidRDefault="006E1C32" w:rsidP="006E1C32">
            <w:pPr>
              <w:pStyle w:val="TableParagraph"/>
              <w:adjustRightInd w:val="0"/>
              <w:spacing w:line="256" w:lineRule="exact"/>
              <w:ind w:left="114"/>
              <w:rPr>
                <w:rFonts w:eastAsia="Calibri"/>
                <w:sz w:val="20"/>
                <w:szCs w:val="20"/>
              </w:rPr>
            </w:pPr>
            <w:r w:rsidRPr="006E1C32">
              <w:rPr>
                <w:rFonts w:eastAsia="Calibri"/>
                <w:sz w:val="20"/>
                <w:szCs w:val="20"/>
              </w:rPr>
              <w:t>день</w:t>
            </w:r>
          </w:p>
        </w:tc>
        <w:tc>
          <w:tcPr>
            <w:tcW w:w="1329" w:type="dxa"/>
            <w:vMerge/>
          </w:tcPr>
          <w:p w:rsidR="006E1C32" w:rsidRPr="006E1C32" w:rsidRDefault="006E1C32" w:rsidP="006E1C32">
            <w:pPr>
              <w:pStyle w:val="TableParagraph"/>
              <w:adjustRightInd w:val="0"/>
              <w:spacing w:line="266" w:lineRule="exact"/>
              <w:ind w:left="112"/>
              <w:rPr>
                <w:rFonts w:eastAsia="Calibri"/>
                <w:sz w:val="20"/>
                <w:szCs w:val="20"/>
              </w:rPr>
            </w:pPr>
          </w:p>
        </w:tc>
        <w:tc>
          <w:tcPr>
            <w:tcW w:w="2025" w:type="dxa"/>
            <w:vMerge/>
          </w:tcPr>
          <w:p w:rsidR="006E1C32" w:rsidRPr="006E1C32" w:rsidRDefault="006E1C32" w:rsidP="006E1C32">
            <w:pPr>
              <w:pStyle w:val="TableParagraph"/>
              <w:adjustRightInd w:val="0"/>
              <w:rPr>
                <w:rFonts w:eastAsia="Calibri"/>
                <w:sz w:val="20"/>
                <w:szCs w:val="20"/>
              </w:rPr>
            </w:pPr>
          </w:p>
        </w:tc>
        <w:tc>
          <w:tcPr>
            <w:tcW w:w="1954" w:type="dxa"/>
            <w:gridSpan w:val="2"/>
            <w:vMerge/>
          </w:tcPr>
          <w:p w:rsidR="006E1C32" w:rsidRPr="006E1C32" w:rsidRDefault="006E1C32" w:rsidP="006E1C32">
            <w:pPr>
              <w:pStyle w:val="TableParagraph"/>
              <w:adjustRightInd w:val="0"/>
              <w:rPr>
                <w:rFonts w:eastAsia="Calibri"/>
                <w:sz w:val="20"/>
                <w:szCs w:val="20"/>
              </w:rPr>
            </w:pPr>
          </w:p>
        </w:tc>
        <w:tc>
          <w:tcPr>
            <w:tcW w:w="2509" w:type="dxa"/>
            <w:vMerge/>
          </w:tcPr>
          <w:p w:rsidR="006E1C32" w:rsidRPr="006E1C32" w:rsidRDefault="006E1C32" w:rsidP="006E1C32">
            <w:pPr>
              <w:pStyle w:val="TableParagraph"/>
              <w:adjustRightInd w:val="0"/>
              <w:spacing w:line="266" w:lineRule="exact"/>
              <w:ind w:left="109"/>
              <w:rPr>
                <w:rFonts w:eastAsia="Calibri"/>
                <w:sz w:val="20"/>
                <w:szCs w:val="20"/>
              </w:rPr>
            </w:pPr>
          </w:p>
        </w:tc>
      </w:tr>
      <w:tr w:rsidR="006E1C32" w:rsidRPr="006E1C32" w:rsidTr="009C4670">
        <w:trPr>
          <w:trHeight w:val="1693"/>
        </w:trPr>
        <w:tc>
          <w:tcPr>
            <w:tcW w:w="2218" w:type="dxa"/>
            <w:vMerge/>
          </w:tcPr>
          <w:p w:rsidR="006E1C32" w:rsidRPr="006E1C32" w:rsidRDefault="006E1C32" w:rsidP="006E1C32">
            <w:pPr>
              <w:pStyle w:val="TableParagraph"/>
              <w:adjustRightInd w:val="0"/>
              <w:spacing w:line="256" w:lineRule="exact"/>
              <w:ind w:left="107"/>
              <w:rPr>
                <w:rFonts w:eastAsia="Calibri"/>
                <w:sz w:val="20"/>
                <w:szCs w:val="20"/>
              </w:rPr>
            </w:pPr>
          </w:p>
        </w:tc>
        <w:tc>
          <w:tcPr>
            <w:tcW w:w="3652" w:type="dxa"/>
          </w:tcPr>
          <w:p w:rsidR="006E1C32" w:rsidRPr="006E1C32" w:rsidRDefault="006E1C32" w:rsidP="006E1C32">
            <w:pPr>
              <w:pStyle w:val="TableParagraph"/>
              <w:adjustRightInd w:val="0"/>
              <w:spacing w:line="250" w:lineRule="exact"/>
              <w:ind w:left="107"/>
              <w:rPr>
                <w:rFonts w:eastAsia="Calibri"/>
                <w:sz w:val="20"/>
                <w:szCs w:val="20"/>
              </w:rPr>
            </w:pPr>
            <w:r w:rsidRPr="006E1C32">
              <w:rPr>
                <w:rFonts w:eastAsia="Calibri"/>
                <w:sz w:val="20"/>
                <w:szCs w:val="20"/>
              </w:rPr>
              <w:t>В случае отсутствия оснований</w:t>
            </w:r>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для отказа в приеме документов,</w:t>
            </w:r>
          </w:p>
          <w:p w:rsidR="006E1C32" w:rsidRPr="006E1C32" w:rsidRDefault="006E1C32" w:rsidP="006E1C32">
            <w:pPr>
              <w:pStyle w:val="TableParagraph"/>
              <w:adjustRightInd w:val="0"/>
              <w:spacing w:line="246" w:lineRule="exact"/>
              <w:ind w:left="107"/>
              <w:rPr>
                <w:rFonts w:eastAsia="Calibri"/>
                <w:sz w:val="20"/>
                <w:szCs w:val="20"/>
              </w:rPr>
            </w:pPr>
            <w:proofErr w:type="gramStart"/>
            <w:r w:rsidRPr="006E1C32">
              <w:rPr>
                <w:rFonts w:eastAsia="Calibri"/>
                <w:sz w:val="20"/>
                <w:szCs w:val="20"/>
              </w:rPr>
              <w:t>предусмотренных</w:t>
            </w:r>
            <w:proofErr w:type="gramEnd"/>
            <w:r w:rsidRPr="006E1C32">
              <w:rPr>
                <w:rFonts w:eastAsia="Calibri"/>
                <w:sz w:val="20"/>
                <w:szCs w:val="20"/>
              </w:rPr>
              <w:t xml:space="preserve"> пунктом 2.14</w:t>
            </w:r>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административного регламента,</w:t>
            </w:r>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 xml:space="preserve">регистрация заявления </w:t>
            </w:r>
            <w:proofErr w:type="gramStart"/>
            <w:r w:rsidRPr="006E1C32">
              <w:rPr>
                <w:rFonts w:eastAsia="Calibri"/>
                <w:sz w:val="20"/>
                <w:szCs w:val="20"/>
              </w:rPr>
              <w:t>в</w:t>
            </w:r>
            <w:proofErr w:type="gramEnd"/>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 xml:space="preserve">электронной базе данных </w:t>
            </w:r>
            <w:proofErr w:type="gramStart"/>
            <w:r w:rsidRPr="006E1C32">
              <w:rPr>
                <w:rFonts w:eastAsia="Calibri"/>
                <w:sz w:val="20"/>
                <w:szCs w:val="20"/>
              </w:rPr>
              <w:t>по</w:t>
            </w:r>
            <w:proofErr w:type="gramEnd"/>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учету документов</w:t>
            </w:r>
          </w:p>
        </w:tc>
        <w:tc>
          <w:tcPr>
            <w:tcW w:w="1674" w:type="dxa"/>
            <w:vMerge w:val="restart"/>
          </w:tcPr>
          <w:p w:rsidR="006E1C32" w:rsidRPr="006E1C32" w:rsidRDefault="006E1C32" w:rsidP="006E1C32">
            <w:pPr>
              <w:pStyle w:val="TableParagraph"/>
              <w:adjustRightInd w:val="0"/>
              <w:spacing w:line="250" w:lineRule="exact"/>
              <w:ind w:left="114"/>
              <w:rPr>
                <w:rFonts w:eastAsia="Calibri"/>
                <w:sz w:val="20"/>
                <w:szCs w:val="20"/>
              </w:rPr>
            </w:pPr>
            <w:r w:rsidRPr="006E1C32">
              <w:rPr>
                <w:rFonts w:eastAsia="Calibri"/>
                <w:sz w:val="20"/>
                <w:szCs w:val="20"/>
              </w:rPr>
              <w:t>1рабочий</w:t>
            </w:r>
          </w:p>
          <w:p w:rsidR="006E1C32" w:rsidRPr="006E1C32" w:rsidRDefault="006E1C32" w:rsidP="006E1C32">
            <w:pPr>
              <w:pStyle w:val="TableParagraph"/>
              <w:adjustRightInd w:val="0"/>
              <w:spacing w:line="250" w:lineRule="exact"/>
              <w:ind w:left="114"/>
              <w:rPr>
                <w:rFonts w:eastAsia="Calibri"/>
                <w:sz w:val="20"/>
                <w:szCs w:val="20"/>
              </w:rPr>
            </w:pPr>
            <w:r w:rsidRPr="006E1C32">
              <w:rPr>
                <w:rFonts w:eastAsia="Calibri"/>
                <w:sz w:val="20"/>
                <w:szCs w:val="20"/>
              </w:rPr>
              <w:t>день</w:t>
            </w:r>
          </w:p>
        </w:tc>
        <w:tc>
          <w:tcPr>
            <w:tcW w:w="1329" w:type="dxa"/>
          </w:tcPr>
          <w:p w:rsidR="006E1C32" w:rsidRPr="006E1C32" w:rsidRDefault="006E1C32" w:rsidP="005C0980">
            <w:pPr>
              <w:pStyle w:val="TableParagraph"/>
              <w:adjustRightInd w:val="0"/>
              <w:spacing w:line="250" w:lineRule="exact"/>
              <w:rPr>
                <w:rFonts w:eastAsia="Calibri"/>
                <w:sz w:val="20"/>
                <w:szCs w:val="20"/>
              </w:rPr>
            </w:pPr>
            <w:r w:rsidRPr="006E1C32">
              <w:rPr>
                <w:rFonts w:eastAsia="Calibri"/>
                <w:sz w:val="20"/>
                <w:szCs w:val="20"/>
              </w:rPr>
              <w:t>должностное лицо</w:t>
            </w:r>
            <w:r w:rsidR="005C0980">
              <w:rPr>
                <w:rFonts w:eastAsia="Calibri"/>
                <w:sz w:val="20"/>
                <w:szCs w:val="20"/>
              </w:rPr>
              <w:t xml:space="preserve"> </w:t>
            </w:r>
            <w:proofErr w:type="spellStart"/>
            <w:r w:rsidRPr="006E1C32">
              <w:rPr>
                <w:rFonts w:eastAsia="Calibri"/>
                <w:sz w:val="20"/>
                <w:szCs w:val="20"/>
              </w:rPr>
              <w:t>уполномо</w:t>
            </w:r>
            <w:proofErr w:type="spellEnd"/>
          </w:p>
          <w:p w:rsidR="006E1C32" w:rsidRPr="006E1C32" w:rsidRDefault="006E1C32" w:rsidP="005C0980">
            <w:pPr>
              <w:pStyle w:val="TableParagraph"/>
              <w:adjustRightInd w:val="0"/>
              <w:spacing w:line="246" w:lineRule="exact"/>
              <w:rPr>
                <w:rFonts w:eastAsia="Calibri"/>
                <w:sz w:val="20"/>
                <w:szCs w:val="20"/>
              </w:rPr>
            </w:pPr>
            <w:proofErr w:type="spellStart"/>
            <w:r w:rsidRPr="006E1C32">
              <w:rPr>
                <w:rFonts w:eastAsia="Calibri"/>
                <w:sz w:val="20"/>
                <w:szCs w:val="20"/>
              </w:rPr>
              <w:t>ченногооргана</w:t>
            </w:r>
            <w:proofErr w:type="spellEnd"/>
            <w:r w:rsidRPr="006E1C32">
              <w:rPr>
                <w:rFonts w:eastAsia="Calibri"/>
                <w:sz w:val="20"/>
                <w:szCs w:val="20"/>
              </w:rPr>
              <w:t>,</w:t>
            </w:r>
          </w:p>
          <w:p w:rsidR="006E1C32" w:rsidRPr="006E1C32" w:rsidRDefault="006E1C32" w:rsidP="005C0980">
            <w:pPr>
              <w:pStyle w:val="TableParagraph"/>
              <w:adjustRightInd w:val="0"/>
              <w:spacing w:line="246" w:lineRule="exact"/>
              <w:rPr>
                <w:rFonts w:eastAsia="Calibri"/>
                <w:sz w:val="20"/>
                <w:szCs w:val="20"/>
              </w:rPr>
            </w:pPr>
            <w:r w:rsidRPr="006E1C32">
              <w:rPr>
                <w:rFonts w:eastAsia="Calibri"/>
                <w:sz w:val="20"/>
                <w:szCs w:val="20"/>
              </w:rPr>
              <w:t xml:space="preserve">ответственное </w:t>
            </w:r>
            <w:proofErr w:type="spellStart"/>
            <w:r w:rsidRPr="006E1C32">
              <w:rPr>
                <w:rFonts w:eastAsia="Calibri"/>
                <w:sz w:val="20"/>
                <w:szCs w:val="20"/>
              </w:rPr>
              <w:t>зарегистрацию</w:t>
            </w:r>
            <w:proofErr w:type="spellEnd"/>
          </w:p>
          <w:p w:rsidR="006E1C32" w:rsidRPr="006E1C32" w:rsidRDefault="006E1C32" w:rsidP="005C0980">
            <w:pPr>
              <w:pStyle w:val="TableParagraph"/>
              <w:adjustRightInd w:val="0"/>
              <w:spacing w:line="246" w:lineRule="exact"/>
              <w:rPr>
                <w:rFonts w:eastAsia="Calibri"/>
                <w:sz w:val="20"/>
                <w:szCs w:val="20"/>
              </w:rPr>
            </w:pPr>
            <w:r w:rsidRPr="006E1C32">
              <w:rPr>
                <w:rFonts w:eastAsia="Calibri"/>
                <w:sz w:val="20"/>
                <w:szCs w:val="20"/>
              </w:rPr>
              <w:t>корреспонденции</w:t>
            </w:r>
          </w:p>
        </w:tc>
        <w:tc>
          <w:tcPr>
            <w:tcW w:w="2025" w:type="dxa"/>
            <w:vMerge w:val="restart"/>
          </w:tcPr>
          <w:p w:rsidR="006E1C32" w:rsidRDefault="006E1C32" w:rsidP="006E1C32">
            <w:pPr>
              <w:pStyle w:val="TableParagraph"/>
              <w:adjustRightInd w:val="0"/>
              <w:spacing w:line="250" w:lineRule="exact"/>
              <w:ind w:left="91"/>
              <w:rPr>
                <w:rFonts w:eastAsia="Calibri"/>
                <w:sz w:val="24"/>
              </w:rPr>
            </w:pPr>
          </w:p>
          <w:p w:rsidR="006E1C32" w:rsidRDefault="006E1C32" w:rsidP="006E1C32">
            <w:pPr>
              <w:pStyle w:val="TableParagraph"/>
              <w:adjustRightInd w:val="0"/>
              <w:spacing w:line="250" w:lineRule="exact"/>
              <w:ind w:left="91"/>
              <w:rPr>
                <w:rFonts w:eastAsia="Calibri"/>
                <w:sz w:val="24"/>
              </w:rPr>
            </w:pPr>
          </w:p>
          <w:p w:rsidR="006E1C32" w:rsidRDefault="006E1C32" w:rsidP="006E1C32">
            <w:pPr>
              <w:pStyle w:val="TableParagraph"/>
              <w:adjustRightInd w:val="0"/>
              <w:spacing w:line="250" w:lineRule="exact"/>
              <w:ind w:left="91"/>
              <w:rPr>
                <w:rFonts w:eastAsia="Calibri"/>
                <w:sz w:val="24"/>
              </w:rPr>
            </w:pPr>
          </w:p>
          <w:p w:rsidR="006E1C32" w:rsidRDefault="006E1C32" w:rsidP="006E1C32">
            <w:pPr>
              <w:pStyle w:val="TableParagraph"/>
              <w:adjustRightInd w:val="0"/>
              <w:spacing w:line="250" w:lineRule="exact"/>
              <w:ind w:left="91"/>
              <w:rPr>
                <w:rFonts w:eastAsia="Calibri"/>
                <w:sz w:val="24"/>
              </w:rPr>
            </w:pPr>
          </w:p>
          <w:p w:rsidR="006E1C32" w:rsidRDefault="006E1C32" w:rsidP="006E1C32">
            <w:pPr>
              <w:pStyle w:val="TableParagraph"/>
              <w:adjustRightInd w:val="0"/>
              <w:spacing w:line="250" w:lineRule="exact"/>
              <w:ind w:left="91"/>
              <w:rPr>
                <w:rFonts w:eastAsia="Calibri"/>
                <w:sz w:val="24"/>
              </w:rPr>
            </w:pPr>
          </w:p>
          <w:p w:rsidR="006E1C32" w:rsidRPr="006E1C32" w:rsidRDefault="006E1C32" w:rsidP="006E1C32">
            <w:pPr>
              <w:pStyle w:val="TableParagraph"/>
              <w:adjustRightInd w:val="0"/>
              <w:spacing w:line="250" w:lineRule="exact"/>
              <w:ind w:left="91"/>
              <w:jc w:val="center"/>
              <w:rPr>
                <w:rFonts w:eastAsia="Calibri"/>
                <w:sz w:val="20"/>
                <w:szCs w:val="20"/>
              </w:rPr>
            </w:pPr>
            <w:r w:rsidRPr="006E1C32">
              <w:rPr>
                <w:rFonts w:eastAsia="Calibri"/>
                <w:sz w:val="20"/>
                <w:szCs w:val="20"/>
              </w:rPr>
              <w:t xml:space="preserve">Уполномоченный </w:t>
            </w:r>
            <w:r w:rsidRPr="006E1C32">
              <w:rPr>
                <w:rFonts w:eastAsia="Calibri"/>
                <w:sz w:val="20"/>
                <w:szCs w:val="20"/>
              </w:rPr>
              <w:lastRenderedPageBreak/>
              <w:t>орган/ГИС</w:t>
            </w:r>
          </w:p>
        </w:tc>
        <w:tc>
          <w:tcPr>
            <w:tcW w:w="1954" w:type="dxa"/>
            <w:gridSpan w:val="2"/>
          </w:tcPr>
          <w:p w:rsidR="006E1C32" w:rsidRPr="006E1C32" w:rsidRDefault="006E1C32" w:rsidP="006E1C32">
            <w:pPr>
              <w:pStyle w:val="TableParagraph"/>
              <w:adjustRightInd w:val="0"/>
              <w:jc w:val="center"/>
              <w:rPr>
                <w:rFonts w:eastAsia="Calibri"/>
                <w:sz w:val="20"/>
                <w:szCs w:val="20"/>
              </w:rPr>
            </w:pPr>
            <w:r>
              <w:rPr>
                <w:rFonts w:eastAsia="Calibri"/>
                <w:sz w:val="20"/>
                <w:szCs w:val="20"/>
              </w:rPr>
              <w:lastRenderedPageBreak/>
              <w:t>-</w:t>
            </w:r>
          </w:p>
        </w:tc>
        <w:tc>
          <w:tcPr>
            <w:tcW w:w="2509" w:type="dxa"/>
          </w:tcPr>
          <w:p w:rsidR="006E1C32" w:rsidRPr="006E1C32" w:rsidRDefault="006E1C32" w:rsidP="006E1C32">
            <w:pPr>
              <w:pStyle w:val="TableParagraph"/>
              <w:adjustRightInd w:val="0"/>
              <w:spacing w:line="266" w:lineRule="exact"/>
              <w:ind w:left="109"/>
              <w:rPr>
                <w:rFonts w:eastAsia="Calibri"/>
                <w:sz w:val="20"/>
                <w:szCs w:val="20"/>
              </w:rPr>
            </w:pPr>
          </w:p>
        </w:tc>
      </w:tr>
      <w:tr w:rsidR="006E1C32" w:rsidRPr="006E1C32" w:rsidTr="009C4670">
        <w:trPr>
          <w:trHeight w:val="1693"/>
        </w:trPr>
        <w:tc>
          <w:tcPr>
            <w:tcW w:w="2218" w:type="dxa"/>
            <w:vMerge/>
          </w:tcPr>
          <w:p w:rsidR="006E1C32" w:rsidRPr="006E1C32" w:rsidRDefault="006E1C32" w:rsidP="006E1C32">
            <w:pPr>
              <w:pStyle w:val="TableParagraph"/>
              <w:adjustRightInd w:val="0"/>
              <w:spacing w:line="256" w:lineRule="exact"/>
              <w:ind w:left="107"/>
              <w:rPr>
                <w:rFonts w:eastAsia="Calibri"/>
                <w:sz w:val="20"/>
                <w:szCs w:val="20"/>
              </w:rPr>
            </w:pPr>
          </w:p>
        </w:tc>
        <w:tc>
          <w:tcPr>
            <w:tcW w:w="3652" w:type="dxa"/>
          </w:tcPr>
          <w:p w:rsidR="006E1C32" w:rsidRPr="006E1C32" w:rsidRDefault="006E1C32" w:rsidP="006E1C32">
            <w:pPr>
              <w:pStyle w:val="TableParagraph"/>
              <w:adjustRightInd w:val="0"/>
              <w:spacing w:line="250" w:lineRule="exact"/>
              <w:ind w:left="107"/>
              <w:rPr>
                <w:rFonts w:eastAsia="Calibri"/>
                <w:sz w:val="20"/>
                <w:szCs w:val="20"/>
              </w:rPr>
            </w:pPr>
            <w:r w:rsidRPr="006E1C32">
              <w:rPr>
                <w:rFonts w:eastAsia="Calibri"/>
                <w:sz w:val="20"/>
                <w:szCs w:val="20"/>
              </w:rPr>
              <w:t>Проверка заявления и</w:t>
            </w:r>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 xml:space="preserve">документов представленных </w:t>
            </w:r>
            <w:proofErr w:type="gramStart"/>
            <w:r w:rsidRPr="006E1C32">
              <w:rPr>
                <w:rFonts w:eastAsia="Calibri"/>
                <w:sz w:val="20"/>
                <w:szCs w:val="20"/>
              </w:rPr>
              <w:t>для</w:t>
            </w:r>
            <w:proofErr w:type="gramEnd"/>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 xml:space="preserve">получения </w:t>
            </w:r>
            <w:proofErr w:type="gramStart"/>
            <w:r w:rsidRPr="006E1C32">
              <w:rPr>
                <w:rFonts w:eastAsia="Calibri"/>
                <w:sz w:val="20"/>
                <w:szCs w:val="20"/>
              </w:rPr>
              <w:t>муниципальной</w:t>
            </w:r>
            <w:proofErr w:type="gramEnd"/>
          </w:p>
          <w:p w:rsidR="006E1C32" w:rsidRPr="006E1C32" w:rsidRDefault="006E1C32" w:rsidP="006E1C32">
            <w:pPr>
              <w:pStyle w:val="TableParagraph"/>
              <w:adjustRightInd w:val="0"/>
              <w:spacing w:line="250" w:lineRule="exact"/>
              <w:ind w:left="129"/>
              <w:rPr>
                <w:rFonts w:eastAsia="Calibri"/>
                <w:sz w:val="20"/>
                <w:szCs w:val="20"/>
              </w:rPr>
            </w:pPr>
            <w:r w:rsidRPr="006E1C32">
              <w:rPr>
                <w:rFonts w:eastAsia="Calibri"/>
                <w:sz w:val="20"/>
                <w:szCs w:val="20"/>
              </w:rPr>
              <w:t>услуги</w:t>
            </w:r>
          </w:p>
        </w:tc>
        <w:tc>
          <w:tcPr>
            <w:tcW w:w="1674" w:type="dxa"/>
            <w:vMerge/>
          </w:tcPr>
          <w:p w:rsidR="006E1C32" w:rsidRPr="006E1C32" w:rsidRDefault="006E1C32" w:rsidP="006E1C32">
            <w:pPr>
              <w:pStyle w:val="TableParagraph"/>
              <w:adjustRightInd w:val="0"/>
              <w:spacing w:line="250" w:lineRule="exact"/>
              <w:ind w:left="114"/>
              <w:rPr>
                <w:rFonts w:eastAsia="Calibri"/>
                <w:sz w:val="20"/>
                <w:szCs w:val="20"/>
              </w:rPr>
            </w:pPr>
          </w:p>
        </w:tc>
        <w:tc>
          <w:tcPr>
            <w:tcW w:w="1329" w:type="dxa"/>
          </w:tcPr>
          <w:p w:rsidR="006E1C32" w:rsidRPr="006E1C32" w:rsidRDefault="006E1C32" w:rsidP="005C0980">
            <w:pPr>
              <w:pStyle w:val="TableParagraph"/>
              <w:adjustRightInd w:val="0"/>
              <w:spacing w:line="250" w:lineRule="exact"/>
              <w:ind w:left="-10"/>
              <w:rPr>
                <w:rFonts w:eastAsia="Calibri"/>
                <w:sz w:val="20"/>
                <w:szCs w:val="20"/>
              </w:rPr>
            </w:pPr>
            <w:r w:rsidRPr="006E1C32">
              <w:rPr>
                <w:rFonts w:eastAsia="Calibri"/>
                <w:sz w:val="20"/>
                <w:szCs w:val="20"/>
              </w:rPr>
              <w:t>должностное лицо</w:t>
            </w:r>
            <w:r w:rsidR="005C0980">
              <w:rPr>
                <w:rFonts w:eastAsia="Calibri"/>
                <w:sz w:val="20"/>
                <w:szCs w:val="20"/>
              </w:rPr>
              <w:t xml:space="preserve"> </w:t>
            </w:r>
            <w:proofErr w:type="spellStart"/>
            <w:r w:rsidRPr="006E1C32">
              <w:rPr>
                <w:rFonts w:eastAsia="Calibri"/>
                <w:sz w:val="20"/>
                <w:szCs w:val="20"/>
              </w:rPr>
              <w:t>уполномо</w:t>
            </w:r>
            <w:proofErr w:type="spellEnd"/>
          </w:p>
          <w:p w:rsidR="006E1C32" w:rsidRPr="006E1C32" w:rsidRDefault="006E1C32" w:rsidP="005C0980">
            <w:pPr>
              <w:pStyle w:val="TableParagraph"/>
              <w:adjustRightInd w:val="0"/>
              <w:spacing w:line="246" w:lineRule="exact"/>
              <w:ind w:left="-10"/>
              <w:rPr>
                <w:rFonts w:eastAsia="Calibri"/>
                <w:sz w:val="20"/>
                <w:szCs w:val="20"/>
              </w:rPr>
            </w:pPr>
            <w:proofErr w:type="spellStart"/>
            <w:r w:rsidRPr="006E1C32">
              <w:rPr>
                <w:rFonts w:eastAsia="Calibri"/>
                <w:sz w:val="20"/>
                <w:szCs w:val="20"/>
              </w:rPr>
              <w:t>ченного</w:t>
            </w:r>
            <w:proofErr w:type="spellEnd"/>
          </w:p>
          <w:p w:rsidR="006E1C32" w:rsidRPr="006E1C32" w:rsidRDefault="006E1C32" w:rsidP="005C0980">
            <w:pPr>
              <w:pStyle w:val="TableParagraph"/>
              <w:adjustRightInd w:val="0"/>
              <w:spacing w:line="246" w:lineRule="exact"/>
              <w:ind w:left="-10"/>
              <w:rPr>
                <w:rFonts w:eastAsia="Calibri"/>
                <w:sz w:val="20"/>
                <w:szCs w:val="20"/>
              </w:rPr>
            </w:pPr>
            <w:proofErr w:type="spellStart"/>
            <w:r w:rsidRPr="006E1C32">
              <w:rPr>
                <w:rFonts w:eastAsia="Calibri"/>
                <w:sz w:val="20"/>
                <w:szCs w:val="20"/>
              </w:rPr>
              <w:t>органа</w:t>
            </w:r>
            <w:proofErr w:type="gramStart"/>
            <w:r w:rsidRPr="006E1C32">
              <w:rPr>
                <w:rFonts w:eastAsia="Calibri"/>
                <w:sz w:val="20"/>
                <w:szCs w:val="20"/>
              </w:rPr>
              <w:t>,о</w:t>
            </w:r>
            <w:proofErr w:type="gramEnd"/>
            <w:r w:rsidRPr="006E1C32">
              <w:rPr>
                <w:rFonts w:eastAsia="Calibri"/>
                <w:sz w:val="20"/>
                <w:szCs w:val="20"/>
              </w:rPr>
              <w:t>тветственное</w:t>
            </w:r>
            <w:proofErr w:type="spellEnd"/>
            <w:r w:rsidRPr="006E1C32">
              <w:rPr>
                <w:rFonts w:eastAsia="Calibri"/>
                <w:sz w:val="20"/>
                <w:szCs w:val="20"/>
              </w:rPr>
              <w:t xml:space="preserve"> за</w:t>
            </w:r>
          </w:p>
          <w:p w:rsidR="006E1C32" w:rsidRPr="006E1C32" w:rsidRDefault="006E1C32" w:rsidP="005C0980">
            <w:pPr>
              <w:pStyle w:val="TableParagraph"/>
              <w:adjustRightInd w:val="0"/>
              <w:spacing w:line="246" w:lineRule="exact"/>
              <w:ind w:left="-10"/>
              <w:rPr>
                <w:rFonts w:eastAsia="Calibri"/>
                <w:sz w:val="20"/>
                <w:szCs w:val="20"/>
              </w:rPr>
            </w:pPr>
            <w:proofErr w:type="spellStart"/>
            <w:r w:rsidRPr="006E1C32">
              <w:rPr>
                <w:rFonts w:eastAsia="Calibri"/>
                <w:sz w:val="20"/>
                <w:szCs w:val="20"/>
              </w:rPr>
              <w:t>предостав</w:t>
            </w:r>
            <w:proofErr w:type="spellEnd"/>
          </w:p>
          <w:p w:rsidR="006E1C32" w:rsidRPr="006E1C32" w:rsidRDefault="006E1C32" w:rsidP="005C0980">
            <w:pPr>
              <w:pStyle w:val="TableParagraph"/>
              <w:adjustRightInd w:val="0"/>
              <w:spacing w:line="246" w:lineRule="exact"/>
              <w:ind w:left="-10"/>
              <w:rPr>
                <w:rFonts w:eastAsia="Calibri"/>
                <w:sz w:val="20"/>
                <w:szCs w:val="20"/>
              </w:rPr>
            </w:pPr>
            <w:proofErr w:type="spellStart"/>
            <w:r w:rsidRPr="006E1C32">
              <w:rPr>
                <w:rFonts w:eastAsia="Calibri"/>
                <w:sz w:val="20"/>
                <w:szCs w:val="20"/>
              </w:rPr>
              <w:t>ление</w:t>
            </w:r>
            <w:proofErr w:type="spellEnd"/>
            <w:r w:rsidR="005C0980">
              <w:rPr>
                <w:rFonts w:eastAsia="Calibri"/>
                <w:sz w:val="20"/>
                <w:szCs w:val="20"/>
              </w:rPr>
              <w:t xml:space="preserve"> </w:t>
            </w:r>
            <w:proofErr w:type="spellStart"/>
            <w:r w:rsidRPr="006E1C32">
              <w:rPr>
                <w:rFonts w:eastAsia="Calibri"/>
                <w:sz w:val="20"/>
                <w:szCs w:val="20"/>
              </w:rPr>
              <w:t>муницип</w:t>
            </w:r>
            <w:proofErr w:type="spellEnd"/>
          </w:p>
          <w:p w:rsidR="006E1C32" w:rsidRPr="006E1C32" w:rsidRDefault="006E1C32" w:rsidP="005C0980">
            <w:pPr>
              <w:pStyle w:val="TableParagraph"/>
              <w:adjustRightInd w:val="0"/>
              <w:spacing w:line="246" w:lineRule="exact"/>
              <w:ind w:left="-10"/>
              <w:rPr>
                <w:rFonts w:eastAsia="Calibri"/>
                <w:sz w:val="20"/>
                <w:szCs w:val="20"/>
              </w:rPr>
            </w:pPr>
            <w:proofErr w:type="spellStart"/>
            <w:r>
              <w:rPr>
                <w:rFonts w:eastAsia="Calibri"/>
                <w:sz w:val="20"/>
                <w:szCs w:val="20"/>
              </w:rPr>
              <w:t>альной</w:t>
            </w:r>
            <w:proofErr w:type="spellEnd"/>
            <w:r w:rsidR="005C0980">
              <w:rPr>
                <w:rFonts w:eastAsia="Calibri"/>
                <w:sz w:val="20"/>
                <w:szCs w:val="20"/>
              </w:rPr>
              <w:t xml:space="preserve"> </w:t>
            </w:r>
            <w:r w:rsidRPr="006E1C32">
              <w:rPr>
                <w:rFonts w:eastAsia="Calibri"/>
                <w:sz w:val="20"/>
                <w:szCs w:val="20"/>
              </w:rPr>
              <w:t>услуги</w:t>
            </w:r>
          </w:p>
        </w:tc>
        <w:tc>
          <w:tcPr>
            <w:tcW w:w="2025" w:type="dxa"/>
            <w:vMerge/>
          </w:tcPr>
          <w:p w:rsidR="006E1C32" w:rsidRPr="006E1C32" w:rsidRDefault="006E1C32" w:rsidP="006E1C32">
            <w:pPr>
              <w:pStyle w:val="TableParagraph"/>
              <w:adjustRightInd w:val="0"/>
              <w:rPr>
                <w:rFonts w:eastAsia="Calibri"/>
                <w:sz w:val="20"/>
                <w:szCs w:val="20"/>
              </w:rPr>
            </w:pPr>
          </w:p>
        </w:tc>
        <w:tc>
          <w:tcPr>
            <w:tcW w:w="1954" w:type="dxa"/>
            <w:gridSpan w:val="2"/>
          </w:tcPr>
          <w:p w:rsidR="006E1C32" w:rsidRPr="006E1C32" w:rsidRDefault="006E1C32" w:rsidP="006E1C32">
            <w:pPr>
              <w:pStyle w:val="TableParagraph"/>
              <w:adjustRightInd w:val="0"/>
              <w:jc w:val="center"/>
              <w:rPr>
                <w:rFonts w:eastAsia="Calibri"/>
                <w:sz w:val="20"/>
                <w:szCs w:val="20"/>
              </w:rPr>
            </w:pPr>
            <w:r>
              <w:rPr>
                <w:rFonts w:eastAsia="Calibri"/>
                <w:sz w:val="20"/>
                <w:szCs w:val="20"/>
              </w:rPr>
              <w:t>-</w:t>
            </w:r>
          </w:p>
        </w:tc>
        <w:tc>
          <w:tcPr>
            <w:tcW w:w="2509" w:type="dxa"/>
          </w:tcPr>
          <w:p w:rsidR="006E1C32" w:rsidRPr="006E1C32" w:rsidRDefault="006E1C32" w:rsidP="006E1C32">
            <w:pPr>
              <w:pStyle w:val="TableParagraph"/>
              <w:adjustRightInd w:val="0"/>
              <w:spacing w:line="250" w:lineRule="exact"/>
              <w:ind w:left="107"/>
              <w:rPr>
                <w:rFonts w:eastAsia="Calibri"/>
                <w:sz w:val="20"/>
                <w:szCs w:val="20"/>
              </w:rPr>
            </w:pPr>
            <w:r w:rsidRPr="006E1C32">
              <w:rPr>
                <w:rFonts w:eastAsia="Calibri"/>
                <w:sz w:val="20"/>
                <w:szCs w:val="20"/>
              </w:rPr>
              <w:t>Направленное</w:t>
            </w:r>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заявителю</w:t>
            </w:r>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электронное</w:t>
            </w:r>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уведомление о</w:t>
            </w:r>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 xml:space="preserve">приеме заявления </w:t>
            </w:r>
            <w:proofErr w:type="gramStart"/>
            <w:r w:rsidRPr="006E1C32">
              <w:rPr>
                <w:rFonts w:eastAsia="Calibri"/>
                <w:sz w:val="20"/>
                <w:szCs w:val="20"/>
              </w:rPr>
              <w:t>к</w:t>
            </w:r>
            <w:proofErr w:type="gramEnd"/>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рассмотрению либо</w:t>
            </w:r>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отказа в приеме</w:t>
            </w:r>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 xml:space="preserve">заявления </w:t>
            </w:r>
            <w:proofErr w:type="gramStart"/>
            <w:r w:rsidRPr="006E1C32">
              <w:rPr>
                <w:rFonts w:eastAsia="Calibri"/>
                <w:sz w:val="20"/>
                <w:szCs w:val="20"/>
              </w:rPr>
              <w:t>к</w:t>
            </w:r>
            <w:proofErr w:type="gramEnd"/>
          </w:p>
          <w:p w:rsidR="006E1C32" w:rsidRPr="006E1C32" w:rsidRDefault="006E1C32" w:rsidP="006E1C32">
            <w:pPr>
              <w:pStyle w:val="TableParagraph"/>
              <w:adjustRightInd w:val="0"/>
              <w:spacing w:line="246" w:lineRule="exact"/>
              <w:ind w:left="107"/>
              <w:rPr>
                <w:rFonts w:eastAsia="Calibri"/>
                <w:sz w:val="20"/>
                <w:szCs w:val="20"/>
              </w:rPr>
            </w:pPr>
            <w:r w:rsidRPr="006E1C32">
              <w:rPr>
                <w:rFonts w:eastAsia="Calibri"/>
                <w:sz w:val="20"/>
                <w:szCs w:val="20"/>
              </w:rPr>
              <w:t>рассмотрению</w:t>
            </w:r>
          </w:p>
        </w:tc>
      </w:tr>
      <w:tr w:rsidR="005C0980" w:rsidRPr="005C0980" w:rsidTr="009C4670">
        <w:trPr>
          <w:trHeight w:val="268"/>
        </w:trPr>
        <w:tc>
          <w:tcPr>
            <w:tcW w:w="15361" w:type="dxa"/>
            <w:gridSpan w:val="8"/>
          </w:tcPr>
          <w:p w:rsidR="005C0980" w:rsidRPr="005C0980" w:rsidRDefault="005C0980" w:rsidP="005C0980">
            <w:pPr>
              <w:pStyle w:val="TableParagraph"/>
              <w:adjustRightInd w:val="0"/>
              <w:spacing w:line="250" w:lineRule="exact"/>
              <w:ind w:left="107"/>
              <w:jc w:val="center"/>
              <w:rPr>
                <w:rFonts w:eastAsia="Calibri"/>
                <w:sz w:val="20"/>
                <w:szCs w:val="20"/>
              </w:rPr>
            </w:pPr>
            <w:r w:rsidRPr="005C0980">
              <w:rPr>
                <w:rFonts w:eastAsia="Calibri"/>
                <w:sz w:val="20"/>
                <w:szCs w:val="20"/>
              </w:rPr>
              <w:lastRenderedPageBreak/>
              <w:t xml:space="preserve">2.Получение сведений </w:t>
            </w:r>
            <w:proofErr w:type="gramStart"/>
            <w:r w:rsidRPr="005C0980">
              <w:rPr>
                <w:rFonts w:eastAsia="Calibri"/>
                <w:sz w:val="20"/>
                <w:szCs w:val="20"/>
              </w:rPr>
              <w:t>по</w:t>
            </w:r>
            <w:proofErr w:type="gramEnd"/>
            <w:r w:rsidRPr="005C0980">
              <w:rPr>
                <w:rFonts w:eastAsia="Calibri"/>
                <w:sz w:val="20"/>
                <w:szCs w:val="20"/>
              </w:rPr>
              <w:t xml:space="preserve"> средством СМЭВ</w:t>
            </w:r>
          </w:p>
        </w:tc>
      </w:tr>
      <w:tr w:rsidR="005C0980" w:rsidRPr="005C0980" w:rsidTr="009C4670">
        <w:trPr>
          <w:trHeight w:val="2412"/>
        </w:trPr>
        <w:tc>
          <w:tcPr>
            <w:tcW w:w="2218" w:type="dxa"/>
            <w:vMerge w:val="restart"/>
          </w:tcPr>
          <w:p w:rsidR="005C0980" w:rsidRDefault="005C0980" w:rsidP="005C0980">
            <w:pPr>
              <w:pStyle w:val="TableParagraph"/>
              <w:adjustRightInd w:val="0"/>
              <w:spacing w:line="255" w:lineRule="exact"/>
              <w:ind w:left="107"/>
              <w:jc w:val="center"/>
              <w:rPr>
                <w:rFonts w:eastAsia="Calibri"/>
                <w:sz w:val="20"/>
                <w:szCs w:val="20"/>
              </w:rPr>
            </w:pPr>
          </w:p>
          <w:p w:rsidR="005C0980" w:rsidRDefault="005C0980" w:rsidP="005C0980">
            <w:pPr>
              <w:pStyle w:val="TableParagraph"/>
              <w:adjustRightInd w:val="0"/>
              <w:spacing w:line="255" w:lineRule="exact"/>
              <w:ind w:left="107"/>
              <w:jc w:val="center"/>
              <w:rPr>
                <w:rFonts w:eastAsia="Calibri"/>
                <w:sz w:val="20"/>
                <w:szCs w:val="20"/>
              </w:rPr>
            </w:pPr>
          </w:p>
          <w:p w:rsidR="005C0980" w:rsidRDefault="005C0980" w:rsidP="005C0980">
            <w:pPr>
              <w:pStyle w:val="TableParagraph"/>
              <w:adjustRightInd w:val="0"/>
              <w:spacing w:line="255" w:lineRule="exact"/>
              <w:ind w:left="107"/>
              <w:jc w:val="center"/>
              <w:rPr>
                <w:rFonts w:eastAsia="Calibri"/>
                <w:sz w:val="20"/>
                <w:szCs w:val="20"/>
              </w:rPr>
            </w:pPr>
          </w:p>
          <w:p w:rsidR="005C0980" w:rsidRDefault="005C0980" w:rsidP="005C0980">
            <w:pPr>
              <w:pStyle w:val="TableParagraph"/>
              <w:adjustRightInd w:val="0"/>
              <w:spacing w:line="255" w:lineRule="exact"/>
              <w:ind w:left="107"/>
              <w:jc w:val="center"/>
              <w:rPr>
                <w:rFonts w:eastAsia="Calibri"/>
                <w:sz w:val="20"/>
                <w:szCs w:val="20"/>
              </w:rPr>
            </w:pPr>
          </w:p>
          <w:p w:rsidR="005C0980" w:rsidRDefault="005C0980" w:rsidP="005C0980">
            <w:pPr>
              <w:pStyle w:val="TableParagraph"/>
              <w:adjustRightInd w:val="0"/>
              <w:spacing w:line="255" w:lineRule="exact"/>
              <w:ind w:left="107"/>
              <w:jc w:val="center"/>
              <w:rPr>
                <w:rFonts w:eastAsia="Calibri"/>
                <w:sz w:val="20"/>
                <w:szCs w:val="20"/>
              </w:rPr>
            </w:pPr>
          </w:p>
          <w:p w:rsidR="005C0980" w:rsidRDefault="005C0980" w:rsidP="005C0980">
            <w:pPr>
              <w:pStyle w:val="TableParagraph"/>
              <w:adjustRightInd w:val="0"/>
              <w:spacing w:line="255" w:lineRule="exact"/>
              <w:ind w:left="107"/>
              <w:jc w:val="center"/>
              <w:rPr>
                <w:rFonts w:eastAsia="Calibri"/>
                <w:sz w:val="20"/>
                <w:szCs w:val="20"/>
              </w:rPr>
            </w:pPr>
          </w:p>
          <w:p w:rsidR="005C0980" w:rsidRDefault="005C0980" w:rsidP="005C0980">
            <w:pPr>
              <w:pStyle w:val="TableParagraph"/>
              <w:adjustRightInd w:val="0"/>
              <w:spacing w:line="255" w:lineRule="exact"/>
              <w:ind w:left="107"/>
              <w:jc w:val="center"/>
              <w:rPr>
                <w:rFonts w:eastAsia="Calibri"/>
                <w:sz w:val="20"/>
                <w:szCs w:val="20"/>
              </w:rPr>
            </w:pPr>
          </w:p>
          <w:p w:rsidR="005C0980" w:rsidRPr="005C0980" w:rsidRDefault="005C0980" w:rsidP="005C0980">
            <w:pPr>
              <w:pStyle w:val="TableParagraph"/>
              <w:adjustRightInd w:val="0"/>
              <w:spacing w:line="255" w:lineRule="exact"/>
              <w:ind w:left="107"/>
              <w:jc w:val="center"/>
              <w:rPr>
                <w:rFonts w:eastAsia="Calibri"/>
                <w:sz w:val="20"/>
                <w:szCs w:val="20"/>
              </w:rPr>
            </w:pPr>
            <w:r w:rsidRPr="005C0980">
              <w:rPr>
                <w:rFonts w:eastAsia="Calibri"/>
                <w:sz w:val="20"/>
                <w:szCs w:val="20"/>
              </w:rPr>
              <w:t>Пакет</w:t>
            </w:r>
          </w:p>
          <w:p w:rsidR="005C0980" w:rsidRPr="005C0980" w:rsidRDefault="005C0980" w:rsidP="005C0980">
            <w:pPr>
              <w:pStyle w:val="TableParagraph"/>
              <w:adjustRightInd w:val="0"/>
              <w:spacing w:line="256" w:lineRule="exact"/>
              <w:ind w:left="107"/>
              <w:jc w:val="center"/>
              <w:rPr>
                <w:rFonts w:eastAsia="Calibri"/>
                <w:sz w:val="20"/>
                <w:szCs w:val="20"/>
              </w:rPr>
            </w:pPr>
            <w:r w:rsidRPr="005C0980">
              <w:rPr>
                <w:rFonts w:eastAsia="Calibri"/>
                <w:sz w:val="20"/>
                <w:szCs w:val="20"/>
              </w:rPr>
              <w:t>зарегистрированных документов,</w:t>
            </w:r>
          </w:p>
          <w:p w:rsidR="005C0980" w:rsidRPr="005C0980" w:rsidRDefault="005C0980" w:rsidP="005C0980">
            <w:pPr>
              <w:pStyle w:val="TableParagraph"/>
              <w:adjustRightInd w:val="0"/>
              <w:spacing w:line="256" w:lineRule="exact"/>
              <w:ind w:left="107"/>
              <w:jc w:val="center"/>
              <w:rPr>
                <w:rFonts w:eastAsia="Calibri"/>
                <w:sz w:val="20"/>
                <w:szCs w:val="20"/>
              </w:rPr>
            </w:pPr>
            <w:r w:rsidRPr="005C0980">
              <w:rPr>
                <w:rFonts w:eastAsia="Calibri"/>
                <w:sz w:val="20"/>
                <w:szCs w:val="20"/>
              </w:rPr>
              <w:t>поступивших</w:t>
            </w:r>
          </w:p>
          <w:p w:rsidR="005C0980" w:rsidRPr="005C0980" w:rsidRDefault="005C0980" w:rsidP="005C0980">
            <w:pPr>
              <w:pStyle w:val="TableParagraph"/>
              <w:adjustRightInd w:val="0"/>
              <w:spacing w:line="256" w:lineRule="exact"/>
              <w:ind w:left="107"/>
              <w:jc w:val="center"/>
              <w:rPr>
                <w:rFonts w:eastAsia="Calibri"/>
                <w:sz w:val="20"/>
                <w:szCs w:val="20"/>
              </w:rPr>
            </w:pPr>
            <w:r w:rsidRPr="005C0980">
              <w:rPr>
                <w:rFonts w:eastAsia="Calibri"/>
                <w:sz w:val="20"/>
                <w:szCs w:val="20"/>
              </w:rPr>
              <w:t>должностному</w:t>
            </w:r>
          </w:p>
          <w:p w:rsidR="005C0980" w:rsidRDefault="005C0980" w:rsidP="005C0980">
            <w:pPr>
              <w:pStyle w:val="TableParagraph"/>
              <w:adjustRightInd w:val="0"/>
              <w:spacing w:line="250" w:lineRule="exact"/>
              <w:ind w:left="107"/>
              <w:jc w:val="center"/>
              <w:rPr>
                <w:rFonts w:eastAsia="Calibri"/>
                <w:sz w:val="20"/>
                <w:szCs w:val="20"/>
              </w:rPr>
            </w:pPr>
            <w:r w:rsidRPr="005C0980">
              <w:rPr>
                <w:rFonts w:eastAsia="Calibri"/>
                <w:sz w:val="20"/>
                <w:szCs w:val="20"/>
              </w:rPr>
              <w:t>лицу,</w:t>
            </w:r>
          </w:p>
          <w:p w:rsidR="005C0980" w:rsidRPr="005C0980" w:rsidRDefault="005C0980" w:rsidP="005C0980">
            <w:pPr>
              <w:pStyle w:val="TableParagraph"/>
              <w:adjustRightInd w:val="0"/>
              <w:spacing w:line="250" w:lineRule="exact"/>
              <w:ind w:left="107"/>
              <w:jc w:val="center"/>
              <w:rPr>
                <w:rFonts w:eastAsia="Calibri"/>
                <w:sz w:val="20"/>
                <w:szCs w:val="20"/>
              </w:rPr>
            </w:pPr>
            <w:proofErr w:type="gramStart"/>
            <w:r w:rsidRPr="005C0980">
              <w:rPr>
                <w:rFonts w:eastAsia="Calibri"/>
                <w:sz w:val="20"/>
                <w:szCs w:val="20"/>
              </w:rPr>
              <w:t>ответственному</w:t>
            </w:r>
            <w:proofErr w:type="gramEnd"/>
            <w:r w:rsidRPr="005C0980">
              <w:rPr>
                <w:rFonts w:eastAsia="Calibri"/>
                <w:sz w:val="20"/>
                <w:szCs w:val="20"/>
              </w:rPr>
              <w:t xml:space="preserve"> за предоставление</w:t>
            </w:r>
          </w:p>
          <w:p w:rsidR="005C0980" w:rsidRPr="005C0980" w:rsidRDefault="005C0980" w:rsidP="005C0980">
            <w:pPr>
              <w:pStyle w:val="TableParagraph"/>
              <w:adjustRightInd w:val="0"/>
              <w:spacing w:line="246" w:lineRule="exact"/>
              <w:ind w:left="107"/>
              <w:jc w:val="center"/>
              <w:rPr>
                <w:rFonts w:eastAsia="Calibri"/>
                <w:sz w:val="20"/>
                <w:szCs w:val="20"/>
              </w:rPr>
            </w:pPr>
            <w:r w:rsidRPr="005C0980">
              <w:rPr>
                <w:rFonts w:eastAsia="Calibri"/>
                <w:sz w:val="20"/>
                <w:szCs w:val="20"/>
              </w:rPr>
              <w:t>муниципальной</w:t>
            </w:r>
          </w:p>
          <w:p w:rsidR="005C0980" w:rsidRPr="005C0980" w:rsidRDefault="005C0980" w:rsidP="005C0980">
            <w:pPr>
              <w:pStyle w:val="TableParagraph"/>
              <w:adjustRightInd w:val="0"/>
              <w:spacing w:line="256" w:lineRule="exact"/>
              <w:ind w:left="107"/>
              <w:jc w:val="center"/>
              <w:rPr>
                <w:rFonts w:eastAsia="Calibri"/>
                <w:sz w:val="20"/>
                <w:szCs w:val="20"/>
              </w:rPr>
            </w:pPr>
            <w:r w:rsidRPr="005C0980">
              <w:rPr>
                <w:rFonts w:eastAsia="Calibri"/>
                <w:sz w:val="20"/>
                <w:szCs w:val="20"/>
              </w:rPr>
              <w:t>услуги</w:t>
            </w:r>
          </w:p>
        </w:tc>
        <w:tc>
          <w:tcPr>
            <w:tcW w:w="3652" w:type="dxa"/>
          </w:tcPr>
          <w:p w:rsidR="005C0980" w:rsidRDefault="005C0980" w:rsidP="005C0980">
            <w:pPr>
              <w:pStyle w:val="TableParagraph"/>
              <w:adjustRightInd w:val="0"/>
              <w:spacing w:line="255" w:lineRule="exact"/>
              <w:ind w:left="107"/>
              <w:jc w:val="center"/>
              <w:rPr>
                <w:rFonts w:eastAsia="Calibri"/>
                <w:sz w:val="20"/>
                <w:szCs w:val="20"/>
              </w:rPr>
            </w:pPr>
          </w:p>
          <w:p w:rsidR="005C0980" w:rsidRDefault="005C0980" w:rsidP="005C0980">
            <w:pPr>
              <w:pStyle w:val="TableParagraph"/>
              <w:adjustRightInd w:val="0"/>
              <w:spacing w:line="255" w:lineRule="exact"/>
              <w:ind w:left="107"/>
              <w:jc w:val="center"/>
              <w:rPr>
                <w:rFonts w:eastAsia="Calibri"/>
                <w:sz w:val="20"/>
                <w:szCs w:val="20"/>
              </w:rPr>
            </w:pPr>
          </w:p>
          <w:p w:rsidR="005C0980" w:rsidRDefault="005C0980" w:rsidP="005C0980">
            <w:pPr>
              <w:pStyle w:val="TableParagraph"/>
              <w:adjustRightInd w:val="0"/>
              <w:spacing w:line="255" w:lineRule="exact"/>
              <w:ind w:left="107"/>
              <w:jc w:val="center"/>
              <w:rPr>
                <w:rFonts w:eastAsia="Calibri"/>
                <w:sz w:val="20"/>
                <w:szCs w:val="20"/>
              </w:rPr>
            </w:pPr>
          </w:p>
          <w:p w:rsidR="005C0980" w:rsidRPr="005C0980" w:rsidRDefault="005C0980" w:rsidP="005C0980">
            <w:pPr>
              <w:pStyle w:val="TableParagraph"/>
              <w:adjustRightInd w:val="0"/>
              <w:spacing w:line="255" w:lineRule="exact"/>
              <w:ind w:left="107"/>
              <w:jc w:val="center"/>
              <w:rPr>
                <w:rFonts w:eastAsia="Calibri"/>
                <w:sz w:val="20"/>
                <w:szCs w:val="20"/>
              </w:rPr>
            </w:pPr>
            <w:r w:rsidRPr="005C0980">
              <w:rPr>
                <w:rFonts w:eastAsia="Calibri"/>
                <w:sz w:val="20"/>
                <w:szCs w:val="20"/>
              </w:rPr>
              <w:t xml:space="preserve">Направление </w:t>
            </w:r>
            <w:proofErr w:type="gramStart"/>
            <w:r w:rsidRPr="005C0980">
              <w:rPr>
                <w:rFonts w:eastAsia="Calibri"/>
                <w:sz w:val="20"/>
                <w:szCs w:val="20"/>
              </w:rPr>
              <w:t>межведомственных</w:t>
            </w:r>
            <w:proofErr w:type="gramEnd"/>
          </w:p>
          <w:p w:rsidR="005C0980" w:rsidRPr="005C0980" w:rsidRDefault="005C0980" w:rsidP="005C0980">
            <w:pPr>
              <w:pStyle w:val="TableParagraph"/>
              <w:adjustRightInd w:val="0"/>
              <w:spacing w:line="256" w:lineRule="exact"/>
              <w:ind w:left="107"/>
              <w:jc w:val="center"/>
              <w:rPr>
                <w:rFonts w:eastAsia="Calibri"/>
                <w:sz w:val="20"/>
                <w:szCs w:val="20"/>
              </w:rPr>
            </w:pPr>
            <w:r w:rsidRPr="005C0980">
              <w:rPr>
                <w:rFonts w:eastAsia="Calibri"/>
                <w:sz w:val="20"/>
                <w:szCs w:val="20"/>
              </w:rPr>
              <w:t>запросов в органы и организации,</w:t>
            </w:r>
          </w:p>
          <w:p w:rsidR="005C0980" w:rsidRPr="005C0980" w:rsidRDefault="005C0980" w:rsidP="005C0980">
            <w:pPr>
              <w:pStyle w:val="TableParagraph"/>
              <w:adjustRightInd w:val="0"/>
              <w:spacing w:line="256" w:lineRule="exact"/>
              <w:ind w:left="107"/>
              <w:jc w:val="center"/>
              <w:rPr>
                <w:rFonts w:eastAsia="Calibri"/>
                <w:sz w:val="20"/>
                <w:szCs w:val="20"/>
              </w:rPr>
            </w:pPr>
            <w:proofErr w:type="gramStart"/>
            <w:r w:rsidRPr="005C0980">
              <w:rPr>
                <w:rFonts w:eastAsia="Calibri"/>
                <w:sz w:val="20"/>
                <w:szCs w:val="20"/>
              </w:rPr>
              <w:t>указанные</w:t>
            </w:r>
            <w:proofErr w:type="gramEnd"/>
            <w:r w:rsidRPr="005C0980">
              <w:rPr>
                <w:rFonts w:eastAsia="Calibri"/>
                <w:sz w:val="20"/>
                <w:szCs w:val="20"/>
              </w:rPr>
              <w:t xml:space="preserve"> в пункте 2.3</w:t>
            </w:r>
          </w:p>
          <w:p w:rsidR="005C0980" w:rsidRPr="005C0980" w:rsidRDefault="005C0980" w:rsidP="005C0980">
            <w:pPr>
              <w:pStyle w:val="TableParagraph"/>
              <w:adjustRightInd w:val="0"/>
              <w:spacing w:line="250" w:lineRule="exact"/>
              <w:ind w:left="107"/>
              <w:jc w:val="center"/>
              <w:rPr>
                <w:rFonts w:eastAsia="Calibri"/>
                <w:sz w:val="20"/>
                <w:szCs w:val="20"/>
              </w:rPr>
            </w:pPr>
            <w:r w:rsidRPr="005C0980">
              <w:rPr>
                <w:rFonts w:eastAsia="Calibri"/>
                <w:sz w:val="20"/>
                <w:szCs w:val="20"/>
              </w:rPr>
              <w:t>административного регламента</w:t>
            </w:r>
          </w:p>
        </w:tc>
        <w:tc>
          <w:tcPr>
            <w:tcW w:w="1674" w:type="dxa"/>
          </w:tcPr>
          <w:p w:rsidR="005C0980" w:rsidRDefault="005C0980" w:rsidP="005C0980">
            <w:pPr>
              <w:pStyle w:val="TableParagraph"/>
              <w:adjustRightInd w:val="0"/>
              <w:spacing w:line="255" w:lineRule="exact"/>
              <w:ind w:left="93"/>
              <w:jc w:val="center"/>
              <w:rPr>
                <w:rFonts w:eastAsia="Calibri"/>
                <w:sz w:val="20"/>
                <w:szCs w:val="20"/>
              </w:rPr>
            </w:pPr>
          </w:p>
          <w:p w:rsidR="005C0980" w:rsidRDefault="005C0980" w:rsidP="005C0980">
            <w:pPr>
              <w:pStyle w:val="TableParagraph"/>
              <w:adjustRightInd w:val="0"/>
              <w:spacing w:line="255" w:lineRule="exact"/>
              <w:ind w:left="93"/>
              <w:jc w:val="center"/>
              <w:rPr>
                <w:rFonts w:eastAsia="Calibri"/>
                <w:sz w:val="20"/>
                <w:szCs w:val="20"/>
              </w:rPr>
            </w:pPr>
          </w:p>
          <w:p w:rsidR="005C0980" w:rsidRDefault="005C0980" w:rsidP="005C0980">
            <w:pPr>
              <w:pStyle w:val="TableParagraph"/>
              <w:adjustRightInd w:val="0"/>
              <w:spacing w:line="255" w:lineRule="exact"/>
              <w:ind w:left="93"/>
              <w:jc w:val="center"/>
              <w:rPr>
                <w:rFonts w:eastAsia="Calibri"/>
                <w:sz w:val="20"/>
                <w:szCs w:val="20"/>
              </w:rPr>
            </w:pPr>
          </w:p>
          <w:p w:rsidR="005C0980" w:rsidRPr="005C0980" w:rsidRDefault="005C0980" w:rsidP="005C0980">
            <w:pPr>
              <w:pStyle w:val="TableParagraph"/>
              <w:adjustRightInd w:val="0"/>
              <w:spacing w:line="255" w:lineRule="exact"/>
              <w:ind w:left="93"/>
              <w:jc w:val="center"/>
              <w:rPr>
                <w:rFonts w:eastAsia="Calibri"/>
                <w:sz w:val="20"/>
                <w:szCs w:val="20"/>
              </w:rPr>
            </w:pPr>
            <w:r w:rsidRPr="005C0980">
              <w:rPr>
                <w:rFonts w:eastAsia="Calibri"/>
                <w:sz w:val="20"/>
                <w:szCs w:val="20"/>
              </w:rPr>
              <w:t>В день</w:t>
            </w:r>
          </w:p>
          <w:p w:rsidR="005C0980" w:rsidRPr="005C0980" w:rsidRDefault="005C0980" w:rsidP="005C0980">
            <w:pPr>
              <w:pStyle w:val="TableParagraph"/>
              <w:adjustRightInd w:val="0"/>
              <w:spacing w:line="256" w:lineRule="exact"/>
              <w:ind w:left="93"/>
              <w:jc w:val="center"/>
              <w:rPr>
                <w:rFonts w:eastAsia="Calibri"/>
                <w:sz w:val="20"/>
                <w:szCs w:val="20"/>
              </w:rPr>
            </w:pPr>
            <w:r w:rsidRPr="005C0980">
              <w:rPr>
                <w:rFonts w:eastAsia="Calibri"/>
                <w:sz w:val="20"/>
                <w:szCs w:val="20"/>
              </w:rPr>
              <w:t>регистрации</w:t>
            </w:r>
          </w:p>
          <w:p w:rsidR="005C0980" w:rsidRPr="005C0980" w:rsidRDefault="005C0980" w:rsidP="005C0980">
            <w:pPr>
              <w:pStyle w:val="TableParagraph"/>
              <w:adjustRightInd w:val="0"/>
              <w:spacing w:line="256" w:lineRule="exact"/>
              <w:ind w:left="93"/>
              <w:jc w:val="center"/>
              <w:rPr>
                <w:rFonts w:eastAsia="Calibri"/>
                <w:sz w:val="20"/>
                <w:szCs w:val="20"/>
              </w:rPr>
            </w:pPr>
            <w:r w:rsidRPr="005C0980">
              <w:rPr>
                <w:rFonts w:eastAsia="Calibri"/>
                <w:sz w:val="20"/>
                <w:szCs w:val="20"/>
              </w:rPr>
              <w:t>Заявления и</w:t>
            </w:r>
          </w:p>
          <w:p w:rsidR="005C0980" w:rsidRPr="005C0980" w:rsidRDefault="005C0980" w:rsidP="005C0980">
            <w:pPr>
              <w:pStyle w:val="TableParagraph"/>
              <w:adjustRightInd w:val="0"/>
              <w:spacing w:line="250" w:lineRule="exact"/>
              <w:ind w:left="114"/>
              <w:jc w:val="center"/>
              <w:rPr>
                <w:rFonts w:eastAsia="Calibri"/>
                <w:sz w:val="20"/>
                <w:szCs w:val="20"/>
              </w:rPr>
            </w:pPr>
            <w:r w:rsidRPr="005C0980">
              <w:rPr>
                <w:rFonts w:eastAsia="Calibri"/>
                <w:sz w:val="20"/>
                <w:szCs w:val="20"/>
              </w:rPr>
              <w:t>документов</w:t>
            </w:r>
          </w:p>
        </w:tc>
        <w:tc>
          <w:tcPr>
            <w:tcW w:w="1329" w:type="dxa"/>
            <w:vMerge w:val="restart"/>
          </w:tcPr>
          <w:p w:rsidR="005C0980" w:rsidRPr="005C0980" w:rsidRDefault="005C0980" w:rsidP="005C0980">
            <w:pPr>
              <w:pStyle w:val="TableParagraph"/>
              <w:adjustRightInd w:val="0"/>
              <w:spacing w:line="256" w:lineRule="exact"/>
              <w:jc w:val="center"/>
              <w:rPr>
                <w:rFonts w:eastAsia="Calibri"/>
                <w:sz w:val="20"/>
                <w:szCs w:val="20"/>
              </w:rPr>
            </w:pPr>
          </w:p>
          <w:p w:rsidR="005C0980" w:rsidRPr="005C0980" w:rsidRDefault="005C0980" w:rsidP="005C0980">
            <w:pPr>
              <w:pStyle w:val="TableParagraph"/>
              <w:adjustRightInd w:val="0"/>
              <w:spacing w:line="256" w:lineRule="exact"/>
              <w:jc w:val="center"/>
              <w:rPr>
                <w:rFonts w:eastAsia="Calibri"/>
                <w:sz w:val="20"/>
                <w:szCs w:val="20"/>
              </w:rPr>
            </w:pPr>
          </w:p>
          <w:p w:rsidR="005C0980" w:rsidRPr="005C0980" w:rsidRDefault="005C0980" w:rsidP="005C0980">
            <w:pPr>
              <w:pStyle w:val="TableParagraph"/>
              <w:adjustRightInd w:val="0"/>
              <w:spacing w:line="256" w:lineRule="exact"/>
              <w:jc w:val="center"/>
              <w:rPr>
                <w:rFonts w:eastAsia="Calibri"/>
                <w:sz w:val="20"/>
                <w:szCs w:val="20"/>
              </w:rPr>
            </w:pPr>
          </w:p>
          <w:p w:rsidR="005C0980" w:rsidRDefault="005C0980" w:rsidP="005C0980">
            <w:pPr>
              <w:pStyle w:val="TableParagraph"/>
              <w:adjustRightInd w:val="0"/>
              <w:spacing w:line="256" w:lineRule="exact"/>
              <w:jc w:val="center"/>
              <w:rPr>
                <w:rFonts w:eastAsia="Calibri"/>
                <w:sz w:val="20"/>
                <w:szCs w:val="20"/>
              </w:rPr>
            </w:pPr>
          </w:p>
          <w:p w:rsidR="005C0980" w:rsidRDefault="005C0980" w:rsidP="005C0980">
            <w:pPr>
              <w:pStyle w:val="TableParagraph"/>
              <w:adjustRightInd w:val="0"/>
              <w:spacing w:line="256" w:lineRule="exact"/>
              <w:jc w:val="center"/>
              <w:rPr>
                <w:rFonts w:eastAsia="Calibri"/>
                <w:sz w:val="20"/>
                <w:szCs w:val="20"/>
              </w:rPr>
            </w:pPr>
          </w:p>
          <w:p w:rsidR="005C0980" w:rsidRDefault="005C0980" w:rsidP="005C0980">
            <w:pPr>
              <w:pStyle w:val="TableParagraph"/>
              <w:adjustRightInd w:val="0"/>
              <w:spacing w:line="256" w:lineRule="exact"/>
              <w:jc w:val="center"/>
              <w:rPr>
                <w:rFonts w:eastAsia="Calibri"/>
                <w:sz w:val="20"/>
                <w:szCs w:val="20"/>
              </w:rPr>
            </w:pPr>
          </w:p>
          <w:p w:rsidR="005C0980" w:rsidRDefault="005C0980" w:rsidP="005C0980">
            <w:pPr>
              <w:pStyle w:val="TableParagraph"/>
              <w:adjustRightInd w:val="0"/>
              <w:spacing w:line="256" w:lineRule="exact"/>
              <w:jc w:val="center"/>
              <w:rPr>
                <w:rFonts w:eastAsia="Calibri"/>
                <w:sz w:val="20"/>
                <w:szCs w:val="20"/>
              </w:rPr>
            </w:pPr>
          </w:p>
          <w:p w:rsidR="005C0980" w:rsidRPr="005C0980" w:rsidRDefault="005C0980" w:rsidP="005C0980">
            <w:pPr>
              <w:pStyle w:val="TableParagraph"/>
              <w:adjustRightInd w:val="0"/>
              <w:spacing w:line="256" w:lineRule="exact"/>
              <w:jc w:val="center"/>
              <w:rPr>
                <w:rFonts w:eastAsia="Calibri"/>
                <w:sz w:val="20"/>
                <w:szCs w:val="20"/>
              </w:rPr>
            </w:pPr>
            <w:r w:rsidRPr="005C0980">
              <w:rPr>
                <w:rFonts w:eastAsia="Calibri"/>
                <w:sz w:val="20"/>
                <w:szCs w:val="20"/>
              </w:rPr>
              <w:t>Должностное лицо</w:t>
            </w:r>
          </w:p>
          <w:p w:rsidR="005C0980" w:rsidRPr="005C0980" w:rsidRDefault="005C0980" w:rsidP="005C0980">
            <w:pPr>
              <w:pStyle w:val="TableParagraph"/>
              <w:adjustRightInd w:val="0"/>
              <w:spacing w:line="256" w:lineRule="exact"/>
              <w:jc w:val="center"/>
              <w:rPr>
                <w:rFonts w:eastAsia="Calibri"/>
                <w:sz w:val="20"/>
                <w:szCs w:val="20"/>
              </w:rPr>
            </w:pPr>
            <w:r w:rsidRPr="005C0980">
              <w:rPr>
                <w:rFonts w:eastAsia="Calibri"/>
                <w:sz w:val="20"/>
                <w:szCs w:val="20"/>
              </w:rPr>
              <w:t>уполномоченного</w:t>
            </w:r>
            <w:r>
              <w:rPr>
                <w:rFonts w:eastAsia="Calibri"/>
                <w:sz w:val="20"/>
                <w:szCs w:val="20"/>
              </w:rPr>
              <w:t xml:space="preserve"> </w:t>
            </w:r>
            <w:r w:rsidRPr="005C0980">
              <w:rPr>
                <w:rFonts w:eastAsia="Calibri"/>
                <w:sz w:val="20"/>
                <w:szCs w:val="20"/>
              </w:rPr>
              <w:t>органа,</w:t>
            </w:r>
          </w:p>
          <w:p w:rsidR="005C0980" w:rsidRPr="005C0980" w:rsidRDefault="005C0980" w:rsidP="005C0980">
            <w:pPr>
              <w:pStyle w:val="TableParagraph"/>
              <w:adjustRightInd w:val="0"/>
              <w:spacing w:line="256" w:lineRule="exact"/>
              <w:jc w:val="center"/>
              <w:rPr>
                <w:rFonts w:eastAsia="Calibri"/>
                <w:sz w:val="20"/>
                <w:szCs w:val="20"/>
              </w:rPr>
            </w:pPr>
            <w:r w:rsidRPr="005C0980">
              <w:rPr>
                <w:rFonts w:eastAsia="Calibri"/>
                <w:sz w:val="20"/>
                <w:szCs w:val="20"/>
              </w:rPr>
              <w:t>ответственное за</w:t>
            </w:r>
          </w:p>
          <w:p w:rsidR="005C0980" w:rsidRDefault="005C0980" w:rsidP="005C0980">
            <w:pPr>
              <w:pStyle w:val="TableParagraph"/>
              <w:adjustRightInd w:val="0"/>
              <w:spacing w:line="256" w:lineRule="exact"/>
              <w:jc w:val="center"/>
              <w:rPr>
                <w:rFonts w:eastAsia="Calibri"/>
                <w:sz w:val="20"/>
                <w:szCs w:val="20"/>
              </w:rPr>
            </w:pPr>
            <w:proofErr w:type="spellStart"/>
            <w:r w:rsidRPr="005C0980">
              <w:rPr>
                <w:rFonts w:eastAsia="Calibri"/>
                <w:sz w:val="20"/>
                <w:szCs w:val="20"/>
              </w:rPr>
              <w:t>предоставле</w:t>
            </w:r>
            <w:proofErr w:type="spellEnd"/>
          </w:p>
          <w:p w:rsidR="005C0980" w:rsidRPr="005C0980" w:rsidRDefault="005C0980" w:rsidP="005C0980">
            <w:pPr>
              <w:pStyle w:val="TableParagraph"/>
              <w:adjustRightInd w:val="0"/>
              <w:spacing w:line="256" w:lineRule="exact"/>
              <w:jc w:val="center"/>
              <w:rPr>
                <w:rFonts w:eastAsia="Calibri"/>
                <w:sz w:val="20"/>
                <w:szCs w:val="20"/>
              </w:rPr>
            </w:pPr>
            <w:proofErr w:type="spellStart"/>
            <w:r w:rsidRPr="005C0980">
              <w:rPr>
                <w:rFonts w:eastAsia="Calibri"/>
                <w:sz w:val="20"/>
                <w:szCs w:val="20"/>
              </w:rPr>
              <w:t>ние</w:t>
            </w:r>
            <w:proofErr w:type="spellEnd"/>
          </w:p>
          <w:p w:rsidR="005C0980" w:rsidRPr="005C0980" w:rsidRDefault="005C0980" w:rsidP="005C0980">
            <w:pPr>
              <w:pStyle w:val="TableParagraph"/>
              <w:adjustRightInd w:val="0"/>
              <w:spacing w:line="256" w:lineRule="exact"/>
              <w:jc w:val="center"/>
              <w:rPr>
                <w:rFonts w:eastAsia="Calibri"/>
                <w:sz w:val="20"/>
                <w:szCs w:val="20"/>
              </w:rPr>
            </w:pPr>
            <w:r w:rsidRPr="005C0980">
              <w:rPr>
                <w:rFonts w:eastAsia="Calibri"/>
                <w:sz w:val="20"/>
                <w:szCs w:val="20"/>
              </w:rPr>
              <w:t>муниципальной</w:t>
            </w:r>
          </w:p>
          <w:p w:rsidR="005C0980" w:rsidRPr="005C0980" w:rsidRDefault="005C0980" w:rsidP="005C0980">
            <w:pPr>
              <w:pStyle w:val="TableParagraph"/>
              <w:adjustRightInd w:val="0"/>
              <w:spacing w:line="250" w:lineRule="exact"/>
              <w:jc w:val="center"/>
              <w:rPr>
                <w:rFonts w:eastAsia="Calibri"/>
                <w:sz w:val="20"/>
                <w:szCs w:val="20"/>
              </w:rPr>
            </w:pPr>
            <w:r w:rsidRPr="005C0980">
              <w:rPr>
                <w:rFonts w:eastAsia="Calibri"/>
                <w:sz w:val="20"/>
                <w:szCs w:val="20"/>
              </w:rPr>
              <w:t>услуги</w:t>
            </w:r>
          </w:p>
        </w:tc>
        <w:tc>
          <w:tcPr>
            <w:tcW w:w="2025" w:type="dxa"/>
            <w:vMerge w:val="restart"/>
          </w:tcPr>
          <w:p w:rsidR="005C0980" w:rsidRPr="005C0980" w:rsidRDefault="005C0980" w:rsidP="005C0980">
            <w:pPr>
              <w:pStyle w:val="TableParagraph"/>
              <w:adjustRightInd w:val="0"/>
              <w:spacing w:line="250" w:lineRule="exact"/>
              <w:ind w:left="91"/>
              <w:jc w:val="center"/>
              <w:rPr>
                <w:rFonts w:eastAsia="Calibri"/>
                <w:sz w:val="20"/>
                <w:szCs w:val="20"/>
              </w:rPr>
            </w:pPr>
          </w:p>
          <w:p w:rsidR="005C0980" w:rsidRPr="005C0980" w:rsidRDefault="005C0980" w:rsidP="005C0980">
            <w:pPr>
              <w:pStyle w:val="TableParagraph"/>
              <w:adjustRightInd w:val="0"/>
              <w:spacing w:line="250" w:lineRule="exact"/>
              <w:ind w:left="91"/>
              <w:jc w:val="center"/>
              <w:rPr>
                <w:rFonts w:eastAsia="Calibri"/>
                <w:sz w:val="20"/>
                <w:szCs w:val="20"/>
              </w:rPr>
            </w:pPr>
          </w:p>
          <w:p w:rsidR="005C0980" w:rsidRPr="005C0980" w:rsidRDefault="005C0980" w:rsidP="005C0980">
            <w:pPr>
              <w:pStyle w:val="TableParagraph"/>
              <w:adjustRightInd w:val="0"/>
              <w:spacing w:line="250" w:lineRule="exact"/>
              <w:ind w:left="91"/>
              <w:jc w:val="center"/>
              <w:rPr>
                <w:rFonts w:eastAsia="Calibri"/>
                <w:sz w:val="20"/>
                <w:szCs w:val="20"/>
              </w:rPr>
            </w:pPr>
          </w:p>
          <w:p w:rsidR="005C0980" w:rsidRPr="005C0980" w:rsidRDefault="005C0980" w:rsidP="005C0980">
            <w:pPr>
              <w:pStyle w:val="TableParagraph"/>
              <w:adjustRightInd w:val="0"/>
              <w:spacing w:line="250" w:lineRule="exact"/>
              <w:ind w:left="91"/>
              <w:jc w:val="center"/>
              <w:rPr>
                <w:rFonts w:eastAsia="Calibri"/>
                <w:sz w:val="20"/>
                <w:szCs w:val="20"/>
              </w:rPr>
            </w:pPr>
          </w:p>
          <w:p w:rsidR="005C0980" w:rsidRPr="005C0980" w:rsidRDefault="005C0980" w:rsidP="005C0980">
            <w:pPr>
              <w:pStyle w:val="TableParagraph"/>
              <w:adjustRightInd w:val="0"/>
              <w:spacing w:line="250" w:lineRule="exact"/>
              <w:ind w:left="91"/>
              <w:jc w:val="center"/>
              <w:rPr>
                <w:rFonts w:eastAsia="Calibri"/>
                <w:sz w:val="20"/>
                <w:szCs w:val="20"/>
              </w:rPr>
            </w:pPr>
          </w:p>
          <w:p w:rsidR="005C0980" w:rsidRPr="005C0980" w:rsidRDefault="005C0980" w:rsidP="005C0980">
            <w:pPr>
              <w:pStyle w:val="TableParagraph"/>
              <w:adjustRightInd w:val="0"/>
              <w:spacing w:line="250" w:lineRule="exact"/>
              <w:ind w:left="91"/>
              <w:jc w:val="center"/>
              <w:rPr>
                <w:rFonts w:eastAsia="Calibri"/>
                <w:sz w:val="20"/>
                <w:szCs w:val="20"/>
              </w:rPr>
            </w:pPr>
          </w:p>
          <w:p w:rsidR="005C0980" w:rsidRPr="005C0980" w:rsidRDefault="005C0980" w:rsidP="005C0980">
            <w:pPr>
              <w:pStyle w:val="TableParagraph"/>
              <w:adjustRightInd w:val="0"/>
              <w:spacing w:line="250" w:lineRule="exact"/>
              <w:ind w:left="91"/>
              <w:jc w:val="center"/>
              <w:rPr>
                <w:rFonts w:eastAsia="Calibri"/>
                <w:sz w:val="20"/>
                <w:szCs w:val="20"/>
              </w:rPr>
            </w:pPr>
          </w:p>
          <w:p w:rsidR="005C0980" w:rsidRPr="005C0980" w:rsidRDefault="005C0980" w:rsidP="005C0980">
            <w:pPr>
              <w:pStyle w:val="TableParagraph"/>
              <w:adjustRightInd w:val="0"/>
              <w:spacing w:line="250" w:lineRule="exact"/>
              <w:ind w:left="91"/>
              <w:jc w:val="center"/>
              <w:rPr>
                <w:rFonts w:eastAsia="Calibri"/>
                <w:sz w:val="20"/>
                <w:szCs w:val="20"/>
              </w:rPr>
            </w:pPr>
          </w:p>
          <w:p w:rsidR="005C0980" w:rsidRPr="005C0980" w:rsidRDefault="005C0980" w:rsidP="005C0980">
            <w:pPr>
              <w:pStyle w:val="TableParagraph"/>
              <w:adjustRightInd w:val="0"/>
              <w:spacing w:line="250" w:lineRule="exact"/>
              <w:ind w:left="91"/>
              <w:jc w:val="center"/>
              <w:rPr>
                <w:rFonts w:eastAsia="Calibri"/>
                <w:sz w:val="20"/>
                <w:szCs w:val="20"/>
              </w:rPr>
            </w:pPr>
          </w:p>
          <w:p w:rsidR="005C0980" w:rsidRPr="005C0980" w:rsidRDefault="005C0980" w:rsidP="005C0980">
            <w:pPr>
              <w:pStyle w:val="TableParagraph"/>
              <w:adjustRightInd w:val="0"/>
              <w:spacing w:line="250" w:lineRule="exact"/>
              <w:ind w:left="91"/>
              <w:jc w:val="center"/>
              <w:rPr>
                <w:rFonts w:eastAsia="Calibri"/>
                <w:sz w:val="20"/>
                <w:szCs w:val="20"/>
              </w:rPr>
            </w:pPr>
            <w:r w:rsidRPr="005C0980">
              <w:rPr>
                <w:rFonts w:eastAsia="Calibri"/>
                <w:sz w:val="20"/>
                <w:szCs w:val="20"/>
              </w:rPr>
              <w:t>Уполномоченный орган/</w:t>
            </w:r>
          </w:p>
          <w:p w:rsidR="005C0980" w:rsidRPr="005C0980" w:rsidRDefault="005C0980" w:rsidP="005C0980">
            <w:pPr>
              <w:pStyle w:val="TableParagraph"/>
              <w:adjustRightInd w:val="0"/>
              <w:spacing w:line="246" w:lineRule="exact"/>
              <w:ind w:left="91"/>
              <w:jc w:val="center"/>
              <w:rPr>
                <w:rFonts w:eastAsia="Calibri"/>
                <w:sz w:val="20"/>
                <w:szCs w:val="20"/>
              </w:rPr>
            </w:pPr>
            <w:r w:rsidRPr="005C0980">
              <w:rPr>
                <w:rFonts w:eastAsia="Calibri"/>
                <w:sz w:val="20"/>
                <w:szCs w:val="20"/>
              </w:rPr>
              <w:t>ГИС СМЭВ</w:t>
            </w:r>
          </w:p>
        </w:tc>
        <w:tc>
          <w:tcPr>
            <w:tcW w:w="1954" w:type="dxa"/>
            <w:gridSpan w:val="2"/>
          </w:tcPr>
          <w:p w:rsidR="005C0980" w:rsidRPr="005C0980" w:rsidRDefault="005C0980" w:rsidP="009C4670">
            <w:pPr>
              <w:pStyle w:val="TableParagraph"/>
              <w:adjustRightInd w:val="0"/>
              <w:spacing w:line="255" w:lineRule="exact"/>
              <w:ind w:left="38"/>
              <w:jc w:val="center"/>
              <w:rPr>
                <w:rFonts w:eastAsia="Calibri"/>
                <w:sz w:val="20"/>
                <w:szCs w:val="20"/>
              </w:rPr>
            </w:pPr>
            <w:r w:rsidRPr="005C0980">
              <w:rPr>
                <w:rFonts w:eastAsia="Calibri"/>
                <w:sz w:val="20"/>
                <w:szCs w:val="20"/>
              </w:rPr>
              <w:t>Отсутствие</w:t>
            </w:r>
            <w:r w:rsidR="009C4670">
              <w:rPr>
                <w:rFonts w:eastAsia="Calibri"/>
                <w:sz w:val="20"/>
                <w:szCs w:val="20"/>
              </w:rPr>
              <w:t xml:space="preserve"> </w:t>
            </w:r>
            <w:r w:rsidRPr="005C0980">
              <w:rPr>
                <w:rFonts w:eastAsia="Calibri"/>
                <w:sz w:val="20"/>
                <w:szCs w:val="20"/>
              </w:rPr>
              <w:t>документов,</w:t>
            </w:r>
          </w:p>
          <w:p w:rsidR="005C0980" w:rsidRPr="005C0980" w:rsidRDefault="005C0980" w:rsidP="009C4670">
            <w:pPr>
              <w:pStyle w:val="TableParagraph"/>
              <w:adjustRightInd w:val="0"/>
              <w:spacing w:line="256" w:lineRule="exact"/>
              <w:ind w:left="38"/>
              <w:jc w:val="center"/>
              <w:rPr>
                <w:rFonts w:eastAsia="Calibri"/>
                <w:sz w:val="20"/>
                <w:szCs w:val="20"/>
              </w:rPr>
            </w:pPr>
            <w:r w:rsidRPr="005C0980">
              <w:rPr>
                <w:rFonts w:eastAsia="Calibri"/>
                <w:sz w:val="20"/>
                <w:szCs w:val="20"/>
              </w:rPr>
              <w:t>необходимых</w:t>
            </w:r>
          </w:p>
          <w:p w:rsidR="005C0980" w:rsidRPr="005C0980" w:rsidRDefault="005C0980" w:rsidP="009C4670">
            <w:pPr>
              <w:pStyle w:val="TableParagraph"/>
              <w:adjustRightInd w:val="0"/>
              <w:spacing w:line="256" w:lineRule="exact"/>
              <w:ind w:left="38"/>
              <w:jc w:val="center"/>
              <w:rPr>
                <w:rFonts w:eastAsia="Calibri"/>
                <w:sz w:val="20"/>
                <w:szCs w:val="20"/>
              </w:rPr>
            </w:pPr>
            <w:r w:rsidRPr="005C0980">
              <w:rPr>
                <w:rFonts w:eastAsia="Calibri"/>
                <w:sz w:val="20"/>
                <w:szCs w:val="20"/>
              </w:rPr>
              <w:t>для</w:t>
            </w:r>
          </w:p>
          <w:p w:rsidR="005C0980" w:rsidRPr="005C0980" w:rsidRDefault="005C0980" w:rsidP="009C4670">
            <w:pPr>
              <w:pStyle w:val="TableParagraph"/>
              <w:adjustRightInd w:val="0"/>
              <w:spacing w:line="250" w:lineRule="exact"/>
              <w:ind w:left="38"/>
              <w:jc w:val="center"/>
              <w:rPr>
                <w:rFonts w:eastAsia="Calibri"/>
                <w:sz w:val="20"/>
                <w:szCs w:val="20"/>
              </w:rPr>
            </w:pPr>
            <w:r w:rsidRPr="005C0980">
              <w:rPr>
                <w:rFonts w:eastAsia="Calibri"/>
                <w:sz w:val="20"/>
                <w:szCs w:val="20"/>
              </w:rPr>
              <w:t xml:space="preserve">предоставления </w:t>
            </w:r>
            <w:proofErr w:type="gramStart"/>
            <w:r w:rsidRPr="005C0980">
              <w:rPr>
                <w:rFonts w:eastAsia="Calibri"/>
                <w:sz w:val="20"/>
                <w:szCs w:val="20"/>
              </w:rPr>
              <w:t>муниципальной</w:t>
            </w:r>
            <w:proofErr w:type="gramEnd"/>
          </w:p>
          <w:p w:rsidR="005C0980" w:rsidRPr="005C0980" w:rsidRDefault="005C0980" w:rsidP="009C4670">
            <w:pPr>
              <w:pStyle w:val="TableParagraph"/>
              <w:adjustRightInd w:val="0"/>
              <w:spacing w:line="246" w:lineRule="exact"/>
              <w:ind w:left="38"/>
              <w:jc w:val="center"/>
              <w:rPr>
                <w:rFonts w:eastAsia="Calibri"/>
                <w:sz w:val="20"/>
                <w:szCs w:val="20"/>
              </w:rPr>
            </w:pPr>
            <w:r w:rsidRPr="005C0980">
              <w:rPr>
                <w:rFonts w:eastAsia="Calibri"/>
                <w:sz w:val="20"/>
                <w:szCs w:val="20"/>
              </w:rPr>
              <w:t>услуги,</w:t>
            </w:r>
          </w:p>
          <w:p w:rsidR="005C0980" w:rsidRPr="005C0980" w:rsidRDefault="005C0980" w:rsidP="009C4670">
            <w:pPr>
              <w:pStyle w:val="TableParagraph"/>
              <w:adjustRightInd w:val="0"/>
              <w:spacing w:line="246" w:lineRule="exact"/>
              <w:ind w:left="38"/>
              <w:jc w:val="center"/>
              <w:rPr>
                <w:rFonts w:eastAsia="Calibri"/>
                <w:sz w:val="20"/>
                <w:szCs w:val="20"/>
              </w:rPr>
            </w:pPr>
            <w:r w:rsidRPr="005C0980">
              <w:rPr>
                <w:rFonts w:eastAsia="Calibri"/>
                <w:sz w:val="20"/>
                <w:szCs w:val="20"/>
              </w:rPr>
              <w:t>находящихся в</w:t>
            </w:r>
          </w:p>
          <w:p w:rsidR="005C0980" w:rsidRPr="005C0980" w:rsidRDefault="005C0980" w:rsidP="009C4670">
            <w:pPr>
              <w:pStyle w:val="TableParagraph"/>
              <w:adjustRightInd w:val="0"/>
              <w:spacing w:line="246" w:lineRule="exact"/>
              <w:ind w:left="38"/>
              <w:jc w:val="center"/>
              <w:rPr>
                <w:rFonts w:eastAsia="Calibri"/>
                <w:sz w:val="20"/>
                <w:szCs w:val="20"/>
              </w:rPr>
            </w:pPr>
            <w:proofErr w:type="gramStart"/>
            <w:r w:rsidRPr="005C0980">
              <w:rPr>
                <w:rFonts w:eastAsia="Calibri"/>
                <w:sz w:val="20"/>
                <w:szCs w:val="20"/>
              </w:rPr>
              <w:t>распоряжении</w:t>
            </w:r>
            <w:proofErr w:type="gramEnd"/>
          </w:p>
          <w:p w:rsidR="005C0980" w:rsidRPr="005C0980" w:rsidRDefault="005C0980" w:rsidP="009C4670">
            <w:pPr>
              <w:pStyle w:val="TableParagraph"/>
              <w:adjustRightInd w:val="0"/>
              <w:spacing w:line="246" w:lineRule="exact"/>
              <w:ind w:left="38"/>
              <w:jc w:val="center"/>
              <w:rPr>
                <w:rFonts w:eastAsia="Calibri"/>
                <w:sz w:val="20"/>
                <w:szCs w:val="20"/>
              </w:rPr>
            </w:pPr>
            <w:r w:rsidRPr="005C0980">
              <w:rPr>
                <w:rFonts w:eastAsia="Calibri"/>
                <w:sz w:val="20"/>
                <w:szCs w:val="20"/>
              </w:rPr>
              <w:t>государственных органов</w:t>
            </w:r>
          </w:p>
          <w:p w:rsidR="005C0980" w:rsidRPr="005C0980" w:rsidRDefault="005C0980" w:rsidP="009C4670">
            <w:pPr>
              <w:pStyle w:val="TableParagraph"/>
              <w:adjustRightInd w:val="0"/>
              <w:spacing w:line="256" w:lineRule="exact"/>
              <w:ind w:left="38"/>
              <w:jc w:val="center"/>
              <w:rPr>
                <w:rFonts w:eastAsia="Calibri"/>
                <w:sz w:val="20"/>
                <w:szCs w:val="20"/>
              </w:rPr>
            </w:pPr>
            <w:r w:rsidRPr="005C0980">
              <w:rPr>
                <w:rFonts w:eastAsia="Calibri"/>
                <w:sz w:val="20"/>
                <w:szCs w:val="20"/>
              </w:rPr>
              <w:t>(организаций)</w:t>
            </w:r>
          </w:p>
          <w:p w:rsidR="005C0980" w:rsidRPr="005C0980" w:rsidRDefault="005C0980" w:rsidP="006E1C32">
            <w:pPr>
              <w:pStyle w:val="TableParagraph"/>
              <w:adjustRightInd w:val="0"/>
              <w:jc w:val="center"/>
              <w:rPr>
                <w:rFonts w:eastAsia="Calibri"/>
                <w:sz w:val="20"/>
                <w:szCs w:val="20"/>
              </w:rPr>
            </w:pPr>
          </w:p>
        </w:tc>
        <w:tc>
          <w:tcPr>
            <w:tcW w:w="2509" w:type="dxa"/>
          </w:tcPr>
          <w:p w:rsidR="005C0980" w:rsidRPr="005C0980" w:rsidRDefault="005C0980" w:rsidP="005C0980">
            <w:pPr>
              <w:pStyle w:val="TableParagraph"/>
              <w:adjustRightInd w:val="0"/>
              <w:spacing w:line="255" w:lineRule="exact"/>
              <w:ind w:left="107"/>
              <w:rPr>
                <w:rFonts w:eastAsia="Calibri"/>
                <w:sz w:val="20"/>
                <w:szCs w:val="20"/>
              </w:rPr>
            </w:pPr>
            <w:r w:rsidRPr="005C0980">
              <w:rPr>
                <w:rFonts w:eastAsia="Calibri"/>
                <w:sz w:val="20"/>
                <w:szCs w:val="20"/>
              </w:rPr>
              <w:t>Направление</w:t>
            </w:r>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межведомственного</w:t>
            </w:r>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запроса в органы</w:t>
            </w:r>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(организации),</w:t>
            </w:r>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предоставляющие</w:t>
            </w:r>
          </w:p>
          <w:p w:rsidR="005C0980" w:rsidRPr="005C0980" w:rsidRDefault="005C0980" w:rsidP="005C0980">
            <w:pPr>
              <w:pStyle w:val="TableParagraph"/>
              <w:adjustRightInd w:val="0"/>
              <w:spacing w:line="250" w:lineRule="exact"/>
              <w:ind w:left="106"/>
              <w:rPr>
                <w:rFonts w:eastAsia="Calibri"/>
                <w:sz w:val="20"/>
                <w:szCs w:val="20"/>
              </w:rPr>
            </w:pPr>
            <w:r w:rsidRPr="005C0980">
              <w:rPr>
                <w:rFonts w:eastAsia="Calibri"/>
                <w:sz w:val="20"/>
                <w:szCs w:val="20"/>
              </w:rPr>
              <w:t>документы (сведения),</w:t>
            </w:r>
          </w:p>
          <w:p w:rsidR="005C0980" w:rsidRPr="005C0980" w:rsidRDefault="005C0980" w:rsidP="005C0980">
            <w:pPr>
              <w:pStyle w:val="TableParagraph"/>
              <w:adjustRightInd w:val="0"/>
              <w:spacing w:line="246" w:lineRule="exact"/>
              <w:ind w:left="106"/>
              <w:rPr>
                <w:rFonts w:eastAsia="Calibri"/>
                <w:sz w:val="20"/>
                <w:szCs w:val="20"/>
              </w:rPr>
            </w:pPr>
            <w:r w:rsidRPr="005C0980">
              <w:rPr>
                <w:rFonts w:eastAsia="Calibri"/>
                <w:sz w:val="20"/>
                <w:szCs w:val="20"/>
              </w:rPr>
              <w:t>предусмотренные</w:t>
            </w:r>
          </w:p>
          <w:p w:rsidR="005C0980" w:rsidRPr="005C0980" w:rsidRDefault="005C0980" w:rsidP="005C0980">
            <w:pPr>
              <w:pStyle w:val="TableParagraph"/>
              <w:adjustRightInd w:val="0"/>
              <w:spacing w:line="246" w:lineRule="exact"/>
              <w:ind w:left="106"/>
              <w:rPr>
                <w:rFonts w:eastAsia="Calibri"/>
                <w:sz w:val="20"/>
                <w:szCs w:val="20"/>
              </w:rPr>
            </w:pPr>
            <w:r w:rsidRPr="005C0980">
              <w:rPr>
                <w:rFonts w:eastAsia="Calibri"/>
                <w:sz w:val="20"/>
                <w:szCs w:val="20"/>
              </w:rPr>
              <w:t>пунктами 2.11</w:t>
            </w:r>
          </w:p>
          <w:p w:rsidR="005C0980" w:rsidRPr="005C0980" w:rsidRDefault="005C0980" w:rsidP="005C0980">
            <w:pPr>
              <w:pStyle w:val="TableParagraph"/>
              <w:adjustRightInd w:val="0"/>
              <w:spacing w:line="246" w:lineRule="exact"/>
              <w:ind w:left="106"/>
              <w:rPr>
                <w:rFonts w:eastAsia="Calibri"/>
                <w:sz w:val="20"/>
                <w:szCs w:val="20"/>
              </w:rPr>
            </w:pPr>
            <w:r w:rsidRPr="005C0980">
              <w:rPr>
                <w:rFonts w:eastAsia="Calibri"/>
                <w:sz w:val="20"/>
                <w:szCs w:val="20"/>
              </w:rPr>
              <w:t>административного</w:t>
            </w:r>
          </w:p>
          <w:p w:rsidR="005C0980" w:rsidRPr="005C0980" w:rsidRDefault="005C0980" w:rsidP="005C0980">
            <w:pPr>
              <w:pStyle w:val="TableParagraph"/>
              <w:adjustRightInd w:val="0"/>
              <w:spacing w:line="246" w:lineRule="exact"/>
              <w:ind w:left="106"/>
              <w:rPr>
                <w:rFonts w:eastAsia="Calibri"/>
                <w:sz w:val="20"/>
                <w:szCs w:val="20"/>
              </w:rPr>
            </w:pPr>
            <w:r w:rsidRPr="005C0980">
              <w:rPr>
                <w:rFonts w:eastAsia="Calibri"/>
                <w:sz w:val="20"/>
                <w:szCs w:val="20"/>
              </w:rPr>
              <w:t>регламента, в том</w:t>
            </w:r>
          </w:p>
          <w:p w:rsidR="005C0980" w:rsidRPr="005C0980" w:rsidRDefault="005C0980" w:rsidP="005C0980">
            <w:pPr>
              <w:pStyle w:val="TableParagraph"/>
              <w:adjustRightInd w:val="0"/>
              <w:spacing w:line="246" w:lineRule="exact"/>
              <w:ind w:left="106"/>
              <w:rPr>
                <w:rFonts w:eastAsia="Calibri"/>
                <w:sz w:val="20"/>
                <w:szCs w:val="20"/>
              </w:rPr>
            </w:pPr>
            <w:proofErr w:type="gramStart"/>
            <w:r w:rsidRPr="005C0980">
              <w:rPr>
                <w:rFonts w:eastAsia="Calibri"/>
                <w:sz w:val="20"/>
                <w:szCs w:val="20"/>
              </w:rPr>
              <w:t>числе</w:t>
            </w:r>
            <w:proofErr w:type="gramEnd"/>
            <w:r w:rsidRPr="005C0980">
              <w:rPr>
                <w:rFonts w:eastAsia="Calibri"/>
                <w:sz w:val="20"/>
                <w:szCs w:val="20"/>
              </w:rPr>
              <w:t xml:space="preserve"> с использованием</w:t>
            </w:r>
          </w:p>
          <w:p w:rsidR="005C0980" w:rsidRPr="005C0980" w:rsidRDefault="005C0980" w:rsidP="005C0980">
            <w:pPr>
              <w:pStyle w:val="TableParagraph"/>
              <w:adjustRightInd w:val="0"/>
              <w:spacing w:line="250" w:lineRule="exact"/>
              <w:ind w:left="107"/>
              <w:rPr>
                <w:rFonts w:eastAsia="Calibri"/>
                <w:sz w:val="20"/>
                <w:szCs w:val="20"/>
              </w:rPr>
            </w:pPr>
            <w:r w:rsidRPr="005C0980">
              <w:rPr>
                <w:rFonts w:eastAsia="Calibri"/>
                <w:sz w:val="20"/>
                <w:szCs w:val="20"/>
              </w:rPr>
              <w:t>СМЭВ</w:t>
            </w:r>
          </w:p>
        </w:tc>
      </w:tr>
      <w:tr w:rsidR="005C0980" w:rsidRPr="005C0980" w:rsidTr="009C4670">
        <w:trPr>
          <w:trHeight w:val="693"/>
        </w:trPr>
        <w:tc>
          <w:tcPr>
            <w:tcW w:w="2218" w:type="dxa"/>
            <w:vMerge/>
          </w:tcPr>
          <w:p w:rsidR="005C0980" w:rsidRPr="005C0980" w:rsidRDefault="005C0980" w:rsidP="006E1C32">
            <w:pPr>
              <w:pStyle w:val="TableParagraph"/>
              <w:adjustRightInd w:val="0"/>
              <w:spacing w:line="256" w:lineRule="exact"/>
              <w:ind w:left="107"/>
              <w:rPr>
                <w:rFonts w:eastAsia="Calibri"/>
                <w:sz w:val="20"/>
                <w:szCs w:val="20"/>
              </w:rPr>
            </w:pPr>
          </w:p>
        </w:tc>
        <w:tc>
          <w:tcPr>
            <w:tcW w:w="3652" w:type="dxa"/>
          </w:tcPr>
          <w:p w:rsidR="005C0980" w:rsidRDefault="005C0980" w:rsidP="005C0980">
            <w:pPr>
              <w:pStyle w:val="TableParagraph"/>
              <w:adjustRightInd w:val="0"/>
              <w:spacing w:line="256" w:lineRule="exact"/>
              <w:ind w:left="107"/>
              <w:jc w:val="center"/>
              <w:rPr>
                <w:rFonts w:eastAsia="Calibri"/>
                <w:sz w:val="20"/>
                <w:szCs w:val="20"/>
              </w:rPr>
            </w:pPr>
          </w:p>
          <w:p w:rsidR="005C0980" w:rsidRDefault="005C0980" w:rsidP="005C0980">
            <w:pPr>
              <w:pStyle w:val="TableParagraph"/>
              <w:adjustRightInd w:val="0"/>
              <w:spacing w:line="256" w:lineRule="exact"/>
              <w:ind w:left="107"/>
              <w:jc w:val="center"/>
              <w:rPr>
                <w:rFonts w:eastAsia="Calibri"/>
                <w:sz w:val="20"/>
                <w:szCs w:val="20"/>
              </w:rPr>
            </w:pPr>
          </w:p>
          <w:p w:rsidR="005C0980" w:rsidRDefault="005C0980" w:rsidP="005C0980">
            <w:pPr>
              <w:pStyle w:val="TableParagraph"/>
              <w:adjustRightInd w:val="0"/>
              <w:spacing w:line="256" w:lineRule="exact"/>
              <w:ind w:left="107"/>
              <w:jc w:val="center"/>
              <w:rPr>
                <w:rFonts w:eastAsia="Calibri"/>
                <w:sz w:val="20"/>
                <w:szCs w:val="20"/>
              </w:rPr>
            </w:pPr>
          </w:p>
          <w:p w:rsidR="005C0980" w:rsidRPr="005C0980" w:rsidRDefault="005C0980" w:rsidP="005C0980">
            <w:pPr>
              <w:pStyle w:val="TableParagraph"/>
              <w:adjustRightInd w:val="0"/>
              <w:spacing w:line="256" w:lineRule="exact"/>
              <w:ind w:left="107"/>
              <w:jc w:val="center"/>
              <w:rPr>
                <w:rFonts w:eastAsia="Calibri"/>
                <w:sz w:val="20"/>
                <w:szCs w:val="20"/>
              </w:rPr>
            </w:pPr>
            <w:r w:rsidRPr="005C0980">
              <w:rPr>
                <w:rFonts w:eastAsia="Calibri"/>
                <w:sz w:val="20"/>
                <w:szCs w:val="20"/>
              </w:rPr>
              <w:t xml:space="preserve">Получение ответов </w:t>
            </w:r>
            <w:proofErr w:type="gramStart"/>
            <w:r w:rsidRPr="005C0980">
              <w:rPr>
                <w:rFonts w:eastAsia="Calibri"/>
                <w:sz w:val="20"/>
                <w:szCs w:val="20"/>
              </w:rPr>
              <w:t>на</w:t>
            </w:r>
            <w:proofErr w:type="gramEnd"/>
          </w:p>
          <w:p w:rsidR="005C0980" w:rsidRPr="005C0980" w:rsidRDefault="005C0980" w:rsidP="005C0980">
            <w:pPr>
              <w:pStyle w:val="TableParagraph"/>
              <w:adjustRightInd w:val="0"/>
              <w:spacing w:line="256" w:lineRule="exact"/>
              <w:ind w:left="107"/>
              <w:jc w:val="center"/>
              <w:rPr>
                <w:rFonts w:eastAsia="Calibri"/>
                <w:sz w:val="20"/>
                <w:szCs w:val="20"/>
              </w:rPr>
            </w:pPr>
            <w:r w:rsidRPr="005C0980">
              <w:rPr>
                <w:rFonts w:eastAsia="Calibri"/>
                <w:sz w:val="20"/>
                <w:szCs w:val="20"/>
              </w:rPr>
              <w:t>межведомственные запросы,</w:t>
            </w:r>
          </w:p>
          <w:p w:rsidR="005C0980" w:rsidRPr="005C0980" w:rsidRDefault="005C0980" w:rsidP="005C0980">
            <w:pPr>
              <w:pStyle w:val="TableParagraph"/>
              <w:adjustRightInd w:val="0"/>
              <w:spacing w:line="256" w:lineRule="exact"/>
              <w:ind w:left="107"/>
              <w:jc w:val="center"/>
              <w:rPr>
                <w:rFonts w:eastAsia="Calibri"/>
                <w:sz w:val="20"/>
                <w:szCs w:val="20"/>
              </w:rPr>
            </w:pPr>
            <w:r w:rsidRPr="005C0980">
              <w:rPr>
                <w:rFonts w:eastAsia="Calibri"/>
                <w:sz w:val="20"/>
                <w:szCs w:val="20"/>
              </w:rPr>
              <w:t xml:space="preserve">формирование </w:t>
            </w:r>
            <w:proofErr w:type="gramStart"/>
            <w:r w:rsidRPr="005C0980">
              <w:rPr>
                <w:rFonts w:eastAsia="Calibri"/>
                <w:sz w:val="20"/>
                <w:szCs w:val="20"/>
              </w:rPr>
              <w:t>полного</w:t>
            </w:r>
            <w:proofErr w:type="gramEnd"/>
          </w:p>
          <w:p w:rsidR="005C0980" w:rsidRPr="005C0980" w:rsidRDefault="005C0980" w:rsidP="005C0980">
            <w:pPr>
              <w:pStyle w:val="TableParagraph"/>
              <w:adjustRightInd w:val="0"/>
              <w:spacing w:line="250" w:lineRule="exact"/>
              <w:ind w:left="107"/>
              <w:jc w:val="center"/>
              <w:rPr>
                <w:rFonts w:eastAsia="Calibri"/>
                <w:sz w:val="20"/>
                <w:szCs w:val="20"/>
              </w:rPr>
            </w:pPr>
            <w:r w:rsidRPr="005C0980">
              <w:rPr>
                <w:rFonts w:eastAsia="Calibri"/>
                <w:sz w:val="20"/>
                <w:szCs w:val="20"/>
              </w:rPr>
              <w:t>комплекта документов</w:t>
            </w:r>
          </w:p>
        </w:tc>
        <w:tc>
          <w:tcPr>
            <w:tcW w:w="1674" w:type="dxa"/>
          </w:tcPr>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3 рабочих дня</w:t>
            </w:r>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со дня</w:t>
            </w:r>
            <w:r>
              <w:rPr>
                <w:rFonts w:eastAsia="Calibri"/>
                <w:sz w:val="20"/>
                <w:szCs w:val="20"/>
              </w:rPr>
              <w:t xml:space="preserve"> </w:t>
            </w:r>
            <w:r w:rsidRPr="005C0980">
              <w:rPr>
                <w:rFonts w:eastAsia="Calibri"/>
                <w:sz w:val="20"/>
                <w:szCs w:val="20"/>
              </w:rPr>
              <w:t>направления</w:t>
            </w:r>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межведомственного</w:t>
            </w:r>
            <w:r>
              <w:rPr>
                <w:rFonts w:eastAsia="Calibri"/>
                <w:sz w:val="20"/>
                <w:szCs w:val="20"/>
              </w:rPr>
              <w:t xml:space="preserve"> </w:t>
            </w:r>
            <w:r w:rsidRPr="005C0980">
              <w:rPr>
                <w:rFonts w:eastAsia="Calibri"/>
                <w:sz w:val="20"/>
                <w:szCs w:val="20"/>
              </w:rPr>
              <w:t xml:space="preserve">запроса </w:t>
            </w:r>
            <w:proofErr w:type="gramStart"/>
            <w:r w:rsidRPr="005C0980">
              <w:rPr>
                <w:rFonts w:eastAsia="Calibri"/>
                <w:sz w:val="20"/>
                <w:szCs w:val="20"/>
              </w:rPr>
              <w:t>в</w:t>
            </w:r>
            <w:proofErr w:type="gramEnd"/>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орган или</w:t>
            </w:r>
            <w:r>
              <w:rPr>
                <w:rFonts w:eastAsia="Calibri"/>
                <w:sz w:val="20"/>
                <w:szCs w:val="20"/>
              </w:rPr>
              <w:t xml:space="preserve"> </w:t>
            </w:r>
            <w:r w:rsidRPr="005C0980">
              <w:rPr>
                <w:rFonts w:eastAsia="Calibri"/>
                <w:sz w:val="20"/>
                <w:szCs w:val="20"/>
              </w:rPr>
              <w:t>организацию,</w:t>
            </w:r>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предоставляющие</w:t>
            </w:r>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документ и</w:t>
            </w:r>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информацию,</w:t>
            </w:r>
          </w:p>
          <w:p w:rsidR="005C0980" w:rsidRPr="005C0980" w:rsidRDefault="005C0980" w:rsidP="005C0980">
            <w:pPr>
              <w:pStyle w:val="TableParagraph"/>
              <w:adjustRightInd w:val="0"/>
              <w:spacing w:line="256" w:lineRule="exact"/>
              <w:ind w:left="107"/>
              <w:rPr>
                <w:rFonts w:eastAsia="Calibri"/>
                <w:sz w:val="20"/>
                <w:szCs w:val="20"/>
              </w:rPr>
            </w:pPr>
            <w:r w:rsidRPr="005C0980">
              <w:rPr>
                <w:rFonts w:eastAsia="Calibri"/>
                <w:sz w:val="20"/>
                <w:szCs w:val="20"/>
              </w:rPr>
              <w:t>если иные</w:t>
            </w:r>
            <w:r>
              <w:rPr>
                <w:rFonts w:eastAsia="Calibri"/>
                <w:sz w:val="20"/>
                <w:szCs w:val="20"/>
              </w:rPr>
              <w:t xml:space="preserve"> </w:t>
            </w:r>
            <w:r w:rsidRPr="005C0980">
              <w:rPr>
                <w:rFonts w:eastAsia="Calibri"/>
                <w:sz w:val="20"/>
                <w:szCs w:val="20"/>
              </w:rPr>
              <w:t>сроки не</w:t>
            </w:r>
            <w:r>
              <w:rPr>
                <w:rFonts w:eastAsia="Calibri"/>
                <w:sz w:val="20"/>
                <w:szCs w:val="20"/>
              </w:rPr>
              <w:t xml:space="preserve"> </w:t>
            </w:r>
            <w:proofErr w:type="gramStart"/>
            <w:r w:rsidRPr="005C0980">
              <w:rPr>
                <w:rFonts w:eastAsia="Calibri"/>
                <w:sz w:val="20"/>
                <w:szCs w:val="20"/>
              </w:rPr>
              <w:t>предусмотрен</w:t>
            </w:r>
            <w:proofErr w:type="gramEnd"/>
          </w:p>
          <w:p w:rsidR="005C0980" w:rsidRPr="005C0980" w:rsidRDefault="005C0980" w:rsidP="005C0980">
            <w:pPr>
              <w:pStyle w:val="TableParagraph"/>
              <w:adjustRightInd w:val="0"/>
              <w:spacing w:line="256" w:lineRule="exact"/>
              <w:ind w:left="107"/>
              <w:rPr>
                <w:rFonts w:eastAsia="Calibri"/>
                <w:sz w:val="20"/>
                <w:szCs w:val="20"/>
              </w:rPr>
            </w:pPr>
            <w:proofErr w:type="spellStart"/>
            <w:r w:rsidRPr="005C0980">
              <w:rPr>
                <w:rFonts w:eastAsia="Calibri"/>
                <w:sz w:val="20"/>
                <w:szCs w:val="20"/>
              </w:rPr>
              <w:t>ы</w:t>
            </w:r>
            <w:proofErr w:type="spellEnd"/>
            <w:r w:rsidRPr="005C0980">
              <w:rPr>
                <w:rFonts w:eastAsia="Calibri"/>
                <w:sz w:val="20"/>
                <w:szCs w:val="20"/>
              </w:rPr>
              <w:t xml:space="preserve"> </w:t>
            </w:r>
            <w:proofErr w:type="gramStart"/>
            <w:r w:rsidRPr="005C0980">
              <w:rPr>
                <w:rFonts w:eastAsia="Calibri"/>
                <w:sz w:val="20"/>
                <w:szCs w:val="20"/>
              </w:rPr>
              <w:t>законодатель</w:t>
            </w:r>
            <w:r>
              <w:rPr>
                <w:rFonts w:eastAsia="Calibri"/>
                <w:sz w:val="20"/>
                <w:szCs w:val="20"/>
              </w:rPr>
              <w:t xml:space="preserve"> </w:t>
            </w:r>
            <w:proofErr w:type="spellStart"/>
            <w:r w:rsidRPr="005C0980">
              <w:rPr>
                <w:rFonts w:eastAsia="Calibri"/>
                <w:sz w:val="20"/>
                <w:szCs w:val="20"/>
              </w:rPr>
              <w:t>ством</w:t>
            </w:r>
            <w:proofErr w:type="spellEnd"/>
            <w:proofErr w:type="gramEnd"/>
            <w:r w:rsidRPr="005C0980">
              <w:rPr>
                <w:rFonts w:eastAsia="Calibri"/>
                <w:sz w:val="20"/>
                <w:szCs w:val="20"/>
              </w:rPr>
              <w:t xml:space="preserve"> РФ и</w:t>
            </w:r>
            <w:r>
              <w:rPr>
                <w:rFonts w:eastAsia="Calibri"/>
                <w:sz w:val="20"/>
                <w:szCs w:val="20"/>
              </w:rPr>
              <w:t xml:space="preserve"> </w:t>
            </w:r>
            <w:r w:rsidRPr="005C0980">
              <w:rPr>
                <w:rFonts w:eastAsia="Calibri"/>
                <w:sz w:val="20"/>
                <w:szCs w:val="20"/>
              </w:rPr>
              <w:t>субъекта РФ</w:t>
            </w:r>
          </w:p>
        </w:tc>
        <w:tc>
          <w:tcPr>
            <w:tcW w:w="1329" w:type="dxa"/>
            <w:vMerge/>
          </w:tcPr>
          <w:p w:rsidR="005C0980" w:rsidRPr="005C0980" w:rsidRDefault="005C0980" w:rsidP="005C0980">
            <w:pPr>
              <w:pStyle w:val="TableParagraph"/>
              <w:adjustRightInd w:val="0"/>
              <w:spacing w:line="250" w:lineRule="exact"/>
              <w:jc w:val="center"/>
              <w:rPr>
                <w:rFonts w:eastAsia="Calibri"/>
                <w:sz w:val="20"/>
                <w:szCs w:val="20"/>
              </w:rPr>
            </w:pPr>
          </w:p>
        </w:tc>
        <w:tc>
          <w:tcPr>
            <w:tcW w:w="2025" w:type="dxa"/>
            <w:vMerge/>
          </w:tcPr>
          <w:p w:rsidR="005C0980" w:rsidRPr="005C0980" w:rsidRDefault="005C0980" w:rsidP="006E1C32">
            <w:pPr>
              <w:pStyle w:val="TableParagraph"/>
              <w:adjustRightInd w:val="0"/>
              <w:rPr>
                <w:rFonts w:eastAsia="Calibri"/>
                <w:sz w:val="20"/>
                <w:szCs w:val="20"/>
              </w:rPr>
            </w:pPr>
          </w:p>
        </w:tc>
        <w:tc>
          <w:tcPr>
            <w:tcW w:w="1954" w:type="dxa"/>
            <w:gridSpan w:val="2"/>
          </w:tcPr>
          <w:p w:rsidR="005C0980" w:rsidRPr="005C0980" w:rsidRDefault="005C0980" w:rsidP="006E1C32">
            <w:pPr>
              <w:pStyle w:val="TableParagraph"/>
              <w:adjustRightInd w:val="0"/>
              <w:jc w:val="center"/>
              <w:rPr>
                <w:rFonts w:eastAsia="Calibri"/>
                <w:sz w:val="20"/>
                <w:szCs w:val="20"/>
              </w:rPr>
            </w:pPr>
            <w:r w:rsidRPr="005C0980">
              <w:rPr>
                <w:rFonts w:eastAsia="Calibri"/>
                <w:sz w:val="20"/>
                <w:szCs w:val="20"/>
              </w:rPr>
              <w:t>-</w:t>
            </w:r>
          </w:p>
        </w:tc>
        <w:tc>
          <w:tcPr>
            <w:tcW w:w="2509" w:type="dxa"/>
          </w:tcPr>
          <w:p w:rsidR="005C0980" w:rsidRPr="005C0980" w:rsidRDefault="009C4670" w:rsidP="005C0980">
            <w:pPr>
              <w:pStyle w:val="TableParagraph"/>
              <w:adjustRightInd w:val="0"/>
              <w:spacing w:line="256" w:lineRule="exact"/>
              <w:ind w:left="106"/>
              <w:rPr>
                <w:rFonts w:eastAsia="Calibri"/>
                <w:sz w:val="20"/>
                <w:szCs w:val="20"/>
              </w:rPr>
            </w:pPr>
            <w:r>
              <w:rPr>
                <w:rFonts w:eastAsia="Calibri"/>
                <w:sz w:val="20"/>
                <w:szCs w:val="20"/>
              </w:rPr>
              <w:t>П</w:t>
            </w:r>
            <w:r w:rsidR="005C0980" w:rsidRPr="005C0980">
              <w:rPr>
                <w:rFonts w:eastAsia="Calibri"/>
                <w:sz w:val="20"/>
                <w:szCs w:val="20"/>
              </w:rPr>
              <w:t>олучение</w:t>
            </w:r>
          </w:p>
          <w:p w:rsidR="005C0980" w:rsidRPr="005C0980" w:rsidRDefault="005C0980" w:rsidP="005C0980">
            <w:pPr>
              <w:pStyle w:val="TableParagraph"/>
              <w:adjustRightInd w:val="0"/>
              <w:spacing w:line="256" w:lineRule="exact"/>
              <w:ind w:left="106"/>
              <w:rPr>
                <w:rFonts w:eastAsia="Calibri"/>
                <w:sz w:val="20"/>
                <w:szCs w:val="20"/>
              </w:rPr>
            </w:pPr>
            <w:r w:rsidRPr="005C0980">
              <w:rPr>
                <w:rFonts w:eastAsia="Calibri"/>
                <w:sz w:val="20"/>
                <w:szCs w:val="20"/>
              </w:rPr>
              <w:t>документов</w:t>
            </w:r>
          </w:p>
          <w:p w:rsidR="005C0980" w:rsidRPr="005C0980" w:rsidRDefault="005C0980" w:rsidP="005C0980">
            <w:pPr>
              <w:pStyle w:val="TableParagraph"/>
              <w:adjustRightInd w:val="0"/>
              <w:spacing w:line="256" w:lineRule="exact"/>
              <w:ind w:left="106"/>
              <w:rPr>
                <w:rFonts w:eastAsia="Calibri"/>
                <w:sz w:val="20"/>
                <w:szCs w:val="20"/>
              </w:rPr>
            </w:pPr>
            <w:r w:rsidRPr="005C0980">
              <w:rPr>
                <w:rFonts w:eastAsia="Calibri"/>
                <w:sz w:val="20"/>
                <w:szCs w:val="20"/>
              </w:rPr>
              <w:t>(сведений),</w:t>
            </w:r>
          </w:p>
          <w:p w:rsidR="005C0980" w:rsidRPr="005C0980" w:rsidRDefault="005C0980" w:rsidP="005C0980">
            <w:pPr>
              <w:pStyle w:val="TableParagraph"/>
              <w:adjustRightInd w:val="0"/>
              <w:spacing w:line="256" w:lineRule="exact"/>
              <w:ind w:left="106"/>
              <w:rPr>
                <w:rFonts w:eastAsia="Calibri"/>
                <w:sz w:val="20"/>
                <w:szCs w:val="20"/>
              </w:rPr>
            </w:pPr>
            <w:r w:rsidRPr="005C0980">
              <w:rPr>
                <w:rFonts w:eastAsia="Calibri"/>
                <w:sz w:val="20"/>
                <w:szCs w:val="20"/>
              </w:rPr>
              <w:t>необходимых для</w:t>
            </w:r>
          </w:p>
          <w:p w:rsidR="005C0980" w:rsidRPr="005C0980" w:rsidRDefault="005C0980" w:rsidP="005C0980">
            <w:pPr>
              <w:pStyle w:val="TableParagraph"/>
              <w:adjustRightInd w:val="0"/>
              <w:spacing w:line="256" w:lineRule="exact"/>
              <w:ind w:left="106"/>
              <w:rPr>
                <w:rFonts w:eastAsia="Calibri"/>
                <w:sz w:val="20"/>
                <w:szCs w:val="20"/>
              </w:rPr>
            </w:pPr>
            <w:r w:rsidRPr="005C0980">
              <w:rPr>
                <w:rFonts w:eastAsia="Calibri"/>
                <w:sz w:val="20"/>
                <w:szCs w:val="20"/>
              </w:rPr>
              <w:t>предоставления</w:t>
            </w:r>
          </w:p>
          <w:p w:rsidR="005C0980" w:rsidRPr="005C0980" w:rsidRDefault="005C0980" w:rsidP="005C0980">
            <w:pPr>
              <w:pStyle w:val="TableParagraph"/>
              <w:adjustRightInd w:val="0"/>
              <w:spacing w:line="256" w:lineRule="exact"/>
              <w:ind w:left="106"/>
              <w:rPr>
                <w:rFonts w:eastAsia="Calibri"/>
                <w:sz w:val="20"/>
                <w:szCs w:val="20"/>
              </w:rPr>
            </w:pPr>
            <w:r w:rsidRPr="005C0980">
              <w:rPr>
                <w:rFonts w:eastAsia="Calibri"/>
                <w:sz w:val="20"/>
                <w:szCs w:val="20"/>
              </w:rPr>
              <w:t>муниципальной</w:t>
            </w:r>
          </w:p>
          <w:p w:rsidR="005C0980" w:rsidRPr="005C0980" w:rsidRDefault="005C0980" w:rsidP="005C0980">
            <w:pPr>
              <w:pStyle w:val="TableParagraph"/>
              <w:adjustRightInd w:val="0"/>
              <w:spacing w:line="250" w:lineRule="exact"/>
              <w:ind w:left="107"/>
              <w:rPr>
                <w:rFonts w:eastAsia="Calibri"/>
                <w:sz w:val="20"/>
                <w:szCs w:val="20"/>
              </w:rPr>
            </w:pPr>
            <w:r w:rsidRPr="005C0980">
              <w:rPr>
                <w:rFonts w:eastAsia="Calibri"/>
                <w:sz w:val="20"/>
                <w:szCs w:val="20"/>
              </w:rPr>
              <w:t>услуги</w:t>
            </w:r>
          </w:p>
        </w:tc>
      </w:tr>
      <w:tr w:rsidR="009C4670" w:rsidRPr="009C4670" w:rsidTr="009C4670">
        <w:trPr>
          <w:trHeight w:val="351"/>
        </w:trPr>
        <w:tc>
          <w:tcPr>
            <w:tcW w:w="15361" w:type="dxa"/>
            <w:gridSpan w:val="8"/>
            <w:tcBorders>
              <w:bottom w:val="single" w:sz="4" w:space="0" w:color="000000"/>
            </w:tcBorders>
          </w:tcPr>
          <w:p w:rsidR="009C4670" w:rsidRPr="009C4670" w:rsidRDefault="009C4670" w:rsidP="009C4670">
            <w:pPr>
              <w:pStyle w:val="TableParagraph"/>
              <w:adjustRightInd w:val="0"/>
              <w:spacing w:line="256" w:lineRule="exact"/>
              <w:ind w:left="106"/>
              <w:jc w:val="center"/>
              <w:rPr>
                <w:rFonts w:eastAsia="Calibri"/>
                <w:sz w:val="20"/>
                <w:szCs w:val="20"/>
              </w:rPr>
            </w:pPr>
            <w:r w:rsidRPr="009C4670">
              <w:rPr>
                <w:rFonts w:eastAsia="Calibri"/>
                <w:sz w:val="20"/>
                <w:szCs w:val="20"/>
              </w:rPr>
              <w:t>3.Рассмотрение документов и сведений</w:t>
            </w:r>
          </w:p>
        </w:tc>
      </w:tr>
    </w:tbl>
    <w:tbl>
      <w:tblPr>
        <w:tblpPr w:leftFromText="180" w:rightFromText="180" w:vertAnchor="text" w:horzAnchor="margin" w:tblpY="153"/>
        <w:tblW w:w="15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0"/>
        <w:gridCol w:w="3637"/>
        <w:gridCol w:w="1673"/>
        <w:gridCol w:w="1318"/>
        <w:gridCol w:w="2030"/>
        <w:gridCol w:w="1956"/>
        <w:gridCol w:w="2503"/>
      </w:tblGrid>
      <w:tr w:rsidR="009C4670" w:rsidRPr="009C4670" w:rsidTr="009C4670">
        <w:trPr>
          <w:trHeight w:val="3245"/>
        </w:trPr>
        <w:tc>
          <w:tcPr>
            <w:tcW w:w="2240" w:type="dxa"/>
          </w:tcPr>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r>
              <w:rPr>
                <w:rFonts w:eastAsia="Calibri"/>
                <w:sz w:val="20"/>
                <w:szCs w:val="20"/>
              </w:rPr>
              <w:t>П</w:t>
            </w:r>
            <w:r w:rsidRPr="009C4670">
              <w:rPr>
                <w:rFonts w:eastAsia="Calibri"/>
                <w:sz w:val="20"/>
                <w:szCs w:val="20"/>
              </w:rPr>
              <w:t>акет</w:t>
            </w:r>
            <w:r>
              <w:rPr>
                <w:rFonts w:eastAsia="Calibri"/>
                <w:sz w:val="20"/>
                <w:szCs w:val="20"/>
              </w:rPr>
              <w:t xml:space="preserve"> </w:t>
            </w:r>
            <w:r w:rsidRPr="009C4670">
              <w:rPr>
                <w:rFonts w:eastAsia="Calibri"/>
                <w:sz w:val="20"/>
                <w:szCs w:val="20"/>
              </w:rPr>
              <w:t>зарегистрирован</w:t>
            </w:r>
          </w:p>
          <w:p w:rsidR="009C4670" w:rsidRPr="009C4670" w:rsidRDefault="009C4670" w:rsidP="009C4670">
            <w:pPr>
              <w:pStyle w:val="TableParagraph"/>
              <w:adjustRightInd w:val="0"/>
              <w:spacing w:line="255" w:lineRule="exact"/>
              <w:ind w:left="107"/>
              <w:jc w:val="center"/>
              <w:rPr>
                <w:rFonts w:eastAsia="Calibri"/>
                <w:sz w:val="20"/>
                <w:szCs w:val="20"/>
              </w:rPr>
            </w:pPr>
            <w:proofErr w:type="spellStart"/>
            <w:r w:rsidRPr="009C4670">
              <w:rPr>
                <w:rFonts w:eastAsia="Calibri"/>
                <w:sz w:val="20"/>
                <w:szCs w:val="20"/>
              </w:rPr>
              <w:t>ных</w:t>
            </w:r>
            <w:proofErr w:type="spellEnd"/>
            <w:r w:rsidRPr="009C4670">
              <w:rPr>
                <w:rFonts w:eastAsia="Calibri"/>
                <w:sz w:val="20"/>
                <w:szCs w:val="20"/>
              </w:rPr>
              <w:t xml:space="preserve"> документов,</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поступивших</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должностному</w:t>
            </w:r>
          </w:p>
          <w:p w:rsidR="009C4670" w:rsidRPr="009C4670" w:rsidRDefault="009C4670" w:rsidP="009C4670">
            <w:pPr>
              <w:pStyle w:val="TableParagraph"/>
              <w:adjustRightInd w:val="0"/>
              <w:spacing w:line="256" w:lineRule="exact"/>
              <w:ind w:left="107"/>
              <w:jc w:val="center"/>
              <w:rPr>
                <w:rFonts w:eastAsia="Calibri"/>
                <w:sz w:val="20"/>
                <w:szCs w:val="20"/>
              </w:rPr>
            </w:pPr>
            <w:proofErr w:type="spellStart"/>
            <w:r w:rsidRPr="009C4670">
              <w:rPr>
                <w:rFonts w:eastAsia="Calibri"/>
                <w:sz w:val="20"/>
                <w:szCs w:val="20"/>
              </w:rPr>
              <w:t>лицу</w:t>
            </w:r>
            <w:proofErr w:type="gramStart"/>
            <w:r w:rsidRPr="009C4670">
              <w:rPr>
                <w:rFonts w:eastAsia="Calibri"/>
                <w:sz w:val="20"/>
                <w:szCs w:val="20"/>
              </w:rPr>
              <w:t>,о</w:t>
            </w:r>
            <w:proofErr w:type="gramEnd"/>
            <w:r w:rsidRPr="009C4670">
              <w:rPr>
                <w:rFonts w:eastAsia="Calibri"/>
                <w:sz w:val="20"/>
                <w:szCs w:val="20"/>
              </w:rPr>
              <w:t>тветственному</w:t>
            </w:r>
            <w:proofErr w:type="spellEnd"/>
            <w:r w:rsidRPr="009C4670">
              <w:rPr>
                <w:rFonts w:eastAsia="Calibri"/>
                <w:sz w:val="20"/>
                <w:szCs w:val="20"/>
              </w:rPr>
              <w:t xml:space="preserve"> за</w:t>
            </w:r>
          </w:p>
          <w:p w:rsidR="009C4670" w:rsidRPr="009C4670" w:rsidRDefault="009C4670" w:rsidP="009C4670">
            <w:pPr>
              <w:pStyle w:val="TableParagraph"/>
              <w:adjustRightInd w:val="0"/>
              <w:spacing w:line="256" w:lineRule="exact"/>
              <w:ind w:left="141"/>
              <w:jc w:val="center"/>
              <w:rPr>
                <w:rFonts w:eastAsia="Calibri"/>
                <w:sz w:val="20"/>
                <w:szCs w:val="20"/>
              </w:rPr>
            </w:pPr>
            <w:r w:rsidRPr="009C4670">
              <w:rPr>
                <w:rFonts w:eastAsia="Calibri"/>
                <w:sz w:val="20"/>
                <w:szCs w:val="20"/>
              </w:rPr>
              <w:t>предоставление</w:t>
            </w:r>
            <w:r>
              <w:rPr>
                <w:rFonts w:eastAsia="Calibri"/>
                <w:sz w:val="20"/>
                <w:szCs w:val="20"/>
              </w:rPr>
              <w:t xml:space="preserve"> муниципальной </w:t>
            </w:r>
            <w:r w:rsidRPr="009C4670">
              <w:rPr>
                <w:rFonts w:eastAsia="Calibri"/>
                <w:sz w:val="20"/>
                <w:szCs w:val="20"/>
              </w:rPr>
              <w:t>услуги</w:t>
            </w:r>
          </w:p>
        </w:tc>
        <w:tc>
          <w:tcPr>
            <w:tcW w:w="3637" w:type="dxa"/>
          </w:tcPr>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Pr="009C4670" w:rsidRDefault="009C4670" w:rsidP="009C4670">
            <w:pPr>
              <w:pStyle w:val="TableParagraph"/>
              <w:adjustRightInd w:val="0"/>
              <w:spacing w:line="255" w:lineRule="exact"/>
              <w:ind w:left="107"/>
              <w:jc w:val="center"/>
              <w:rPr>
                <w:rFonts w:eastAsia="Calibri"/>
                <w:sz w:val="20"/>
                <w:szCs w:val="20"/>
              </w:rPr>
            </w:pPr>
            <w:r w:rsidRPr="009C4670">
              <w:rPr>
                <w:rFonts w:eastAsia="Calibri"/>
                <w:sz w:val="20"/>
                <w:szCs w:val="20"/>
              </w:rPr>
              <w:t>Проведение соответствия</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документов и сведений</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 xml:space="preserve">требованиям </w:t>
            </w:r>
            <w:proofErr w:type="gramStart"/>
            <w:r w:rsidRPr="009C4670">
              <w:rPr>
                <w:rFonts w:eastAsia="Calibri"/>
                <w:sz w:val="20"/>
                <w:szCs w:val="20"/>
              </w:rPr>
              <w:t>нормативных</w:t>
            </w:r>
            <w:proofErr w:type="gramEnd"/>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правовых актов предоставления</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 xml:space="preserve"> </w:t>
            </w:r>
            <w:r>
              <w:rPr>
                <w:rFonts w:eastAsia="Calibri"/>
                <w:sz w:val="20"/>
                <w:szCs w:val="20"/>
              </w:rPr>
              <w:t xml:space="preserve">муниципальной </w:t>
            </w:r>
            <w:r w:rsidRPr="009C4670">
              <w:rPr>
                <w:rFonts w:eastAsia="Calibri"/>
                <w:sz w:val="20"/>
                <w:szCs w:val="20"/>
              </w:rPr>
              <w:t>услуги</w:t>
            </w:r>
          </w:p>
        </w:tc>
        <w:tc>
          <w:tcPr>
            <w:tcW w:w="1673" w:type="dxa"/>
          </w:tcPr>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Pr="009C4670" w:rsidRDefault="009C4670" w:rsidP="009C4670">
            <w:pPr>
              <w:pStyle w:val="TableParagraph"/>
              <w:adjustRightInd w:val="0"/>
              <w:spacing w:line="255" w:lineRule="exact"/>
              <w:ind w:left="107"/>
              <w:jc w:val="center"/>
              <w:rPr>
                <w:rFonts w:eastAsia="Calibri"/>
                <w:sz w:val="20"/>
                <w:szCs w:val="20"/>
              </w:rPr>
            </w:pPr>
            <w:r w:rsidRPr="009C4670">
              <w:rPr>
                <w:rFonts w:eastAsia="Calibri"/>
                <w:sz w:val="20"/>
                <w:szCs w:val="20"/>
              </w:rPr>
              <w:t>1 рабочий</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день</w:t>
            </w:r>
          </w:p>
        </w:tc>
        <w:tc>
          <w:tcPr>
            <w:tcW w:w="1318" w:type="dxa"/>
          </w:tcPr>
          <w:p w:rsidR="009C4670" w:rsidRPr="009C4670" w:rsidRDefault="009C4670" w:rsidP="009C4670">
            <w:pPr>
              <w:pStyle w:val="TableParagraph"/>
              <w:adjustRightInd w:val="0"/>
              <w:spacing w:line="255" w:lineRule="exact"/>
              <w:ind w:left="106"/>
              <w:jc w:val="center"/>
              <w:rPr>
                <w:rFonts w:eastAsia="Calibri"/>
                <w:sz w:val="20"/>
                <w:szCs w:val="20"/>
              </w:rPr>
            </w:pPr>
            <w:r>
              <w:rPr>
                <w:rFonts w:eastAsia="Calibri"/>
                <w:sz w:val="20"/>
                <w:szCs w:val="20"/>
              </w:rPr>
              <w:t>Д</w:t>
            </w:r>
            <w:r w:rsidRPr="009C4670">
              <w:rPr>
                <w:rFonts w:eastAsia="Calibri"/>
                <w:sz w:val="20"/>
                <w:szCs w:val="20"/>
              </w:rPr>
              <w:t>олжностное лицо</w:t>
            </w:r>
          </w:p>
          <w:p w:rsidR="009C4670" w:rsidRPr="009C4670" w:rsidRDefault="009C4670" w:rsidP="009C4670">
            <w:pPr>
              <w:pStyle w:val="TableParagraph"/>
              <w:adjustRightInd w:val="0"/>
              <w:spacing w:line="256" w:lineRule="exact"/>
              <w:ind w:left="106"/>
              <w:jc w:val="center"/>
              <w:rPr>
                <w:rFonts w:eastAsia="Calibri"/>
                <w:sz w:val="20"/>
                <w:szCs w:val="20"/>
              </w:rPr>
            </w:pPr>
            <w:proofErr w:type="spellStart"/>
            <w:r w:rsidRPr="009C4670">
              <w:rPr>
                <w:rFonts w:eastAsia="Calibri"/>
                <w:sz w:val="20"/>
                <w:szCs w:val="20"/>
              </w:rPr>
              <w:t>уполномо</w:t>
            </w:r>
            <w:proofErr w:type="spellEnd"/>
          </w:p>
          <w:p w:rsidR="009C4670" w:rsidRPr="009C4670" w:rsidRDefault="009C4670" w:rsidP="009C4670">
            <w:pPr>
              <w:pStyle w:val="TableParagraph"/>
              <w:adjustRightInd w:val="0"/>
              <w:spacing w:line="256" w:lineRule="exact"/>
              <w:ind w:left="106"/>
              <w:jc w:val="center"/>
              <w:rPr>
                <w:rFonts w:eastAsia="Calibri"/>
                <w:sz w:val="20"/>
                <w:szCs w:val="20"/>
              </w:rPr>
            </w:pPr>
            <w:proofErr w:type="spellStart"/>
            <w:r w:rsidRPr="009C4670">
              <w:rPr>
                <w:rFonts w:eastAsia="Calibri"/>
                <w:sz w:val="20"/>
                <w:szCs w:val="20"/>
              </w:rPr>
              <w:t>ченного</w:t>
            </w:r>
            <w:proofErr w:type="spellEnd"/>
          </w:p>
          <w:p w:rsidR="009C4670" w:rsidRPr="009C4670" w:rsidRDefault="009C4670" w:rsidP="009C4670">
            <w:pPr>
              <w:pStyle w:val="TableParagraph"/>
              <w:adjustRightInd w:val="0"/>
              <w:spacing w:line="256" w:lineRule="exact"/>
              <w:ind w:left="106"/>
              <w:jc w:val="center"/>
              <w:rPr>
                <w:rFonts w:eastAsia="Calibri"/>
                <w:sz w:val="20"/>
                <w:szCs w:val="20"/>
              </w:rPr>
            </w:pPr>
            <w:r w:rsidRPr="009C4670">
              <w:rPr>
                <w:rFonts w:eastAsia="Calibri"/>
                <w:sz w:val="20"/>
                <w:szCs w:val="20"/>
              </w:rPr>
              <w:t>органа,</w:t>
            </w:r>
          </w:p>
          <w:p w:rsidR="009C4670" w:rsidRPr="009C4670" w:rsidRDefault="009C4670" w:rsidP="009C4670">
            <w:pPr>
              <w:pStyle w:val="TableParagraph"/>
              <w:adjustRightInd w:val="0"/>
              <w:spacing w:line="256" w:lineRule="exact"/>
              <w:ind w:left="106"/>
              <w:jc w:val="center"/>
              <w:rPr>
                <w:rFonts w:eastAsia="Calibri"/>
                <w:sz w:val="20"/>
                <w:szCs w:val="20"/>
              </w:rPr>
            </w:pPr>
            <w:proofErr w:type="spellStart"/>
            <w:r w:rsidRPr="009C4670">
              <w:rPr>
                <w:rFonts w:eastAsia="Calibri"/>
                <w:sz w:val="20"/>
                <w:szCs w:val="20"/>
              </w:rPr>
              <w:t>ответстве</w:t>
            </w:r>
            <w:proofErr w:type="spellEnd"/>
          </w:p>
          <w:p w:rsidR="009C4670" w:rsidRPr="009C4670" w:rsidRDefault="009C4670" w:rsidP="009C4670">
            <w:pPr>
              <w:pStyle w:val="TableParagraph"/>
              <w:adjustRightInd w:val="0"/>
              <w:spacing w:line="256" w:lineRule="exact"/>
              <w:ind w:left="106"/>
              <w:jc w:val="center"/>
              <w:rPr>
                <w:rFonts w:eastAsia="Calibri"/>
                <w:sz w:val="20"/>
                <w:szCs w:val="20"/>
              </w:rPr>
            </w:pPr>
            <w:proofErr w:type="spellStart"/>
            <w:r w:rsidRPr="009C4670">
              <w:rPr>
                <w:rFonts w:eastAsia="Calibri"/>
                <w:sz w:val="20"/>
                <w:szCs w:val="20"/>
              </w:rPr>
              <w:t>нное</w:t>
            </w:r>
            <w:proofErr w:type="spellEnd"/>
            <w:r w:rsidRPr="009C4670">
              <w:rPr>
                <w:rFonts w:eastAsia="Calibri"/>
                <w:sz w:val="20"/>
                <w:szCs w:val="20"/>
              </w:rPr>
              <w:t xml:space="preserve"> за</w:t>
            </w:r>
          </w:p>
          <w:p w:rsidR="009C4670" w:rsidRPr="009C4670" w:rsidRDefault="009C4670" w:rsidP="009C4670">
            <w:pPr>
              <w:pStyle w:val="TableParagraph"/>
              <w:adjustRightInd w:val="0"/>
              <w:spacing w:line="256" w:lineRule="exact"/>
              <w:ind w:left="106"/>
              <w:jc w:val="center"/>
              <w:rPr>
                <w:rFonts w:eastAsia="Calibri"/>
                <w:sz w:val="20"/>
                <w:szCs w:val="20"/>
              </w:rPr>
            </w:pPr>
            <w:proofErr w:type="spellStart"/>
            <w:r w:rsidRPr="009C4670">
              <w:rPr>
                <w:rFonts w:eastAsia="Calibri"/>
                <w:sz w:val="20"/>
                <w:szCs w:val="20"/>
              </w:rPr>
              <w:t>предостав</w:t>
            </w:r>
            <w:proofErr w:type="spellEnd"/>
          </w:p>
          <w:p w:rsidR="009C4670" w:rsidRPr="009C4670" w:rsidRDefault="009C4670" w:rsidP="009C4670">
            <w:pPr>
              <w:pStyle w:val="TableParagraph"/>
              <w:adjustRightInd w:val="0"/>
              <w:spacing w:line="256" w:lineRule="exact"/>
              <w:ind w:left="106"/>
              <w:jc w:val="center"/>
              <w:rPr>
                <w:rFonts w:eastAsia="Calibri"/>
                <w:sz w:val="20"/>
                <w:szCs w:val="20"/>
              </w:rPr>
            </w:pPr>
            <w:proofErr w:type="spellStart"/>
            <w:r w:rsidRPr="009C4670">
              <w:rPr>
                <w:rFonts w:eastAsia="Calibri"/>
                <w:sz w:val="20"/>
                <w:szCs w:val="20"/>
              </w:rPr>
              <w:t>ление</w:t>
            </w:r>
            <w:proofErr w:type="spellEnd"/>
          </w:p>
          <w:p w:rsidR="009C4670" w:rsidRPr="009C4670" w:rsidRDefault="009C4670" w:rsidP="009C4670">
            <w:pPr>
              <w:pStyle w:val="TableParagraph"/>
              <w:adjustRightInd w:val="0"/>
              <w:spacing w:line="256" w:lineRule="exact"/>
              <w:ind w:left="106"/>
              <w:jc w:val="center"/>
              <w:rPr>
                <w:rFonts w:eastAsia="Calibri"/>
                <w:sz w:val="20"/>
                <w:szCs w:val="20"/>
              </w:rPr>
            </w:pPr>
            <w:r w:rsidRPr="009C4670">
              <w:rPr>
                <w:rFonts w:eastAsia="Calibri"/>
                <w:sz w:val="20"/>
                <w:szCs w:val="20"/>
              </w:rPr>
              <w:t>муницип</w:t>
            </w:r>
            <w:r>
              <w:rPr>
                <w:rFonts w:eastAsia="Calibri"/>
                <w:sz w:val="20"/>
                <w:szCs w:val="20"/>
              </w:rPr>
              <w:t>альной</w:t>
            </w:r>
          </w:p>
          <w:p w:rsidR="009C4670" w:rsidRPr="009C4670" w:rsidRDefault="009C4670" w:rsidP="009C4670">
            <w:pPr>
              <w:pStyle w:val="TableParagraph"/>
              <w:adjustRightInd w:val="0"/>
              <w:spacing w:line="271" w:lineRule="exact"/>
              <w:ind w:left="106"/>
              <w:jc w:val="center"/>
              <w:rPr>
                <w:rFonts w:eastAsia="Calibri"/>
                <w:sz w:val="20"/>
                <w:szCs w:val="20"/>
              </w:rPr>
            </w:pPr>
            <w:r w:rsidRPr="009C4670">
              <w:rPr>
                <w:rFonts w:eastAsia="Calibri"/>
                <w:sz w:val="20"/>
                <w:szCs w:val="20"/>
              </w:rPr>
              <w:t>услуги</w:t>
            </w:r>
          </w:p>
        </w:tc>
        <w:tc>
          <w:tcPr>
            <w:tcW w:w="2030" w:type="dxa"/>
          </w:tcPr>
          <w:p w:rsidR="009C4670" w:rsidRDefault="009C4670" w:rsidP="009C4670">
            <w:pPr>
              <w:pStyle w:val="TableParagraph"/>
              <w:adjustRightInd w:val="0"/>
              <w:spacing w:line="250" w:lineRule="exact"/>
              <w:ind w:left="91"/>
              <w:jc w:val="center"/>
              <w:rPr>
                <w:rFonts w:eastAsia="Calibri"/>
                <w:sz w:val="20"/>
                <w:szCs w:val="20"/>
              </w:rPr>
            </w:pPr>
          </w:p>
          <w:p w:rsidR="009C4670" w:rsidRDefault="009C4670" w:rsidP="009C4670">
            <w:pPr>
              <w:pStyle w:val="TableParagraph"/>
              <w:adjustRightInd w:val="0"/>
              <w:spacing w:line="250" w:lineRule="exact"/>
              <w:ind w:left="91"/>
              <w:jc w:val="center"/>
              <w:rPr>
                <w:rFonts w:eastAsia="Calibri"/>
                <w:sz w:val="20"/>
                <w:szCs w:val="20"/>
              </w:rPr>
            </w:pPr>
          </w:p>
          <w:p w:rsidR="009C4670" w:rsidRDefault="009C4670" w:rsidP="009C4670">
            <w:pPr>
              <w:pStyle w:val="TableParagraph"/>
              <w:adjustRightInd w:val="0"/>
              <w:spacing w:line="250" w:lineRule="exact"/>
              <w:ind w:left="91"/>
              <w:jc w:val="center"/>
              <w:rPr>
                <w:rFonts w:eastAsia="Calibri"/>
                <w:sz w:val="20"/>
                <w:szCs w:val="20"/>
              </w:rPr>
            </w:pPr>
          </w:p>
          <w:p w:rsidR="009C4670" w:rsidRDefault="009C4670" w:rsidP="009C4670">
            <w:pPr>
              <w:pStyle w:val="TableParagraph"/>
              <w:adjustRightInd w:val="0"/>
              <w:spacing w:line="250" w:lineRule="exact"/>
              <w:ind w:left="91"/>
              <w:jc w:val="center"/>
              <w:rPr>
                <w:rFonts w:eastAsia="Calibri"/>
                <w:sz w:val="20"/>
                <w:szCs w:val="20"/>
              </w:rPr>
            </w:pPr>
          </w:p>
          <w:p w:rsidR="009C4670" w:rsidRDefault="009C4670" w:rsidP="009C4670">
            <w:pPr>
              <w:pStyle w:val="TableParagraph"/>
              <w:adjustRightInd w:val="0"/>
              <w:spacing w:line="250" w:lineRule="exact"/>
              <w:ind w:left="91"/>
              <w:jc w:val="center"/>
              <w:rPr>
                <w:rFonts w:eastAsia="Calibri"/>
                <w:sz w:val="20"/>
                <w:szCs w:val="20"/>
              </w:rPr>
            </w:pPr>
            <w:r w:rsidRPr="009C4670">
              <w:rPr>
                <w:rFonts w:eastAsia="Calibri"/>
                <w:sz w:val="20"/>
                <w:szCs w:val="20"/>
              </w:rPr>
              <w:t>Уполномоченный орган/</w:t>
            </w:r>
          </w:p>
          <w:p w:rsidR="009C4670" w:rsidRPr="009C4670" w:rsidRDefault="009C4670" w:rsidP="009C4670">
            <w:pPr>
              <w:pStyle w:val="TableParagraph"/>
              <w:adjustRightInd w:val="0"/>
              <w:spacing w:line="250" w:lineRule="exact"/>
              <w:ind w:left="91"/>
              <w:jc w:val="center"/>
              <w:rPr>
                <w:rFonts w:eastAsia="Calibri"/>
                <w:sz w:val="20"/>
                <w:szCs w:val="20"/>
              </w:rPr>
            </w:pPr>
            <w:r w:rsidRPr="009C4670">
              <w:rPr>
                <w:rFonts w:eastAsia="Calibri"/>
                <w:sz w:val="20"/>
                <w:szCs w:val="20"/>
              </w:rPr>
              <w:t>ГИС</w:t>
            </w:r>
          </w:p>
        </w:tc>
        <w:tc>
          <w:tcPr>
            <w:tcW w:w="1956" w:type="dxa"/>
          </w:tcPr>
          <w:p w:rsidR="009C4670" w:rsidRPr="009C4670" w:rsidRDefault="009C4670" w:rsidP="009C4670">
            <w:pPr>
              <w:pStyle w:val="TableParagraph"/>
              <w:adjustRightInd w:val="0"/>
              <w:spacing w:line="255" w:lineRule="exact"/>
              <w:ind w:left="107"/>
              <w:jc w:val="center"/>
              <w:rPr>
                <w:rFonts w:eastAsia="Calibri"/>
                <w:sz w:val="20"/>
                <w:szCs w:val="20"/>
              </w:rPr>
            </w:pPr>
            <w:r>
              <w:rPr>
                <w:rFonts w:eastAsia="Calibri"/>
                <w:sz w:val="20"/>
                <w:szCs w:val="20"/>
              </w:rPr>
              <w:t>О</w:t>
            </w:r>
            <w:r w:rsidRPr="009C4670">
              <w:rPr>
                <w:rFonts w:eastAsia="Calibri"/>
                <w:sz w:val="20"/>
                <w:szCs w:val="20"/>
              </w:rPr>
              <w:t>снования</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отказа</w:t>
            </w:r>
            <w:r>
              <w:rPr>
                <w:rFonts w:eastAsia="Calibri"/>
                <w:sz w:val="20"/>
                <w:szCs w:val="20"/>
              </w:rPr>
              <w:t xml:space="preserve"> </w:t>
            </w:r>
            <w:proofErr w:type="gramStart"/>
            <w:r w:rsidRPr="009C4670">
              <w:rPr>
                <w:rFonts w:eastAsia="Calibri"/>
                <w:sz w:val="20"/>
                <w:szCs w:val="20"/>
              </w:rPr>
              <w:t>в</w:t>
            </w:r>
            <w:proofErr w:type="gramEnd"/>
          </w:p>
          <w:p w:rsidR="009C4670" w:rsidRPr="009C4670" w:rsidRDefault="009C4670" w:rsidP="009C4670">
            <w:pPr>
              <w:pStyle w:val="TableParagraph"/>
              <w:adjustRightInd w:val="0"/>
              <w:spacing w:line="256" w:lineRule="exact"/>
              <w:ind w:left="107"/>
              <w:jc w:val="center"/>
              <w:rPr>
                <w:rFonts w:eastAsia="Calibri"/>
                <w:sz w:val="20"/>
                <w:szCs w:val="20"/>
              </w:rPr>
            </w:pPr>
            <w:proofErr w:type="gramStart"/>
            <w:r w:rsidRPr="009C4670">
              <w:rPr>
                <w:rFonts w:eastAsia="Calibri"/>
                <w:sz w:val="20"/>
                <w:szCs w:val="20"/>
              </w:rPr>
              <w:t>предоставлении</w:t>
            </w:r>
            <w:proofErr w:type="gramEnd"/>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муниципально</w:t>
            </w:r>
            <w:r>
              <w:rPr>
                <w:rFonts w:eastAsia="Calibri"/>
                <w:sz w:val="20"/>
                <w:szCs w:val="20"/>
              </w:rPr>
              <w:t>й</w:t>
            </w:r>
            <w:r w:rsidRPr="009C4670">
              <w:rPr>
                <w:rFonts w:eastAsia="Calibri"/>
                <w:sz w:val="20"/>
                <w:szCs w:val="20"/>
              </w:rPr>
              <w:t xml:space="preserve"> услуги,</w:t>
            </w:r>
          </w:p>
          <w:p w:rsidR="009C4670" w:rsidRPr="009C4670" w:rsidRDefault="009C4670" w:rsidP="009C4670">
            <w:pPr>
              <w:pStyle w:val="TableParagraph"/>
              <w:adjustRightInd w:val="0"/>
              <w:spacing w:line="256" w:lineRule="exact"/>
              <w:ind w:left="107"/>
              <w:jc w:val="center"/>
              <w:rPr>
                <w:rFonts w:eastAsia="Calibri"/>
                <w:sz w:val="20"/>
                <w:szCs w:val="20"/>
              </w:rPr>
            </w:pPr>
            <w:proofErr w:type="gramStart"/>
            <w:r w:rsidRPr="009C4670">
              <w:rPr>
                <w:rFonts w:eastAsia="Calibri"/>
                <w:sz w:val="20"/>
                <w:szCs w:val="20"/>
              </w:rPr>
              <w:t>предусмотренные</w:t>
            </w:r>
            <w:proofErr w:type="gramEnd"/>
            <w:r w:rsidRPr="009C4670">
              <w:rPr>
                <w:rFonts w:eastAsia="Calibri"/>
                <w:sz w:val="20"/>
                <w:szCs w:val="20"/>
              </w:rPr>
              <w:t xml:space="preserve"> пунктом 2.18</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административного регламента</w:t>
            </w:r>
          </w:p>
        </w:tc>
        <w:tc>
          <w:tcPr>
            <w:tcW w:w="2503" w:type="dxa"/>
          </w:tcPr>
          <w:p w:rsidR="009C4670" w:rsidRPr="009C4670" w:rsidRDefault="009C4670" w:rsidP="009C4670">
            <w:pPr>
              <w:pStyle w:val="TableParagraph"/>
              <w:adjustRightInd w:val="0"/>
              <w:spacing w:line="255" w:lineRule="exact"/>
              <w:ind w:left="107"/>
              <w:jc w:val="center"/>
              <w:rPr>
                <w:rFonts w:eastAsia="Calibri"/>
                <w:sz w:val="20"/>
                <w:szCs w:val="20"/>
              </w:rPr>
            </w:pPr>
            <w:r w:rsidRPr="009C4670">
              <w:rPr>
                <w:rFonts w:eastAsia="Calibri"/>
                <w:sz w:val="20"/>
                <w:szCs w:val="20"/>
              </w:rPr>
              <w:t>Проект результата</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предоставления</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м</w:t>
            </w:r>
            <w:r>
              <w:rPr>
                <w:rFonts w:eastAsia="Calibri"/>
                <w:sz w:val="20"/>
                <w:szCs w:val="20"/>
              </w:rPr>
              <w:t>униципальной</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услуги по форме,</w:t>
            </w:r>
          </w:p>
          <w:p w:rsidR="009C4670" w:rsidRPr="009C4670" w:rsidRDefault="009C4670" w:rsidP="009C4670">
            <w:pPr>
              <w:pStyle w:val="TableParagraph"/>
              <w:adjustRightInd w:val="0"/>
              <w:spacing w:line="256" w:lineRule="exact"/>
              <w:ind w:left="107"/>
              <w:jc w:val="center"/>
              <w:rPr>
                <w:rFonts w:eastAsia="Calibri"/>
                <w:sz w:val="20"/>
                <w:szCs w:val="20"/>
              </w:rPr>
            </w:pPr>
            <w:r>
              <w:rPr>
                <w:rFonts w:eastAsia="Calibri"/>
                <w:sz w:val="20"/>
                <w:szCs w:val="20"/>
              </w:rPr>
              <w:t>п</w:t>
            </w:r>
            <w:r w:rsidRPr="009C4670">
              <w:rPr>
                <w:rFonts w:eastAsia="Calibri"/>
                <w:sz w:val="20"/>
                <w:szCs w:val="20"/>
              </w:rPr>
              <w:t>риведенной в</w:t>
            </w:r>
          </w:p>
          <w:p w:rsidR="009C4670" w:rsidRPr="009C4670" w:rsidRDefault="009C4670" w:rsidP="009C4670">
            <w:pPr>
              <w:pStyle w:val="TableParagraph"/>
              <w:adjustRightInd w:val="0"/>
              <w:spacing w:line="256" w:lineRule="exact"/>
              <w:ind w:left="107"/>
              <w:jc w:val="center"/>
              <w:rPr>
                <w:rFonts w:eastAsia="Calibri"/>
                <w:sz w:val="20"/>
                <w:szCs w:val="20"/>
              </w:rPr>
            </w:pPr>
            <w:proofErr w:type="gramStart"/>
            <w:r w:rsidRPr="009C4670">
              <w:rPr>
                <w:rFonts w:eastAsia="Calibri"/>
                <w:sz w:val="20"/>
                <w:szCs w:val="20"/>
              </w:rPr>
              <w:t>Приложении</w:t>
            </w:r>
            <w:proofErr w:type="gramEnd"/>
            <w:r w:rsidRPr="009C4670">
              <w:rPr>
                <w:rFonts w:eastAsia="Calibri"/>
                <w:sz w:val="20"/>
                <w:szCs w:val="20"/>
              </w:rPr>
              <w:t xml:space="preserve"> №2, №</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3, №4, №5, №6 к</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Административному</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регламенту</w:t>
            </w:r>
          </w:p>
        </w:tc>
      </w:tr>
      <w:tr w:rsidR="009C4670" w:rsidTr="009C4670">
        <w:trPr>
          <w:trHeight w:val="460"/>
        </w:trPr>
        <w:tc>
          <w:tcPr>
            <w:tcW w:w="15357" w:type="dxa"/>
            <w:gridSpan w:val="7"/>
          </w:tcPr>
          <w:p w:rsidR="009C4670" w:rsidRPr="009C4670" w:rsidRDefault="009C4670" w:rsidP="009C4670">
            <w:pPr>
              <w:pStyle w:val="TableParagraph"/>
              <w:adjustRightInd w:val="0"/>
              <w:spacing w:line="270" w:lineRule="exact"/>
              <w:ind w:left="6704"/>
              <w:rPr>
                <w:rFonts w:eastAsia="Calibri"/>
                <w:sz w:val="20"/>
                <w:szCs w:val="20"/>
              </w:rPr>
            </w:pPr>
            <w:r w:rsidRPr="009C4670">
              <w:rPr>
                <w:rFonts w:eastAsia="Calibri"/>
                <w:sz w:val="20"/>
                <w:szCs w:val="20"/>
              </w:rPr>
              <w:t>4.Принятие решения</w:t>
            </w:r>
          </w:p>
        </w:tc>
      </w:tr>
      <w:tr w:rsidR="009C4670" w:rsidTr="009C4670">
        <w:trPr>
          <w:trHeight w:val="4476"/>
        </w:trPr>
        <w:tc>
          <w:tcPr>
            <w:tcW w:w="2240" w:type="dxa"/>
          </w:tcPr>
          <w:p w:rsidR="009C4670" w:rsidRDefault="009C4670" w:rsidP="009C4670">
            <w:pPr>
              <w:pStyle w:val="TableParagraph"/>
              <w:adjustRightInd w:val="0"/>
              <w:spacing w:line="255" w:lineRule="exact"/>
              <w:ind w:left="21"/>
              <w:jc w:val="center"/>
              <w:rPr>
                <w:rFonts w:eastAsia="Calibri"/>
                <w:sz w:val="20"/>
                <w:szCs w:val="20"/>
              </w:rPr>
            </w:pPr>
          </w:p>
          <w:p w:rsidR="009C4670" w:rsidRDefault="009C4670" w:rsidP="009C4670">
            <w:pPr>
              <w:pStyle w:val="TableParagraph"/>
              <w:adjustRightInd w:val="0"/>
              <w:spacing w:line="255" w:lineRule="exact"/>
              <w:ind w:left="21"/>
              <w:jc w:val="center"/>
              <w:rPr>
                <w:rFonts w:eastAsia="Calibri"/>
                <w:sz w:val="20"/>
                <w:szCs w:val="20"/>
              </w:rPr>
            </w:pPr>
          </w:p>
          <w:p w:rsidR="009C4670" w:rsidRDefault="009C4670" w:rsidP="009C4670">
            <w:pPr>
              <w:pStyle w:val="TableParagraph"/>
              <w:adjustRightInd w:val="0"/>
              <w:spacing w:line="255" w:lineRule="exact"/>
              <w:ind w:left="21"/>
              <w:jc w:val="center"/>
              <w:rPr>
                <w:rFonts w:eastAsia="Calibri"/>
                <w:sz w:val="20"/>
                <w:szCs w:val="20"/>
              </w:rPr>
            </w:pPr>
          </w:p>
          <w:p w:rsidR="009C4670" w:rsidRPr="009C4670" w:rsidRDefault="009C4670" w:rsidP="009C4670">
            <w:pPr>
              <w:pStyle w:val="TableParagraph"/>
              <w:adjustRightInd w:val="0"/>
              <w:spacing w:line="255" w:lineRule="exact"/>
              <w:ind w:left="21"/>
              <w:jc w:val="center"/>
              <w:rPr>
                <w:rFonts w:eastAsia="Calibri"/>
                <w:sz w:val="20"/>
                <w:szCs w:val="20"/>
              </w:rPr>
            </w:pPr>
            <w:r w:rsidRPr="009C4670">
              <w:rPr>
                <w:rFonts w:eastAsia="Calibri"/>
                <w:sz w:val="20"/>
                <w:szCs w:val="20"/>
              </w:rPr>
              <w:t>Проект результата</w:t>
            </w:r>
          </w:p>
          <w:p w:rsidR="009C4670" w:rsidRPr="009C4670" w:rsidRDefault="009C4670" w:rsidP="009C4670">
            <w:pPr>
              <w:pStyle w:val="TableParagraph"/>
              <w:adjustRightInd w:val="0"/>
              <w:spacing w:line="256" w:lineRule="exact"/>
              <w:jc w:val="center"/>
              <w:rPr>
                <w:rFonts w:eastAsia="Calibri"/>
                <w:sz w:val="20"/>
                <w:szCs w:val="20"/>
              </w:rPr>
            </w:pPr>
            <w:r w:rsidRPr="009C4670">
              <w:rPr>
                <w:rFonts w:eastAsia="Calibri"/>
                <w:sz w:val="20"/>
                <w:szCs w:val="20"/>
              </w:rPr>
              <w:t>предоставления</w:t>
            </w:r>
          </w:p>
          <w:p w:rsidR="009C4670" w:rsidRPr="009C4670" w:rsidRDefault="009C4670" w:rsidP="009C4670">
            <w:pPr>
              <w:pStyle w:val="TableParagraph"/>
              <w:adjustRightInd w:val="0"/>
              <w:spacing w:line="256" w:lineRule="exact"/>
              <w:jc w:val="center"/>
              <w:rPr>
                <w:rFonts w:eastAsia="Calibri"/>
                <w:sz w:val="20"/>
                <w:szCs w:val="20"/>
              </w:rPr>
            </w:pPr>
            <w:r w:rsidRPr="009C4670">
              <w:rPr>
                <w:rFonts w:eastAsia="Calibri"/>
                <w:sz w:val="20"/>
                <w:szCs w:val="20"/>
              </w:rPr>
              <w:t>муниципальной</w:t>
            </w:r>
          </w:p>
          <w:p w:rsidR="009C4670" w:rsidRPr="009C4670" w:rsidRDefault="009C4670" w:rsidP="009C4670">
            <w:pPr>
              <w:pStyle w:val="TableParagraph"/>
              <w:adjustRightInd w:val="0"/>
              <w:spacing w:line="257" w:lineRule="exact"/>
              <w:jc w:val="center"/>
              <w:rPr>
                <w:rFonts w:eastAsia="Calibri"/>
                <w:sz w:val="20"/>
                <w:szCs w:val="20"/>
              </w:rPr>
            </w:pPr>
            <w:r w:rsidRPr="009C4670">
              <w:rPr>
                <w:rFonts w:eastAsia="Calibri"/>
                <w:sz w:val="20"/>
                <w:szCs w:val="20"/>
              </w:rPr>
              <w:t>услуги по форме согласно приложению № 2, № 3, № 4, № 5, № 6 к административному регламенту</w:t>
            </w:r>
          </w:p>
        </w:tc>
        <w:tc>
          <w:tcPr>
            <w:tcW w:w="3637" w:type="dxa"/>
          </w:tcPr>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Pr="009C4670" w:rsidRDefault="009C4670" w:rsidP="009C4670">
            <w:pPr>
              <w:pStyle w:val="TableParagraph"/>
              <w:adjustRightInd w:val="0"/>
              <w:spacing w:line="255" w:lineRule="exact"/>
              <w:ind w:left="107"/>
              <w:jc w:val="center"/>
              <w:rPr>
                <w:rFonts w:eastAsia="Calibri"/>
                <w:sz w:val="20"/>
                <w:szCs w:val="20"/>
              </w:rPr>
            </w:pPr>
            <w:r w:rsidRPr="009C4670">
              <w:rPr>
                <w:rFonts w:eastAsia="Calibri"/>
                <w:sz w:val="20"/>
                <w:szCs w:val="20"/>
              </w:rPr>
              <w:t>Принятие решения о</w:t>
            </w:r>
          </w:p>
          <w:p w:rsidR="009C4670" w:rsidRPr="009C4670" w:rsidRDefault="009C4670" w:rsidP="009C4670">
            <w:pPr>
              <w:pStyle w:val="TableParagraph"/>
              <w:adjustRightInd w:val="0"/>
              <w:spacing w:line="256" w:lineRule="exact"/>
              <w:ind w:left="107"/>
              <w:jc w:val="center"/>
              <w:rPr>
                <w:rFonts w:eastAsia="Calibri"/>
                <w:sz w:val="20"/>
                <w:szCs w:val="20"/>
              </w:rPr>
            </w:pPr>
            <w:proofErr w:type="gramStart"/>
            <w:r w:rsidRPr="009C4670">
              <w:rPr>
                <w:rFonts w:eastAsia="Calibri"/>
                <w:sz w:val="20"/>
                <w:szCs w:val="20"/>
              </w:rPr>
              <w:t>п</w:t>
            </w:r>
            <w:r>
              <w:rPr>
                <w:rFonts w:eastAsia="Calibri"/>
                <w:sz w:val="20"/>
                <w:szCs w:val="20"/>
              </w:rPr>
              <w:t>редоставлении</w:t>
            </w:r>
            <w:proofErr w:type="gramEnd"/>
            <w:r w:rsidRPr="009C4670">
              <w:rPr>
                <w:rFonts w:eastAsia="Calibri"/>
                <w:sz w:val="20"/>
                <w:szCs w:val="20"/>
              </w:rPr>
              <w:t xml:space="preserve"> </w:t>
            </w:r>
            <w:r>
              <w:rPr>
                <w:rFonts w:eastAsia="Calibri"/>
                <w:sz w:val="20"/>
                <w:szCs w:val="20"/>
              </w:rPr>
              <w:t>муниципальной</w:t>
            </w:r>
            <w:r w:rsidRPr="009C4670">
              <w:rPr>
                <w:rFonts w:eastAsia="Calibri"/>
                <w:sz w:val="20"/>
                <w:szCs w:val="20"/>
              </w:rPr>
              <w:t xml:space="preserve"> услуги или об</w:t>
            </w:r>
            <w:r>
              <w:rPr>
                <w:rFonts w:eastAsia="Calibri"/>
                <w:sz w:val="20"/>
                <w:szCs w:val="20"/>
              </w:rPr>
              <w:t xml:space="preserve"> </w:t>
            </w:r>
            <w:r w:rsidRPr="009C4670">
              <w:rPr>
                <w:rFonts w:eastAsia="Calibri"/>
                <w:sz w:val="20"/>
                <w:szCs w:val="20"/>
              </w:rPr>
              <w:t>отказе в предоставлении услуги</w:t>
            </w:r>
          </w:p>
          <w:p w:rsidR="009C4670" w:rsidRDefault="009C4670" w:rsidP="009C4670">
            <w:pPr>
              <w:pStyle w:val="TableParagraph"/>
              <w:adjustRightInd w:val="0"/>
              <w:spacing w:line="256" w:lineRule="exact"/>
              <w:ind w:left="107"/>
              <w:jc w:val="center"/>
              <w:rPr>
                <w:rFonts w:eastAsia="Calibri"/>
                <w:sz w:val="20"/>
                <w:szCs w:val="20"/>
              </w:rPr>
            </w:pPr>
          </w:p>
          <w:p w:rsidR="009C4670" w:rsidRDefault="009C4670" w:rsidP="009C4670">
            <w:pPr>
              <w:pStyle w:val="TableParagraph"/>
              <w:adjustRightInd w:val="0"/>
              <w:spacing w:line="256" w:lineRule="exact"/>
              <w:ind w:left="107"/>
              <w:jc w:val="center"/>
              <w:rPr>
                <w:rFonts w:eastAsia="Calibri"/>
                <w:sz w:val="20"/>
                <w:szCs w:val="20"/>
              </w:rPr>
            </w:pPr>
          </w:p>
          <w:p w:rsidR="009C4670" w:rsidRDefault="009C4670" w:rsidP="009C4670">
            <w:pPr>
              <w:pStyle w:val="TableParagraph"/>
              <w:adjustRightInd w:val="0"/>
              <w:spacing w:line="256" w:lineRule="exact"/>
              <w:ind w:left="107"/>
              <w:jc w:val="center"/>
              <w:rPr>
                <w:rFonts w:eastAsia="Calibri"/>
                <w:sz w:val="20"/>
                <w:szCs w:val="20"/>
              </w:rPr>
            </w:pP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Формирование решения о предоставлении муниципальной услуги или об отказе в предоставлении муниципальной услуги</w:t>
            </w:r>
          </w:p>
          <w:p w:rsidR="009C4670" w:rsidRPr="009C4670" w:rsidRDefault="009C4670" w:rsidP="009C4670">
            <w:pPr>
              <w:pStyle w:val="TableParagraph"/>
              <w:adjustRightInd w:val="0"/>
              <w:spacing w:line="256" w:lineRule="exact"/>
              <w:ind w:left="107"/>
              <w:rPr>
                <w:rFonts w:eastAsia="Calibri"/>
                <w:sz w:val="20"/>
                <w:szCs w:val="20"/>
              </w:rPr>
            </w:pPr>
            <w:r w:rsidRPr="009C4670">
              <w:rPr>
                <w:rFonts w:eastAsia="Calibri"/>
                <w:sz w:val="20"/>
                <w:szCs w:val="20"/>
              </w:rPr>
              <w:t xml:space="preserve"> </w:t>
            </w:r>
          </w:p>
        </w:tc>
        <w:tc>
          <w:tcPr>
            <w:tcW w:w="1673" w:type="dxa"/>
          </w:tcPr>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Default="009C4670" w:rsidP="009C4670">
            <w:pPr>
              <w:pStyle w:val="TableParagraph"/>
              <w:adjustRightInd w:val="0"/>
              <w:spacing w:line="255" w:lineRule="exact"/>
              <w:ind w:left="107"/>
              <w:jc w:val="center"/>
              <w:rPr>
                <w:rFonts w:eastAsia="Calibri"/>
                <w:sz w:val="20"/>
                <w:szCs w:val="20"/>
              </w:rPr>
            </w:pPr>
          </w:p>
          <w:p w:rsidR="009C4670" w:rsidRPr="009C4670" w:rsidRDefault="009C4670" w:rsidP="009C4670">
            <w:pPr>
              <w:pStyle w:val="TableParagraph"/>
              <w:adjustRightInd w:val="0"/>
              <w:spacing w:line="255" w:lineRule="exact"/>
              <w:ind w:left="107"/>
              <w:jc w:val="center"/>
              <w:rPr>
                <w:rFonts w:eastAsia="Calibri"/>
                <w:sz w:val="20"/>
                <w:szCs w:val="20"/>
              </w:rPr>
            </w:pPr>
            <w:r w:rsidRPr="009C4670">
              <w:rPr>
                <w:rFonts w:eastAsia="Calibri"/>
                <w:sz w:val="20"/>
                <w:szCs w:val="20"/>
              </w:rPr>
              <w:t>5 рабочих</w:t>
            </w:r>
          </w:p>
          <w:p w:rsidR="009C4670" w:rsidRPr="00B54D46" w:rsidRDefault="009C4670" w:rsidP="009C4670">
            <w:pPr>
              <w:pStyle w:val="TableParagraph"/>
              <w:adjustRightInd w:val="0"/>
              <w:spacing w:line="256" w:lineRule="exact"/>
              <w:ind w:left="107"/>
              <w:jc w:val="center"/>
              <w:rPr>
                <w:rFonts w:eastAsia="Calibri"/>
                <w:sz w:val="24"/>
              </w:rPr>
            </w:pPr>
            <w:r w:rsidRPr="009C4670">
              <w:rPr>
                <w:rFonts w:eastAsia="Calibri"/>
                <w:sz w:val="20"/>
                <w:szCs w:val="20"/>
              </w:rPr>
              <w:t>день</w:t>
            </w:r>
          </w:p>
        </w:tc>
        <w:tc>
          <w:tcPr>
            <w:tcW w:w="1318" w:type="dxa"/>
          </w:tcPr>
          <w:p w:rsidR="009C4670" w:rsidRPr="009C4670" w:rsidRDefault="009C4670" w:rsidP="009C4670">
            <w:pPr>
              <w:pStyle w:val="TableParagraph"/>
              <w:adjustRightInd w:val="0"/>
              <w:spacing w:line="255" w:lineRule="exact"/>
              <w:jc w:val="center"/>
              <w:rPr>
                <w:rFonts w:eastAsia="Calibri"/>
                <w:sz w:val="20"/>
                <w:szCs w:val="20"/>
              </w:rPr>
            </w:pPr>
            <w:proofErr w:type="spellStart"/>
            <w:r>
              <w:rPr>
                <w:rFonts w:eastAsia="Calibri"/>
                <w:sz w:val="20"/>
                <w:szCs w:val="20"/>
              </w:rPr>
              <w:t>Д</w:t>
            </w:r>
            <w:r w:rsidRPr="009C4670">
              <w:rPr>
                <w:rFonts w:eastAsia="Calibri"/>
                <w:sz w:val="20"/>
                <w:szCs w:val="20"/>
              </w:rPr>
              <w:t>олжностн</w:t>
            </w:r>
            <w:proofErr w:type="spellEnd"/>
          </w:p>
          <w:p w:rsidR="009C4670" w:rsidRPr="009C4670" w:rsidRDefault="009C4670" w:rsidP="009C4670">
            <w:pPr>
              <w:pStyle w:val="TableParagraph"/>
              <w:adjustRightInd w:val="0"/>
              <w:spacing w:line="256" w:lineRule="exact"/>
              <w:ind w:left="106"/>
              <w:rPr>
                <w:rFonts w:eastAsia="Calibri"/>
                <w:sz w:val="20"/>
                <w:szCs w:val="20"/>
              </w:rPr>
            </w:pPr>
            <w:proofErr w:type="spellStart"/>
            <w:r w:rsidRPr="009C4670">
              <w:rPr>
                <w:rFonts w:eastAsia="Calibri"/>
                <w:sz w:val="20"/>
                <w:szCs w:val="20"/>
              </w:rPr>
              <w:t>ое</w:t>
            </w:r>
            <w:proofErr w:type="spellEnd"/>
            <w:r w:rsidRPr="009C4670">
              <w:rPr>
                <w:rFonts w:eastAsia="Calibri"/>
                <w:sz w:val="20"/>
                <w:szCs w:val="20"/>
              </w:rPr>
              <w:t xml:space="preserve"> лицо </w:t>
            </w:r>
            <w:proofErr w:type="spellStart"/>
            <w:r w:rsidRPr="009C4670">
              <w:rPr>
                <w:rFonts w:eastAsia="Calibri"/>
                <w:sz w:val="20"/>
                <w:szCs w:val="20"/>
              </w:rPr>
              <w:t>уполномо</w:t>
            </w:r>
            <w:proofErr w:type="spellEnd"/>
          </w:p>
          <w:p w:rsidR="009C4670" w:rsidRPr="009C4670" w:rsidRDefault="009C4670" w:rsidP="009C4670">
            <w:pPr>
              <w:pStyle w:val="TableParagraph"/>
              <w:adjustRightInd w:val="0"/>
              <w:spacing w:line="256" w:lineRule="exact"/>
              <w:ind w:left="106"/>
              <w:rPr>
                <w:rFonts w:eastAsia="Calibri"/>
                <w:sz w:val="20"/>
                <w:szCs w:val="20"/>
              </w:rPr>
            </w:pPr>
            <w:proofErr w:type="spellStart"/>
            <w:r w:rsidRPr="009C4670">
              <w:rPr>
                <w:rFonts w:eastAsia="Calibri"/>
                <w:sz w:val="20"/>
                <w:szCs w:val="20"/>
              </w:rPr>
              <w:t>ченногооргана</w:t>
            </w:r>
            <w:proofErr w:type="spellEnd"/>
            <w:r w:rsidRPr="009C4670">
              <w:rPr>
                <w:rFonts w:eastAsia="Calibri"/>
                <w:sz w:val="20"/>
                <w:szCs w:val="20"/>
              </w:rPr>
              <w:t>, ответствен</w:t>
            </w:r>
          </w:p>
          <w:p w:rsidR="009C4670" w:rsidRPr="009C4670" w:rsidRDefault="009C4670" w:rsidP="009C4670">
            <w:pPr>
              <w:pStyle w:val="TableParagraph"/>
              <w:adjustRightInd w:val="0"/>
              <w:spacing w:line="246" w:lineRule="exact"/>
              <w:ind w:left="106"/>
              <w:rPr>
                <w:rFonts w:eastAsia="Calibri"/>
                <w:sz w:val="20"/>
                <w:szCs w:val="20"/>
              </w:rPr>
            </w:pPr>
            <w:proofErr w:type="spellStart"/>
            <w:r w:rsidRPr="009C4670">
              <w:rPr>
                <w:rFonts w:eastAsia="Calibri"/>
                <w:sz w:val="20"/>
                <w:szCs w:val="20"/>
              </w:rPr>
              <w:t>ное</w:t>
            </w:r>
            <w:proofErr w:type="spellEnd"/>
            <w:r w:rsidRPr="009C4670">
              <w:rPr>
                <w:rFonts w:eastAsia="Calibri"/>
                <w:sz w:val="20"/>
                <w:szCs w:val="20"/>
              </w:rPr>
              <w:t xml:space="preserve"> за </w:t>
            </w:r>
            <w:proofErr w:type="spellStart"/>
            <w:r w:rsidRPr="009C4670">
              <w:rPr>
                <w:rFonts w:eastAsia="Calibri"/>
                <w:sz w:val="20"/>
                <w:szCs w:val="20"/>
              </w:rPr>
              <w:t>предостав</w:t>
            </w:r>
            <w:proofErr w:type="spellEnd"/>
          </w:p>
          <w:p w:rsidR="009C4670" w:rsidRPr="009C4670" w:rsidRDefault="009C4670" w:rsidP="009C4670">
            <w:pPr>
              <w:pStyle w:val="TableParagraph"/>
              <w:adjustRightInd w:val="0"/>
              <w:spacing w:line="246" w:lineRule="exact"/>
              <w:ind w:left="106"/>
              <w:rPr>
                <w:rFonts w:eastAsia="Calibri"/>
                <w:sz w:val="20"/>
                <w:szCs w:val="20"/>
              </w:rPr>
            </w:pPr>
            <w:proofErr w:type="spellStart"/>
            <w:r w:rsidRPr="009C4670">
              <w:rPr>
                <w:rFonts w:eastAsia="Calibri"/>
                <w:sz w:val="20"/>
                <w:szCs w:val="20"/>
              </w:rPr>
              <w:t>ление</w:t>
            </w:r>
            <w:proofErr w:type="spellEnd"/>
          </w:p>
          <w:p w:rsidR="009C4670" w:rsidRPr="009C4670" w:rsidRDefault="009C4670" w:rsidP="009C4670">
            <w:pPr>
              <w:pStyle w:val="TableParagraph"/>
              <w:adjustRightInd w:val="0"/>
              <w:spacing w:line="246" w:lineRule="exact"/>
              <w:ind w:left="106"/>
              <w:rPr>
                <w:rFonts w:eastAsia="Calibri"/>
                <w:sz w:val="20"/>
                <w:szCs w:val="20"/>
              </w:rPr>
            </w:pPr>
            <w:proofErr w:type="spellStart"/>
            <w:r w:rsidRPr="009C4670">
              <w:rPr>
                <w:rFonts w:eastAsia="Calibri"/>
                <w:sz w:val="20"/>
                <w:szCs w:val="20"/>
              </w:rPr>
              <w:t>муниципа</w:t>
            </w:r>
            <w:proofErr w:type="spellEnd"/>
          </w:p>
          <w:p w:rsidR="009C4670" w:rsidRPr="009C4670" w:rsidRDefault="009C4670" w:rsidP="009C4670">
            <w:pPr>
              <w:pStyle w:val="TableParagraph"/>
              <w:adjustRightInd w:val="0"/>
              <w:spacing w:line="246" w:lineRule="exact"/>
              <w:ind w:left="106"/>
              <w:rPr>
                <w:rFonts w:eastAsia="Calibri"/>
                <w:sz w:val="20"/>
                <w:szCs w:val="20"/>
              </w:rPr>
            </w:pPr>
            <w:proofErr w:type="spellStart"/>
            <w:r w:rsidRPr="009C4670">
              <w:rPr>
                <w:rFonts w:eastAsia="Calibri"/>
                <w:sz w:val="20"/>
                <w:szCs w:val="20"/>
              </w:rPr>
              <w:t>льной</w:t>
            </w:r>
            <w:proofErr w:type="spellEnd"/>
            <w:r w:rsidRPr="009C4670">
              <w:rPr>
                <w:rFonts w:eastAsia="Calibri"/>
                <w:sz w:val="20"/>
                <w:szCs w:val="20"/>
              </w:rPr>
              <w:t xml:space="preserve"> услуги;</w:t>
            </w:r>
          </w:p>
          <w:p w:rsidR="009C4670" w:rsidRPr="009C4670" w:rsidRDefault="009C4670" w:rsidP="009C4670">
            <w:pPr>
              <w:pStyle w:val="TableParagraph"/>
              <w:adjustRightInd w:val="0"/>
              <w:spacing w:line="246" w:lineRule="exact"/>
              <w:ind w:left="106"/>
              <w:rPr>
                <w:rFonts w:eastAsia="Calibri"/>
                <w:sz w:val="20"/>
                <w:szCs w:val="20"/>
              </w:rPr>
            </w:pPr>
            <w:r w:rsidRPr="009C4670">
              <w:rPr>
                <w:rFonts w:eastAsia="Calibri"/>
                <w:sz w:val="20"/>
                <w:szCs w:val="20"/>
              </w:rPr>
              <w:t>Руководитель</w:t>
            </w:r>
          </w:p>
          <w:p w:rsidR="009C4670" w:rsidRPr="009C4670" w:rsidRDefault="009C4670" w:rsidP="009C4670">
            <w:pPr>
              <w:pStyle w:val="TableParagraph"/>
              <w:adjustRightInd w:val="0"/>
              <w:spacing w:line="246" w:lineRule="exact"/>
              <w:ind w:left="106"/>
              <w:rPr>
                <w:rFonts w:eastAsia="Calibri"/>
                <w:sz w:val="20"/>
                <w:szCs w:val="20"/>
              </w:rPr>
            </w:pPr>
            <w:proofErr w:type="spellStart"/>
            <w:r w:rsidRPr="009C4670">
              <w:rPr>
                <w:rFonts w:eastAsia="Calibri"/>
                <w:sz w:val="20"/>
                <w:szCs w:val="20"/>
              </w:rPr>
              <w:t>уполномо</w:t>
            </w:r>
            <w:proofErr w:type="spellEnd"/>
          </w:p>
          <w:p w:rsidR="009C4670" w:rsidRPr="009C4670" w:rsidRDefault="009C4670" w:rsidP="009C4670">
            <w:pPr>
              <w:pStyle w:val="TableParagraph"/>
              <w:adjustRightInd w:val="0"/>
              <w:spacing w:line="246" w:lineRule="exact"/>
              <w:ind w:left="106"/>
              <w:rPr>
                <w:rFonts w:eastAsia="Calibri"/>
                <w:sz w:val="20"/>
                <w:szCs w:val="20"/>
              </w:rPr>
            </w:pPr>
            <w:proofErr w:type="spellStart"/>
            <w:r w:rsidRPr="009C4670">
              <w:rPr>
                <w:rFonts w:eastAsia="Calibri"/>
                <w:sz w:val="20"/>
                <w:szCs w:val="20"/>
              </w:rPr>
              <w:t>ченного</w:t>
            </w:r>
            <w:proofErr w:type="spellEnd"/>
          </w:p>
          <w:p w:rsidR="009C4670" w:rsidRPr="009C4670" w:rsidRDefault="009C4670" w:rsidP="009C4670">
            <w:pPr>
              <w:pStyle w:val="TableParagraph"/>
              <w:adjustRightInd w:val="0"/>
              <w:spacing w:line="246" w:lineRule="exact"/>
              <w:ind w:left="106"/>
              <w:rPr>
                <w:rFonts w:eastAsia="Calibri"/>
                <w:sz w:val="20"/>
                <w:szCs w:val="20"/>
              </w:rPr>
            </w:pPr>
            <w:r>
              <w:rPr>
                <w:rFonts w:eastAsia="Calibri"/>
                <w:sz w:val="20"/>
                <w:szCs w:val="20"/>
              </w:rPr>
              <w:t xml:space="preserve">органа </w:t>
            </w:r>
            <w:r w:rsidRPr="009C4670">
              <w:rPr>
                <w:rFonts w:eastAsia="Calibri"/>
                <w:sz w:val="20"/>
                <w:szCs w:val="20"/>
              </w:rPr>
              <w:t xml:space="preserve"> или иное</w:t>
            </w:r>
            <w:r>
              <w:rPr>
                <w:rFonts w:eastAsia="Calibri"/>
                <w:sz w:val="20"/>
                <w:szCs w:val="20"/>
              </w:rPr>
              <w:t xml:space="preserve"> </w:t>
            </w:r>
            <w:r w:rsidRPr="009C4670">
              <w:rPr>
                <w:rFonts w:eastAsia="Calibri"/>
                <w:sz w:val="20"/>
                <w:szCs w:val="20"/>
              </w:rPr>
              <w:t>уполномоченное им</w:t>
            </w:r>
            <w:r>
              <w:rPr>
                <w:rFonts w:eastAsia="Calibri"/>
                <w:sz w:val="20"/>
                <w:szCs w:val="20"/>
              </w:rPr>
              <w:t xml:space="preserve"> </w:t>
            </w:r>
            <w:r w:rsidRPr="009C4670">
              <w:rPr>
                <w:rFonts w:eastAsia="Calibri"/>
                <w:sz w:val="20"/>
                <w:szCs w:val="20"/>
              </w:rPr>
              <w:t>лицо</w:t>
            </w:r>
          </w:p>
        </w:tc>
        <w:tc>
          <w:tcPr>
            <w:tcW w:w="2030" w:type="dxa"/>
          </w:tcPr>
          <w:p w:rsidR="009C4670" w:rsidRDefault="009C4670" w:rsidP="009C4670">
            <w:pPr>
              <w:pStyle w:val="TableParagraph"/>
              <w:adjustRightInd w:val="0"/>
              <w:spacing w:line="250" w:lineRule="exact"/>
              <w:ind w:left="91"/>
              <w:jc w:val="center"/>
              <w:rPr>
                <w:rFonts w:eastAsia="Calibri"/>
                <w:sz w:val="20"/>
                <w:szCs w:val="20"/>
              </w:rPr>
            </w:pPr>
          </w:p>
          <w:p w:rsidR="009C4670" w:rsidRDefault="009C4670" w:rsidP="009C4670">
            <w:pPr>
              <w:pStyle w:val="TableParagraph"/>
              <w:adjustRightInd w:val="0"/>
              <w:spacing w:line="250" w:lineRule="exact"/>
              <w:ind w:left="91"/>
              <w:jc w:val="center"/>
              <w:rPr>
                <w:rFonts w:eastAsia="Calibri"/>
                <w:sz w:val="20"/>
                <w:szCs w:val="20"/>
              </w:rPr>
            </w:pPr>
          </w:p>
          <w:p w:rsidR="009C4670" w:rsidRDefault="009C4670" w:rsidP="009C4670">
            <w:pPr>
              <w:pStyle w:val="TableParagraph"/>
              <w:adjustRightInd w:val="0"/>
              <w:spacing w:line="250" w:lineRule="exact"/>
              <w:ind w:left="91"/>
              <w:jc w:val="center"/>
              <w:rPr>
                <w:rFonts w:eastAsia="Calibri"/>
                <w:sz w:val="20"/>
                <w:szCs w:val="20"/>
              </w:rPr>
            </w:pPr>
          </w:p>
          <w:p w:rsidR="009C4670" w:rsidRDefault="009C4670" w:rsidP="009C4670">
            <w:pPr>
              <w:pStyle w:val="TableParagraph"/>
              <w:adjustRightInd w:val="0"/>
              <w:spacing w:line="250" w:lineRule="exact"/>
              <w:ind w:left="91"/>
              <w:jc w:val="center"/>
              <w:rPr>
                <w:rFonts w:eastAsia="Calibri"/>
                <w:sz w:val="20"/>
                <w:szCs w:val="20"/>
              </w:rPr>
            </w:pPr>
          </w:p>
          <w:p w:rsidR="009C4670" w:rsidRDefault="009C4670" w:rsidP="009C4670">
            <w:pPr>
              <w:pStyle w:val="TableParagraph"/>
              <w:adjustRightInd w:val="0"/>
              <w:spacing w:line="250" w:lineRule="exact"/>
              <w:ind w:left="91"/>
              <w:jc w:val="center"/>
              <w:rPr>
                <w:rFonts w:eastAsia="Calibri"/>
                <w:sz w:val="20"/>
                <w:szCs w:val="20"/>
              </w:rPr>
            </w:pPr>
          </w:p>
          <w:p w:rsidR="009C4670" w:rsidRDefault="009C4670" w:rsidP="009C4670">
            <w:pPr>
              <w:pStyle w:val="TableParagraph"/>
              <w:adjustRightInd w:val="0"/>
              <w:spacing w:line="250" w:lineRule="exact"/>
              <w:ind w:left="91"/>
              <w:jc w:val="center"/>
              <w:rPr>
                <w:rFonts w:eastAsia="Calibri"/>
                <w:sz w:val="20"/>
                <w:szCs w:val="20"/>
              </w:rPr>
            </w:pPr>
          </w:p>
          <w:p w:rsidR="009C4670" w:rsidRDefault="009C4670" w:rsidP="009C4670">
            <w:pPr>
              <w:pStyle w:val="TableParagraph"/>
              <w:adjustRightInd w:val="0"/>
              <w:spacing w:line="250" w:lineRule="exact"/>
              <w:ind w:left="91"/>
              <w:jc w:val="center"/>
              <w:rPr>
                <w:rFonts w:eastAsia="Calibri"/>
                <w:sz w:val="20"/>
                <w:szCs w:val="20"/>
              </w:rPr>
            </w:pPr>
            <w:r w:rsidRPr="009C4670">
              <w:rPr>
                <w:rFonts w:eastAsia="Calibri"/>
                <w:sz w:val="20"/>
                <w:szCs w:val="20"/>
              </w:rPr>
              <w:t>Уполномоченный орган</w:t>
            </w:r>
          </w:p>
          <w:p w:rsidR="009C4670" w:rsidRPr="009C4670" w:rsidRDefault="009C4670" w:rsidP="009C4670">
            <w:pPr>
              <w:pStyle w:val="TableParagraph"/>
              <w:adjustRightInd w:val="0"/>
              <w:spacing w:line="250" w:lineRule="exact"/>
              <w:ind w:left="91"/>
              <w:jc w:val="center"/>
              <w:rPr>
                <w:rFonts w:eastAsia="Calibri"/>
                <w:sz w:val="20"/>
                <w:szCs w:val="20"/>
              </w:rPr>
            </w:pPr>
            <w:r w:rsidRPr="009C4670">
              <w:rPr>
                <w:rFonts w:eastAsia="Calibri"/>
                <w:sz w:val="20"/>
                <w:szCs w:val="20"/>
              </w:rPr>
              <w:t>/ГИС</w:t>
            </w:r>
          </w:p>
        </w:tc>
        <w:tc>
          <w:tcPr>
            <w:tcW w:w="1956" w:type="dxa"/>
          </w:tcPr>
          <w:p w:rsidR="009C4670" w:rsidRPr="009C4670" w:rsidRDefault="009C4670" w:rsidP="009C4670">
            <w:pPr>
              <w:pStyle w:val="TableParagraph"/>
              <w:adjustRightInd w:val="0"/>
              <w:spacing w:line="255" w:lineRule="exact"/>
              <w:ind w:left="107"/>
              <w:jc w:val="center"/>
              <w:rPr>
                <w:rFonts w:eastAsia="Calibri"/>
                <w:sz w:val="20"/>
                <w:szCs w:val="20"/>
              </w:rPr>
            </w:pPr>
            <w:r w:rsidRPr="009C4670">
              <w:rPr>
                <w:rFonts w:eastAsia="Calibri"/>
                <w:sz w:val="20"/>
                <w:szCs w:val="20"/>
              </w:rPr>
              <w:t>–</w:t>
            </w:r>
          </w:p>
        </w:tc>
        <w:tc>
          <w:tcPr>
            <w:tcW w:w="2503" w:type="dxa"/>
          </w:tcPr>
          <w:p w:rsidR="009C4670" w:rsidRPr="009C4670" w:rsidRDefault="009C4670" w:rsidP="009C4670">
            <w:pPr>
              <w:pStyle w:val="TableParagraph"/>
              <w:adjustRightInd w:val="0"/>
              <w:spacing w:line="255" w:lineRule="exact"/>
              <w:ind w:left="107"/>
              <w:jc w:val="center"/>
              <w:rPr>
                <w:rFonts w:eastAsia="Calibri"/>
                <w:sz w:val="20"/>
                <w:szCs w:val="20"/>
              </w:rPr>
            </w:pPr>
            <w:r w:rsidRPr="009C4670">
              <w:rPr>
                <w:rFonts w:eastAsia="Calibri"/>
                <w:sz w:val="20"/>
                <w:szCs w:val="20"/>
              </w:rPr>
              <w:t>Результат</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предоставления</w:t>
            </w:r>
          </w:p>
          <w:p w:rsidR="009C4670" w:rsidRPr="009C4670" w:rsidRDefault="009C4670" w:rsidP="009C4670">
            <w:pPr>
              <w:pStyle w:val="TableParagraph"/>
              <w:adjustRightInd w:val="0"/>
              <w:spacing w:line="256" w:lineRule="exact"/>
              <w:ind w:left="107"/>
              <w:jc w:val="center"/>
              <w:rPr>
                <w:rFonts w:eastAsia="Calibri"/>
                <w:sz w:val="20"/>
                <w:szCs w:val="20"/>
              </w:rPr>
            </w:pPr>
            <w:r w:rsidRPr="009C4670">
              <w:rPr>
                <w:rFonts w:eastAsia="Calibri"/>
                <w:sz w:val="20"/>
                <w:szCs w:val="20"/>
              </w:rPr>
              <w:t>муниципальной</w:t>
            </w:r>
          </w:p>
          <w:p w:rsidR="009C4670" w:rsidRPr="009C4670" w:rsidRDefault="009C4670" w:rsidP="009C4670">
            <w:pPr>
              <w:pStyle w:val="TableParagraph"/>
              <w:adjustRightInd w:val="0"/>
              <w:spacing w:line="250" w:lineRule="exact"/>
              <w:ind w:left="105"/>
              <w:jc w:val="center"/>
              <w:rPr>
                <w:rFonts w:eastAsia="Calibri"/>
                <w:sz w:val="20"/>
                <w:szCs w:val="20"/>
              </w:rPr>
            </w:pPr>
            <w:r w:rsidRPr="009C4670">
              <w:rPr>
                <w:rFonts w:eastAsia="Calibri"/>
                <w:sz w:val="20"/>
                <w:szCs w:val="20"/>
              </w:rPr>
              <w:t xml:space="preserve">услуги по форме, приведенной </w:t>
            </w:r>
            <w:proofErr w:type="gramStart"/>
            <w:r w:rsidRPr="009C4670">
              <w:rPr>
                <w:rFonts w:eastAsia="Calibri"/>
                <w:sz w:val="20"/>
                <w:szCs w:val="20"/>
              </w:rPr>
              <w:t>в</w:t>
            </w:r>
            <w:proofErr w:type="gramEnd"/>
          </w:p>
          <w:p w:rsidR="009C4670" w:rsidRPr="009C4670" w:rsidRDefault="009C4670" w:rsidP="009C4670">
            <w:pPr>
              <w:pStyle w:val="TableParagraph"/>
              <w:adjustRightInd w:val="0"/>
              <w:spacing w:line="246" w:lineRule="exact"/>
              <w:ind w:left="105"/>
              <w:jc w:val="center"/>
              <w:rPr>
                <w:rFonts w:eastAsia="Calibri"/>
                <w:sz w:val="20"/>
                <w:szCs w:val="20"/>
              </w:rPr>
            </w:pPr>
            <w:proofErr w:type="gramStart"/>
            <w:r w:rsidRPr="009C4670">
              <w:rPr>
                <w:rFonts w:eastAsia="Calibri"/>
                <w:sz w:val="20"/>
                <w:szCs w:val="20"/>
              </w:rPr>
              <w:t>приложении</w:t>
            </w:r>
            <w:proofErr w:type="gramEnd"/>
            <w:r w:rsidRPr="009C4670">
              <w:rPr>
                <w:rFonts w:eastAsia="Calibri"/>
                <w:sz w:val="20"/>
                <w:szCs w:val="20"/>
              </w:rPr>
              <w:t xml:space="preserve"> №2, №</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3, №4, №5, №6 к</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административному</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регламенту,</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подписанный</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усиленной</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квалифицированной</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подписью</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руководителем</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уполномоченного</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органа или иного</w:t>
            </w:r>
          </w:p>
          <w:p w:rsidR="009C4670" w:rsidRPr="009C4670" w:rsidRDefault="009C4670" w:rsidP="009C4670">
            <w:pPr>
              <w:pStyle w:val="TableParagraph"/>
              <w:adjustRightInd w:val="0"/>
              <w:spacing w:line="246" w:lineRule="exact"/>
              <w:ind w:left="105"/>
              <w:jc w:val="center"/>
              <w:rPr>
                <w:rFonts w:eastAsia="Calibri"/>
                <w:sz w:val="20"/>
                <w:szCs w:val="20"/>
              </w:rPr>
            </w:pPr>
            <w:r w:rsidRPr="009C4670">
              <w:rPr>
                <w:rFonts w:eastAsia="Calibri"/>
                <w:sz w:val="20"/>
                <w:szCs w:val="20"/>
              </w:rPr>
              <w:t>уполномоченного им</w:t>
            </w:r>
          </w:p>
          <w:p w:rsidR="009C4670" w:rsidRPr="009C4670" w:rsidRDefault="009C4670" w:rsidP="009C4670">
            <w:pPr>
              <w:pStyle w:val="TableParagraph"/>
              <w:adjustRightInd w:val="0"/>
              <w:spacing w:line="257" w:lineRule="exact"/>
              <w:ind w:left="107"/>
              <w:jc w:val="center"/>
              <w:rPr>
                <w:rFonts w:eastAsia="Calibri"/>
                <w:sz w:val="20"/>
                <w:szCs w:val="20"/>
              </w:rPr>
            </w:pPr>
            <w:r w:rsidRPr="009C4670">
              <w:rPr>
                <w:rFonts w:eastAsia="Calibri"/>
                <w:sz w:val="20"/>
                <w:szCs w:val="20"/>
              </w:rPr>
              <w:t>лица</w:t>
            </w:r>
          </w:p>
        </w:tc>
      </w:tr>
      <w:tr w:rsidR="009C4670" w:rsidTr="009C4670">
        <w:trPr>
          <w:trHeight w:val="425"/>
        </w:trPr>
        <w:tc>
          <w:tcPr>
            <w:tcW w:w="15357" w:type="dxa"/>
            <w:gridSpan w:val="7"/>
          </w:tcPr>
          <w:p w:rsidR="009C4670" w:rsidRPr="009C4670" w:rsidRDefault="009C4670" w:rsidP="009C4670">
            <w:pPr>
              <w:pStyle w:val="TableParagraph"/>
              <w:adjustRightInd w:val="0"/>
              <w:spacing w:line="255" w:lineRule="exact"/>
              <w:ind w:left="107"/>
              <w:jc w:val="center"/>
              <w:rPr>
                <w:rFonts w:eastAsia="Calibri"/>
                <w:sz w:val="20"/>
                <w:szCs w:val="20"/>
              </w:rPr>
            </w:pPr>
            <w:r w:rsidRPr="009C4670">
              <w:rPr>
                <w:rFonts w:eastAsia="Calibri"/>
                <w:sz w:val="20"/>
                <w:szCs w:val="20"/>
              </w:rPr>
              <w:t>5.Выдача результата</w:t>
            </w:r>
          </w:p>
        </w:tc>
      </w:tr>
      <w:tr w:rsidR="009C4670" w:rsidTr="009C4670">
        <w:trPr>
          <w:trHeight w:val="1559"/>
        </w:trPr>
        <w:tc>
          <w:tcPr>
            <w:tcW w:w="2240" w:type="dxa"/>
            <w:vMerge w:val="restart"/>
          </w:tcPr>
          <w:p w:rsidR="009C4670" w:rsidRPr="009C4670" w:rsidRDefault="009C4670" w:rsidP="009C4670">
            <w:pPr>
              <w:pStyle w:val="TableParagraph"/>
              <w:adjustRightInd w:val="0"/>
              <w:spacing w:line="255" w:lineRule="exact"/>
              <w:ind w:left="21"/>
              <w:jc w:val="center"/>
              <w:rPr>
                <w:rFonts w:eastAsia="Calibri"/>
                <w:sz w:val="20"/>
                <w:szCs w:val="20"/>
              </w:rPr>
            </w:pPr>
          </w:p>
          <w:p w:rsidR="009C4670" w:rsidRPr="009C4670" w:rsidRDefault="009C4670" w:rsidP="009C4670">
            <w:pPr>
              <w:pStyle w:val="TableParagraph"/>
              <w:adjustRightInd w:val="0"/>
              <w:spacing w:line="255" w:lineRule="exact"/>
              <w:ind w:left="21"/>
              <w:jc w:val="center"/>
              <w:rPr>
                <w:rFonts w:eastAsia="Calibri"/>
                <w:sz w:val="20"/>
                <w:szCs w:val="20"/>
              </w:rPr>
            </w:pPr>
          </w:p>
          <w:p w:rsidR="009C4670" w:rsidRPr="009C4670" w:rsidRDefault="009C4670" w:rsidP="009C4670">
            <w:pPr>
              <w:pStyle w:val="TableParagraph"/>
              <w:adjustRightInd w:val="0"/>
              <w:spacing w:line="255" w:lineRule="exact"/>
              <w:ind w:left="21"/>
              <w:jc w:val="center"/>
              <w:rPr>
                <w:rFonts w:eastAsia="Calibri"/>
                <w:sz w:val="20"/>
                <w:szCs w:val="20"/>
              </w:rPr>
            </w:pPr>
          </w:p>
          <w:p w:rsidR="009C4670" w:rsidRPr="009C4670" w:rsidRDefault="009C4670" w:rsidP="009C4670">
            <w:pPr>
              <w:pStyle w:val="TableParagraph"/>
              <w:adjustRightInd w:val="0"/>
              <w:spacing w:line="255" w:lineRule="exact"/>
              <w:ind w:left="21"/>
              <w:jc w:val="center"/>
              <w:rPr>
                <w:rFonts w:eastAsia="Calibri"/>
                <w:sz w:val="20"/>
                <w:szCs w:val="20"/>
              </w:rPr>
            </w:pPr>
          </w:p>
          <w:p w:rsidR="009C4670" w:rsidRPr="009C4670" w:rsidRDefault="009C4670" w:rsidP="009C4670">
            <w:pPr>
              <w:pStyle w:val="TableParagraph"/>
              <w:adjustRightInd w:val="0"/>
              <w:spacing w:line="255" w:lineRule="exact"/>
              <w:ind w:left="21"/>
              <w:jc w:val="center"/>
              <w:rPr>
                <w:rFonts w:eastAsia="Calibri"/>
                <w:sz w:val="20"/>
                <w:szCs w:val="20"/>
              </w:rPr>
            </w:pPr>
          </w:p>
          <w:p w:rsidR="009C4670" w:rsidRPr="009C4670" w:rsidRDefault="009C4670" w:rsidP="009C4670">
            <w:pPr>
              <w:pStyle w:val="TableParagraph"/>
              <w:adjustRightInd w:val="0"/>
              <w:spacing w:line="255" w:lineRule="exact"/>
              <w:ind w:left="21"/>
              <w:jc w:val="center"/>
              <w:rPr>
                <w:rFonts w:eastAsia="Calibri"/>
                <w:sz w:val="20"/>
                <w:szCs w:val="20"/>
              </w:rPr>
            </w:pPr>
          </w:p>
          <w:p w:rsidR="009C4670" w:rsidRPr="009C4670" w:rsidRDefault="009C4670" w:rsidP="009C4670">
            <w:pPr>
              <w:pStyle w:val="TableParagraph"/>
              <w:adjustRightInd w:val="0"/>
              <w:spacing w:line="255" w:lineRule="exact"/>
              <w:ind w:left="21"/>
              <w:jc w:val="center"/>
              <w:rPr>
                <w:rFonts w:eastAsia="Calibri"/>
                <w:sz w:val="20"/>
                <w:szCs w:val="20"/>
              </w:rPr>
            </w:pPr>
          </w:p>
          <w:p w:rsidR="009C4670" w:rsidRPr="009C4670" w:rsidRDefault="009C4670" w:rsidP="009C4670">
            <w:pPr>
              <w:pStyle w:val="TableParagraph"/>
              <w:adjustRightInd w:val="0"/>
              <w:spacing w:line="255" w:lineRule="exact"/>
              <w:ind w:left="21"/>
              <w:jc w:val="center"/>
              <w:rPr>
                <w:rFonts w:eastAsia="Calibri"/>
                <w:sz w:val="20"/>
                <w:szCs w:val="20"/>
              </w:rPr>
            </w:pPr>
          </w:p>
          <w:p w:rsidR="009C4670" w:rsidRPr="009C4670" w:rsidRDefault="009C4670" w:rsidP="009C4670">
            <w:pPr>
              <w:pStyle w:val="TableParagraph"/>
              <w:adjustRightInd w:val="0"/>
              <w:spacing w:line="255" w:lineRule="exact"/>
              <w:ind w:left="21"/>
              <w:jc w:val="center"/>
              <w:rPr>
                <w:rFonts w:eastAsia="Calibri"/>
                <w:sz w:val="20"/>
                <w:szCs w:val="20"/>
              </w:rPr>
            </w:pPr>
            <w:r w:rsidRPr="009C4670">
              <w:rPr>
                <w:rFonts w:eastAsia="Calibri"/>
                <w:sz w:val="20"/>
                <w:szCs w:val="20"/>
              </w:rPr>
              <w:t>Формирование и</w:t>
            </w:r>
          </w:p>
          <w:p w:rsidR="009C4670" w:rsidRPr="009C4670" w:rsidRDefault="009C4670" w:rsidP="009C4670">
            <w:pPr>
              <w:pStyle w:val="TableParagraph"/>
              <w:adjustRightInd w:val="0"/>
              <w:spacing w:line="256" w:lineRule="exact"/>
              <w:ind w:left="141"/>
              <w:jc w:val="center"/>
              <w:rPr>
                <w:rFonts w:eastAsia="Calibri"/>
                <w:sz w:val="20"/>
                <w:szCs w:val="20"/>
              </w:rPr>
            </w:pPr>
            <w:r w:rsidRPr="009C4670">
              <w:rPr>
                <w:rFonts w:eastAsia="Calibri"/>
                <w:sz w:val="20"/>
                <w:szCs w:val="20"/>
              </w:rPr>
              <w:t>регистрация</w:t>
            </w:r>
          </w:p>
          <w:p w:rsidR="009C4670" w:rsidRPr="009C4670" w:rsidRDefault="009C4670" w:rsidP="009C4670">
            <w:pPr>
              <w:pStyle w:val="TableParagraph"/>
              <w:adjustRightInd w:val="0"/>
              <w:spacing w:line="256" w:lineRule="exact"/>
              <w:ind w:left="141"/>
              <w:jc w:val="center"/>
              <w:rPr>
                <w:rFonts w:eastAsia="Calibri"/>
                <w:sz w:val="20"/>
                <w:szCs w:val="20"/>
              </w:rPr>
            </w:pPr>
            <w:r w:rsidRPr="009C4670">
              <w:rPr>
                <w:rFonts w:eastAsia="Calibri"/>
                <w:sz w:val="20"/>
                <w:szCs w:val="20"/>
              </w:rPr>
              <w:t>результата</w:t>
            </w:r>
          </w:p>
          <w:p w:rsidR="009C4670" w:rsidRPr="009C4670" w:rsidRDefault="009C4670" w:rsidP="009C4670">
            <w:pPr>
              <w:pStyle w:val="TableParagraph"/>
              <w:adjustRightInd w:val="0"/>
              <w:spacing w:line="256" w:lineRule="exact"/>
              <w:ind w:left="141"/>
              <w:jc w:val="center"/>
              <w:rPr>
                <w:rFonts w:eastAsia="Calibri"/>
                <w:sz w:val="20"/>
                <w:szCs w:val="20"/>
              </w:rPr>
            </w:pPr>
            <w:r w:rsidRPr="009C4670">
              <w:rPr>
                <w:rFonts w:eastAsia="Calibri"/>
                <w:sz w:val="20"/>
                <w:szCs w:val="20"/>
              </w:rPr>
              <w:t>муниципальной</w:t>
            </w:r>
          </w:p>
          <w:p w:rsidR="009C4670" w:rsidRPr="009C4670" w:rsidRDefault="009C4670" w:rsidP="009C4670">
            <w:pPr>
              <w:pStyle w:val="TableParagraph"/>
              <w:adjustRightInd w:val="0"/>
              <w:spacing w:line="256" w:lineRule="exact"/>
              <w:ind w:left="141"/>
              <w:jc w:val="center"/>
              <w:rPr>
                <w:rFonts w:eastAsia="Calibri"/>
                <w:sz w:val="20"/>
                <w:szCs w:val="20"/>
              </w:rPr>
            </w:pPr>
            <w:r w:rsidRPr="009C4670">
              <w:rPr>
                <w:rFonts w:eastAsia="Calibri"/>
                <w:sz w:val="20"/>
                <w:szCs w:val="20"/>
              </w:rPr>
              <w:t xml:space="preserve">услуги, </w:t>
            </w:r>
            <w:proofErr w:type="gramStart"/>
            <w:r w:rsidRPr="009C4670">
              <w:rPr>
                <w:rFonts w:eastAsia="Calibri"/>
                <w:sz w:val="20"/>
                <w:szCs w:val="20"/>
              </w:rPr>
              <w:t>указанного</w:t>
            </w:r>
            <w:proofErr w:type="gramEnd"/>
          </w:p>
          <w:p w:rsidR="009C4670" w:rsidRPr="009C4670" w:rsidRDefault="009C4670" w:rsidP="009C4670">
            <w:pPr>
              <w:pStyle w:val="TableParagraph"/>
              <w:adjustRightInd w:val="0"/>
              <w:spacing w:line="256" w:lineRule="exact"/>
              <w:ind w:left="141"/>
              <w:jc w:val="center"/>
              <w:rPr>
                <w:rFonts w:eastAsia="Calibri"/>
                <w:sz w:val="20"/>
                <w:szCs w:val="20"/>
              </w:rPr>
            </w:pPr>
            <w:r w:rsidRPr="009C4670">
              <w:rPr>
                <w:rFonts w:eastAsia="Calibri"/>
                <w:sz w:val="20"/>
                <w:szCs w:val="20"/>
              </w:rPr>
              <w:t>в пункте 2.4</w:t>
            </w:r>
          </w:p>
          <w:p w:rsidR="009C4670" w:rsidRPr="009C4670" w:rsidRDefault="009C4670" w:rsidP="009C4670">
            <w:pPr>
              <w:pStyle w:val="TableParagraph"/>
              <w:adjustRightInd w:val="0"/>
              <w:spacing w:line="256" w:lineRule="exact"/>
              <w:ind w:left="141"/>
              <w:jc w:val="center"/>
              <w:rPr>
                <w:rFonts w:eastAsia="Calibri"/>
                <w:sz w:val="20"/>
                <w:szCs w:val="20"/>
              </w:rPr>
            </w:pPr>
            <w:proofErr w:type="spellStart"/>
            <w:r w:rsidRPr="009C4670">
              <w:rPr>
                <w:rFonts w:eastAsia="Calibri"/>
                <w:sz w:val="20"/>
                <w:szCs w:val="20"/>
              </w:rPr>
              <w:t>Административног</w:t>
            </w:r>
            <w:proofErr w:type="spellEnd"/>
          </w:p>
          <w:p w:rsidR="009C4670" w:rsidRPr="009C4670" w:rsidRDefault="009C4670" w:rsidP="009C4670">
            <w:pPr>
              <w:pStyle w:val="TableParagraph"/>
              <w:adjustRightInd w:val="0"/>
              <w:spacing w:line="256" w:lineRule="exact"/>
              <w:ind w:left="141"/>
              <w:jc w:val="center"/>
              <w:rPr>
                <w:rFonts w:eastAsia="Calibri"/>
                <w:sz w:val="20"/>
                <w:szCs w:val="20"/>
              </w:rPr>
            </w:pPr>
            <w:proofErr w:type="gramStart"/>
            <w:r w:rsidRPr="009C4670">
              <w:rPr>
                <w:rFonts w:eastAsia="Calibri"/>
                <w:sz w:val="20"/>
                <w:szCs w:val="20"/>
              </w:rPr>
              <w:t>о</w:t>
            </w:r>
            <w:proofErr w:type="gramEnd"/>
            <w:r w:rsidRPr="009C4670">
              <w:rPr>
                <w:rFonts w:eastAsia="Calibri"/>
                <w:sz w:val="20"/>
                <w:szCs w:val="20"/>
              </w:rPr>
              <w:t xml:space="preserve"> регламента, в</w:t>
            </w:r>
          </w:p>
          <w:p w:rsidR="009C4670" w:rsidRPr="009C4670" w:rsidRDefault="009C4670" w:rsidP="009C4670">
            <w:pPr>
              <w:pStyle w:val="TableParagraph"/>
              <w:adjustRightInd w:val="0"/>
              <w:spacing w:line="256" w:lineRule="exact"/>
              <w:ind w:left="141"/>
              <w:jc w:val="center"/>
              <w:rPr>
                <w:rFonts w:eastAsia="Calibri"/>
                <w:sz w:val="20"/>
                <w:szCs w:val="20"/>
              </w:rPr>
            </w:pPr>
            <w:r w:rsidRPr="009C4670">
              <w:rPr>
                <w:rFonts w:eastAsia="Calibri"/>
                <w:sz w:val="20"/>
                <w:szCs w:val="20"/>
              </w:rPr>
              <w:t xml:space="preserve">форме </w:t>
            </w:r>
            <w:proofErr w:type="gramStart"/>
            <w:r w:rsidRPr="009C4670">
              <w:rPr>
                <w:rFonts w:eastAsia="Calibri"/>
                <w:sz w:val="20"/>
                <w:szCs w:val="20"/>
              </w:rPr>
              <w:t>электронного</w:t>
            </w:r>
            <w:proofErr w:type="gramEnd"/>
          </w:p>
          <w:p w:rsidR="009C4670" w:rsidRPr="009C4670" w:rsidRDefault="009C4670" w:rsidP="009C4670">
            <w:pPr>
              <w:pStyle w:val="TableParagraph"/>
              <w:adjustRightInd w:val="0"/>
              <w:spacing w:line="256" w:lineRule="exact"/>
              <w:ind w:left="141"/>
              <w:jc w:val="center"/>
              <w:rPr>
                <w:rFonts w:eastAsia="Calibri"/>
                <w:sz w:val="20"/>
                <w:szCs w:val="20"/>
              </w:rPr>
            </w:pPr>
            <w:r w:rsidRPr="009C4670">
              <w:rPr>
                <w:rFonts w:eastAsia="Calibri"/>
                <w:sz w:val="20"/>
                <w:szCs w:val="20"/>
              </w:rPr>
              <w:t>документа в ГИС</w:t>
            </w:r>
          </w:p>
        </w:tc>
        <w:tc>
          <w:tcPr>
            <w:tcW w:w="3637" w:type="dxa"/>
          </w:tcPr>
          <w:p w:rsidR="009C4670" w:rsidRPr="009C4670" w:rsidRDefault="009C4670" w:rsidP="009C4670">
            <w:pPr>
              <w:pStyle w:val="TableParagraph"/>
              <w:adjustRightInd w:val="0"/>
              <w:spacing w:line="255" w:lineRule="exact"/>
              <w:ind w:left="138"/>
              <w:jc w:val="center"/>
              <w:rPr>
                <w:rFonts w:eastAsia="Calibri"/>
                <w:sz w:val="20"/>
                <w:szCs w:val="20"/>
              </w:rPr>
            </w:pPr>
            <w:r w:rsidRPr="009C4670">
              <w:rPr>
                <w:rFonts w:eastAsia="Calibri"/>
                <w:sz w:val="20"/>
                <w:szCs w:val="20"/>
              </w:rPr>
              <w:lastRenderedPageBreak/>
              <w:t>Регистрация результата</w:t>
            </w:r>
          </w:p>
          <w:p w:rsidR="009C4670" w:rsidRPr="009C4670" w:rsidRDefault="009C4670" w:rsidP="009C4670">
            <w:pPr>
              <w:pStyle w:val="TableParagraph"/>
              <w:adjustRightInd w:val="0"/>
              <w:spacing w:line="256" w:lineRule="exact"/>
              <w:ind w:left="138"/>
              <w:jc w:val="center"/>
              <w:rPr>
                <w:rFonts w:eastAsia="Calibri"/>
                <w:sz w:val="20"/>
                <w:szCs w:val="20"/>
              </w:rPr>
            </w:pPr>
            <w:r w:rsidRPr="009C4670">
              <w:rPr>
                <w:rFonts w:eastAsia="Calibri"/>
                <w:sz w:val="20"/>
                <w:szCs w:val="20"/>
              </w:rPr>
              <w:t>предоставления</w:t>
            </w:r>
          </w:p>
          <w:p w:rsidR="009C4670" w:rsidRPr="009C4670" w:rsidRDefault="009C4670" w:rsidP="009C4670">
            <w:pPr>
              <w:pStyle w:val="TableParagraph"/>
              <w:adjustRightInd w:val="0"/>
              <w:spacing w:line="256" w:lineRule="exact"/>
              <w:jc w:val="center"/>
              <w:rPr>
                <w:rFonts w:eastAsia="Calibri"/>
                <w:sz w:val="20"/>
                <w:szCs w:val="20"/>
              </w:rPr>
            </w:pPr>
            <w:r w:rsidRPr="009C4670">
              <w:rPr>
                <w:rFonts w:eastAsia="Calibri"/>
                <w:sz w:val="20"/>
                <w:szCs w:val="20"/>
              </w:rPr>
              <w:t>муниципальной  услуги</w:t>
            </w:r>
          </w:p>
        </w:tc>
        <w:tc>
          <w:tcPr>
            <w:tcW w:w="1673" w:type="dxa"/>
          </w:tcPr>
          <w:p w:rsidR="009C4670" w:rsidRPr="009C4670" w:rsidRDefault="009C4670" w:rsidP="009C4670">
            <w:pPr>
              <w:pStyle w:val="TableParagraph"/>
              <w:adjustRightInd w:val="0"/>
              <w:spacing w:line="255" w:lineRule="exact"/>
              <w:ind w:left="135"/>
              <w:rPr>
                <w:rFonts w:eastAsia="Calibri"/>
                <w:sz w:val="20"/>
                <w:szCs w:val="20"/>
              </w:rPr>
            </w:pPr>
            <w:r w:rsidRPr="009C4670">
              <w:rPr>
                <w:rFonts w:eastAsia="Calibri"/>
                <w:sz w:val="20"/>
                <w:szCs w:val="20"/>
              </w:rPr>
              <w:t>После</w:t>
            </w:r>
          </w:p>
          <w:p w:rsidR="009C4670" w:rsidRPr="009C4670" w:rsidRDefault="009C4670" w:rsidP="009C4670">
            <w:pPr>
              <w:pStyle w:val="TableParagraph"/>
              <w:adjustRightInd w:val="0"/>
              <w:spacing w:line="256" w:lineRule="exact"/>
              <w:ind w:left="135"/>
              <w:rPr>
                <w:rFonts w:eastAsia="Calibri"/>
                <w:sz w:val="20"/>
                <w:szCs w:val="20"/>
              </w:rPr>
            </w:pPr>
            <w:r w:rsidRPr="009C4670">
              <w:rPr>
                <w:rFonts w:eastAsia="Calibri"/>
                <w:sz w:val="20"/>
                <w:szCs w:val="20"/>
              </w:rPr>
              <w:t>окончания</w:t>
            </w:r>
          </w:p>
          <w:p w:rsidR="009C4670" w:rsidRPr="009C4670" w:rsidRDefault="009C4670" w:rsidP="009C4670">
            <w:pPr>
              <w:pStyle w:val="TableParagraph"/>
              <w:adjustRightInd w:val="0"/>
              <w:spacing w:line="256" w:lineRule="exact"/>
              <w:ind w:left="135"/>
              <w:rPr>
                <w:rFonts w:eastAsia="Calibri"/>
                <w:sz w:val="20"/>
                <w:szCs w:val="20"/>
              </w:rPr>
            </w:pPr>
            <w:r w:rsidRPr="009C4670">
              <w:rPr>
                <w:rFonts w:eastAsia="Calibri"/>
                <w:sz w:val="20"/>
                <w:szCs w:val="20"/>
              </w:rPr>
              <w:t>процедуры</w:t>
            </w:r>
          </w:p>
          <w:p w:rsidR="009C4670" w:rsidRPr="009C4670" w:rsidRDefault="009C4670" w:rsidP="009C4670">
            <w:pPr>
              <w:pStyle w:val="TableParagraph"/>
              <w:adjustRightInd w:val="0"/>
              <w:spacing w:line="256" w:lineRule="exact"/>
              <w:ind w:left="135"/>
              <w:rPr>
                <w:rFonts w:eastAsia="Calibri"/>
                <w:sz w:val="20"/>
                <w:szCs w:val="20"/>
              </w:rPr>
            </w:pPr>
            <w:r w:rsidRPr="009C4670">
              <w:rPr>
                <w:rFonts w:eastAsia="Calibri"/>
                <w:sz w:val="20"/>
                <w:szCs w:val="20"/>
              </w:rPr>
              <w:t>принятия</w:t>
            </w:r>
          </w:p>
          <w:p w:rsidR="009C4670" w:rsidRPr="009C4670" w:rsidRDefault="009C4670" w:rsidP="009C4670">
            <w:pPr>
              <w:pStyle w:val="TableParagraph"/>
              <w:adjustRightInd w:val="0"/>
              <w:spacing w:line="256" w:lineRule="exact"/>
              <w:ind w:left="135"/>
              <w:rPr>
                <w:rFonts w:eastAsia="Calibri"/>
                <w:sz w:val="20"/>
                <w:szCs w:val="20"/>
              </w:rPr>
            </w:pPr>
            <w:proofErr w:type="gramStart"/>
            <w:r w:rsidRPr="009C4670">
              <w:rPr>
                <w:rFonts w:eastAsia="Calibri"/>
                <w:sz w:val="20"/>
                <w:szCs w:val="20"/>
              </w:rPr>
              <w:t>решения (в</w:t>
            </w:r>
            <w:proofErr w:type="gramEnd"/>
          </w:p>
          <w:p w:rsidR="009C4670" w:rsidRPr="009C4670" w:rsidRDefault="009C4670" w:rsidP="009C4670">
            <w:pPr>
              <w:pStyle w:val="TableParagraph"/>
              <w:adjustRightInd w:val="0"/>
              <w:spacing w:line="256" w:lineRule="exact"/>
              <w:ind w:left="135"/>
              <w:rPr>
                <w:rFonts w:eastAsia="Calibri"/>
                <w:sz w:val="20"/>
                <w:szCs w:val="20"/>
              </w:rPr>
            </w:pPr>
            <w:r w:rsidRPr="009C4670">
              <w:rPr>
                <w:rFonts w:eastAsia="Calibri"/>
                <w:sz w:val="20"/>
                <w:szCs w:val="20"/>
              </w:rPr>
              <w:t>общий срок</w:t>
            </w:r>
          </w:p>
          <w:p w:rsidR="009C4670" w:rsidRPr="009C4670" w:rsidRDefault="009C4670" w:rsidP="009C4670">
            <w:pPr>
              <w:pStyle w:val="TableParagraph"/>
              <w:adjustRightInd w:val="0"/>
              <w:spacing w:line="256" w:lineRule="exact"/>
              <w:ind w:left="135"/>
              <w:rPr>
                <w:rFonts w:eastAsia="Calibri"/>
                <w:sz w:val="20"/>
                <w:szCs w:val="20"/>
              </w:rPr>
            </w:pPr>
            <w:r w:rsidRPr="009C4670">
              <w:rPr>
                <w:rFonts w:eastAsia="Calibri"/>
                <w:sz w:val="20"/>
                <w:szCs w:val="20"/>
              </w:rPr>
              <w:lastRenderedPageBreak/>
              <w:t>предоставлен</w:t>
            </w:r>
          </w:p>
          <w:p w:rsidR="009C4670" w:rsidRPr="009C4670" w:rsidRDefault="009C4670" w:rsidP="009C4670">
            <w:pPr>
              <w:pStyle w:val="TableParagraph"/>
              <w:adjustRightInd w:val="0"/>
              <w:spacing w:line="256" w:lineRule="exact"/>
              <w:ind w:left="135"/>
              <w:rPr>
                <w:rFonts w:eastAsia="Calibri"/>
                <w:sz w:val="20"/>
                <w:szCs w:val="20"/>
              </w:rPr>
            </w:pPr>
            <w:proofErr w:type="spellStart"/>
            <w:r w:rsidRPr="009C4670">
              <w:rPr>
                <w:rFonts w:eastAsia="Calibri"/>
                <w:sz w:val="20"/>
                <w:szCs w:val="20"/>
              </w:rPr>
              <w:t>ия</w:t>
            </w:r>
            <w:proofErr w:type="spellEnd"/>
            <w:r w:rsidRPr="009C4670">
              <w:rPr>
                <w:rFonts w:eastAsia="Calibri"/>
                <w:sz w:val="20"/>
                <w:szCs w:val="20"/>
              </w:rPr>
              <w:t xml:space="preserve"> </w:t>
            </w:r>
            <w:proofErr w:type="spellStart"/>
            <w:r w:rsidRPr="009C4670">
              <w:rPr>
                <w:rFonts w:eastAsia="Calibri"/>
                <w:sz w:val="20"/>
                <w:szCs w:val="20"/>
              </w:rPr>
              <w:t>муниципаль</w:t>
            </w:r>
            <w:proofErr w:type="spellEnd"/>
          </w:p>
          <w:p w:rsidR="009C4670" w:rsidRPr="009C4670" w:rsidRDefault="009C4670" w:rsidP="009C4670">
            <w:pPr>
              <w:pStyle w:val="TableParagraph"/>
              <w:adjustRightInd w:val="0"/>
              <w:spacing w:line="256" w:lineRule="exact"/>
              <w:ind w:left="135"/>
              <w:rPr>
                <w:rFonts w:eastAsia="Calibri"/>
                <w:sz w:val="20"/>
                <w:szCs w:val="20"/>
              </w:rPr>
            </w:pPr>
            <w:r w:rsidRPr="009C4670">
              <w:rPr>
                <w:rFonts w:eastAsia="Calibri"/>
                <w:sz w:val="20"/>
                <w:szCs w:val="20"/>
              </w:rPr>
              <w:t>ной  услуги</w:t>
            </w:r>
          </w:p>
          <w:p w:rsidR="009C4670" w:rsidRPr="009C4670" w:rsidRDefault="009C4670" w:rsidP="009C4670">
            <w:pPr>
              <w:pStyle w:val="TableParagraph"/>
              <w:adjustRightInd w:val="0"/>
              <w:spacing w:line="256" w:lineRule="exact"/>
              <w:ind w:left="135"/>
              <w:rPr>
                <w:rFonts w:eastAsia="Calibri"/>
                <w:sz w:val="20"/>
                <w:szCs w:val="20"/>
              </w:rPr>
            </w:pPr>
            <w:r w:rsidRPr="009C4670">
              <w:rPr>
                <w:rFonts w:eastAsia="Calibri"/>
                <w:sz w:val="20"/>
                <w:szCs w:val="20"/>
              </w:rPr>
              <w:t>не включается)</w:t>
            </w:r>
          </w:p>
        </w:tc>
        <w:tc>
          <w:tcPr>
            <w:tcW w:w="1318" w:type="dxa"/>
            <w:vMerge w:val="restart"/>
          </w:tcPr>
          <w:p w:rsidR="009C4670" w:rsidRDefault="009C4670" w:rsidP="009C4670">
            <w:pPr>
              <w:pStyle w:val="TableParagraph"/>
              <w:adjustRightInd w:val="0"/>
              <w:spacing w:line="255" w:lineRule="exact"/>
              <w:ind w:left="135"/>
              <w:rPr>
                <w:rFonts w:eastAsia="Calibri"/>
                <w:sz w:val="20"/>
                <w:szCs w:val="20"/>
              </w:rPr>
            </w:pPr>
          </w:p>
          <w:p w:rsidR="009C4670" w:rsidRDefault="009C4670" w:rsidP="009C4670">
            <w:pPr>
              <w:pStyle w:val="TableParagraph"/>
              <w:adjustRightInd w:val="0"/>
              <w:spacing w:line="255" w:lineRule="exact"/>
              <w:ind w:left="135"/>
              <w:rPr>
                <w:rFonts w:eastAsia="Calibri"/>
                <w:sz w:val="20"/>
                <w:szCs w:val="20"/>
              </w:rPr>
            </w:pPr>
          </w:p>
          <w:p w:rsidR="009C4670" w:rsidRDefault="009C4670" w:rsidP="009C4670">
            <w:pPr>
              <w:pStyle w:val="TableParagraph"/>
              <w:adjustRightInd w:val="0"/>
              <w:spacing w:line="255" w:lineRule="exact"/>
              <w:ind w:left="135"/>
              <w:rPr>
                <w:rFonts w:eastAsia="Calibri"/>
                <w:sz w:val="20"/>
                <w:szCs w:val="20"/>
              </w:rPr>
            </w:pPr>
          </w:p>
          <w:p w:rsidR="009C4670" w:rsidRDefault="009C4670" w:rsidP="009C4670">
            <w:pPr>
              <w:pStyle w:val="TableParagraph"/>
              <w:adjustRightInd w:val="0"/>
              <w:spacing w:line="255" w:lineRule="exact"/>
              <w:ind w:left="135"/>
              <w:rPr>
                <w:rFonts w:eastAsia="Calibri"/>
                <w:sz w:val="20"/>
                <w:szCs w:val="20"/>
              </w:rPr>
            </w:pPr>
          </w:p>
          <w:p w:rsidR="009C4670" w:rsidRDefault="009C4670" w:rsidP="009C4670">
            <w:pPr>
              <w:pStyle w:val="TableParagraph"/>
              <w:adjustRightInd w:val="0"/>
              <w:spacing w:line="255" w:lineRule="exact"/>
              <w:ind w:left="135"/>
              <w:rPr>
                <w:rFonts w:eastAsia="Calibri"/>
                <w:sz w:val="20"/>
                <w:szCs w:val="20"/>
              </w:rPr>
            </w:pPr>
          </w:p>
          <w:p w:rsidR="009C4670" w:rsidRDefault="009C4670" w:rsidP="009C4670">
            <w:pPr>
              <w:pStyle w:val="TableParagraph"/>
              <w:adjustRightInd w:val="0"/>
              <w:spacing w:line="255" w:lineRule="exact"/>
              <w:ind w:left="135"/>
              <w:rPr>
                <w:rFonts w:eastAsia="Calibri"/>
                <w:sz w:val="20"/>
                <w:szCs w:val="20"/>
              </w:rPr>
            </w:pPr>
          </w:p>
          <w:p w:rsidR="009C4670" w:rsidRDefault="009C4670" w:rsidP="009C4670">
            <w:pPr>
              <w:pStyle w:val="TableParagraph"/>
              <w:adjustRightInd w:val="0"/>
              <w:spacing w:line="255" w:lineRule="exact"/>
              <w:ind w:left="135"/>
              <w:rPr>
                <w:rFonts w:eastAsia="Calibri"/>
                <w:sz w:val="20"/>
                <w:szCs w:val="20"/>
              </w:rPr>
            </w:pPr>
          </w:p>
          <w:p w:rsidR="009C4670" w:rsidRDefault="009C4670" w:rsidP="009C4670">
            <w:pPr>
              <w:pStyle w:val="TableParagraph"/>
              <w:adjustRightInd w:val="0"/>
              <w:spacing w:line="255" w:lineRule="exact"/>
              <w:ind w:left="135"/>
              <w:rPr>
                <w:rFonts w:eastAsia="Calibri"/>
                <w:sz w:val="20"/>
                <w:szCs w:val="20"/>
              </w:rPr>
            </w:pPr>
          </w:p>
          <w:p w:rsidR="009C4670" w:rsidRPr="009C4670" w:rsidRDefault="009C4670" w:rsidP="009C4670">
            <w:pPr>
              <w:pStyle w:val="TableParagraph"/>
              <w:adjustRightInd w:val="0"/>
              <w:spacing w:line="255" w:lineRule="exact"/>
              <w:jc w:val="center"/>
              <w:rPr>
                <w:rFonts w:eastAsia="Calibri"/>
                <w:sz w:val="20"/>
                <w:szCs w:val="20"/>
              </w:rPr>
            </w:pPr>
            <w:r w:rsidRPr="009C4670">
              <w:rPr>
                <w:rFonts w:eastAsia="Calibri"/>
                <w:sz w:val="20"/>
                <w:szCs w:val="20"/>
              </w:rPr>
              <w:t>Должностное лицо</w:t>
            </w:r>
            <w:r>
              <w:rPr>
                <w:rFonts w:eastAsia="Calibri"/>
                <w:sz w:val="20"/>
                <w:szCs w:val="20"/>
              </w:rPr>
              <w:t xml:space="preserve"> </w:t>
            </w:r>
            <w:proofErr w:type="spellStart"/>
            <w:r w:rsidRPr="009C4670">
              <w:rPr>
                <w:rFonts w:eastAsia="Calibri"/>
                <w:sz w:val="20"/>
                <w:szCs w:val="20"/>
              </w:rPr>
              <w:t>уполномо</w:t>
            </w:r>
            <w:proofErr w:type="spellEnd"/>
          </w:p>
          <w:p w:rsidR="009C4670" w:rsidRPr="009C4670" w:rsidRDefault="009C4670" w:rsidP="009C4670">
            <w:pPr>
              <w:pStyle w:val="TableParagraph"/>
              <w:adjustRightInd w:val="0"/>
              <w:spacing w:line="256" w:lineRule="exact"/>
              <w:jc w:val="center"/>
              <w:rPr>
                <w:rFonts w:eastAsia="Calibri"/>
                <w:sz w:val="20"/>
                <w:szCs w:val="20"/>
              </w:rPr>
            </w:pPr>
            <w:proofErr w:type="spellStart"/>
            <w:r w:rsidRPr="009C4670">
              <w:rPr>
                <w:rFonts w:eastAsia="Calibri"/>
                <w:sz w:val="20"/>
                <w:szCs w:val="20"/>
              </w:rPr>
              <w:t>ченного</w:t>
            </w:r>
            <w:proofErr w:type="spellEnd"/>
            <w:r>
              <w:rPr>
                <w:rFonts w:eastAsia="Calibri"/>
                <w:sz w:val="20"/>
                <w:szCs w:val="20"/>
              </w:rPr>
              <w:t xml:space="preserve"> </w:t>
            </w:r>
            <w:r w:rsidRPr="009C4670">
              <w:rPr>
                <w:rFonts w:eastAsia="Calibri"/>
                <w:sz w:val="20"/>
                <w:szCs w:val="20"/>
              </w:rPr>
              <w:t>органа,</w:t>
            </w:r>
          </w:p>
          <w:p w:rsidR="009C4670" w:rsidRPr="009C4670" w:rsidRDefault="009C4670" w:rsidP="009C4670">
            <w:pPr>
              <w:pStyle w:val="TableParagraph"/>
              <w:adjustRightInd w:val="0"/>
              <w:spacing w:line="256" w:lineRule="exact"/>
              <w:jc w:val="center"/>
              <w:rPr>
                <w:rFonts w:eastAsia="Calibri"/>
                <w:sz w:val="20"/>
                <w:szCs w:val="20"/>
              </w:rPr>
            </w:pPr>
            <w:r w:rsidRPr="009C4670">
              <w:rPr>
                <w:rFonts w:eastAsia="Calibri"/>
                <w:sz w:val="20"/>
                <w:szCs w:val="20"/>
              </w:rPr>
              <w:t>ответственное за</w:t>
            </w:r>
            <w:r>
              <w:rPr>
                <w:rFonts w:eastAsia="Calibri"/>
                <w:sz w:val="20"/>
                <w:szCs w:val="20"/>
              </w:rPr>
              <w:t xml:space="preserve"> </w:t>
            </w:r>
            <w:proofErr w:type="spellStart"/>
            <w:r w:rsidRPr="009C4670">
              <w:rPr>
                <w:rFonts w:eastAsia="Calibri"/>
                <w:sz w:val="20"/>
                <w:szCs w:val="20"/>
              </w:rPr>
              <w:t>предостав</w:t>
            </w:r>
            <w:proofErr w:type="spellEnd"/>
          </w:p>
          <w:p w:rsidR="009C4670" w:rsidRPr="009C4670" w:rsidRDefault="009C4670" w:rsidP="009C4670">
            <w:pPr>
              <w:pStyle w:val="TableParagraph"/>
              <w:adjustRightInd w:val="0"/>
              <w:spacing w:line="256" w:lineRule="exact"/>
              <w:jc w:val="center"/>
              <w:rPr>
                <w:rFonts w:eastAsia="Calibri"/>
                <w:sz w:val="20"/>
                <w:szCs w:val="20"/>
              </w:rPr>
            </w:pPr>
            <w:proofErr w:type="spellStart"/>
            <w:r w:rsidRPr="009C4670">
              <w:rPr>
                <w:rFonts w:eastAsia="Calibri"/>
                <w:sz w:val="20"/>
                <w:szCs w:val="20"/>
              </w:rPr>
              <w:t>ление</w:t>
            </w:r>
            <w:proofErr w:type="spellEnd"/>
            <w:r>
              <w:rPr>
                <w:rFonts w:eastAsia="Calibri"/>
                <w:sz w:val="20"/>
                <w:szCs w:val="20"/>
              </w:rPr>
              <w:t xml:space="preserve"> </w:t>
            </w:r>
            <w:proofErr w:type="spellStart"/>
            <w:r w:rsidRPr="009C4670">
              <w:rPr>
                <w:rFonts w:eastAsia="Calibri"/>
                <w:sz w:val="20"/>
                <w:szCs w:val="20"/>
              </w:rPr>
              <w:t>муници</w:t>
            </w:r>
            <w:proofErr w:type="spellEnd"/>
          </w:p>
          <w:p w:rsidR="009C4670" w:rsidRPr="009C4670" w:rsidRDefault="009C4670" w:rsidP="009C4670">
            <w:pPr>
              <w:pStyle w:val="TableParagraph"/>
              <w:adjustRightInd w:val="0"/>
              <w:spacing w:line="256" w:lineRule="exact"/>
              <w:jc w:val="center"/>
              <w:rPr>
                <w:rFonts w:eastAsia="Calibri"/>
                <w:sz w:val="20"/>
                <w:szCs w:val="20"/>
              </w:rPr>
            </w:pPr>
            <w:proofErr w:type="spellStart"/>
            <w:r w:rsidRPr="009C4670">
              <w:rPr>
                <w:rFonts w:eastAsia="Calibri"/>
                <w:sz w:val="20"/>
                <w:szCs w:val="20"/>
              </w:rPr>
              <w:t>п</w:t>
            </w:r>
            <w:r>
              <w:rPr>
                <w:rFonts w:eastAsia="Calibri"/>
                <w:sz w:val="20"/>
                <w:szCs w:val="20"/>
              </w:rPr>
              <w:t>альной</w:t>
            </w:r>
            <w:proofErr w:type="spellEnd"/>
            <w:r>
              <w:rPr>
                <w:rFonts w:eastAsia="Calibri"/>
                <w:sz w:val="20"/>
                <w:szCs w:val="20"/>
              </w:rPr>
              <w:t xml:space="preserve"> </w:t>
            </w:r>
            <w:r w:rsidRPr="009C4670">
              <w:rPr>
                <w:rFonts w:eastAsia="Calibri"/>
                <w:sz w:val="20"/>
                <w:szCs w:val="20"/>
              </w:rPr>
              <w:t>услуги</w:t>
            </w:r>
          </w:p>
        </w:tc>
        <w:tc>
          <w:tcPr>
            <w:tcW w:w="2030" w:type="dxa"/>
          </w:tcPr>
          <w:p w:rsidR="009C4670" w:rsidRPr="009C4670" w:rsidRDefault="009C4670" w:rsidP="009C4670">
            <w:pPr>
              <w:pStyle w:val="TableParagraph"/>
              <w:adjustRightInd w:val="0"/>
              <w:spacing w:line="250" w:lineRule="exact"/>
              <w:ind w:left="91"/>
              <w:jc w:val="center"/>
              <w:rPr>
                <w:rFonts w:eastAsia="Calibri"/>
                <w:sz w:val="20"/>
                <w:szCs w:val="20"/>
              </w:rPr>
            </w:pPr>
            <w:r>
              <w:rPr>
                <w:rFonts w:eastAsia="Calibri"/>
                <w:sz w:val="20"/>
                <w:szCs w:val="20"/>
              </w:rPr>
              <w:lastRenderedPageBreak/>
              <w:t>У</w:t>
            </w:r>
            <w:r w:rsidRPr="009C4670">
              <w:rPr>
                <w:rFonts w:eastAsia="Calibri"/>
                <w:sz w:val="20"/>
                <w:szCs w:val="20"/>
              </w:rPr>
              <w:t>полномоченный орган</w:t>
            </w:r>
          </w:p>
          <w:p w:rsidR="009C4670" w:rsidRPr="009C4670" w:rsidRDefault="009C4670" w:rsidP="009C4670">
            <w:pPr>
              <w:pStyle w:val="TableParagraph"/>
              <w:adjustRightInd w:val="0"/>
              <w:spacing w:line="250" w:lineRule="exact"/>
              <w:ind w:left="91"/>
              <w:jc w:val="center"/>
              <w:rPr>
                <w:rFonts w:eastAsia="Calibri"/>
                <w:sz w:val="20"/>
                <w:szCs w:val="20"/>
              </w:rPr>
            </w:pPr>
            <w:r w:rsidRPr="009C4670">
              <w:rPr>
                <w:rFonts w:eastAsia="Calibri"/>
                <w:sz w:val="20"/>
                <w:szCs w:val="20"/>
              </w:rPr>
              <w:t>/ГИС</w:t>
            </w:r>
          </w:p>
        </w:tc>
        <w:tc>
          <w:tcPr>
            <w:tcW w:w="1956" w:type="dxa"/>
          </w:tcPr>
          <w:p w:rsidR="009C4670" w:rsidRPr="009C4670" w:rsidRDefault="009C4670" w:rsidP="009C4670">
            <w:pPr>
              <w:pStyle w:val="TableParagraph"/>
              <w:adjustRightInd w:val="0"/>
              <w:spacing w:line="255" w:lineRule="exact"/>
              <w:ind w:left="107"/>
              <w:jc w:val="center"/>
              <w:rPr>
                <w:rFonts w:eastAsia="Calibri"/>
                <w:sz w:val="20"/>
                <w:szCs w:val="20"/>
              </w:rPr>
            </w:pPr>
            <w:r w:rsidRPr="009C4670">
              <w:rPr>
                <w:rFonts w:eastAsia="Calibri"/>
                <w:sz w:val="20"/>
                <w:szCs w:val="20"/>
              </w:rPr>
              <w:t>-</w:t>
            </w:r>
          </w:p>
        </w:tc>
        <w:tc>
          <w:tcPr>
            <w:tcW w:w="2503" w:type="dxa"/>
          </w:tcPr>
          <w:p w:rsidR="009C4670" w:rsidRDefault="009C4670" w:rsidP="009C4670">
            <w:pPr>
              <w:pStyle w:val="TableParagraph"/>
              <w:adjustRightInd w:val="0"/>
              <w:spacing w:line="255" w:lineRule="exact"/>
              <w:ind w:left="153"/>
              <w:jc w:val="center"/>
              <w:rPr>
                <w:rFonts w:eastAsia="Calibri"/>
                <w:sz w:val="20"/>
                <w:szCs w:val="20"/>
              </w:rPr>
            </w:pPr>
          </w:p>
          <w:p w:rsidR="009C4670" w:rsidRDefault="009C4670" w:rsidP="009C4670">
            <w:pPr>
              <w:pStyle w:val="TableParagraph"/>
              <w:adjustRightInd w:val="0"/>
              <w:spacing w:line="255" w:lineRule="exact"/>
              <w:ind w:left="153"/>
              <w:jc w:val="center"/>
              <w:rPr>
                <w:rFonts w:eastAsia="Calibri"/>
                <w:sz w:val="20"/>
                <w:szCs w:val="20"/>
              </w:rPr>
            </w:pPr>
          </w:p>
          <w:p w:rsidR="009C4670" w:rsidRPr="009C4670" w:rsidRDefault="009C4670" w:rsidP="009C4670">
            <w:pPr>
              <w:pStyle w:val="TableParagraph"/>
              <w:adjustRightInd w:val="0"/>
              <w:spacing w:line="255" w:lineRule="exact"/>
              <w:ind w:left="153"/>
              <w:jc w:val="center"/>
              <w:rPr>
                <w:rFonts w:eastAsia="Calibri"/>
                <w:sz w:val="20"/>
                <w:szCs w:val="20"/>
              </w:rPr>
            </w:pPr>
            <w:r w:rsidRPr="009C4670">
              <w:rPr>
                <w:rFonts w:eastAsia="Calibri"/>
                <w:sz w:val="20"/>
                <w:szCs w:val="20"/>
              </w:rPr>
              <w:t>Внесение сведений о</w:t>
            </w:r>
          </w:p>
          <w:p w:rsidR="009C4670" w:rsidRPr="009C4670" w:rsidRDefault="009C4670" w:rsidP="009C4670">
            <w:pPr>
              <w:pStyle w:val="TableParagraph"/>
              <w:adjustRightInd w:val="0"/>
              <w:spacing w:line="256" w:lineRule="exact"/>
              <w:ind w:left="153"/>
              <w:jc w:val="center"/>
              <w:rPr>
                <w:rFonts w:eastAsia="Calibri"/>
                <w:sz w:val="20"/>
                <w:szCs w:val="20"/>
              </w:rPr>
            </w:pPr>
            <w:r w:rsidRPr="009C4670">
              <w:rPr>
                <w:rFonts w:eastAsia="Calibri"/>
                <w:sz w:val="20"/>
                <w:szCs w:val="20"/>
              </w:rPr>
              <w:t xml:space="preserve">конечном </w:t>
            </w:r>
            <w:proofErr w:type="gramStart"/>
            <w:r w:rsidRPr="009C4670">
              <w:rPr>
                <w:rFonts w:eastAsia="Calibri"/>
                <w:sz w:val="20"/>
                <w:szCs w:val="20"/>
              </w:rPr>
              <w:t>результате</w:t>
            </w:r>
            <w:proofErr w:type="gramEnd"/>
          </w:p>
          <w:p w:rsidR="009C4670" w:rsidRPr="009C4670" w:rsidRDefault="009C4670" w:rsidP="009C4670">
            <w:pPr>
              <w:pStyle w:val="TableParagraph"/>
              <w:adjustRightInd w:val="0"/>
              <w:spacing w:line="256" w:lineRule="exact"/>
              <w:ind w:left="153"/>
              <w:jc w:val="center"/>
              <w:rPr>
                <w:rFonts w:eastAsia="Calibri"/>
                <w:sz w:val="20"/>
                <w:szCs w:val="20"/>
              </w:rPr>
            </w:pPr>
            <w:r w:rsidRPr="009C4670">
              <w:rPr>
                <w:rFonts w:eastAsia="Calibri"/>
                <w:sz w:val="20"/>
                <w:szCs w:val="20"/>
              </w:rPr>
              <w:t>предоставления</w:t>
            </w:r>
          </w:p>
          <w:p w:rsidR="009C4670" w:rsidRPr="009C4670" w:rsidRDefault="009C4670" w:rsidP="009C4670">
            <w:pPr>
              <w:pStyle w:val="TableParagraph"/>
              <w:adjustRightInd w:val="0"/>
              <w:spacing w:line="256" w:lineRule="exact"/>
              <w:ind w:left="153"/>
              <w:jc w:val="center"/>
              <w:rPr>
                <w:rFonts w:eastAsia="Calibri"/>
                <w:sz w:val="20"/>
                <w:szCs w:val="20"/>
              </w:rPr>
            </w:pPr>
            <w:r w:rsidRPr="009C4670">
              <w:rPr>
                <w:rFonts w:eastAsia="Calibri"/>
                <w:sz w:val="20"/>
                <w:szCs w:val="20"/>
              </w:rPr>
              <w:t>муниципальной</w:t>
            </w:r>
          </w:p>
          <w:p w:rsidR="009C4670" w:rsidRPr="009C4670" w:rsidRDefault="009C4670" w:rsidP="009C4670">
            <w:pPr>
              <w:pStyle w:val="TableParagraph"/>
              <w:adjustRightInd w:val="0"/>
              <w:spacing w:line="255" w:lineRule="exact"/>
              <w:ind w:left="107"/>
              <w:jc w:val="center"/>
              <w:rPr>
                <w:rFonts w:eastAsia="Calibri"/>
                <w:sz w:val="20"/>
                <w:szCs w:val="20"/>
              </w:rPr>
            </w:pPr>
            <w:r w:rsidRPr="009C4670">
              <w:rPr>
                <w:rFonts w:eastAsia="Calibri"/>
                <w:sz w:val="20"/>
                <w:szCs w:val="20"/>
              </w:rPr>
              <w:lastRenderedPageBreak/>
              <w:t>услуги</w:t>
            </w:r>
          </w:p>
        </w:tc>
      </w:tr>
      <w:tr w:rsidR="009C4670" w:rsidTr="009C4670">
        <w:trPr>
          <w:trHeight w:val="1559"/>
        </w:trPr>
        <w:tc>
          <w:tcPr>
            <w:tcW w:w="2240" w:type="dxa"/>
            <w:vMerge/>
          </w:tcPr>
          <w:p w:rsidR="009C4670" w:rsidRPr="009C4670" w:rsidRDefault="009C4670" w:rsidP="009C4670">
            <w:pPr>
              <w:pStyle w:val="TableParagraph"/>
              <w:adjustRightInd w:val="0"/>
              <w:spacing w:line="255" w:lineRule="exact"/>
              <w:ind w:left="21"/>
              <w:jc w:val="center"/>
              <w:rPr>
                <w:rFonts w:eastAsia="Calibri"/>
                <w:sz w:val="20"/>
                <w:szCs w:val="20"/>
              </w:rPr>
            </w:pPr>
          </w:p>
        </w:tc>
        <w:tc>
          <w:tcPr>
            <w:tcW w:w="3637" w:type="dxa"/>
          </w:tcPr>
          <w:p w:rsidR="009C4670" w:rsidRPr="009C4670" w:rsidRDefault="009C4670" w:rsidP="009C4670">
            <w:pPr>
              <w:pStyle w:val="TableParagraph"/>
              <w:tabs>
                <w:tab w:val="left" w:pos="3593"/>
              </w:tabs>
              <w:adjustRightInd w:val="0"/>
              <w:ind w:right="156"/>
              <w:jc w:val="center"/>
              <w:rPr>
                <w:rFonts w:eastAsia="Calibri"/>
                <w:sz w:val="20"/>
                <w:szCs w:val="20"/>
              </w:rPr>
            </w:pPr>
            <w:r w:rsidRPr="009C4670">
              <w:rPr>
                <w:rFonts w:eastAsia="Calibri"/>
                <w:sz w:val="20"/>
                <w:szCs w:val="20"/>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3" w:type="dxa"/>
          </w:tcPr>
          <w:p w:rsidR="009C4670" w:rsidRPr="009C4670" w:rsidRDefault="009C4670" w:rsidP="009C4670">
            <w:pPr>
              <w:pStyle w:val="TableParagraph"/>
              <w:adjustRightInd w:val="0"/>
              <w:spacing w:line="255" w:lineRule="exact"/>
              <w:ind w:left="135"/>
              <w:rPr>
                <w:rFonts w:eastAsia="Calibri"/>
                <w:sz w:val="20"/>
                <w:szCs w:val="20"/>
              </w:rPr>
            </w:pPr>
            <w:r w:rsidRPr="009C4670">
              <w:rPr>
                <w:rFonts w:eastAsia="Calibri"/>
                <w:sz w:val="20"/>
                <w:szCs w:val="20"/>
              </w:rPr>
              <w:t>в сроки, установленные соглашением о взаимодействии между Уполномоченным органом и многофункциональным центром</w:t>
            </w:r>
          </w:p>
        </w:tc>
        <w:tc>
          <w:tcPr>
            <w:tcW w:w="1318" w:type="dxa"/>
            <w:vMerge/>
          </w:tcPr>
          <w:p w:rsidR="009C4670" w:rsidRPr="009C4670" w:rsidRDefault="009C4670" w:rsidP="009C4670">
            <w:pPr>
              <w:pStyle w:val="TableParagraph"/>
              <w:adjustRightInd w:val="0"/>
              <w:spacing w:line="255" w:lineRule="exact"/>
              <w:ind w:left="135"/>
              <w:rPr>
                <w:rFonts w:eastAsia="Calibri"/>
                <w:sz w:val="20"/>
                <w:szCs w:val="20"/>
              </w:rPr>
            </w:pPr>
          </w:p>
        </w:tc>
        <w:tc>
          <w:tcPr>
            <w:tcW w:w="2030" w:type="dxa"/>
          </w:tcPr>
          <w:p w:rsidR="009C4670" w:rsidRPr="009C4670" w:rsidRDefault="009C4670" w:rsidP="009C4670">
            <w:pPr>
              <w:pStyle w:val="TableParagraph"/>
              <w:adjustRightInd w:val="0"/>
              <w:spacing w:line="250" w:lineRule="exact"/>
              <w:ind w:left="91"/>
              <w:jc w:val="center"/>
              <w:rPr>
                <w:rFonts w:eastAsia="Calibri"/>
                <w:sz w:val="20"/>
                <w:szCs w:val="20"/>
              </w:rPr>
            </w:pPr>
            <w:r w:rsidRPr="009C4670">
              <w:rPr>
                <w:rFonts w:eastAsia="Calibri"/>
                <w:sz w:val="20"/>
                <w:szCs w:val="20"/>
              </w:rPr>
              <w:t>Уполномоченный орган /</w:t>
            </w:r>
          </w:p>
          <w:p w:rsidR="009C4670" w:rsidRPr="009C4670" w:rsidRDefault="009C4670" w:rsidP="009C4670">
            <w:pPr>
              <w:pStyle w:val="TableParagraph"/>
              <w:adjustRightInd w:val="0"/>
              <w:spacing w:line="250" w:lineRule="exact"/>
              <w:ind w:left="91"/>
              <w:jc w:val="center"/>
              <w:rPr>
                <w:rFonts w:eastAsia="Calibri"/>
                <w:sz w:val="20"/>
                <w:szCs w:val="20"/>
              </w:rPr>
            </w:pPr>
            <w:r w:rsidRPr="009C4670">
              <w:rPr>
                <w:rFonts w:eastAsia="Calibri"/>
                <w:sz w:val="20"/>
                <w:szCs w:val="20"/>
              </w:rPr>
              <w:t xml:space="preserve"> АИСМФЦ</w:t>
            </w:r>
          </w:p>
        </w:tc>
        <w:tc>
          <w:tcPr>
            <w:tcW w:w="1956" w:type="dxa"/>
          </w:tcPr>
          <w:p w:rsidR="009C4670" w:rsidRPr="009C4670" w:rsidRDefault="009C4670" w:rsidP="009C4670">
            <w:pPr>
              <w:pStyle w:val="TableParagraph"/>
              <w:adjustRightInd w:val="0"/>
              <w:ind w:left="106" w:right="518"/>
              <w:rPr>
                <w:rFonts w:eastAsia="Calibri"/>
                <w:sz w:val="20"/>
                <w:szCs w:val="20"/>
              </w:rPr>
            </w:pPr>
            <w:r w:rsidRPr="009C4670">
              <w:rPr>
                <w:rFonts w:eastAsia="Calibri"/>
                <w:sz w:val="20"/>
                <w:szCs w:val="20"/>
              </w:rPr>
              <w:t xml:space="preserve">Указание заявителем </w:t>
            </w:r>
            <w:proofErr w:type="gramStart"/>
            <w:r w:rsidRPr="009C4670">
              <w:rPr>
                <w:rFonts w:eastAsia="Calibri"/>
                <w:sz w:val="20"/>
                <w:szCs w:val="20"/>
              </w:rPr>
              <w:t>в</w:t>
            </w:r>
            <w:proofErr w:type="gramEnd"/>
          </w:p>
          <w:p w:rsidR="009C4670" w:rsidRPr="009C4670" w:rsidRDefault="009C4670" w:rsidP="009C4670">
            <w:pPr>
              <w:pStyle w:val="TableParagraph"/>
              <w:adjustRightInd w:val="0"/>
              <w:ind w:left="106" w:right="105"/>
              <w:rPr>
                <w:rFonts w:eastAsia="Calibri"/>
                <w:sz w:val="20"/>
                <w:szCs w:val="20"/>
              </w:rPr>
            </w:pPr>
            <w:proofErr w:type="gramStart"/>
            <w:r w:rsidRPr="009C4670">
              <w:rPr>
                <w:rFonts w:eastAsia="Calibri"/>
                <w:sz w:val="20"/>
                <w:szCs w:val="20"/>
              </w:rPr>
              <w:t>Запросе</w:t>
            </w:r>
            <w:proofErr w:type="gramEnd"/>
            <w:r w:rsidRPr="009C4670">
              <w:rPr>
                <w:rFonts w:eastAsia="Calibri"/>
                <w:sz w:val="20"/>
                <w:szCs w:val="20"/>
              </w:rPr>
              <w:t xml:space="preserve"> способа выдачи результата муниципальной услуги в многофункциональном центре, а также подача Запроса через </w:t>
            </w:r>
            <w:r w:rsidRPr="009C4670">
              <w:rPr>
                <w:rFonts w:eastAsia="Calibri"/>
                <w:spacing w:val="-1"/>
                <w:sz w:val="20"/>
                <w:szCs w:val="20"/>
              </w:rPr>
              <w:t>многофункцион</w:t>
            </w:r>
            <w:r w:rsidRPr="009C4670">
              <w:rPr>
                <w:rFonts w:eastAsia="Calibri"/>
                <w:sz w:val="20"/>
                <w:szCs w:val="20"/>
              </w:rPr>
              <w:t>альный центр</w:t>
            </w:r>
          </w:p>
        </w:tc>
        <w:tc>
          <w:tcPr>
            <w:tcW w:w="2503" w:type="dxa"/>
          </w:tcPr>
          <w:p w:rsidR="009C4670" w:rsidRPr="009C4670" w:rsidRDefault="009C4670" w:rsidP="009C4670">
            <w:pPr>
              <w:pStyle w:val="TableParagraph"/>
              <w:adjustRightInd w:val="0"/>
              <w:jc w:val="center"/>
              <w:rPr>
                <w:rFonts w:eastAsia="Calibri"/>
                <w:sz w:val="20"/>
                <w:szCs w:val="20"/>
              </w:rPr>
            </w:pPr>
            <w:r w:rsidRPr="009C4670">
              <w:rPr>
                <w:rFonts w:eastAsia="Calibri"/>
                <w:sz w:val="20"/>
                <w:szCs w:val="20"/>
              </w:rPr>
              <w:t xml:space="preserve">Выдача результата муниципальной услуги заявителю в </w:t>
            </w:r>
            <w:r>
              <w:rPr>
                <w:rFonts w:eastAsia="Calibri"/>
                <w:sz w:val="20"/>
                <w:szCs w:val="20"/>
              </w:rPr>
              <w:t xml:space="preserve">форме </w:t>
            </w:r>
            <w:r w:rsidRPr="009C4670">
              <w:rPr>
                <w:rFonts w:eastAsia="Calibri"/>
                <w:sz w:val="20"/>
                <w:szCs w:val="20"/>
              </w:rPr>
              <w:t>бумажного документа,</w:t>
            </w:r>
          </w:p>
          <w:p w:rsidR="009C4670" w:rsidRPr="009C4670" w:rsidRDefault="009C4670" w:rsidP="009C4670">
            <w:pPr>
              <w:pStyle w:val="TableParagraph"/>
              <w:adjustRightInd w:val="0"/>
              <w:jc w:val="center"/>
              <w:rPr>
                <w:rFonts w:eastAsia="Calibri"/>
                <w:sz w:val="20"/>
                <w:szCs w:val="20"/>
              </w:rPr>
            </w:pPr>
            <w:r w:rsidRPr="009C4670">
              <w:rPr>
                <w:rFonts w:eastAsia="Calibri"/>
                <w:spacing w:val="-1"/>
                <w:sz w:val="20"/>
                <w:szCs w:val="20"/>
              </w:rPr>
              <w:t>подтверждающего</w:t>
            </w:r>
            <w:r>
              <w:rPr>
                <w:rFonts w:eastAsia="Calibri"/>
                <w:spacing w:val="-1"/>
                <w:sz w:val="20"/>
                <w:szCs w:val="20"/>
              </w:rPr>
              <w:t xml:space="preserve"> </w:t>
            </w:r>
            <w:r w:rsidRPr="009C4670">
              <w:rPr>
                <w:rFonts w:eastAsia="Calibri"/>
                <w:sz w:val="20"/>
                <w:szCs w:val="20"/>
              </w:rPr>
              <w:t>содержание</w:t>
            </w:r>
            <w:r>
              <w:rPr>
                <w:rFonts w:eastAsia="Calibri"/>
                <w:sz w:val="20"/>
                <w:szCs w:val="20"/>
              </w:rPr>
              <w:t xml:space="preserve"> </w:t>
            </w:r>
            <w:r w:rsidRPr="009C4670">
              <w:rPr>
                <w:rFonts w:eastAsia="Calibri"/>
                <w:sz w:val="20"/>
                <w:szCs w:val="20"/>
              </w:rPr>
              <w:t>электронного</w:t>
            </w:r>
            <w:r>
              <w:rPr>
                <w:rFonts w:eastAsia="Calibri"/>
                <w:sz w:val="20"/>
                <w:szCs w:val="20"/>
              </w:rPr>
              <w:t xml:space="preserve"> </w:t>
            </w:r>
            <w:r w:rsidRPr="009C4670">
              <w:rPr>
                <w:rFonts w:eastAsia="Calibri"/>
                <w:sz w:val="20"/>
                <w:szCs w:val="20"/>
              </w:rPr>
              <w:t>документа, заверенного печатью</w:t>
            </w:r>
            <w:r>
              <w:rPr>
                <w:rFonts w:eastAsia="Calibri"/>
                <w:sz w:val="20"/>
                <w:szCs w:val="20"/>
              </w:rPr>
              <w:t xml:space="preserve"> многофункциональног</w:t>
            </w:r>
            <w:r w:rsidRPr="009C4670">
              <w:rPr>
                <w:rFonts w:eastAsia="Calibri"/>
                <w:sz w:val="20"/>
                <w:szCs w:val="20"/>
              </w:rPr>
              <w:t xml:space="preserve">о </w:t>
            </w:r>
            <w:r>
              <w:rPr>
                <w:rFonts w:eastAsia="Calibri"/>
                <w:sz w:val="20"/>
                <w:szCs w:val="20"/>
              </w:rPr>
              <w:t xml:space="preserve"> </w:t>
            </w:r>
            <w:r w:rsidRPr="009C4670">
              <w:rPr>
                <w:rFonts w:eastAsia="Calibri"/>
                <w:sz w:val="20"/>
                <w:szCs w:val="20"/>
              </w:rPr>
              <w:t>центра;</w:t>
            </w:r>
            <w:r>
              <w:rPr>
                <w:rFonts w:eastAsia="Calibri"/>
                <w:sz w:val="20"/>
                <w:szCs w:val="20"/>
              </w:rPr>
              <w:t xml:space="preserve"> </w:t>
            </w:r>
            <w:r w:rsidRPr="009C4670">
              <w:rPr>
                <w:rFonts w:eastAsia="Calibri"/>
                <w:sz w:val="20"/>
                <w:szCs w:val="20"/>
              </w:rPr>
              <w:t>внесение сведений в ГИС о выдаче результата муниципальной услуги</w:t>
            </w:r>
          </w:p>
        </w:tc>
      </w:tr>
      <w:tr w:rsidR="009C4670" w:rsidTr="009C4670">
        <w:trPr>
          <w:trHeight w:val="567"/>
        </w:trPr>
        <w:tc>
          <w:tcPr>
            <w:tcW w:w="2240" w:type="dxa"/>
            <w:vMerge/>
          </w:tcPr>
          <w:p w:rsidR="009C4670" w:rsidRPr="009C4670" w:rsidRDefault="009C4670" w:rsidP="009C4670">
            <w:pPr>
              <w:pStyle w:val="TableParagraph"/>
              <w:adjustRightInd w:val="0"/>
              <w:spacing w:line="255" w:lineRule="exact"/>
              <w:ind w:left="21"/>
              <w:jc w:val="center"/>
              <w:rPr>
                <w:rFonts w:eastAsia="Calibri"/>
                <w:sz w:val="20"/>
                <w:szCs w:val="20"/>
              </w:rPr>
            </w:pPr>
          </w:p>
        </w:tc>
        <w:tc>
          <w:tcPr>
            <w:tcW w:w="3637" w:type="dxa"/>
          </w:tcPr>
          <w:p w:rsidR="009C4670" w:rsidRPr="009C4670" w:rsidRDefault="009C4670" w:rsidP="009C4670">
            <w:pPr>
              <w:pStyle w:val="TableParagraph"/>
              <w:adjustRightInd w:val="0"/>
              <w:spacing w:line="255" w:lineRule="exact"/>
              <w:ind w:left="138"/>
              <w:jc w:val="center"/>
              <w:rPr>
                <w:rFonts w:eastAsia="Calibri"/>
                <w:sz w:val="20"/>
                <w:szCs w:val="20"/>
              </w:rPr>
            </w:pPr>
            <w:r w:rsidRPr="009C4670">
              <w:rPr>
                <w:rFonts w:eastAsia="Calibri"/>
                <w:sz w:val="20"/>
                <w:szCs w:val="20"/>
              </w:rPr>
              <w:t>Направление заявителю результата предоставления муниципальной услуги в личный кабинет на ЕПГУ</w:t>
            </w:r>
          </w:p>
        </w:tc>
        <w:tc>
          <w:tcPr>
            <w:tcW w:w="1673" w:type="dxa"/>
          </w:tcPr>
          <w:p w:rsidR="009C4670" w:rsidRPr="009C4670" w:rsidRDefault="009C4670" w:rsidP="009C4670">
            <w:pPr>
              <w:pStyle w:val="TableParagraph"/>
              <w:adjustRightInd w:val="0"/>
              <w:spacing w:line="255" w:lineRule="exact"/>
              <w:ind w:left="135"/>
              <w:rPr>
                <w:rFonts w:eastAsia="Calibri"/>
                <w:sz w:val="20"/>
                <w:szCs w:val="20"/>
              </w:rPr>
            </w:pPr>
            <w:r w:rsidRPr="009C4670">
              <w:rPr>
                <w:rFonts w:eastAsia="Calibri"/>
                <w:sz w:val="20"/>
                <w:szCs w:val="20"/>
              </w:rPr>
              <w:t xml:space="preserve">В день регистрации результата </w:t>
            </w:r>
            <w:r w:rsidRPr="009C4670">
              <w:rPr>
                <w:rFonts w:eastAsia="Calibri"/>
                <w:spacing w:val="-1"/>
                <w:sz w:val="20"/>
                <w:szCs w:val="20"/>
              </w:rPr>
              <w:t>предоставлен</w:t>
            </w:r>
            <w:r w:rsidRPr="009C4670">
              <w:rPr>
                <w:rFonts w:eastAsia="Calibri"/>
                <w:sz w:val="20"/>
                <w:szCs w:val="20"/>
              </w:rPr>
              <w:t>ия муниципальной услуги</w:t>
            </w:r>
          </w:p>
        </w:tc>
        <w:tc>
          <w:tcPr>
            <w:tcW w:w="1318" w:type="dxa"/>
            <w:vMerge/>
          </w:tcPr>
          <w:p w:rsidR="009C4670" w:rsidRPr="009C4670" w:rsidRDefault="009C4670" w:rsidP="009C4670">
            <w:pPr>
              <w:pStyle w:val="TableParagraph"/>
              <w:adjustRightInd w:val="0"/>
              <w:spacing w:line="255" w:lineRule="exact"/>
              <w:ind w:left="135"/>
              <w:rPr>
                <w:rFonts w:eastAsia="Calibri"/>
                <w:sz w:val="20"/>
                <w:szCs w:val="20"/>
              </w:rPr>
            </w:pPr>
          </w:p>
        </w:tc>
        <w:tc>
          <w:tcPr>
            <w:tcW w:w="2030" w:type="dxa"/>
          </w:tcPr>
          <w:p w:rsidR="009C4670" w:rsidRPr="009C4670" w:rsidRDefault="009C4670" w:rsidP="009C4670">
            <w:pPr>
              <w:pStyle w:val="TableParagraph"/>
              <w:adjustRightInd w:val="0"/>
              <w:spacing w:line="250" w:lineRule="exact"/>
              <w:ind w:left="91"/>
              <w:jc w:val="center"/>
              <w:rPr>
                <w:rFonts w:eastAsia="Calibri"/>
                <w:sz w:val="20"/>
                <w:szCs w:val="20"/>
              </w:rPr>
            </w:pPr>
            <w:r w:rsidRPr="009C4670">
              <w:rPr>
                <w:rFonts w:eastAsia="Calibri"/>
                <w:sz w:val="20"/>
                <w:szCs w:val="20"/>
              </w:rPr>
              <w:t>ГИС</w:t>
            </w:r>
          </w:p>
        </w:tc>
        <w:tc>
          <w:tcPr>
            <w:tcW w:w="1956" w:type="dxa"/>
          </w:tcPr>
          <w:p w:rsidR="009C4670" w:rsidRPr="009C4670" w:rsidRDefault="009C4670" w:rsidP="009C4670">
            <w:pPr>
              <w:pStyle w:val="TableParagraph"/>
              <w:adjustRightInd w:val="0"/>
              <w:spacing w:line="255" w:lineRule="exact"/>
              <w:ind w:left="107"/>
              <w:jc w:val="center"/>
              <w:rPr>
                <w:rFonts w:eastAsia="Calibri"/>
                <w:sz w:val="20"/>
                <w:szCs w:val="20"/>
              </w:rPr>
            </w:pPr>
          </w:p>
        </w:tc>
        <w:tc>
          <w:tcPr>
            <w:tcW w:w="2503" w:type="dxa"/>
          </w:tcPr>
          <w:p w:rsidR="009C4670" w:rsidRPr="009C4670" w:rsidRDefault="009C4670" w:rsidP="009C4670">
            <w:pPr>
              <w:pStyle w:val="TableParagraph"/>
              <w:adjustRightInd w:val="0"/>
              <w:spacing w:line="255" w:lineRule="exact"/>
              <w:ind w:left="153"/>
              <w:jc w:val="center"/>
              <w:rPr>
                <w:rFonts w:eastAsia="Calibri"/>
                <w:sz w:val="20"/>
                <w:szCs w:val="20"/>
              </w:rPr>
            </w:pPr>
            <w:r w:rsidRPr="009C4670">
              <w:rPr>
                <w:rFonts w:eastAsia="Calibri"/>
                <w:sz w:val="20"/>
                <w:szCs w:val="20"/>
              </w:rPr>
              <w:t>Результат муниципальной услуги, направленный заявителю на личный кабинет на ЕПГУ</w:t>
            </w:r>
          </w:p>
        </w:tc>
      </w:tr>
      <w:tr w:rsidR="009C4670" w:rsidTr="009C4670">
        <w:trPr>
          <w:trHeight w:val="263"/>
        </w:trPr>
        <w:tc>
          <w:tcPr>
            <w:tcW w:w="15357" w:type="dxa"/>
            <w:gridSpan w:val="7"/>
          </w:tcPr>
          <w:p w:rsidR="009C4670" w:rsidRPr="009C4670" w:rsidRDefault="009C4670" w:rsidP="009C4670">
            <w:pPr>
              <w:pStyle w:val="TableParagraph"/>
              <w:adjustRightInd w:val="0"/>
              <w:spacing w:line="255" w:lineRule="exact"/>
              <w:ind w:left="153"/>
              <w:jc w:val="center"/>
              <w:rPr>
                <w:rFonts w:eastAsia="Calibri"/>
                <w:sz w:val="20"/>
                <w:szCs w:val="20"/>
              </w:rPr>
            </w:pPr>
            <w:r w:rsidRPr="009C4670">
              <w:rPr>
                <w:rFonts w:eastAsia="Calibri"/>
                <w:sz w:val="20"/>
                <w:szCs w:val="20"/>
              </w:rPr>
              <w:t>6.Внесение  результата муниципальной услуги в реестр решений</w:t>
            </w:r>
          </w:p>
        </w:tc>
      </w:tr>
      <w:tr w:rsidR="009C4670" w:rsidTr="009C4670">
        <w:trPr>
          <w:trHeight w:val="567"/>
        </w:trPr>
        <w:tc>
          <w:tcPr>
            <w:tcW w:w="2240" w:type="dxa"/>
            <w:tcBorders>
              <w:bottom w:val="single" w:sz="4" w:space="0" w:color="000000"/>
            </w:tcBorders>
          </w:tcPr>
          <w:p w:rsidR="009C4670" w:rsidRPr="009C4670" w:rsidRDefault="009C4670" w:rsidP="009C4670">
            <w:pPr>
              <w:pStyle w:val="TableParagraph"/>
              <w:adjustRightInd w:val="0"/>
              <w:ind w:left="107" w:right="138"/>
              <w:rPr>
                <w:rFonts w:eastAsia="Calibri"/>
                <w:sz w:val="20"/>
                <w:szCs w:val="20"/>
              </w:rPr>
            </w:pPr>
            <w:r w:rsidRPr="009C4670">
              <w:rPr>
                <w:rFonts w:eastAsia="Calibri"/>
                <w:sz w:val="20"/>
                <w:szCs w:val="20"/>
              </w:rPr>
              <w:t xml:space="preserve">Формирование и регистрация результата муниципальной услуги, указанного в пункте 2.4 Административного регламента, </w:t>
            </w:r>
          </w:p>
          <w:p w:rsidR="009C4670" w:rsidRPr="009C4670" w:rsidRDefault="009C4670" w:rsidP="009C4670">
            <w:pPr>
              <w:pStyle w:val="TableParagraph"/>
              <w:adjustRightInd w:val="0"/>
              <w:ind w:left="107" w:right="138"/>
              <w:rPr>
                <w:rFonts w:eastAsia="Calibri"/>
                <w:sz w:val="20"/>
                <w:szCs w:val="20"/>
              </w:rPr>
            </w:pPr>
            <w:r w:rsidRPr="009C4670">
              <w:rPr>
                <w:rFonts w:eastAsia="Calibri"/>
                <w:sz w:val="20"/>
                <w:szCs w:val="20"/>
              </w:rPr>
              <w:t>в Форме электронного документа в ГИС</w:t>
            </w:r>
          </w:p>
        </w:tc>
        <w:tc>
          <w:tcPr>
            <w:tcW w:w="3637" w:type="dxa"/>
            <w:tcBorders>
              <w:bottom w:val="single" w:sz="4" w:space="0" w:color="000000"/>
            </w:tcBorders>
          </w:tcPr>
          <w:p w:rsidR="009C4670" w:rsidRPr="009C4670" w:rsidRDefault="009C4670" w:rsidP="009C4670">
            <w:pPr>
              <w:pStyle w:val="TableParagraph"/>
              <w:adjustRightInd w:val="0"/>
              <w:spacing w:line="255" w:lineRule="exact"/>
              <w:ind w:left="138"/>
              <w:jc w:val="center"/>
              <w:rPr>
                <w:rFonts w:eastAsia="Calibri"/>
                <w:sz w:val="20"/>
                <w:szCs w:val="20"/>
              </w:rPr>
            </w:pPr>
            <w:r w:rsidRPr="009C4670">
              <w:rPr>
                <w:rFonts w:eastAsia="Calibri"/>
                <w:sz w:val="20"/>
                <w:szCs w:val="20"/>
              </w:rPr>
              <w:t>Внесение сведений о результате предоставления муниципальной услуги, указанном в пункте 2.4 Административного регламента, в реестр решений</w:t>
            </w:r>
          </w:p>
        </w:tc>
        <w:tc>
          <w:tcPr>
            <w:tcW w:w="1673" w:type="dxa"/>
            <w:tcBorders>
              <w:bottom w:val="single" w:sz="4" w:space="0" w:color="000000"/>
            </w:tcBorders>
          </w:tcPr>
          <w:p w:rsidR="009C4670" w:rsidRPr="009C4670" w:rsidRDefault="009C4670" w:rsidP="009C4670">
            <w:pPr>
              <w:pStyle w:val="TableParagraph"/>
              <w:adjustRightInd w:val="0"/>
              <w:spacing w:line="255" w:lineRule="exact"/>
              <w:ind w:left="135"/>
              <w:jc w:val="center"/>
              <w:rPr>
                <w:rFonts w:eastAsia="Calibri"/>
                <w:sz w:val="20"/>
                <w:szCs w:val="20"/>
              </w:rPr>
            </w:pPr>
            <w:r w:rsidRPr="009C4670">
              <w:rPr>
                <w:rFonts w:eastAsia="Calibri"/>
                <w:sz w:val="20"/>
                <w:szCs w:val="20"/>
              </w:rPr>
              <w:t>1 рабочий день</w:t>
            </w:r>
          </w:p>
        </w:tc>
        <w:tc>
          <w:tcPr>
            <w:tcW w:w="1318" w:type="dxa"/>
            <w:tcBorders>
              <w:bottom w:val="single" w:sz="4" w:space="0" w:color="000000"/>
            </w:tcBorders>
          </w:tcPr>
          <w:p w:rsidR="009C4670" w:rsidRPr="009C4670" w:rsidRDefault="009C4670" w:rsidP="009C4670">
            <w:pPr>
              <w:pStyle w:val="TableParagraph"/>
              <w:adjustRightInd w:val="0"/>
              <w:ind w:left="106" w:right="116"/>
              <w:rPr>
                <w:rFonts w:eastAsia="Calibri"/>
                <w:sz w:val="20"/>
                <w:szCs w:val="20"/>
              </w:rPr>
            </w:pPr>
            <w:r w:rsidRPr="009C4670">
              <w:rPr>
                <w:rFonts w:eastAsia="Calibri"/>
                <w:sz w:val="20"/>
                <w:szCs w:val="20"/>
              </w:rPr>
              <w:t xml:space="preserve">должностное лицо Уполномоченного органа, ответственное за предоставление </w:t>
            </w:r>
            <w:proofErr w:type="gramStart"/>
            <w:r w:rsidRPr="009C4670">
              <w:rPr>
                <w:rFonts w:eastAsia="Calibri"/>
                <w:sz w:val="20"/>
                <w:szCs w:val="20"/>
              </w:rPr>
              <w:t>муниципальной</w:t>
            </w:r>
            <w:proofErr w:type="gramEnd"/>
          </w:p>
          <w:p w:rsidR="009C4670" w:rsidRPr="009C4670" w:rsidRDefault="009C4670" w:rsidP="009C4670">
            <w:pPr>
              <w:pStyle w:val="TableParagraph"/>
              <w:adjustRightInd w:val="0"/>
              <w:ind w:left="135" w:right="87"/>
              <w:rPr>
                <w:rFonts w:eastAsia="Calibri"/>
                <w:sz w:val="20"/>
                <w:szCs w:val="20"/>
              </w:rPr>
            </w:pPr>
            <w:r w:rsidRPr="009C4670">
              <w:rPr>
                <w:rFonts w:eastAsia="Calibri"/>
                <w:sz w:val="20"/>
                <w:szCs w:val="20"/>
              </w:rPr>
              <w:t>услуги</w:t>
            </w:r>
          </w:p>
        </w:tc>
        <w:tc>
          <w:tcPr>
            <w:tcW w:w="2030" w:type="dxa"/>
          </w:tcPr>
          <w:p w:rsidR="009C4670" w:rsidRPr="009C4670" w:rsidRDefault="009C4670" w:rsidP="009C4670">
            <w:pPr>
              <w:pStyle w:val="TableParagraph"/>
              <w:adjustRightInd w:val="0"/>
              <w:spacing w:line="250" w:lineRule="exact"/>
              <w:ind w:left="91"/>
              <w:jc w:val="center"/>
              <w:rPr>
                <w:rFonts w:eastAsia="Calibri"/>
                <w:sz w:val="20"/>
                <w:szCs w:val="20"/>
              </w:rPr>
            </w:pPr>
            <w:r w:rsidRPr="009C4670">
              <w:rPr>
                <w:rFonts w:eastAsia="Calibri"/>
                <w:sz w:val="20"/>
                <w:szCs w:val="20"/>
              </w:rPr>
              <w:t>ГИС</w:t>
            </w:r>
          </w:p>
        </w:tc>
        <w:tc>
          <w:tcPr>
            <w:tcW w:w="1956" w:type="dxa"/>
            <w:tcBorders>
              <w:bottom w:val="single" w:sz="4" w:space="0" w:color="000000"/>
            </w:tcBorders>
          </w:tcPr>
          <w:p w:rsidR="009C4670" w:rsidRPr="009C4670" w:rsidRDefault="009C4670" w:rsidP="009C4670">
            <w:pPr>
              <w:pStyle w:val="TableParagraph"/>
              <w:adjustRightInd w:val="0"/>
              <w:spacing w:line="255" w:lineRule="exact"/>
              <w:ind w:left="107"/>
              <w:jc w:val="center"/>
              <w:rPr>
                <w:rFonts w:eastAsia="Calibri"/>
                <w:sz w:val="20"/>
                <w:szCs w:val="20"/>
              </w:rPr>
            </w:pPr>
          </w:p>
        </w:tc>
        <w:tc>
          <w:tcPr>
            <w:tcW w:w="2503" w:type="dxa"/>
            <w:tcBorders>
              <w:bottom w:val="single" w:sz="4" w:space="0" w:color="000000"/>
            </w:tcBorders>
          </w:tcPr>
          <w:p w:rsidR="009C4670" w:rsidRPr="009C4670" w:rsidRDefault="009C4670" w:rsidP="009C4670">
            <w:pPr>
              <w:pStyle w:val="TableParagraph"/>
              <w:adjustRightInd w:val="0"/>
              <w:spacing w:line="270" w:lineRule="exact"/>
              <w:jc w:val="center"/>
              <w:rPr>
                <w:rFonts w:eastAsia="Calibri"/>
                <w:sz w:val="20"/>
                <w:szCs w:val="20"/>
              </w:rPr>
            </w:pPr>
            <w:r w:rsidRPr="009C4670">
              <w:rPr>
                <w:rFonts w:eastAsia="Calibri"/>
                <w:sz w:val="20"/>
                <w:szCs w:val="20"/>
              </w:rPr>
              <w:t>Результат</w:t>
            </w:r>
          </w:p>
          <w:p w:rsidR="009C4670" w:rsidRPr="009C4670" w:rsidRDefault="009C4670" w:rsidP="009C4670">
            <w:pPr>
              <w:pStyle w:val="TableParagraph"/>
              <w:adjustRightInd w:val="0"/>
              <w:spacing w:line="255" w:lineRule="exact"/>
              <w:ind w:left="153"/>
              <w:jc w:val="center"/>
              <w:rPr>
                <w:rFonts w:eastAsia="Calibri"/>
                <w:sz w:val="20"/>
                <w:szCs w:val="20"/>
              </w:rPr>
            </w:pPr>
            <w:proofErr w:type="gramStart"/>
            <w:r w:rsidRPr="009C4670">
              <w:rPr>
                <w:rFonts w:eastAsia="Calibri"/>
                <w:sz w:val="20"/>
                <w:szCs w:val="20"/>
              </w:rPr>
              <w:t>предоставления муниципальной услуги, указанный в пункте 2.4 Административного регламента внесен в реестр</w:t>
            </w:r>
            <w:proofErr w:type="gramEnd"/>
          </w:p>
        </w:tc>
      </w:tr>
    </w:tbl>
    <w:p w:rsidR="00B77A1C" w:rsidRDefault="00B77A1C" w:rsidP="00B77A1C">
      <w:pPr>
        <w:pStyle w:val="af5"/>
        <w:spacing w:before="9"/>
        <w:rPr>
          <w:b/>
          <w:sz w:val="19"/>
        </w:rPr>
      </w:pPr>
    </w:p>
    <w:p w:rsidR="00B77A1C" w:rsidRDefault="00B77A1C" w:rsidP="00B77A1C">
      <w:pPr>
        <w:pStyle w:val="af5"/>
        <w:rPr>
          <w:rFonts w:ascii="Microsoft Sans Serif"/>
        </w:rPr>
      </w:pPr>
    </w:p>
    <w:p w:rsidR="00B77A1C" w:rsidRDefault="00B77A1C" w:rsidP="00B77A1C">
      <w:pPr>
        <w:pStyle w:val="af5"/>
        <w:rPr>
          <w:rFonts w:ascii="Microsoft Sans Serif"/>
        </w:rPr>
      </w:pPr>
    </w:p>
    <w:p w:rsidR="00B77A1C" w:rsidRDefault="00B77A1C" w:rsidP="00B77A1C">
      <w:pPr>
        <w:rPr>
          <w:rFonts w:ascii="Microsoft Sans Serif"/>
        </w:rPr>
        <w:sectPr w:rsidR="00B77A1C" w:rsidSect="006E1C32">
          <w:headerReference w:type="default" r:id="rId17"/>
          <w:pgSz w:w="16840" w:h="11910" w:orient="landscape"/>
          <w:pgMar w:top="1040" w:right="711" w:bottom="280" w:left="700" w:header="478" w:footer="0" w:gutter="0"/>
          <w:cols w:space="720"/>
        </w:sectPr>
      </w:pPr>
    </w:p>
    <w:p w:rsidR="00B77A1C" w:rsidRPr="00D868CB" w:rsidRDefault="00B77A1C" w:rsidP="00D868CB">
      <w:pPr>
        <w:tabs>
          <w:tab w:val="left" w:pos="8445"/>
        </w:tabs>
        <w:rPr>
          <w:rFonts w:cs="Times New Roman"/>
          <w:sz w:val="24"/>
          <w:szCs w:val="24"/>
        </w:rPr>
      </w:pPr>
    </w:p>
    <w:sectPr w:rsidR="00B77A1C" w:rsidRPr="00D868CB" w:rsidSect="00A03F07">
      <w:headerReference w:type="default" r:id="rId18"/>
      <w:pgSz w:w="11906" w:h="16838"/>
      <w:pgMar w:top="1418" w:right="849" w:bottom="851" w:left="1559" w:header="720" w:footer="72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F49" w:rsidRDefault="00FD6F49" w:rsidP="00195D0E">
      <w:pPr>
        <w:spacing w:after="0" w:line="240" w:lineRule="auto"/>
      </w:pPr>
      <w:r>
        <w:separator/>
      </w:r>
    </w:p>
  </w:endnote>
  <w:endnote w:type="continuationSeparator" w:id="1">
    <w:p w:rsidR="00FD6F49" w:rsidRDefault="00FD6F49" w:rsidP="0019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F49" w:rsidRDefault="00FD6F49" w:rsidP="00195D0E">
      <w:pPr>
        <w:spacing w:after="0" w:line="240" w:lineRule="auto"/>
      </w:pPr>
      <w:r>
        <w:separator/>
      </w:r>
    </w:p>
  </w:footnote>
  <w:footnote w:type="continuationSeparator" w:id="1">
    <w:p w:rsidR="00FD6F49" w:rsidRDefault="00FD6F49" w:rsidP="00195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32" w:rsidRDefault="007948E8">
    <w:pPr>
      <w:pStyle w:val="af5"/>
      <w:spacing w:line="14" w:lineRule="auto"/>
    </w:pPr>
    <w:r>
      <w:rPr>
        <w:noProof/>
        <w:lang w:eastAsia="ru-RU"/>
      </w:rPr>
      <w:pict>
        <v:shapetype id="_x0000_t202" coordsize="21600,21600" o:spt="202" path="m,l,21600r21600,l21600,xe">
          <v:stroke joinstyle="miter"/>
          <v:path gradientshapeok="t" o:connecttype="rect"/>
        </v:shapetype>
        <v:shape id="Поле 81" o:spid="_x0000_s5121" type="#_x0000_t202" style="position:absolute;margin-left:60pt;margin-top:16.25pt;width:5.2pt;height:15.6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" filled="f" stroked="f">
          <v:textbox inset="0,0,0,0">
            <w:txbxContent>
              <w:p w:rsidR="006E1C32" w:rsidRDefault="006E1C32">
                <w:pPr>
                  <w:spacing w:before="20"/>
                  <w:ind w:left="20"/>
                  <w:rPr>
                    <w:rFonts w:ascii="Microsoft Sans Serif"/>
                  </w:rPr>
                </w:pPr>
              </w:p>
            </w:txbxContent>
          </v:textbox>
          <w10:wrap anchorx="page" anchory="page"/>
        </v:shape>
      </w:pict>
    </w:r>
    <w:r>
      <w:rPr>
        <w:noProof/>
        <w:lang w:eastAsia="ru-RU"/>
      </w:rPr>
      <w:pict>
        <v:shape id="Поле 80" o:spid="_x0000_s5122" type="#_x0000_t202" style="position:absolute;margin-left:305.6pt;margin-top:20.5pt;width:20.65pt;height:16.7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GgFvQIAALE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" filled="f" stroked="f">
          <v:textbox inset="0,0,0,0">
            <w:txbxContent>
              <w:p w:rsidR="006E1C32" w:rsidRDefault="007948E8">
                <w:pPr>
                  <w:spacing w:before="61"/>
                  <w:ind w:left="132"/>
                </w:pPr>
                <w:fldSimple w:instr=" PAGE ">
                  <w:r w:rsidR="00093757">
                    <w:rPr>
                      <w:noProof/>
                    </w:rPr>
                    <w:t>31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32" w:rsidRDefault="007948E8">
    <w:pPr>
      <w:pStyle w:val="af5"/>
      <w:spacing w:line="14" w:lineRule="auto"/>
    </w:pPr>
    <w:r>
      <w:rPr>
        <w:noProof/>
        <w:lang w:eastAsia="ru-RU"/>
      </w:rPr>
      <w:pict>
        <v:shapetype id="_x0000_t202" coordsize="21600,21600" o:spt="202" path="m,l,21600r21600,l21600,xe">
          <v:stroke joinstyle="miter"/>
          <v:path gradientshapeok="t" o:connecttype="rect"/>
        </v:shapetype>
        <v:shape id="Поле 79" o:spid="_x0000_s5123" type="#_x0000_t202" style="position:absolute;margin-left:55.65pt;margin-top:23.35pt;width:5.2pt;height:15.6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" filled="f" stroked="f">
          <v:textbox inset="0,0,0,0">
            <w:txbxContent>
              <w:p w:rsidR="006E1C32" w:rsidRDefault="006E1C32">
                <w:pPr>
                  <w:spacing w:before="20"/>
                  <w:ind w:left="20"/>
                  <w:rPr>
                    <w:rFonts w:ascii="Microsoft Sans Serif"/>
                  </w:rPr>
                </w:pPr>
              </w:p>
            </w:txbxContent>
          </v:textbox>
          <w10:wrap anchorx="page" anchory="page"/>
        </v:shape>
      </w:pict>
    </w:r>
    <w:r>
      <w:rPr>
        <w:noProof/>
        <w:lang w:eastAsia="ru-RU"/>
      </w:rPr>
      <w:pict>
        <v:shape id="Поле 78" o:spid="_x0000_s5124" type="#_x0000_t202" style="position:absolute;margin-left:415.5pt;margin-top:22.9pt;width:17.05pt;height:14.2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j3vwIAALE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" filled="f" stroked="f">
          <v:textbox inset="0,0,0,0">
            <w:txbxContent>
              <w:p w:rsidR="006E1C32" w:rsidRDefault="007948E8">
                <w:pPr>
                  <w:spacing w:before="11"/>
                  <w:ind w:left="60"/>
                </w:pPr>
                <w:fldSimple w:instr=" PAGE ">
                  <w:r w:rsidR="00093757">
                    <w:rPr>
                      <w:noProof/>
                    </w:rPr>
                    <w:t>33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752674"/>
      <w:docPartObj>
        <w:docPartGallery w:val="Page Numbers (Top of Page)"/>
        <w:docPartUnique/>
      </w:docPartObj>
    </w:sdtPr>
    <w:sdtContent>
      <w:p w:rsidR="006E1C32" w:rsidRDefault="007948E8">
        <w:pPr>
          <w:pStyle w:val="ad"/>
          <w:jc w:val="center"/>
        </w:pPr>
        <w:fldSimple w:instr="PAGE   \* MERGEFORMAT">
          <w:r w:rsidR="006E1C32">
            <w:rPr>
              <w:noProof/>
            </w:rPr>
            <w:t>39</w:t>
          </w:r>
        </w:fldSimple>
      </w:p>
    </w:sdtContent>
  </w:sdt>
  <w:p w:rsidR="006E1C32" w:rsidRDefault="006E1C3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1">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2">
    <w:nsid w:val="00B60764"/>
    <w:multiLevelType w:val="hybridMultilevel"/>
    <w:tmpl w:val="D398F62E"/>
    <w:lvl w:ilvl="0" w:tplc="E17004AE">
      <w:start w:val="1"/>
      <w:numFmt w:val="decimal"/>
      <w:lvlText w:val="%1."/>
      <w:lvlJc w:val="left"/>
      <w:pPr>
        <w:ind w:left="928" w:hanging="360"/>
      </w:pPr>
      <w:rPr>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0F4FAE"/>
    <w:multiLevelType w:val="hybridMultilevel"/>
    <w:tmpl w:val="39026066"/>
    <w:lvl w:ilvl="0" w:tplc="8F809F12">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DF1E1BB4">
      <w:numFmt w:val="bullet"/>
      <w:lvlText w:val="•"/>
      <w:lvlJc w:val="left"/>
      <w:pPr>
        <w:ind w:left="700" w:hanging="521"/>
      </w:pPr>
      <w:rPr>
        <w:rFonts w:hint="default"/>
        <w:lang w:val="ru-RU" w:eastAsia="en-US" w:bidi="ar-SA"/>
      </w:rPr>
    </w:lvl>
    <w:lvl w:ilvl="2" w:tplc="31444C42">
      <w:numFmt w:val="bullet"/>
      <w:lvlText w:val="•"/>
      <w:lvlJc w:val="left"/>
      <w:pPr>
        <w:ind w:left="1301" w:hanging="521"/>
      </w:pPr>
      <w:rPr>
        <w:rFonts w:hint="default"/>
        <w:lang w:val="ru-RU" w:eastAsia="en-US" w:bidi="ar-SA"/>
      </w:rPr>
    </w:lvl>
    <w:lvl w:ilvl="3" w:tplc="CE90DF72">
      <w:numFmt w:val="bullet"/>
      <w:lvlText w:val="•"/>
      <w:lvlJc w:val="left"/>
      <w:pPr>
        <w:ind w:left="1902" w:hanging="521"/>
      </w:pPr>
      <w:rPr>
        <w:rFonts w:hint="default"/>
        <w:lang w:val="ru-RU" w:eastAsia="en-US" w:bidi="ar-SA"/>
      </w:rPr>
    </w:lvl>
    <w:lvl w:ilvl="4" w:tplc="A8B24160">
      <w:numFmt w:val="bullet"/>
      <w:lvlText w:val="•"/>
      <w:lvlJc w:val="left"/>
      <w:pPr>
        <w:ind w:left="2502" w:hanging="521"/>
      </w:pPr>
      <w:rPr>
        <w:rFonts w:hint="default"/>
        <w:lang w:val="ru-RU" w:eastAsia="en-US" w:bidi="ar-SA"/>
      </w:rPr>
    </w:lvl>
    <w:lvl w:ilvl="5" w:tplc="5C662D78">
      <w:numFmt w:val="bullet"/>
      <w:lvlText w:val="•"/>
      <w:lvlJc w:val="left"/>
      <w:pPr>
        <w:ind w:left="3103" w:hanging="521"/>
      </w:pPr>
      <w:rPr>
        <w:rFonts w:hint="default"/>
        <w:lang w:val="ru-RU" w:eastAsia="en-US" w:bidi="ar-SA"/>
      </w:rPr>
    </w:lvl>
    <w:lvl w:ilvl="6" w:tplc="C826EE6C">
      <w:numFmt w:val="bullet"/>
      <w:lvlText w:val="•"/>
      <w:lvlJc w:val="left"/>
      <w:pPr>
        <w:ind w:left="3704" w:hanging="521"/>
      </w:pPr>
      <w:rPr>
        <w:rFonts w:hint="default"/>
        <w:lang w:val="ru-RU" w:eastAsia="en-US" w:bidi="ar-SA"/>
      </w:rPr>
    </w:lvl>
    <w:lvl w:ilvl="7" w:tplc="5C68674A">
      <w:numFmt w:val="bullet"/>
      <w:lvlText w:val="•"/>
      <w:lvlJc w:val="left"/>
      <w:pPr>
        <w:ind w:left="4304" w:hanging="521"/>
      </w:pPr>
      <w:rPr>
        <w:rFonts w:hint="default"/>
        <w:lang w:val="ru-RU" w:eastAsia="en-US" w:bidi="ar-SA"/>
      </w:rPr>
    </w:lvl>
    <w:lvl w:ilvl="8" w:tplc="04F68AA8">
      <w:numFmt w:val="bullet"/>
      <w:lvlText w:val="•"/>
      <w:lvlJc w:val="left"/>
      <w:pPr>
        <w:ind w:left="4905" w:hanging="521"/>
      </w:pPr>
      <w:rPr>
        <w:rFonts w:hint="default"/>
        <w:lang w:val="ru-RU" w:eastAsia="en-US" w:bidi="ar-SA"/>
      </w:rPr>
    </w:lvl>
  </w:abstractNum>
  <w:abstractNum w:abstractNumId="5">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19614B"/>
    <w:multiLevelType w:val="hybridMultilevel"/>
    <w:tmpl w:val="9710DC10"/>
    <w:lvl w:ilvl="0" w:tplc="D4204D9C">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DF5417C0">
      <w:numFmt w:val="bullet"/>
      <w:lvlText w:val="•"/>
      <w:lvlJc w:val="left"/>
      <w:pPr>
        <w:ind w:left="1024" w:hanging="351"/>
      </w:pPr>
      <w:rPr>
        <w:rFonts w:hint="default"/>
        <w:lang w:val="ru-RU" w:eastAsia="en-US" w:bidi="ar-SA"/>
      </w:rPr>
    </w:lvl>
    <w:lvl w:ilvl="2" w:tplc="94980340">
      <w:numFmt w:val="bullet"/>
      <w:lvlText w:val="•"/>
      <w:lvlJc w:val="left"/>
      <w:pPr>
        <w:ind w:left="1589" w:hanging="351"/>
      </w:pPr>
      <w:rPr>
        <w:rFonts w:hint="default"/>
        <w:lang w:val="ru-RU" w:eastAsia="en-US" w:bidi="ar-SA"/>
      </w:rPr>
    </w:lvl>
    <w:lvl w:ilvl="3" w:tplc="24B212D6">
      <w:numFmt w:val="bullet"/>
      <w:lvlText w:val="•"/>
      <w:lvlJc w:val="left"/>
      <w:pPr>
        <w:ind w:left="2154" w:hanging="351"/>
      </w:pPr>
      <w:rPr>
        <w:rFonts w:hint="default"/>
        <w:lang w:val="ru-RU" w:eastAsia="en-US" w:bidi="ar-SA"/>
      </w:rPr>
    </w:lvl>
    <w:lvl w:ilvl="4" w:tplc="06508F4A">
      <w:numFmt w:val="bullet"/>
      <w:lvlText w:val="•"/>
      <w:lvlJc w:val="left"/>
      <w:pPr>
        <w:ind w:left="2718" w:hanging="351"/>
      </w:pPr>
      <w:rPr>
        <w:rFonts w:hint="default"/>
        <w:lang w:val="ru-RU" w:eastAsia="en-US" w:bidi="ar-SA"/>
      </w:rPr>
    </w:lvl>
    <w:lvl w:ilvl="5" w:tplc="816EF2EC">
      <w:numFmt w:val="bullet"/>
      <w:lvlText w:val="•"/>
      <w:lvlJc w:val="left"/>
      <w:pPr>
        <w:ind w:left="3283" w:hanging="351"/>
      </w:pPr>
      <w:rPr>
        <w:rFonts w:hint="default"/>
        <w:lang w:val="ru-RU" w:eastAsia="en-US" w:bidi="ar-SA"/>
      </w:rPr>
    </w:lvl>
    <w:lvl w:ilvl="6" w:tplc="D2AC8C2E">
      <w:numFmt w:val="bullet"/>
      <w:lvlText w:val="•"/>
      <w:lvlJc w:val="left"/>
      <w:pPr>
        <w:ind w:left="3848" w:hanging="351"/>
      </w:pPr>
      <w:rPr>
        <w:rFonts w:hint="default"/>
        <w:lang w:val="ru-RU" w:eastAsia="en-US" w:bidi="ar-SA"/>
      </w:rPr>
    </w:lvl>
    <w:lvl w:ilvl="7" w:tplc="6728BFCC">
      <w:numFmt w:val="bullet"/>
      <w:lvlText w:val="•"/>
      <w:lvlJc w:val="left"/>
      <w:pPr>
        <w:ind w:left="4412" w:hanging="351"/>
      </w:pPr>
      <w:rPr>
        <w:rFonts w:hint="default"/>
        <w:lang w:val="ru-RU" w:eastAsia="en-US" w:bidi="ar-SA"/>
      </w:rPr>
    </w:lvl>
    <w:lvl w:ilvl="8" w:tplc="87647FE6">
      <w:numFmt w:val="bullet"/>
      <w:lvlText w:val="•"/>
      <w:lvlJc w:val="left"/>
      <w:pPr>
        <w:ind w:left="4977" w:hanging="351"/>
      </w:pPr>
      <w:rPr>
        <w:rFonts w:hint="default"/>
        <w:lang w:val="ru-RU" w:eastAsia="en-US" w:bidi="ar-SA"/>
      </w:rPr>
    </w:lvl>
  </w:abstractNum>
  <w:abstractNum w:abstractNumId="7">
    <w:nsid w:val="0B2B14D8"/>
    <w:multiLevelType w:val="multilevel"/>
    <w:tmpl w:val="AE30F9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DAF13EB"/>
    <w:multiLevelType w:val="hybridMultilevel"/>
    <w:tmpl w:val="86E6C1EE"/>
    <w:lvl w:ilvl="0" w:tplc="4EA81BA0">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438CED2">
      <w:numFmt w:val="bullet"/>
      <w:lvlText w:val="•"/>
      <w:lvlJc w:val="left"/>
      <w:pPr>
        <w:ind w:left="1024" w:hanging="351"/>
      </w:pPr>
      <w:rPr>
        <w:rFonts w:hint="default"/>
        <w:lang w:val="ru-RU" w:eastAsia="en-US" w:bidi="ar-SA"/>
      </w:rPr>
    </w:lvl>
    <w:lvl w:ilvl="2" w:tplc="E48C711E">
      <w:numFmt w:val="bullet"/>
      <w:lvlText w:val="•"/>
      <w:lvlJc w:val="left"/>
      <w:pPr>
        <w:ind w:left="1589" w:hanging="351"/>
      </w:pPr>
      <w:rPr>
        <w:rFonts w:hint="default"/>
        <w:lang w:val="ru-RU" w:eastAsia="en-US" w:bidi="ar-SA"/>
      </w:rPr>
    </w:lvl>
    <w:lvl w:ilvl="3" w:tplc="223CB5B8">
      <w:numFmt w:val="bullet"/>
      <w:lvlText w:val="•"/>
      <w:lvlJc w:val="left"/>
      <w:pPr>
        <w:ind w:left="2154" w:hanging="351"/>
      </w:pPr>
      <w:rPr>
        <w:rFonts w:hint="default"/>
        <w:lang w:val="ru-RU" w:eastAsia="en-US" w:bidi="ar-SA"/>
      </w:rPr>
    </w:lvl>
    <w:lvl w:ilvl="4" w:tplc="E2AEB734">
      <w:numFmt w:val="bullet"/>
      <w:lvlText w:val="•"/>
      <w:lvlJc w:val="left"/>
      <w:pPr>
        <w:ind w:left="2718" w:hanging="351"/>
      </w:pPr>
      <w:rPr>
        <w:rFonts w:hint="default"/>
        <w:lang w:val="ru-RU" w:eastAsia="en-US" w:bidi="ar-SA"/>
      </w:rPr>
    </w:lvl>
    <w:lvl w:ilvl="5" w:tplc="BECC1AC4">
      <w:numFmt w:val="bullet"/>
      <w:lvlText w:val="•"/>
      <w:lvlJc w:val="left"/>
      <w:pPr>
        <w:ind w:left="3283" w:hanging="351"/>
      </w:pPr>
      <w:rPr>
        <w:rFonts w:hint="default"/>
        <w:lang w:val="ru-RU" w:eastAsia="en-US" w:bidi="ar-SA"/>
      </w:rPr>
    </w:lvl>
    <w:lvl w:ilvl="6" w:tplc="265ACE60">
      <w:numFmt w:val="bullet"/>
      <w:lvlText w:val="•"/>
      <w:lvlJc w:val="left"/>
      <w:pPr>
        <w:ind w:left="3848" w:hanging="351"/>
      </w:pPr>
      <w:rPr>
        <w:rFonts w:hint="default"/>
        <w:lang w:val="ru-RU" w:eastAsia="en-US" w:bidi="ar-SA"/>
      </w:rPr>
    </w:lvl>
    <w:lvl w:ilvl="7" w:tplc="BCA0F78C">
      <w:numFmt w:val="bullet"/>
      <w:lvlText w:val="•"/>
      <w:lvlJc w:val="left"/>
      <w:pPr>
        <w:ind w:left="4412" w:hanging="351"/>
      </w:pPr>
      <w:rPr>
        <w:rFonts w:hint="default"/>
        <w:lang w:val="ru-RU" w:eastAsia="en-US" w:bidi="ar-SA"/>
      </w:rPr>
    </w:lvl>
    <w:lvl w:ilvl="8" w:tplc="45D08FDA">
      <w:numFmt w:val="bullet"/>
      <w:lvlText w:val="•"/>
      <w:lvlJc w:val="left"/>
      <w:pPr>
        <w:ind w:left="4977" w:hanging="351"/>
      </w:pPr>
      <w:rPr>
        <w:rFonts w:hint="default"/>
        <w:lang w:val="ru-RU" w:eastAsia="en-US" w:bidi="ar-SA"/>
      </w:rPr>
    </w:lvl>
  </w:abstractNum>
  <w:abstractNum w:abstractNumId="9">
    <w:nsid w:val="11D303D4"/>
    <w:multiLevelType w:val="hybridMultilevel"/>
    <w:tmpl w:val="00C83BF8"/>
    <w:lvl w:ilvl="0" w:tplc="1B201D30">
      <w:start w:val="24"/>
      <w:numFmt w:val="decimal"/>
      <w:lvlText w:val="%1."/>
      <w:lvlJc w:val="left"/>
      <w:pPr>
        <w:ind w:left="521" w:hanging="521"/>
      </w:pPr>
      <w:rPr>
        <w:rFonts w:ascii="Times New Roman" w:eastAsia="Times New Roman" w:hAnsi="Times New Roman" w:cs="Times New Roman" w:hint="default"/>
        <w:w w:val="100"/>
        <w:sz w:val="24"/>
        <w:szCs w:val="24"/>
        <w:lang w:val="ru-RU" w:eastAsia="en-US" w:bidi="ar-SA"/>
      </w:rPr>
    </w:lvl>
    <w:lvl w:ilvl="1" w:tplc="0D5A7730">
      <w:numFmt w:val="bullet"/>
      <w:lvlText w:val="•"/>
      <w:lvlJc w:val="left"/>
      <w:pPr>
        <w:ind w:left="700" w:hanging="521"/>
      </w:pPr>
      <w:rPr>
        <w:rFonts w:hint="default"/>
        <w:lang w:val="ru-RU" w:eastAsia="en-US" w:bidi="ar-SA"/>
      </w:rPr>
    </w:lvl>
    <w:lvl w:ilvl="2" w:tplc="F014E170">
      <w:numFmt w:val="bullet"/>
      <w:lvlText w:val="•"/>
      <w:lvlJc w:val="left"/>
      <w:pPr>
        <w:ind w:left="1301" w:hanging="521"/>
      </w:pPr>
      <w:rPr>
        <w:rFonts w:hint="default"/>
        <w:lang w:val="ru-RU" w:eastAsia="en-US" w:bidi="ar-SA"/>
      </w:rPr>
    </w:lvl>
    <w:lvl w:ilvl="3" w:tplc="1754760A">
      <w:numFmt w:val="bullet"/>
      <w:lvlText w:val="•"/>
      <w:lvlJc w:val="left"/>
      <w:pPr>
        <w:ind w:left="1902" w:hanging="521"/>
      </w:pPr>
      <w:rPr>
        <w:rFonts w:hint="default"/>
        <w:lang w:val="ru-RU" w:eastAsia="en-US" w:bidi="ar-SA"/>
      </w:rPr>
    </w:lvl>
    <w:lvl w:ilvl="4" w:tplc="D5D86F22">
      <w:numFmt w:val="bullet"/>
      <w:lvlText w:val="•"/>
      <w:lvlJc w:val="left"/>
      <w:pPr>
        <w:ind w:left="2502" w:hanging="521"/>
      </w:pPr>
      <w:rPr>
        <w:rFonts w:hint="default"/>
        <w:lang w:val="ru-RU" w:eastAsia="en-US" w:bidi="ar-SA"/>
      </w:rPr>
    </w:lvl>
    <w:lvl w:ilvl="5" w:tplc="F8325FEA">
      <w:numFmt w:val="bullet"/>
      <w:lvlText w:val="•"/>
      <w:lvlJc w:val="left"/>
      <w:pPr>
        <w:ind w:left="3103" w:hanging="521"/>
      </w:pPr>
      <w:rPr>
        <w:rFonts w:hint="default"/>
        <w:lang w:val="ru-RU" w:eastAsia="en-US" w:bidi="ar-SA"/>
      </w:rPr>
    </w:lvl>
    <w:lvl w:ilvl="6" w:tplc="08AABDD6">
      <w:numFmt w:val="bullet"/>
      <w:lvlText w:val="•"/>
      <w:lvlJc w:val="left"/>
      <w:pPr>
        <w:ind w:left="3704" w:hanging="521"/>
      </w:pPr>
      <w:rPr>
        <w:rFonts w:hint="default"/>
        <w:lang w:val="ru-RU" w:eastAsia="en-US" w:bidi="ar-SA"/>
      </w:rPr>
    </w:lvl>
    <w:lvl w:ilvl="7" w:tplc="74544DF6">
      <w:numFmt w:val="bullet"/>
      <w:lvlText w:val="•"/>
      <w:lvlJc w:val="left"/>
      <w:pPr>
        <w:ind w:left="4304" w:hanging="521"/>
      </w:pPr>
      <w:rPr>
        <w:rFonts w:hint="default"/>
        <w:lang w:val="ru-RU" w:eastAsia="en-US" w:bidi="ar-SA"/>
      </w:rPr>
    </w:lvl>
    <w:lvl w:ilvl="8" w:tplc="46EADA02">
      <w:numFmt w:val="bullet"/>
      <w:lvlText w:val="•"/>
      <w:lvlJc w:val="left"/>
      <w:pPr>
        <w:ind w:left="4905" w:hanging="521"/>
      </w:pPr>
      <w:rPr>
        <w:rFonts w:hint="default"/>
        <w:lang w:val="ru-RU" w:eastAsia="en-US" w:bidi="ar-SA"/>
      </w:rPr>
    </w:lvl>
  </w:abstractNum>
  <w:abstractNum w:abstractNumId="10">
    <w:nsid w:val="13346428"/>
    <w:multiLevelType w:val="hybridMultilevel"/>
    <w:tmpl w:val="E43A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14440A"/>
    <w:multiLevelType w:val="hybridMultilevel"/>
    <w:tmpl w:val="5B30ABE6"/>
    <w:lvl w:ilvl="0" w:tplc="3F96D080">
      <w:start w:val="3"/>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C8130B4"/>
    <w:multiLevelType w:val="multilevel"/>
    <w:tmpl w:val="4958148C"/>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1F3CA4"/>
    <w:multiLevelType w:val="multilevel"/>
    <w:tmpl w:val="5EBCB832"/>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AA95691"/>
    <w:multiLevelType w:val="hybridMultilevel"/>
    <w:tmpl w:val="2B24536E"/>
    <w:lvl w:ilvl="0" w:tplc="2B20BB92">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1EA0A56">
      <w:numFmt w:val="bullet"/>
      <w:lvlText w:val="•"/>
      <w:lvlJc w:val="left"/>
      <w:pPr>
        <w:ind w:left="1024" w:hanging="351"/>
      </w:pPr>
      <w:rPr>
        <w:rFonts w:hint="default"/>
        <w:lang w:val="ru-RU" w:eastAsia="en-US" w:bidi="ar-SA"/>
      </w:rPr>
    </w:lvl>
    <w:lvl w:ilvl="2" w:tplc="E4961594">
      <w:numFmt w:val="bullet"/>
      <w:lvlText w:val="•"/>
      <w:lvlJc w:val="left"/>
      <w:pPr>
        <w:ind w:left="1589" w:hanging="351"/>
      </w:pPr>
      <w:rPr>
        <w:rFonts w:hint="default"/>
        <w:lang w:val="ru-RU" w:eastAsia="en-US" w:bidi="ar-SA"/>
      </w:rPr>
    </w:lvl>
    <w:lvl w:ilvl="3" w:tplc="4D8453B4">
      <w:numFmt w:val="bullet"/>
      <w:lvlText w:val="•"/>
      <w:lvlJc w:val="left"/>
      <w:pPr>
        <w:ind w:left="2154" w:hanging="351"/>
      </w:pPr>
      <w:rPr>
        <w:rFonts w:hint="default"/>
        <w:lang w:val="ru-RU" w:eastAsia="en-US" w:bidi="ar-SA"/>
      </w:rPr>
    </w:lvl>
    <w:lvl w:ilvl="4" w:tplc="B63EFEEE">
      <w:numFmt w:val="bullet"/>
      <w:lvlText w:val="•"/>
      <w:lvlJc w:val="left"/>
      <w:pPr>
        <w:ind w:left="2718" w:hanging="351"/>
      </w:pPr>
      <w:rPr>
        <w:rFonts w:hint="default"/>
        <w:lang w:val="ru-RU" w:eastAsia="en-US" w:bidi="ar-SA"/>
      </w:rPr>
    </w:lvl>
    <w:lvl w:ilvl="5" w:tplc="7E9CC928">
      <w:numFmt w:val="bullet"/>
      <w:lvlText w:val="•"/>
      <w:lvlJc w:val="left"/>
      <w:pPr>
        <w:ind w:left="3283" w:hanging="351"/>
      </w:pPr>
      <w:rPr>
        <w:rFonts w:hint="default"/>
        <w:lang w:val="ru-RU" w:eastAsia="en-US" w:bidi="ar-SA"/>
      </w:rPr>
    </w:lvl>
    <w:lvl w:ilvl="6" w:tplc="A9769F70">
      <w:numFmt w:val="bullet"/>
      <w:lvlText w:val="•"/>
      <w:lvlJc w:val="left"/>
      <w:pPr>
        <w:ind w:left="3848" w:hanging="351"/>
      </w:pPr>
      <w:rPr>
        <w:rFonts w:hint="default"/>
        <w:lang w:val="ru-RU" w:eastAsia="en-US" w:bidi="ar-SA"/>
      </w:rPr>
    </w:lvl>
    <w:lvl w:ilvl="7" w:tplc="1B68D132">
      <w:numFmt w:val="bullet"/>
      <w:lvlText w:val="•"/>
      <w:lvlJc w:val="left"/>
      <w:pPr>
        <w:ind w:left="4412" w:hanging="351"/>
      </w:pPr>
      <w:rPr>
        <w:rFonts w:hint="default"/>
        <w:lang w:val="ru-RU" w:eastAsia="en-US" w:bidi="ar-SA"/>
      </w:rPr>
    </w:lvl>
    <w:lvl w:ilvl="8" w:tplc="1DD4CC52">
      <w:numFmt w:val="bullet"/>
      <w:lvlText w:val="•"/>
      <w:lvlJc w:val="left"/>
      <w:pPr>
        <w:ind w:left="4977" w:hanging="351"/>
      </w:pPr>
      <w:rPr>
        <w:rFonts w:hint="default"/>
        <w:lang w:val="ru-RU" w:eastAsia="en-US" w:bidi="ar-SA"/>
      </w:rPr>
    </w:lvl>
  </w:abstractNum>
  <w:abstractNum w:abstractNumId="15">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3A2B7F"/>
    <w:multiLevelType w:val="hybridMultilevel"/>
    <w:tmpl w:val="661E11A2"/>
    <w:lvl w:ilvl="0" w:tplc="C36EE546">
      <w:start w:val="11"/>
      <w:numFmt w:val="decimal"/>
      <w:lvlText w:val="%1."/>
      <w:lvlJc w:val="left"/>
      <w:pPr>
        <w:ind w:left="1085" w:hanging="375"/>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9D014D8"/>
    <w:multiLevelType w:val="multilevel"/>
    <w:tmpl w:val="8DBC0D96"/>
    <w:lvl w:ilvl="0">
      <w:start w:val="2"/>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ADD025D"/>
    <w:multiLevelType w:val="hybridMultilevel"/>
    <w:tmpl w:val="3D2AFC92"/>
    <w:lvl w:ilvl="0" w:tplc="3988816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BE07CE"/>
    <w:multiLevelType w:val="hybridMultilevel"/>
    <w:tmpl w:val="1D86E2C0"/>
    <w:lvl w:ilvl="0" w:tplc="72AA84B6">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DA78C640">
      <w:numFmt w:val="bullet"/>
      <w:lvlText w:val="•"/>
      <w:lvlJc w:val="left"/>
      <w:pPr>
        <w:ind w:left="1060" w:hanging="392"/>
      </w:pPr>
      <w:rPr>
        <w:rFonts w:hint="default"/>
        <w:lang w:val="ru-RU" w:eastAsia="en-US" w:bidi="ar-SA"/>
      </w:rPr>
    </w:lvl>
    <w:lvl w:ilvl="2" w:tplc="06E02DBA">
      <w:numFmt w:val="bullet"/>
      <w:lvlText w:val="•"/>
      <w:lvlJc w:val="left"/>
      <w:pPr>
        <w:ind w:left="1621" w:hanging="392"/>
      </w:pPr>
      <w:rPr>
        <w:rFonts w:hint="default"/>
        <w:lang w:val="ru-RU" w:eastAsia="en-US" w:bidi="ar-SA"/>
      </w:rPr>
    </w:lvl>
    <w:lvl w:ilvl="3" w:tplc="B3C4FD84">
      <w:numFmt w:val="bullet"/>
      <w:lvlText w:val="•"/>
      <w:lvlJc w:val="left"/>
      <w:pPr>
        <w:ind w:left="2182" w:hanging="392"/>
      </w:pPr>
      <w:rPr>
        <w:rFonts w:hint="default"/>
        <w:lang w:val="ru-RU" w:eastAsia="en-US" w:bidi="ar-SA"/>
      </w:rPr>
    </w:lvl>
    <w:lvl w:ilvl="4" w:tplc="44E8003A">
      <w:numFmt w:val="bullet"/>
      <w:lvlText w:val="•"/>
      <w:lvlJc w:val="left"/>
      <w:pPr>
        <w:ind w:left="2742" w:hanging="392"/>
      </w:pPr>
      <w:rPr>
        <w:rFonts w:hint="default"/>
        <w:lang w:val="ru-RU" w:eastAsia="en-US" w:bidi="ar-SA"/>
      </w:rPr>
    </w:lvl>
    <w:lvl w:ilvl="5" w:tplc="184A3D10">
      <w:numFmt w:val="bullet"/>
      <w:lvlText w:val="•"/>
      <w:lvlJc w:val="left"/>
      <w:pPr>
        <w:ind w:left="3303" w:hanging="392"/>
      </w:pPr>
      <w:rPr>
        <w:rFonts w:hint="default"/>
        <w:lang w:val="ru-RU" w:eastAsia="en-US" w:bidi="ar-SA"/>
      </w:rPr>
    </w:lvl>
    <w:lvl w:ilvl="6" w:tplc="E31E8F5A">
      <w:numFmt w:val="bullet"/>
      <w:lvlText w:val="•"/>
      <w:lvlJc w:val="left"/>
      <w:pPr>
        <w:ind w:left="3864" w:hanging="392"/>
      </w:pPr>
      <w:rPr>
        <w:rFonts w:hint="default"/>
        <w:lang w:val="ru-RU" w:eastAsia="en-US" w:bidi="ar-SA"/>
      </w:rPr>
    </w:lvl>
    <w:lvl w:ilvl="7" w:tplc="14B265EC">
      <w:numFmt w:val="bullet"/>
      <w:lvlText w:val="•"/>
      <w:lvlJc w:val="left"/>
      <w:pPr>
        <w:ind w:left="4424" w:hanging="392"/>
      </w:pPr>
      <w:rPr>
        <w:rFonts w:hint="default"/>
        <w:lang w:val="ru-RU" w:eastAsia="en-US" w:bidi="ar-SA"/>
      </w:rPr>
    </w:lvl>
    <w:lvl w:ilvl="8" w:tplc="A004285E">
      <w:numFmt w:val="bullet"/>
      <w:lvlText w:val="•"/>
      <w:lvlJc w:val="left"/>
      <w:pPr>
        <w:ind w:left="4985" w:hanging="392"/>
      </w:pPr>
      <w:rPr>
        <w:rFonts w:hint="default"/>
        <w:lang w:val="ru-RU" w:eastAsia="en-US" w:bidi="ar-SA"/>
      </w:rPr>
    </w:lvl>
  </w:abstractNum>
  <w:abstractNum w:abstractNumId="20">
    <w:nsid w:val="42A508F0"/>
    <w:multiLevelType w:val="multilevel"/>
    <w:tmpl w:val="0AC0DC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116D5A"/>
    <w:multiLevelType w:val="multilevel"/>
    <w:tmpl w:val="DECA718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A2764E"/>
    <w:multiLevelType w:val="hybridMultilevel"/>
    <w:tmpl w:val="D398F62E"/>
    <w:lvl w:ilvl="0" w:tplc="E17004AE">
      <w:start w:val="1"/>
      <w:numFmt w:val="decimal"/>
      <w:lvlText w:val="%1."/>
      <w:lvlJc w:val="left"/>
      <w:pPr>
        <w:ind w:left="928" w:hanging="360"/>
      </w:pPr>
      <w:rPr>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664D09"/>
    <w:multiLevelType w:val="hybridMultilevel"/>
    <w:tmpl w:val="4B0EE8BE"/>
    <w:lvl w:ilvl="0" w:tplc="85DCD238">
      <w:start w:val="2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7B13414"/>
    <w:multiLevelType w:val="hybridMultilevel"/>
    <w:tmpl w:val="201C5A28"/>
    <w:lvl w:ilvl="0" w:tplc="222C4DC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E40C4F44">
      <w:numFmt w:val="bullet"/>
      <w:lvlText w:val="•"/>
      <w:lvlJc w:val="left"/>
      <w:pPr>
        <w:ind w:left="916" w:hanging="240"/>
      </w:pPr>
      <w:rPr>
        <w:rFonts w:hint="default"/>
        <w:lang w:val="ru-RU" w:eastAsia="en-US" w:bidi="ar-SA"/>
      </w:rPr>
    </w:lvl>
    <w:lvl w:ilvl="2" w:tplc="6150AE94">
      <w:numFmt w:val="bullet"/>
      <w:lvlText w:val="•"/>
      <w:lvlJc w:val="left"/>
      <w:pPr>
        <w:ind w:left="1493" w:hanging="240"/>
      </w:pPr>
      <w:rPr>
        <w:rFonts w:hint="default"/>
        <w:lang w:val="ru-RU" w:eastAsia="en-US" w:bidi="ar-SA"/>
      </w:rPr>
    </w:lvl>
    <w:lvl w:ilvl="3" w:tplc="F3E65378">
      <w:numFmt w:val="bullet"/>
      <w:lvlText w:val="•"/>
      <w:lvlJc w:val="left"/>
      <w:pPr>
        <w:ind w:left="2070" w:hanging="240"/>
      </w:pPr>
      <w:rPr>
        <w:rFonts w:hint="default"/>
        <w:lang w:val="ru-RU" w:eastAsia="en-US" w:bidi="ar-SA"/>
      </w:rPr>
    </w:lvl>
    <w:lvl w:ilvl="4" w:tplc="9AAAE11E">
      <w:numFmt w:val="bullet"/>
      <w:lvlText w:val="•"/>
      <w:lvlJc w:val="left"/>
      <w:pPr>
        <w:ind w:left="2646" w:hanging="240"/>
      </w:pPr>
      <w:rPr>
        <w:rFonts w:hint="default"/>
        <w:lang w:val="ru-RU" w:eastAsia="en-US" w:bidi="ar-SA"/>
      </w:rPr>
    </w:lvl>
    <w:lvl w:ilvl="5" w:tplc="DC46E968">
      <w:numFmt w:val="bullet"/>
      <w:lvlText w:val="•"/>
      <w:lvlJc w:val="left"/>
      <w:pPr>
        <w:ind w:left="3223" w:hanging="240"/>
      </w:pPr>
      <w:rPr>
        <w:rFonts w:hint="default"/>
        <w:lang w:val="ru-RU" w:eastAsia="en-US" w:bidi="ar-SA"/>
      </w:rPr>
    </w:lvl>
    <w:lvl w:ilvl="6" w:tplc="E2F21CFE">
      <w:numFmt w:val="bullet"/>
      <w:lvlText w:val="•"/>
      <w:lvlJc w:val="left"/>
      <w:pPr>
        <w:ind w:left="3800" w:hanging="240"/>
      </w:pPr>
      <w:rPr>
        <w:rFonts w:hint="default"/>
        <w:lang w:val="ru-RU" w:eastAsia="en-US" w:bidi="ar-SA"/>
      </w:rPr>
    </w:lvl>
    <w:lvl w:ilvl="7" w:tplc="85906C64">
      <w:numFmt w:val="bullet"/>
      <w:lvlText w:val="•"/>
      <w:lvlJc w:val="left"/>
      <w:pPr>
        <w:ind w:left="4376" w:hanging="240"/>
      </w:pPr>
      <w:rPr>
        <w:rFonts w:hint="default"/>
        <w:lang w:val="ru-RU" w:eastAsia="en-US" w:bidi="ar-SA"/>
      </w:rPr>
    </w:lvl>
    <w:lvl w:ilvl="8" w:tplc="BAE43252">
      <w:numFmt w:val="bullet"/>
      <w:lvlText w:val="•"/>
      <w:lvlJc w:val="left"/>
      <w:pPr>
        <w:ind w:left="4953" w:hanging="240"/>
      </w:pPr>
      <w:rPr>
        <w:rFonts w:hint="default"/>
        <w:lang w:val="ru-RU" w:eastAsia="en-US" w:bidi="ar-SA"/>
      </w:rPr>
    </w:lvl>
  </w:abstractNum>
  <w:abstractNum w:abstractNumId="29">
    <w:nsid w:val="6A0F019F"/>
    <w:multiLevelType w:val="multilevel"/>
    <w:tmpl w:val="DC80D178"/>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70374524"/>
    <w:multiLevelType w:val="hybridMultilevel"/>
    <w:tmpl w:val="7A06AC10"/>
    <w:lvl w:ilvl="0" w:tplc="6A4670C4">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175715C"/>
    <w:multiLevelType w:val="multilevel"/>
    <w:tmpl w:val="5C7ECB6A"/>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2">
    <w:nsid w:val="73642191"/>
    <w:multiLevelType w:val="hybridMultilevel"/>
    <w:tmpl w:val="CF241F2E"/>
    <w:lvl w:ilvl="0" w:tplc="A14A44C2">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570E3200">
      <w:numFmt w:val="bullet"/>
      <w:lvlText w:val="•"/>
      <w:lvlJc w:val="left"/>
      <w:pPr>
        <w:ind w:left="700" w:hanging="512"/>
      </w:pPr>
      <w:rPr>
        <w:rFonts w:hint="default"/>
        <w:lang w:val="ru-RU" w:eastAsia="en-US" w:bidi="ar-SA"/>
      </w:rPr>
    </w:lvl>
    <w:lvl w:ilvl="2" w:tplc="994C8344">
      <w:numFmt w:val="bullet"/>
      <w:lvlText w:val="•"/>
      <w:lvlJc w:val="left"/>
      <w:pPr>
        <w:ind w:left="1301" w:hanging="512"/>
      </w:pPr>
      <w:rPr>
        <w:rFonts w:hint="default"/>
        <w:lang w:val="ru-RU" w:eastAsia="en-US" w:bidi="ar-SA"/>
      </w:rPr>
    </w:lvl>
    <w:lvl w:ilvl="3" w:tplc="469C23AC">
      <w:numFmt w:val="bullet"/>
      <w:lvlText w:val="•"/>
      <w:lvlJc w:val="left"/>
      <w:pPr>
        <w:ind w:left="1902" w:hanging="512"/>
      </w:pPr>
      <w:rPr>
        <w:rFonts w:hint="default"/>
        <w:lang w:val="ru-RU" w:eastAsia="en-US" w:bidi="ar-SA"/>
      </w:rPr>
    </w:lvl>
    <w:lvl w:ilvl="4" w:tplc="CFC42B74">
      <w:numFmt w:val="bullet"/>
      <w:lvlText w:val="•"/>
      <w:lvlJc w:val="left"/>
      <w:pPr>
        <w:ind w:left="2502" w:hanging="512"/>
      </w:pPr>
      <w:rPr>
        <w:rFonts w:hint="default"/>
        <w:lang w:val="ru-RU" w:eastAsia="en-US" w:bidi="ar-SA"/>
      </w:rPr>
    </w:lvl>
    <w:lvl w:ilvl="5" w:tplc="5B1809EA">
      <w:numFmt w:val="bullet"/>
      <w:lvlText w:val="•"/>
      <w:lvlJc w:val="left"/>
      <w:pPr>
        <w:ind w:left="3103" w:hanging="512"/>
      </w:pPr>
      <w:rPr>
        <w:rFonts w:hint="default"/>
        <w:lang w:val="ru-RU" w:eastAsia="en-US" w:bidi="ar-SA"/>
      </w:rPr>
    </w:lvl>
    <w:lvl w:ilvl="6" w:tplc="B4A4920E">
      <w:numFmt w:val="bullet"/>
      <w:lvlText w:val="•"/>
      <w:lvlJc w:val="left"/>
      <w:pPr>
        <w:ind w:left="3704" w:hanging="512"/>
      </w:pPr>
      <w:rPr>
        <w:rFonts w:hint="default"/>
        <w:lang w:val="ru-RU" w:eastAsia="en-US" w:bidi="ar-SA"/>
      </w:rPr>
    </w:lvl>
    <w:lvl w:ilvl="7" w:tplc="B0BA4D12">
      <w:numFmt w:val="bullet"/>
      <w:lvlText w:val="•"/>
      <w:lvlJc w:val="left"/>
      <w:pPr>
        <w:ind w:left="4304" w:hanging="512"/>
      </w:pPr>
      <w:rPr>
        <w:rFonts w:hint="default"/>
        <w:lang w:val="ru-RU" w:eastAsia="en-US" w:bidi="ar-SA"/>
      </w:rPr>
    </w:lvl>
    <w:lvl w:ilvl="8" w:tplc="3FEE231E">
      <w:numFmt w:val="bullet"/>
      <w:lvlText w:val="•"/>
      <w:lvlJc w:val="left"/>
      <w:pPr>
        <w:ind w:left="4905" w:hanging="512"/>
      </w:pPr>
      <w:rPr>
        <w:rFonts w:hint="default"/>
        <w:lang w:val="ru-RU" w:eastAsia="en-US" w:bidi="ar-SA"/>
      </w:rPr>
    </w:lvl>
  </w:abstractNum>
  <w:abstractNum w:abstractNumId="33">
    <w:nsid w:val="736B1EB6"/>
    <w:multiLevelType w:val="multilevel"/>
    <w:tmpl w:val="E4FE872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946B24"/>
    <w:multiLevelType w:val="hybridMultilevel"/>
    <w:tmpl w:val="258EFD56"/>
    <w:lvl w:ilvl="0" w:tplc="82B874C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0F7416AE">
      <w:numFmt w:val="bullet"/>
      <w:lvlText w:val="•"/>
      <w:lvlJc w:val="left"/>
      <w:pPr>
        <w:ind w:left="1150" w:hanging="492"/>
      </w:pPr>
      <w:rPr>
        <w:rFonts w:hint="default"/>
        <w:lang w:val="ru-RU" w:eastAsia="en-US" w:bidi="ar-SA"/>
      </w:rPr>
    </w:lvl>
    <w:lvl w:ilvl="2" w:tplc="8EAAB14C">
      <w:numFmt w:val="bullet"/>
      <w:lvlText w:val="•"/>
      <w:lvlJc w:val="left"/>
      <w:pPr>
        <w:ind w:left="1701" w:hanging="492"/>
      </w:pPr>
      <w:rPr>
        <w:rFonts w:hint="default"/>
        <w:lang w:val="ru-RU" w:eastAsia="en-US" w:bidi="ar-SA"/>
      </w:rPr>
    </w:lvl>
    <w:lvl w:ilvl="3" w:tplc="5E0EC502">
      <w:numFmt w:val="bullet"/>
      <w:lvlText w:val="•"/>
      <w:lvlJc w:val="left"/>
      <w:pPr>
        <w:ind w:left="2252" w:hanging="492"/>
      </w:pPr>
      <w:rPr>
        <w:rFonts w:hint="default"/>
        <w:lang w:val="ru-RU" w:eastAsia="en-US" w:bidi="ar-SA"/>
      </w:rPr>
    </w:lvl>
    <w:lvl w:ilvl="4" w:tplc="6B1C8CB8">
      <w:numFmt w:val="bullet"/>
      <w:lvlText w:val="•"/>
      <w:lvlJc w:val="left"/>
      <w:pPr>
        <w:ind w:left="2802" w:hanging="492"/>
      </w:pPr>
      <w:rPr>
        <w:rFonts w:hint="default"/>
        <w:lang w:val="ru-RU" w:eastAsia="en-US" w:bidi="ar-SA"/>
      </w:rPr>
    </w:lvl>
    <w:lvl w:ilvl="5" w:tplc="D36C8E5C">
      <w:numFmt w:val="bullet"/>
      <w:lvlText w:val="•"/>
      <w:lvlJc w:val="left"/>
      <w:pPr>
        <w:ind w:left="3353" w:hanging="492"/>
      </w:pPr>
      <w:rPr>
        <w:rFonts w:hint="default"/>
        <w:lang w:val="ru-RU" w:eastAsia="en-US" w:bidi="ar-SA"/>
      </w:rPr>
    </w:lvl>
    <w:lvl w:ilvl="6" w:tplc="D80277A6">
      <w:numFmt w:val="bullet"/>
      <w:lvlText w:val="•"/>
      <w:lvlJc w:val="left"/>
      <w:pPr>
        <w:ind w:left="3904" w:hanging="492"/>
      </w:pPr>
      <w:rPr>
        <w:rFonts w:hint="default"/>
        <w:lang w:val="ru-RU" w:eastAsia="en-US" w:bidi="ar-SA"/>
      </w:rPr>
    </w:lvl>
    <w:lvl w:ilvl="7" w:tplc="C16491EC">
      <w:numFmt w:val="bullet"/>
      <w:lvlText w:val="•"/>
      <w:lvlJc w:val="left"/>
      <w:pPr>
        <w:ind w:left="4454" w:hanging="492"/>
      </w:pPr>
      <w:rPr>
        <w:rFonts w:hint="default"/>
        <w:lang w:val="ru-RU" w:eastAsia="en-US" w:bidi="ar-SA"/>
      </w:rPr>
    </w:lvl>
    <w:lvl w:ilvl="8" w:tplc="9CE8DDA6">
      <w:numFmt w:val="bullet"/>
      <w:lvlText w:val="•"/>
      <w:lvlJc w:val="left"/>
      <w:pPr>
        <w:ind w:left="5005" w:hanging="492"/>
      </w:pPr>
      <w:rPr>
        <w:rFonts w:hint="default"/>
        <w:lang w:val="ru-RU" w:eastAsia="en-US" w:bidi="ar-SA"/>
      </w:rPr>
    </w:lvl>
  </w:abstractNum>
  <w:abstractNum w:abstractNumId="36">
    <w:nsid w:val="7B34569E"/>
    <w:multiLevelType w:val="hybridMultilevel"/>
    <w:tmpl w:val="78327A74"/>
    <w:lvl w:ilvl="0" w:tplc="1D28EE34">
      <w:start w:val="20"/>
      <w:numFmt w:val="decimal"/>
      <w:lvlText w:val="%1."/>
      <w:lvlJc w:val="left"/>
      <w:pPr>
        <w:ind w:left="1226" w:hanging="375"/>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D0D24BD"/>
    <w:multiLevelType w:val="hybridMultilevel"/>
    <w:tmpl w:val="579EA944"/>
    <w:lvl w:ilvl="0" w:tplc="2022276A">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52087A78">
      <w:numFmt w:val="bullet"/>
      <w:lvlText w:val="•"/>
      <w:lvlJc w:val="left"/>
      <w:pPr>
        <w:ind w:left="1060" w:hanging="396"/>
      </w:pPr>
      <w:rPr>
        <w:rFonts w:hint="default"/>
        <w:lang w:val="ru-RU" w:eastAsia="en-US" w:bidi="ar-SA"/>
      </w:rPr>
    </w:lvl>
    <w:lvl w:ilvl="2" w:tplc="C270D0CC">
      <w:numFmt w:val="bullet"/>
      <w:lvlText w:val="•"/>
      <w:lvlJc w:val="left"/>
      <w:pPr>
        <w:ind w:left="1621" w:hanging="396"/>
      </w:pPr>
      <w:rPr>
        <w:rFonts w:hint="default"/>
        <w:lang w:val="ru-RU" w:eastAsia="en-US" w:bidi="ar-SA"/>
      </w:rPr>
    </w:lvl>
    <w:lvl w:ilvl="3" w:tplc="9E60513A">
      <w:numFmt w:val="bullet"/>
      <w:lvlText w:val="•"/>
      <w:lvlJc w:val="left"/>
      <w:pPr>
        <w:ind w:left="2182" w:hanging="396"/>
      </w:pPr>
      <w:rPr>
        <w:rFonts w:hint="default"/>
        <w:lang w:val="ru-RU" w:eastAsia="en-US" w:bidi="ar-SA"/>
      </w:rPr>
    </w:lvl>
    <w:lvl w:ilvl="4" w:tplc="A872CB72">
      <w:numFmt w:val="bullet"/>
      <w:lvlText w:val="•"/>
      <w:lvlJc w:val="left"/>
      <w:pPr>
        <w:ind w:left="2742" w:hanging="396"/>
      </w:pPr>
      <w:rPr>
        <w:rFonts w:hint="default"/>
        <w:lang w:val="ru-RU" w:eastAsia="en-US" w:bidi="ar-SA"/>
      </w:rPr>
    </w:lvl>
    <w:lvl w:ilvl="5" w:tplc="4BFC9960">
      <w:numFmt w:val="bullet"/>
      <w:lvlText w:val="•"/>
      <w:lvlJc w:val="left"/>
      <w:pPr>
        <w:ind w:left="3303" w:hanging="396"/>
      </w:pPr>
      <w:rPr>
        <w:rFonts w:hint="default"/>
        <w:lang w:val="ru-RU" w:eastAsia="en-US" w:bidi="ar-SA"/>
      </w:rPr>
    </w:lvl>
    <w:lvl w:ilvl="6" w:tplc="A86CB516">
      <w:numFmt w:val="bullet"/>
      <w:lvlText w:val="•"/>
      <w:lvlJc w:val="left"/>
      <w:pPr>
        <w:ind w:left="3864" w:hanging="396"/>
      </w:pPr>
      <w:rPr>
        <w:rFonts w:hint="default"/>
        <w:lang w:val="ru-RU" w:eastAsia="en-US" w:bidi="ar-SA"/>
      </w:rPr>
    </w:lvl>
    <w:lvl w:ilvl="7" w:tplc="A1001978">
      <w:numFmt w:val="bullet"/>
      <w:lvlText w:val="•"/>
      <w:lvlJc w:val="left"/>
      <w:pPr>
        <w:ind w:left="4424" w:hanging="396"/>
      </w:pPr>
      <w:rPr>
        <w:rFonts w:hint="default"/>
        <w:lang w:val="ru-RU" w:eastAsia="en-US" w:bidi="ar-SA"/>
      </w:rPr>
    </w:lvl>
    <w:lvl w:ilvl="8" w:tplc="6144C44A">
      <w:numFmt w:val="bullet"/>
      <w:lvlText w:val="•"/>
      <w:lvlJc w:val="left"/>
      <w:pPr>
        <w:ind w:left="4985" w:hanging="396"/>
      </w:pPr>
      <w:rPr>
        <w:rFonts w:hint="default"/>
        <w:lang w:val="ru-RU" w:eastAsia="en-US" w:bidi="ar-SA"/>
      </w:rPr>
    </w:lvl>
  </w:abstractNum>
  <w:num w:numId="1">
    <w:abstractNumId w:val="15"/>
  </w:num>
  <w:num w:numId="2">
    <w:abstractNumId w:val="22"/>
  </w:num>
  <w:num w:numId="3">
    <w:abstractNumId w:val="27"/>
  </w:num>
  <w:num w:numId="4">
    <w:abstractNumId w:val="24"/>
  </w:num>
  <w:num w:numId="5">
    <w:abstractNumId w:val="34"/>
  </w:num>
  <w:num w:numId="6">
    <w:abstractNumId w:val="3"/>
  </w:num>
  <w:num w:numId="7">
    <w:abstractNumId w:val="5"/>
  </w:num>
  <w:num w:numId="8">
    <w:abstractNumId w:val="23"/>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
  </w:num>
  <w:num w:numId="12">
    <w:abstractNumId w:val="16"/>
  </w:num>
  <w:num w:numId="13">
    <w:abstractNumId w:val="36"/>
  </w:num>
  <w:num w:numId="14">
    <w:abstractNumId w:val="26"/>
  </w:num>
  <w:num w:numId="15">
    <w:abstractNumId w:val="10"/>
  </w:num>
  <w:num w:numId="16">
    <w:abstractNumId w:val="1"/>
  </w:num>
  <w:num w:numId="17">
    <w:abstractNumId w:val="0"/>
  </w:num>
  <w:num w:numId="18">
    <w:abstractNumId w:val="29"/>
  </w:num>
  <w:num w:numId="19">
    <w:abstractNumId w:val="12"/>
  </w:num>
  <w:num w:numId="20">
    <w:abstractNumId w:val="17"/>
  </w:num>
  <w:num w:numId="21">
    <w:abstractNumId w:val="7"/>
  </w:num>
  <w:num w:numId="22">
    <w:abstractNumId w:val="13"/>
  </w:num>
  <w:num w:numId="23">
    <w:abstractNumId w:val="21"/>
  </w:num>
  <w:num w:numId="24">
    <w:abstractNumId w:val="33"/>
  </w:num>
  <w:num w:numId="25">
    <w:abstractNumId w:val="20"/>
  </w:num>
  <w:num w:numId="26">
    <w:abstractNumId w:val="14"/>
  </w:num>
  <w:num w:numId="27">
    <w:abstractNumId w:val="6"/>
  </w:num>
  <w:num w:numId="28">
    <w:abstractNumId w:val="8"/>
  </w:num>
  <w:num w:numId="29">
    <w:abstractNumId w:val="9"/>
  </w:num>
  <w:num w:numId="30">
    <w:abstractNumId w:val="4"/>
  </w:num>
  <w:num w:numId="31">
    <w:abstractNumId w:val="35"/>
  </w:num>
  <w:num w:numId="32">
    <w:abstractNumId w:val="32"/>
  </w:num>
  <w:num w:numId="33">
    <w:abstractNumId w:val="19"/>
  </w:num>
  <w:num w:numId="34">
    <w:abstractNumId w:val="37"/>
  </w:num>
  <w:num w:numId="35">
    <w:abstractNumId w:val="28"/>
  </w:num>
  <w:num w:numId="36">
    <w:abstractNumId w:val="30"/>
  </w:num>
  <w:num w:numId="37">
    <w:abstractNumId w:val="31"/>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5127"/>
    <o:shapelayout v:ext="edit">
      <o:idmap v:ext="edit" data="5"/>
    </o:shapelayout>
  </w:hdrShapeDefaults>
  <w:footnotePr>
    <w:footnote w:id="0"/>
    <w:footnote w:id="1"/>
  </w:footnotePr>
  <w:endnotePr>
    <w:endnote w:id="0"/>
    <w:endnote w:id="1"/>
  </w:endnotePr>
  <w:compat/>
  <w:rsids>
    <w:rsidRoot w:val="009416F9"/>
    <w:rsid w:val="0000101A"/>
    <w:rsid w:val="000078A8"/>
    <w:rsid w:val="00011771"/>
    <w:rsid w:val="00011876"/>
    <w:rsid w:val="00011EB9"/>
    <w:rsid w:val="000133D8"/>
    <w:rsid w:val="0001478B"/>
    <w:rsid w:val="00015571"/>
    <w:rsid w:val="000157D1"/>
    <w:rsid w:val="0001699F"/>
    <w:rsid w:val="00020D96"/>
    <w:rsid w:val="00021B62"/>
    <w:rsid w:val="000230C9"/>
    <w:rsid w:val="00026FE4"/>
    <w:rsid w:val="000277B4"/>
    <w:rsid w:val="00027CEA"/>
    <w:rsid w:val="00032112"/>
    <w:rsid w:val="0003552B"/>
    <w:rsid w:val="00036742"/>
    <w:rsid w:val="00037F80"/>
    <w:rsid w:val="00041C73"/>
    <w:rsid w:val="000427FB"/>
    <w:rsid w:val="00042CBF"/>
    <w:rsid w:val="00043192"/>
    <w:rsid w:val="000434C4"/>
    <w:rsid w:val="00044F6A"/>
    <w:rsid w:val="00046B2D"/>
    <w:rsid w:val="0004793B"/>
    <w:rsid w:val="0005226B"/>
    <w:rsid w:val="0005337E"/>
    <w:rsid w:val="00055211"/>
    <w:rsid w:val="00055FEE"/>
    <w:rsid w:val="000576C9"/>
    <w:rsid w:val="0006009F"/>
    <w:rsid w:val="000609DF"/>
    <w:rsid w:val="00061BA3"/>
    <w:rsid w:val="00061EE3"/>
    <w:rsid w:val="00062CC9"/>
    <w:rsid w:val="00064CA3"/>
    <w:rsid w:val="00065DC1"/>
    <w:rsid w:val="000665ED"/>
    <w:rsid w:val="000668ED"/>
    <w:rsid w:val="0006691B"/>
    <w:rsid w:val="00067B41"/>
    <w:rsid w:val="00070DFC"/>
    <w:rsid w:val="00072AD2"/>
    <w:rsid w:val="000737E9"/>
    <w:rsid w:val="00074989"/>
    <w:rsid w:val="00077702"/>
    <w:rsid w:val="00081593"/>
    <w:rsid w:val="0008548F"/>
    <w:rsid w:val="000878BD"/>
    <w:rsid w:val="00090132"/>
    <w:rsid w:val="00091D08"/>
    <w:rsid w:val="00091DC7"/>
    <w:rsid w:val="00091DF8"/>
    <w:rsid w:val="00093757"/>
    <w:rsid w:val="00095CB3"/>
    <w:rsid w:val="00096276"/>
    <w:rsid w:val="00096603"/>
    <w:rsid w:val="000970B4"/>
    <w:rsid w:val="00097B1B"/>
    <w:rsid w:val="000A499F"/>
    <w:rsid w:val="000A5064"/>
    <w:rsid w:val="000A598F"/>
    <w:rsid w:val="000A5BDE"/>
    <w:rsid w:val="000A7DD0"/>
    <w:rsid w:val="000B2408"/>
    <w:rsid w:val="000B4F39"/>
    <w:rsid w:val="000B4F5B"/>
    <w:rsid w:val="000B5CF5"/>
    <w:rsid w:val="000C03EC"/>
    <w:rsid w:val="000C0865"/>
    <w:rsid w:val="000C140C"/>
    <w:rsid w:val="000C2724"/>
    <w:rsid w:val="000C38D2"/>
    <w:rsid w:val="000C3C29"/>
    <w:rsid w:val="000C77D8"/>
    <w:rsid w:val="000D08B3"/>
    <w:rsid w:val="000D0CF3"/>
    <w:rsid w:val="000D3387"/>
    <w:rsid w:val="000D356A"/>
    <w:rsid w:val="000D63C9"/>
    <w:rsid w:val="000D7435"/>
    <w:rsid w:val="000D7B18"/>
    <w:rsid w:val="000E1E68"/>
    <w:rsid w:val="000E28E5"/>
    <w:rsid w:val="000E3392"/>
    <w:rsid w:val="000E52D3"/>
    <w:rsid w:val="000E5F65"/>
    <w:rsid w:val="000E7076"/>
    <w:rsid w:val="000F16BB"/>
    <w:rsid w:val="000F2510"/>
    <w:rsid w:val="000F3BF3"/>
    <w:rsid w:val="000F505E"/>
    <w:rsid w:val="00104948"/>
    <w:rsid w:val="001101B7"/>
    <w:rsid w:val="00111BDD"/>
    <w:rsid w:val="00111FCB"/>
    <w:rsid w:val="001129C6"/>
    <w:rsid w:val="00112C00"/>
    <w:rsid w:val="0011572C"/>
    <w:rsid w:val="001203B9"/>
    <w:rsid w:val="001203BF"/>
    <w:rsid w:val="001205C1"/>
    <w:rsid w:val="001207DD"/>
    <w:rsid w:val="0012158E"/>
    <w:rsid w:val="00123D42"/>
    <w:rsid w:val="00124FBB"/>
    <w:rsid w:val="0012582E"/>
    <w:rsid w:val="00126FCA"/>
    <w:rsid w:val="0013148C"/>
    <w:rsid w:val="0013189E"/>
    <w:rsid w:val="00131A6B"/>
    <w:rsid w:val="00131F6F"/>
    <w:rsid w:val="001343C1"/>
    <w:rsid w:val="001344CD"/>
    <w:rsid w:val="00134E21"/>
    <w:rsid w:val="00137825"/>
    <w:rsid w:val="0014324B"/>
    <w:rsid w:val="001445F1"/>
    <w:rsid w:val="00145AA6"/>
    <w:rsid w:val="00146AE0"/>
    <w:rsid w:val="00150310"/>
    <w:rsid w:val="00150B7C"/>
    <w:rsid w:val="0015229F"/>
    <w:rsid w:val="001523CE"/>
    <w:rsid w:val="0015246D"/>
    <w:rsid w:val="0015459C"/>
    <w:rsid w:val="0015476E"/>
    <w:rsid w:val="001554D5"/>
    <w:rsid w:val="001603C2"/>
    <w:rsid w:val="00162CDE"/>
    <w:rsid w:val="0016348D"/>
    <w:rsid w:val="00163EEF"/>
    <w:rsid w:val="001649B1"/>
    <w:rsid w:val="001649C5"/>
    <w:rsid w:val="0016583B"/>
    <w:rsid w:val="0016703C"/>
    <w:rsid w:val="00170608"/>
    <w:rsid w:val="00170E36"/>
    <w:rsid w:val="0017306D"/>
    <w:rsid w:val="0017318F"/>
    <w:rsid w:val="001741F2"/>
    <w:rsid w:val="00174587"/>
    <w:rsid w:val="00175E0B"/>
    <w:rsid w:val="001761B5"/>
    <w:rsid w:val="001833E4"/>
    <w:rsid w:val="00183B4C"/>
    <w:rsid w:val="00185109"/>
    <w:rsid w:val="001868EA"/>
    <w:rsid w:val="00187FD8"/>
    <w:rsid w:val="001906A1"/>
    <w:rsid w:val="00192462"/>
    <w:rsid w:val="00195196"/>
    <w:rsid w:val="00195D0E"/>
    <w:rsid w:val="00196CEE"/>
    <w:rsid w:val="001A0B04"/>
    <w:rsid w:val="001A2573"/>
    <w:rsid w:val="001A273D"/>
    <w:rsid w:val="001A509F"/>
    <w:rsid w:val="001A54A3"/>
    <w:rsid w:val="001A6036"/>
    <w:rsid w:val="001B4FAF"/>
    <w:rsid w:val="001B556A"/>
    <w:rsid w:val="001B68C8"/>
    <w:rsid w:val="001B769A"/>
    <w:rsid w:val="001C1552"/>
    <w:rsid w:val="001C172D"/>
    <w:rsid w:val="001C5F5F"/>
    <w:rsid w:val="001C6C56"/>
    <w:rsid w:val="001C7315"/>
    <w:rsid w:val="001D1A52"/>
    <w:rsid w:val="001D1B79"/>
    <w:rsid w:val="001D2921"/>
    <w:rsid w:val="001D3AC7"/>
    <w:rsid w:val="001D4018"/>
    <w:rsid w:val="001D7589"/>
    <w:rsid w:val="001E203B"/>
    <w:rsid w:val="001E2488"/>
    <w:rsid w:val="001E3073"/>
    <w:rsid w:val="001E6FB2"/>
    <w:rsid w:val="001E71EC"/>
    <w:rsid w:val="001E7340"/>
    <w:rsid w:val="001F12C2"/>
    <w:rsid w:val="001F18E1"/>
    <w:rsid w:val="001F191B"/>
    <w:rsid w:val="001F2D11"/>
    <w:rsid w:val="001F376B"/>
    <w:rsid w:val="001F4205"/>
    <w:rsid w:val="001F6FDF"/>
    <w:rsid w:val="0020045C"/>
    <w:rsid w:val="002019FB"/>
    <w:rsid w:val="00202317"/>
    <w:rsid w:val="00203167"/>
    <w:rsid w:val="002036BD"/>
    <w:rsid w:val="00204AA4"/>
    <w:rsid w:val="00205CEB"/>
    <w:rsid w:val="00206B36"/>
    <w:rsid w:val="00207EDF"/>
    <w:rsid w:val="002107E1"/>
    <w:rsid w:val="002117C0"/>
    <w:rsid w:val="00211CDC"/>
    <w:rsid w:val="00220ABE"/>
    <w:rsid w:val="00222C3D"/>
    <w:rsid w:val="00223281"/>
    <w:rsid w:val="00226D8E"/>
    <w:rsid w:val="00227857"/>
    <w:rsid w:val="002304DA"/>
    <w:rsid w:val="00230727"/>
    <w:rsid w:val="00230975"/>
    <w:rsid w:val="002319E1"/>
    <w:rsid w:val="002323E3"/>
    <w:rsid w:val="002327C5"/>
    <w:rsid w:val="002332C3"/>
    <w:rsid w:val="00233818"/>
    <w:rsid w:val="00233F47"/>
    <w:rsid w:val="0024572A"/>
    <w:rsid w:val="00246EE4"/>
    <w:rsid w:val="00247BA4"/>
    <w:rsid w:val="00252986"/>
    <w:rsid w:val="00253B3E"/>
    <w:rsid w:val="00257A25"/>
    <w:rsid w:val="00265157"/>
    <w:rsid w:val="00270029"/>
    <w:rsid w:val="00270D62"/>
    <w:rsid w:val="0027542D"/>
    <w:rsid w:val="00275A95"/>
    <w:rsid w:val="0027708E"/>
    <w:rsid w:val="00277FAE"/>
    <w:rsid w:val="00280ACA"/>
    <w:rsid w:val="0028319F"/>
    <w:rsid w:val="00283CA5"/>
    <w:rsid w:val="00283D5A"/>
    <w:rsid w:val="00284D36"/>
    <w:rsid w:val="00294AC3"/>
    <w:rsid w:val="00295C09"/>
    <w:rsid w:val="0029616A"/>
    <w:rsid w:val="002A2B5C"/>
    <w:rsid w:val="002A478A"/>
    <w:rsid w:val="002A58E9"/>
    <w:rsid w:val="002A6429"/>
    <w:rsid w:val="002A6EFA"/>
    <w:rsid w:val="002B1251"/>
    <w:rsid w:val="002B1B8B"/>
    <w:rsid w:val="002B1D0F"/>
    <w:rsid w:val="002B3365"/>
    <w:rsid w:val="002B4C43"/>
    <w:rsid w:val="002B4E4F"/>
    <w:rsid w:val="002B4F4E"/>
    <w:rsid w:val="002B566E"/>
    <w:rsid w:val="002C0B69"/>
    <w:rsid w:val="002C0CD7"/>
    <w:rsid w:val="002C16B5"/>
    <w:rsid w:val="002C2F87"/>
    <w:rsid w:val="002C4002"/>
    <w:rsid w:val="002C4C0C"/>
    <w:rsid w:val="002D45A0"/>
    <w:rsid w:val="002D7447"/>
    <w:rsid w:val="002E0349"/>
    <w:rsid w:val="002E038C"/>
    <w:rsid w:val="002E21E0"/>
    <w:rsid w:val="002E2A5D"/>
    <w:rsid w:val="002E3142"/>
    <w:rsid w:val="002E34E0"/>
    <w:rsid w:val="002E6A99"/>
    <w:rsid w:val="002F0574"/>
    <w:rsid w:val="002F2663"/>
    <w:rsid w:val="002F2902"/>
    <w:rsid w:val="002F346F"/>
    <w:rsid w:val="002F36DC"/>
    <w:rsid w:val="002F38F5"/>
    <w:rsid w:val="002F3E79"/>
    <w:rsid w:val="002F4075"/>
    <w:rsid w:val="002F7962"/>
    <w:rsid w:val="00300431"/>
    <w:rsid w:val="00300B88"/>
    <w:rsid w:val="00300DCB"/>
    <w:rsid w:val="003015FA"/>
    <w:rsid w:val="00302966"/>
    <w:rsid w:val="003029B7"/>
    <w:rsid w:val="00304006"/>
    <w:rsid w:val="003040AD"/>
    <w:rsid w:val="003049C0"/>
    <w:rsid w:val="00304A9D"/>
    <w:rsid w:val="00307560"/>
    <w:rsid w:val="00310489"/>
    <w:rsid w:val="003121C8"/>
    <w:rsid w:val="003142F9"/>
    <w:rsid w:val="003161A7"/>
    <w:rsid w:val="00316AA0"/>
    <w:rsid w:val="00317AC9"/>
    <w:rsid w:val="00317B19"/>
    <w:rsid w:val="003214A1"/>
    <w:rsid w:val="00321590"/>
    <w:rsid w:val="00323FF9"/>
    <w:rsid w:val="00325055"/>
    <w:rsid w:val="003265C4"/>
    <w:rsid w:val="00327321"/>
    <w:rsid w:val="00330C1B"/>
    <w:rsid w:val="0033124A"/>
    <w:rsid w:val="003312E0"/>
    <w:rsid w:val="00332225"/>
    <w:rsid w:val="00332297"/>
    <w:rsid w:val="00332AFB"/>
    <w:rsid w:val="00333B3B"/>
    <w:rsid w:val="00335010"/>
    <w:rsid w:val="00335035"/>
    <w:rsid w:val="003369BE"/>
    <w:rsid w:val="003377AB"/>
    <w:rsid w:val="0034066A"/>
    <w:rsid w:val="003407E3"/>
    <w:rsid w:val="0034141D"/>
    <w:rsid w:val="00342A38"/>
    <w:rsid w:val="00345EA1"/>
    <w:rsid w:val="003468B7"/>
    <w:rsid w:val="00346B29"/>
    <w:rsid w:val="00352C7F"/>
    <w:rsid w:val="00352DCE"/>
    <w:rsid w:val="00353925"/>
    <w:rsid w:val="00354A4D"/>
    <w:rsid w:val="00355384"/>
    <w:rsid w:val="0035644C"/>
    <w:rsid w:val="00356D83"/>
    <w:rsid w:val="003579C8"/>
    <w:rsid w:val="003603B1"/>
    <w:rsid w:val="00360B53"/>
    <w:rsid w:val="0036339E"/>
    <w:rsid w:val="0036443D"/>
    <w:rsid w:val="00365677"/>
    <w:rsid w:val="0037036E"/>
    <w:rsid w:val="00373C43"/>
    <w:rsid w:val="00373FD7"/>
    <w:rsid w:val="00375127"/>
    <w:rsid w:val="00375FD1"/>
    <w:rsid w:val="00376E05"/>
    <w:rsid w:val="003823D9"/>
    <w:rsid w:val="003826CF"/>
    <w:rsid w:val="003828AF"/>
    <w:rsid w:val="00383FBC"/>
    <w:rsid w:val="003877CF"/>
    <w:rsid w:val="00387A7F"/>
    <w:rsid w:val="0039107E"/>
    <w:rsid w:val="003922E5"/>
    <w:rsid w:val="0039334E"/>
    <w:rsid w:val="00393922"/>
    <w:rsid w:val="003942BD"/>
    <w:rsid w:val="00395104"/>
    <w:rsid w:val="003A084F"/>
    <w:rsid w:val="003A0B2F"/>
    <w:rsid w:val="003A0DE8"/>
    <w:rsid w:val="003A39D0"/>
    <w:rsid w:val="003A4FB1"/>
    <w:rsid w:val="003B0BED"/>
    <w:rsid w:val="003B1C8A"/>
    <w:rsid w:val="003B2964"/>
    <w:rsid w:val="003B3529"/>
    <w:rsid w:val="003B6901"/>
    <w:rsid w:val="003B6D5C"/>
    <w:rsid w:val="003B6F39"/>
    <w:rsid w:val="003C27D5"/>
    <w:rsid w:val="003C59A6"/>
    <w:rsid w:val="003C6D1F"/>
    <w:rsid w:val="003C6EF8"/>
    <w:rsid w:val="003C6F3E"/>
    <w:rsid w:val="003D18AD"/>
    <w:rsid w:val="003D6C1C"/>
    <w:rsid w:val="003E06FA"/>
    <w:rsid w:val="003E1EE9"/>
    <w:rsid w:val="003E6E76"/>
    <w:rsid w:val="003E797A"/>
    <w:rsid w:val="003E7BC1"/>
    <w:rsid w:val="003F02A4"/>
    <w:rsid w:val="003F132E"/>
    <w:rsid w:val="003F19E8"/>
    <w:rsid w:val="003F2855"/>
    <w:rsid w:val="003F4B1E"/>
    <w:rsid w:val="003F50EC"/>
    <w:rsid w:val="003F56AD"/>
    <w:rsid w:val="003F5D4F"/>
    <w:rsid w:val="003F5E1F"/>
    <w:rsid w:val="003F6EB3"/>
    <w:rsid w:val="003F70BA"/>
    <w:rsid w:val="004030C5"/>
    <w:rsid w:val="00403F2A"/>
    <w:rsid w:val="004043EB"/>
    <w:rsid w:val="004064F3"/>
    <w:rsid w:val="004073B5"/>
    <w:rsid w:val="00411265"/>
    <w:rsid w:val="004130A5"/>
    <w:rsid w:val="0041502B"/>
    <w:rsid w:val="00416C23"/>
    <w:rsid w:val="00416F5C"/>
    <w:rsid w:val="0042689D"/>
    <w:rsid w:val="00430E20"/>
    <w:rsid w:val="004314AD"/>
    <w:rsid w:val="004343B8"/>
    <w:rsid w:val="00436DC9"/>
    <w:rsid w:val="00437508"/>
    <w:rsid w:val="00440249"/>
    <w:rsid w:val="00441BFB"/>
    <w:rsid w:val="00443972"/>
    <w:rsid w:val="00443A95"/>
    <w:rsid w:val="004461B9"/>
    <w:rsid w:val="0045180F"/>
    <w:rsid w:val="004518D4"/>
    <w:rsid w:val="00453E5D"/>
    <w:rsid w:val="00454810"/>
    <w:rsid w:val="00455F61"/>
    <w:rsid w:val="0045624F"/>
    <w:rsid w:val="004574DA"/>
    <w:rsid w:val="004623E7"/>
    <w:rsid w:val="00462D3F"/>
    <w:rsid w:val="00463EF6"/>
    <w:rsid w:val="00464F30"/>
    <w:rsid w:val="004674B9"/>
    <w:rsid w:val="00467A96"/>
    <w:rsid w:val="00467C31"/>
    <w:rsid w:val="00472C6A"/>
    <w:rsid w:val="00475436"/>
    <w:rsid w:val="0047608E"/>
    <w:rsid w:val="00477717"/>
    <w:rsid w:val="00480C5B"/>
    <w:rsid w:val="0048119E"/>
    <w:rsid w:val="0048280D"/>
    <w:rsid w:val="00484834"/>
    <w:rsid w:val="00490830"/>
    <w:rsid w:val="0049171A"/>
    <w:rsid w:val="00491AC3"/>
    <w:rsid w:val="0049296D"/>
    <w:rsid w:val="00493852"/>
    <w:rsid w:val="004952EF"/>
    <w:rsid w:val="004964DC"/>
    <w:rsid w:val="004A1EAC"/>
    <w:rsid w:val="004A434C"/>
    <w:rsid w:val="004A46DF"/>
    <w:rsid w:val="004A54DD"/>
    <w:rsid w:val="004A57EE"/>
    <w:rsid w:val="004A5ED5"/>
    <w:rsid w:val="004A6362"/>
    <w:rsid w:val="004A760B"/>
    <w:rsid w:val="004A7ABF"/>
    <w:rsid w:val="004B0812"/>
    <w:rsid w:val="004B0DE7"/>
    <w:rsid w:val="004B173B"/>
    <w:rsid w:val="004B3356"/>
    <w:rsid w:val="004B3479"/>
    <w:rsid w:val="004B4CBD"/>
    <w:rsid w:val="004B6479"/>
    <w:rsid w:val="004B65AD"/>
    <w:rsid w:val="004B7322"/>
    <w:rsid w:val="004C0208"/>
    <w:rsid w:val="004C04E6"/>
    <w:rsid w:val="004C4AF3"/>
    <w:rsid w:val="004C4D78"/>
    <w:rsid w:val="004C74AF"/>
    <w:rsid w:val="004C7821"/>
    <w:rsid w:val="004D27A5"/>
    <w:rsid w:val="004D59B5"/>
    <w:rsid w:val="004D5DE9"/>
    <w:rsid w:val="004E08D4"/>
    <w:rsid w:val="004E0920"/>
    <w:rsid w:val="004E2965"/>
    <w:rsid w:val="004E45AF"/>
    <w:rsid w:val="004F090E"/>
    <w:rsid w:val="004F201E"/>
    <w:rsid w:val="004F30D6"/>
    <w:rsid w:val="004F360F"/>
    <w:rsid w:val="004F683B"/>
    <w:rsid w:val="004F6FA6"/>
    <w:rsid w:val="004F76AA"/>
    <w:rsid w:val="004F76C2"/>
    <w:rsid w:val="004F7A85"/>
    <w:rsid w:val="004F7D1F"/>
    <w:rsid w:val="00500AE2"/>
    <w:rsid w:val="00500C78"/>
    <w:rsid w:val="00501CFC"/>
    <w:rsid w:val="005029DD"/>
    <w:rsid w:val="00502A53"/>
    <w:rsid w:val="005040F6"/>
    <w:rsid w:val="00504244"/>
    <w:rsid w:val="00504D42"/>
    <w:rsid w:val="00505281"/>
    <w:rsid w:val="00505F86"/>
    <w:rsid w:val="00506951"/>
    <w:rsid w:val="005072C9"/>
    <w:rsid w:val="005101F5"/>
    <w:rsid w:val="00511552"/>
    <w:rsid w:val="005117A8"/>
    <w:rsid w:val="00516CB7"/>
    <w:rsid w:val="00516CF8"/>
    <w:rsid w:val="00522E80"/>
    <w:rsid w:val="0052351A"/>
    <w:rsid w:val="00523D63"/>
    <w:rsid w:val="00523E9A"/>
    <w:rsid w:val="00523F62"/>
    <w:rsid w:val="005253AB"/>
    <w:rsid w:val="00525474"/>
    <w:rsid w:val="005254CD"/>
    <w:rsid w:val="005301D4"/>
    <w:rsid w:val="005325A2"/>
    <w:rsid w:val="00532CE4"/>
    <w:rsid w:val="00532D44"/>
    <w:rsid w:val="005378B8"/>
    <w:rsid w:val="005405A1"/>
    <w:rsid w:val="00541EB6"/>
    <w:rsid w:val="0054475C"/>
    <w:rsid w:val="00544C0F"/>
    <w:rsid w:val="005451AB"/>
    <w:rsid w:val="0054630D"/>
    <w:rsid w:val="0054665C"/>
    <w:rsid w:val="005502F1"/>
    <w:rsid w:val="005519C2"/>
    <w:rsid w:val="005521B3"/>
    <w:rsid w:val="00552791"/>
    <w:rsid w:val="00554107"/>
    <w:rsid w:val="005541EF"/>
    <w:rsid w:val="00556173"/>
    <w:rsid w:val="00560F54"/>
    <w:rsid w:val="00562805"/>
    <w:rsid w:val="0056431E"/>
    <w:rsid w:val="00564532"/>
    <w:rsid w:val="0056456B"/>
    <w:rsid w:val="00564A89"/>
    <w:rsid w:val="00566A77"/>
    <w:rsid w:val="00572117"/>
    <w:rsid w:val="00572E3B"/>
    <w:rsid w:val="005753DA"/>
    <w:rsid w:val="00575E46"/>
    <w:rsid w:val="0058064F"/>
    <w:rsid w:val="00580846"/>
    <w:rsid w:val="005819BA"/>
    <w:rsid w:val="00584D28"/>
    <w:rsid w:val="005874C3"/>
    <w:rsid w:val="005909C3"/>
    <w:rsid w:val="0059122E"/>
    <w:rsid w:val="00592C0D"/>
    <w:rsid w:val="0059569A"/>
    <w:rsid w:val="00597136"/>
    <w:rsid w:val="00597233"/>
    <w:rsid w:val="00597611"/>
    <w:rsid w:val="005A0347"/>
    <w:rsid w:val="005A0E90"/>
    <w:rsid w:val="005A373A"/>
    <w:rsid w:val="005A3910"/>
    <w:rsid w:val="005A3AF8"/>
    <w:rsid w:val="005A5239"/>
    <w:rsid w:val="005A7F13"/>
    <w:rsid w:val="005B08B5"/>
    <w:rsid w:val="005B0F1E"/>
    <w:rsid w:val="005B2644"/>
    <w:rsid w:val="005B2B50"/>
    <w:rsid w:val="005B2D8A"/>
    <w:rsid w:val="005B3C3C"/>
    <w:rsid w:val="005B4222"/>
    <w:rsid w:val="005B4AA4"/>
    <w:rsid w:val="005B4DB4"/>
    <w:rsid w:val="005B5093"/>
    <w:rsid w:val="005B558D"/>
    <w:rsid w:val="005B59CF"/>
    <w:rsid w:val="005B68F5"/>
    <w:rsid w:val="005B6ED1"/>
    <w:rsid w:val="005B785C"/>
    <w:rsid w:val="005B7E17"/>
    <w:rsid w:val="005C0980"/>
    <w:rsid w:val="005C2248"/>
    <w:rsid w:val="005C2A6D"/>
    <w:rsid w:val="005C3860"/>
    <w:rsid w:val="005C4182"/>
    <w:rsid w:val="005C441B"/>
    <w:rsid w:val="005C4434"/>
    <w:rsid w:val="005C565F"/>
    <w:rsid w:val="005C5ADE"/>
    <w:rsid w:val="005C6B96"/>
    <w:rsid w:val="005C79D7"/>
    <w:rsid w:val="005D11A4"/>
    <w:rsid w:val="005D217A"/>
    <w:rsid w:val="005D2F2D"/>
    <w:rsid w:val="005D3E55"/>
    <w:rsid w:val="005D57B4"/>
    <w:rsid w:val="005D6D59"/>
    <w:rsid w:val="005E01C9"/>
    <w:rsid w:val="005E159B"/>
    <w:rsid w:val="005E43AA"/>
    <w:rsid w:val="005E5AA6"/>
    <w:rsid w:val="005F0914"/>
    <w:rsid w:val="005F1E20"/>
    <w:rsid w:val="005F268A"/>
    <w:rsid w:val="005F278E"/>
    <w:rsid w:val="005F33DE"/>
    <w:rsid w:val="005F3AA4"/>
    <w:rsid w:val="005F626F"/>
    <w:rsid w:val="005F69E6"/>
    <w:rsid w:val="005F6B06"/>
    <w:rsid w:val="005F7F13"/>
    <w:rsid w:val="006021A6"/>
    <w:rsid w:val="006030B0"/>
    <w:rsid w:val="00603DC4"/>
    <w:rsid w:val="00603EBA"/>
    <w:rsid w:val="006040E9"/>
    <w:rsid w:val="00604A19"/>
    <w:rsid w:val="00604C6F"/>
    <w:rsid w:val="006059C4"/>
    <w:rsid w:val="00605EEF"/>
    <w:rsid w:val="006144E1"/>
    <w:rsid w:val="0061690D"/>
    <w:rsid w:val="00620B4F"/>
    <w:rsid w:val="00620D4B"/>
    <w:rsid w:val="0062293F"/>
    <w:rsid w:val="00624A9C"/>
    <w:rsid w:val="00624BCF"/>
    <w:rsid w:val="00624C52"/>
    <w:rsid w:val="00624D21"/>
    <w:rsid w:val="0062577F"/>
    <w:rsid w:val="0062754E"/>
    <w:rsid w:val="00630B5C"/>
    <w:rsid w:val="00630C3F"/>
    <w:rsid w:val="00630C99"/>
    <w:rsid w:val="00631D5C"/>
    <w:rsid w:val="006343F3"/>
    <w:rsid w:val="00634A98"/>
    <w:rsid w:val="00634BB8"/>
    <w:rsid w:val="0063596E"/>
    <w:rsid w:val="00635EF3"/>
    <w:rsid w:val="00640230"/>
    <w:rsid w:val="0064036C"/>
    <w:rsid w:val="00640881"/>
    <w:rsid w:val="006410AF"/>
    <w:rsid w:val="006419C4"/>
    <w:rsid w:val="00642428"/>
    <w:rsid w:val="00642895"/>
    <w:rsid w:val="00643128"/>
    <w:rsid w:val="00645C58"/>
    <w:rsid w:val="006500B7"/>
    <w:rsid w:val="0065277B"/>
    <w:rsid w:val="00652DE2"/>
    <w:rsid w:val="006545B7"/>
    <w:rsid w:val="006547CB"/>
    <w:rsid w:val="006550B1"/>
    <w:rsid w:val="006553F9"/>
    <w:rsid w:val="006565F4"/>
    <w:rsid w:val="00656962"/>
    <w:rsid w:val="00656DC9"/>
    <w:rsid w:val="00660227"/>
    <w:rsid w:val="00662812"/>
    <w:rsid w:val="0066640D"/>
    <w:rsid w:val="0067043F"/>
    <w:rsid w:val="00671B05"/>
    <w:rsid w:val="00671E9C"/>
    <w:rsid w:val="00672731"/>
    <w:rsid w:val="00676532"/>
    <w:rsid w:val="00680963"/>
    <w:rsid w:val="006818FE"/>
    <w:rsid w:val="00683F53"/>
    <w:rsid w:val="00684521"/>
    <w:rsid w:val="006864AD"/>
    <w:rsid w:val="00687947"/>
    <w:rsid w:val="006905F8"/>
    <w:rsid w:val="00690A2F"/>
    <w:rsid w:val="00690BAD"/>
    <w:rsid w:val="0069135A"/>
    <w:rsid w:val="006915BD"/>
    <w:rsid w:val="00692410"/>
    <w:rsid w:val="00692D6E"/>
    <w:rsid w:val="00696E9E"/>
    <w:rsid w:val="00696E9F"/>
    <w:rsid w:val="006A24A4"/>
    <w:rsid w:val="006A5D58"/>
    <w:rsid w:val="006B1682"/>
    <w:rsid w:val="006B211D"/>
    <w:rsid w:val="006B2144"/>
    <w:rsid w:val="006B2660"/>
    <w:rsid w:val="006B4114"/>
    <w:rsid w:val="006B4AC0"/>
    <w:rsid w:val="006C1E13"/>
    <w:rsid w:val="006C2721"/>
    <w:rsid w:val="006C32A6"/>
    <w:rsid w:val="006C32C3"/>
    <w:rsid w:val="006C454A"/>
    <w:rsid w:val="006C76A5"/>
    <w:rsid w:val="006D087A"/>
    <w:rsid w:val="006D0E4F"/>
    <w:rsid w:val="006D17C7"/>
    <w:rsid w:val="006D1B5F"/>
    <w:rsid w:val="006D4C21"/>
    <w:rsid w:val="006D774F"/>
    <w:rsid w:val="006E08DD"/>
    <w:rsid w:val="006E1C32"/>
    <w:rsid w:val="006E26A4"/>
    <w:rsid w:val="006E2793"/>
    <w:rsid w:val="006E49C7"/>
    <w:rsid w:val="006E6F7D"/>
    <w:rsid w:val="006E7CDC"/>
    <w:rsid w:val="006F0DA5"/>
    <w:rsid w:val="006F24DF"/>
    <w:rsid w:val="006F2851"/>
    <w:rsid w:val="006F5628"/>
    <w:rsid w:val="006F660D"/>
    <w:rsid w:val="006F70BC"/>
    <w:rsid w:val="00706E9D"/>
    <w:rsid w:val="007107B9"/>
    <w:rsid w:val="007147B4"/>
    <w:rsid w:val="00716380"/>
    <w:rsid w:val="0072075C"/>
    <w:rsid w:val="00720C04"/>
    <w:rsid w:val="007214FE"/>
    <w:rsid w:val="00721A13"/>
    <w:rsid w:val="00721C05"/>
    <w:rsid w:val="007221FB"/>
    <w:rsid w:val="00724119"/>
    <w:rsid w:val="00724140"/>
    <w:rsid w:val="007242C0"/>
    <w:rsid w:val="007246F7"/>
    <w:rsid w:val="0072718C"/>
    <w:rsid w:val="007311F9"/>
    <w:rsid w:val="007341DB"/>
    <w:rsid w:val="00735C04"/>
    <w:rsid w:val="00736D9F"/>
    <w:rsid w:val="007370AE"/>
    <w:rsid w:val="00737D35"/>
    <w:rsid w:val="00740A5F"/>
    <w:rsid w:val="0074287F"/>
    <w:rsid w:val="00742F4D"/>
    <w:rsid w:val="00743268"/>
    <w:rsid w:val="00743488"/>
    <w:rsid w:val="0074444C"/>
    <w:rsid w:val="00746CB2"/>
    <w:rsid w:val="007506A0"/>
    <w:rsid w:val="00752EF5"/>
    <w:rsid w:val="0075339E"/>
    <w:rsid w:val="007574D6"/>
    <w:rsid w:val="0076344D"/>
    <w:rsid w:val="00763C8C"/>
    <w:rsid w:val="00765CBF"/>
    <w:rsid w:val="00767DE4"/>
    <w:rsid w:val="00775021"/>
    <w:rsid w:val="0077528A"/>
    <w:rsid w:val="00775331"/>
    <w:rsid w:val="00775A65"/>
    <w:rsid w:val="00776773"/>
    <w:rsid w:val="00776C00"/>
    <w:rsid w:val="00777EDC"/>
    <w:rsid w:val="0078042E"/>
    <w:rsid w:val="007814F8"/>
    <w:rsid w:val="00782AE1"/>
    <w:rsid w:val="00782F07"/>
    <w:rsid w:val="00784005"/>
    <w:rsid w:val="00785FAC"/>
    <w:rsid w:val="007866C3"/>
    <w:rsid w:val="00790133"/>
    <w:rsid w:val="00792B2F"/>
    <w:rsid w:val="007948A2"/>
    <w:rsid w:val="007948E8"/>
    <w:rsid w:val="00797812"/>
    <w:rsid w:val="007A1A64"/>
    <w:rsid w:val="007A2138"/>
    <w:rsid w:val="007A2F72"/>
    <w:rsid w:val="007A6B32"/>
    <w:rsid w:val="007A721E"/>
    <w:rsid w:val="007B1354"/>
    <w:rsid w:val="007B1D3A"/>
    <w:rsid w:val="007B1F11"/>
    <w:rsid w:val="007B38B6"/>
    <w:rsid w:val="007B47D5"/>
    <w:rsid w:val="007B583C"/>
    <w:rsid w:val="007B74F0"/>
    <w:rsid w:val="007B75E5"/>
    <w:rsid w:val="007C255A"/>
    <w:rsid w:val="007C29E8"/>
    <w:rsid w:val="007C30FA"/>
    <w:rsid w:val="007C33A6"/>
    <w:rsid w:val="007C4CE3"/>
    <w:rsid w:val="007D05E0"/>
    <w:rsid w:val="007D0AED"/>
    <w:rsid w:val="007D1800"/>
    <w:rsid w:val="007D1AD9"/>
    <w:rsid w:val="007D3CE2"/>
    <w:rsid w:val="007D776E"/>
    <w:rsid w:val="007E23BB"/>
    <w:rsid w:val="007E4110"/>
    <w:rsid w:val="007E4597"/>
    <w:rsid w:val="007F1387"/>
    <w:rsid w:val="007F13B4"/>
    <w:rsid w:val="007F4247"/>
    <w:rsid w:val="007F4FA9"/>
    <w:rsid w:val="007F65D8"/>
    <w:rsid w:val="007F6D88"/>
    <w:rsid w:val="008027C3"/>
    <w:rsid w:val="008036B7"/>
    <w:rsid w:val="00806F1D"/>
    <w:rsid w:val="0081046E"/>
    <w:rsid w:val="00810B44"/>
    <w:rsid w:val="00813294"/>
    <w:rsid w:val="0081473C"/>
    <w:rsid w:val="0081539D"/>
    <w:rsid w:val="0082162A"/>
    <w:rsid w:val="008226A3"/>
    <w:rsid w:val="00823348"/>
    <w:rsid w:val="00825776"/>
    <w:rsid w:val="00826B06"/>
    <w:rsid w:val="00826D8F"/>
    <w:rsid w:val="0082732E"/>
    <w:rsid w:val="00831306"/>
    <w:rsid w:val="008342A9"/>
    <w:rsid w:val="00834BB0"/>
    <w:rsid w:val="00834D8B"/>
    <w:rsid w:val="00842956"/>
    <w:rsid w:val="0084415D"/>
    <w:rsid w:val="008453E6"/>
    <w:rsid w:val="00846025"/>
    <w:rsid w:val="00850C3F"/>
    <w:rsid w:val="00851D20"/>
    <w:rsid w:val="008533D4"/>
    <w:rsid w:val="00857385"/>
    <w:rsid w:val="0085784C"/>
    <w:rsid w:val="00857E0D"/>
    <w:rsid w:val="0086012B"/>
    <w:rsid w:val="00861CDB"/>
    <w:rsid w:val="0086373D"/>
    <w:rsid w:val="0086569F"/>
    <w:rsid w:val="008660D5"/>
    <w:rsid w:val="0086640E"/>
    <w:rsid w:val="00866671"/>
    <w:rsid w:val="00867EE0"/>
    <w:rsid w:val="00873ACA"/>
    <w:rsid w:val="00874CC5"/>
    <w:rsid w:val="00875282"/>
    <w:rsid w:val="00876FF9"/>
    <w:rsid w:val="00882467"/>
    <w:rsid w:val="00882785"/>
    <w:rsid w:val="00883290"/>
    <w:rsid w:val="00883373"/>
    <w:rsid w:val="008833B2"/>
    <w:rsid w:val="00883B9A"/>
    <w:rsid w:val="00884DA6"/>
    <w:rsid w:val="00885038"/>
    <w:rsid w:val="008851F6"/>
    <w:rsid w:val="0088636C"/>
    <w:rsid w:val="00886B61"/>
    <w:rsid w:val="00891609"/>
    <w:rsid w:val="00891A39"/>
    <w:rsid w:val="00892A35"/>
    <w:rsid w:val="00892F01"/>
    <w:rsid w:val="008A2A49"/>
    <w:rsid w:val="008A309C"/>
    <w:rsid w:val="008A46E5"/>
    <w:rsid w:val="008A4780"/>
    <w:rsid w:val="008A5844"/>
    <w:rsid w:val="008A6E95"/>
    <w:rsid w:val="008A7727"/>
    <w:rsid w:val="008B09C0"/>
    <w:rsid w:val="008B10FC"/>
    <w:rsid w:val="008B1855"/>
    <w:rsid w:val="008B1A9A"/>
    <w:rsid w:val="008B3657"/>
    <w:rsid w:val="008B4DB5"/>
    <w:rsid w:val="008B5D14"/>
    <w:rsid w:val="008C07EA"/>
    <w:rsid w:val="008C0BE1"/>
    <w:rsid w:val="008C2F1D"/>
    <w:rsid w:val="008C3623"/>
    <w:rsid w:val="008C56EA"/>
    <w:rsid w:val="008D0DA8"/>
    <w:rsid w:val="008D20A7"/>
    <w:rsid w:val="008D288A"/>
    <w:rsid w:val="008D2942"/>
    <w:rsid w:val="008D30CD"/>
    <w:rsid w:val="008D564B"/>
    <w:rsid w:val="008E063B"/>
    <w:rsid w:val="008E081A"/>
    <w:rsid w:val="008E115D"/>
    <w:rsid w:val="008E14AD"/>
    <w:rsid w:val="008E1EB1"/>
    <w:rsid w:val="008E542D"/>
    <w:rsid w:val="008E781C"/>
    <w:rsid w:val="008F4D70"/>
    <w:rsid w:val="008F5225"/>
    <w:rsid w:val="008F60DD"/>
    <w:rsid w:val="008F610B"/>
    <w:rsid w:val="008F6B69"/>
    <w:rsid w:val="008F77B5"/>
    <w:rsid w:val="00900868"/>
    <w:rsid w:val="00900EE4"/>
    <w:rsid w:val="00903AA1"/>
    <w:rsid w:val="0090592B"/>
    <w:rsid w:val="00905E37"/>
    <w:rsid w:val="00905F6F"/>
    <w:rsid w:val="00905F94"/>
    <w:rsid w:val="00906509"/>
    <w:rsid w:val="00906664"/>
    <w:rsid w:val="0090685F"/>
    <w:rsid w:val="00907647"/>
    <w:rsid w:val="0091060E"/>
    <w:rsid w:val="009206C8"/>
    <w:rsid w:val="009212B9"/>
    <w:rsid w:val="009213A7"/>
    <w:rsid w:val="0092345C"/>
    <w:rsid w:val="0092420B"/>
    <w:rsid w:val="00925DDB"/>
    <w:rsid w:val="0092773A"/>
    <w:rsid w:val="00936054"/>
    <w:rsid w:val="0093798D"/>
    <w:rsid w:val="009415DF"/>
    <w:rsid w:val="009416F9"/>
    <w:rsid w:val="00941A34"/>
    <w:rsid w:val="00942B3D"/>
    <w:rsid w:val="00942E18"/>
    <w:rsid w:val="00944513"/>
    <w:rsid w:val="00944D38"/>
    <w:rsid w:val="00945944"/>
    <w:rsid w:val="00946B1B"/>
    <w:rsid w:val="00946CD8"/>
    <w:rsid w:val="009470B6"/>
    <w:rsid w:val="00947120"/>
    <w:rsid w:val="00947DDB"/>
    <w:rsid w:val="00950C61"/>
    <w:rsid w:val="00951A8C"/>
    <w:rsid w:val="0095350D"/>
    <w:rsid w:val="009543F5"/>
    <w:rsid w:val="009560FD"/>
    <w:rsid w:val="00957DF7"/>
    <w:rsid w:val="00964166"/>
    <w:rsid w:val="00965EBD"/>
    <w:rsid w:val="00966FE7"/>
    <w:rsid w:val="009679BE"/>
    <w:rsid w:val="0097000E"/>
    <w:rsid w:val="009701D7"/>
    <w:rsid w:val="00970994"/>
    <w:rsid w:val="009711D2"/>
    <w:rsid w:val="00972E7A"/>
    <w:rsid w:val="00977675"/>
    <w:rsid w:val="00981C01"/>
    <w:rsid w:val="00984CC1"/>
    <w:rsid w:val="00985341"/>
    <w:rsid w:val="00985B63"/>
    <w:rsid w:val="0098659B"/>
    <w:rsid w:val="00990455"/>
    <w:rsid w:val="009928BC"/>
    <w:rsid w:val="00992DCF"/>
    <w:rsid w:val="00993608"/>
    <w:rsid w:val="00993F9D"/>
    <w:rsid w:val="00995ED3"/>
    <w:rsid w:val="009A3263"/>
    <w:rsid w:val="009A5648"/>
    <w:rsid w:val="009A57DA"/>
    <w:rsid w:val="009B09C8"/>
    <w:rsid w:val="009B0FD2"/>
    <w:rsid w:val="009B1694"/>
    <w:rsid w:val="009B29FA"/>
    <w:rsid w:val="009B30C3"/>
    <w:rsid w:val="009B3C8F"/>
    <w:rsid w:val="009B6915"/>
    <w:rsid w:val="009C3386"/>
    <w:rsid w:val="009C3393"/>
    <w:rsid w:val="009C349A"/>
    <w:rsid w:val="009C3AD7"/>
    <w:rsid w:val="009C41AE"/>
    <w:rsid w:val="009C4670"/>
    <w:rsid w:val="009C4B2D"/>
    <w:rsid w:val="009C4CB7"/>
    <w:rsid w:val="009C55BC"/>
    <w:rsid w:val="009C5FFF"/>
    <w:rsid w:val="009D14EA"/>
    <w:rsid w:val="009D16D6"/>
    <w:rsid w:val="009D1E3C"/>
    <w:rsid w:val="009D2D2E"/>
    <w:rsid w:val="009D368F"/>
    <w:rsid w:val="009D4093"/>
    <w:rsid w:val="009D4738"/>
    <w:rsid w:val="009D52EC"/>
    <w:rsid w:val="009D75D3"/>
    <w:rsid w:val="009D7BB9"/>
    <w:rsid w:val="009F08C7"/>
    <w:rsid w:val="009F2782"/>
    <w:rsid w:val="009F7ECF"/>
    <w:rsid w:val="00A03F07"/>
    <w:rsid w:val="00A064CE"/>
    <w:rsid w:val="00A07701"/>
    <w:rsid w:val="00A07C4B"/>
    <w:rsid w:val="00A10878"/>
    <w:rsid w:val="00A11527"/>
    <w:rsid w:val="00A1214E"/>
    <w:rsid w:val="00A15660"/>
    <w:rsid w:val="00A16C2F"/>
    <w:rsid w:val="00A20206"/>
    <w:rsid w:val="00A20227"/>
    <w:rsid w:val="00A21149"/>
    <w:rsid w:val="00A21B7B"/>
    <w:rsid w:val="00A22318"/>
    <w:rsid w:val="00A2375B"/>
    <w:rsid w:val="00A23E47"/>
    <w:rsid w:val="00A26A83"/>
    <w:rsid w:val="00A30735"/>
    <w:rsid w:val="00A334ED"/>
    <w:rsid w:val="00A34463"/>
    <w:rsid w:val="00A34486"/>
    <w:rsid w:val="00A36C12"/>
    <w:rsid w:val="00A37A88"/>
    <w:rsid w:val="00A401DB"/>
    <w:rsid w:val="00A42699"/>
    <w:rsid w:val="00A44B6C"/>
    <w:rsid w:val="00A451F0"/>
    <w:rsid w:val="00A45AF1"/>
    <w:rsid w:val="00A46246"/>
    <w:rsid w:val="00A47EBA"/>
    <w:rsid w:val="00A52884"/>
    <w:rsid w:val="00A53787"/>
    <w:rsid w:val="00A54FC3"/>
    <w:rsid w:val="00A55E38"/>
    <w:rsid w:val="00A67A29"/>
    <w:rsid w:val="00A70D61"/>
    <w:rsid w:val="00A7326D"/>
    <w:rsid w:val="00A73D2C"/>
    <w:rsid w:val="00A73E82"/>
    <w:rsid w:val="00A751C4"/>
    <w:rsid w:val="00A76EB8"/>
    <w:rsid w:val="00A76F13"/>
    <w:rsid w:val="00A80563"/>
    <w:rsid w:val="00A80575"/>
    <w:rsid w:val="00A8142E"/>
    <w:rsid w:val="00A83F46"/>
    <w:rsid w:val="00A840F4"/>
    <w:rsid w:val="00A84720"/>
    <w:rsid w:val="00A84A11"/>
    <w:rsid w:val="00A851C2"/>
    <w:rsid w:val="00A92810"/>
    <w:rsid w:val="00A9394B"/>
    <w:rsid w:val="00A94ED5"/>
    <w:rsid w:val="00A95A6D"/>
    <w:rsid w:val="00A95BF0"/>
    <w:rsid w:val="00A97032"/>
    <w:rsid w:val="00AA01EA"/>
    <w:rsid w:val="00AA0A13"/>
    <w:rsid w:val="00AA0EF2"/>
    <w:rsid w:val="00AA107A"/>
    <w:rsid w:val="00AA10B8"/>
    <w:rsid w:val="00AA1611"/>
    <w:rsid w:val="00AA3998"/>
    <w:rsid w:val="00AA4E07"/>
    <w:rsid w:val="00AA56C6"/>
    <w:rsid w:val="00AA6861"/>
    <w:rsid w:val="00AA754C"/>
    <w:rsid w:val="00AA7F73"/>
    <w:rsid w:val="00AB1100"/>
    <w:rsid w:val="00AB12E4"/>
    <w:rsid w:val="00AB188F"/>
    <w:rsid w:val="00AB2011"/>
    <w:rsid w:val="00AB2C53"/>
    <w:rsid w:val="00AB38D7"/>
    <w:rsid w:val="00AB4048"/>
    <w:rsid w:val="00AB534A"/>
    <w:rsid w:val="00AB6B00"/>
    <w:rsid w:val="00AC19D3"/>
    <w:rsid w:val="00AC1A5C"/>
    <w:rsid w:val="00AC4727"/>
    <w:rsid w:val="00AC7FB7"/>
    <w:rsid w:val="00AD0C78"/>
    <w:rsid w:val="00AD25E2"/>
    <w:rsid w:val="00AD3634"/>
    <w:rsid w:val="00AD40B5"/>
    <w:rsid w:val="00AD5D9E"/>
    <w:rsid w:val="00AE349C"/>
    <w:rsid w:val="00AE3CBF"/>
    <w:rsid w:val="00AE6C59"/>
    <w:rsid w:val="00AE70DD"/>
    <w:rsid w:val="00AE767C"/>
    <w:rsid w:val="00AF1B1D"/>
    <w:rsid w:val="00AF4AEE"/>
    <w:rsid w:val="00AF5114"/>
    <w:rsid w:val="00AF5AC0"/>
    <w:rsid w:val="00AF63C7"/>
    <w:rsid w:val="00AF65DA"/>
    <w:rsid w:val="00B01DD6"/>
    <w:rsid w:val="00B026B9"/>
    <w:rsid w:val="00B02E28"/>
    <w:rsid w:val="00B0424A"/>
    <w:rsid w:val="00B15194"/>
    <w:rsid w:val="00B15376"/>
    <w:rsid w:val="00B16989"/>
    <w:rsid w:val="00B20369"/>
    <w:rsid w:val="00B2083D"/>
    <w:rsid w:val="00B21C18"/>
    <w:rsid w:val="00B22ED7"/>
    <w:rsid w:val="00B2391F"/>
    <w:rsid w:val="00B25705"/>
    <w:rsid w:val="00B30103"/>
    <w:rsid w:val="00B30848"/>
    <w:rsid w:val="00B30A2C"/>
    <w:rsid w:val="00B30D0B"/>
    <w:rsid w:val="00B311CC"/>
    <w:rsid w:val="00B32AD9"/>
    <w:rsid w:val="00B35150"/>
    <w:rsid w:val="00B3539F"/>
    <w:rsid w:val="00B361FB"/>
    <w:rsid w:val="00B36B8F"/>
    <w:rsid w:val="00B40F06"/>
    <w:rsid w:val="00B42CFB"/>
    <w:rsid w:val="00B44570"/>
    <w:rsid w:val="00B449FE"/>
    <w:rsid w:val="00B44B2A"/>
    <w:rsid w:val="00B45478"/>
    <w:rsid w:val="00B45DE0"/>
    <w:rsid w:val="00B46EA8"/>
    <w:rsid w:val="00B509A8"/>
    <w:rsid w:val="00B51560"/>
    <w:rsid w:val="00B528B2"/>
    <w:rsid w:val="00B611F4"/>
    <w:rsid w:val="00B62F0C"/>
    <w:rsid w:val="00B65372"/>
    <w:rsid w:val="00B669C7"/>
    <w:rsid w:val="00B66E1D"/>
    <w:rsid w:val="00B67156"/>
    <w:rsid w:val="00B70000"/>
    <w:rsid w:val="00B723BF"/>
    <w:rsid w:val="00B7431D"/>
    <w:rsid w:val="00B74BA5"/>
    <w:rsid w:val="00B74BCC"/>
    <w:rsid w:val="00B7621F"/>
    <w:rsid w:val="00B77869"/>
    <w:rsid w:val="00B77A1C"/>
    <w:rsid w:val="00B8102E"/>
    <w:rsid w:val="00B81779"/>
    <w:rsid w:val="00B8242E"/>
    <w:rsid w:val="00B82BE9"/>
    <w:rsid w:val="00B8323E"/>
    <w:rsid w:val="00B9003C"/>
    <w:rsid w:val="00B90960"/>
    <w:rsid w:val="00B9178E"/>
    <w:rsid w:val="00B932D9"/>
    <w:rsid w:val="00B93F5F"/>
    <w:rsid w:val="00B94CEE"/>
    <w:rsid w:val="00B96A94"/>
    <w:rsid w:val="00BA0AF2"/>
    <w:rsid w:val="00BA1C59"/>
    <w:rsid w:val="00BA2DD8"/>
    <w:rsid w:val="00BA3F24"/>
    <w:rsid w:val="00BA55A3"/>
    <w:rsid w:val="00BA6774"/>
    <w:rsid w:val="00BA691E"/>
    <w:rsid w:val="00BA6F8C"/>
    <w:rsid w:val="00BB0D41"/>
    <w:rsid w:val="00BB3228"/>
    <w:rsid w:val="00BB4770"/>
    <w:rsid w:val="00BB4D87"/>
    <w:rsid w:val="00BB5527"/>
    <w:rsid w:val="00BB60CA"/>
    <w:rsid w:val="00BB628C"/>
    <w:rsid w:val="00BB65D7"/>
    <w:rsid w:val="00BB6840"/>
    <w:rsid w:val="00BB7A17"/>
    <w:rsid w:val="00BC03B9"/>
    <w:rsid w:val="00BC0491"/>
    <w:rsid w:val="00BC1E73"/>
    <w:rsid w:val="00BC317F"/>
    <w:rsid w:val="00BC34B8"/>
    <w:rsid w:val="00BC4DFB"/>
    <w:rsid w:val="00BC4E5C"/>
    <w:rsid w:val="00BC5B82"/>
    <w:rsid w:val="00BC6148"/>
    <w:rsid w:val="00BD0E4C"/>
    <w:rsid w:val="00BD2C0D"/>
    <w:rsid w:val="00BD2E71"/>
    <w:rsid w:val="00BD3AF1"/>
    <w:rsid w:val="00BD457A"/>
    <w:rsid w:val="00BE1DA1"/>
    <w:rsid w:val="00BE34D9"/>
    <w:rsid w:val="00BE5846"/>
    <w:rsid w:val="00BE6AAB"/>
    <w:rsid w:val="00BE733D"/>
    <w:rsid w:val="00BE7B87"/>
    <w:rsid w:val="00BF0895"/>
    <w:rsid w:val="00BF23B8"/>
    <w:rsid w:val="00BF6493"/>
    <w:rsid w:val="00C00C0D"/>
    <w:rsid w:val="00C0220D"/>
    <w:rsid w:val="00C0415E"/>
    <w:rsid w:val="00C053E7"/>
    <w:rsid w:val="00C057E3"/>
    <w:rsid w:val="00C05B14"/>
    <w:rsid w:val="00C06677"/>
    <w:rsid w:val="00C07CA9"/>
    <w:rsid w:val="00C10137"/>
    <w:rsid w:val="00C1023C"/>
    <w:rsid w:val="00C1099C"/>
    <w:rsid w:val="00C117CF"/>
    <w:rsid w:val="00C152F1"/>
    <w:rsid w:val="00C17C1A"/>
    <w:rsid w:val="00C22911"/>
    <w:rsid w:val="00C23838"/>
    <w:rsid w:val="00C23A66"/>
    <w:rsid w:val="00C25215"/>
    <w:rsid w:val="00C25446"/>
    <w:rsid w:val="00C27062"/>
    <w:rsid w:val="00C27C4F"/>
    <w:rsid w:val="00C3006B"/>
    <w:rsid w:val="00C31BDD"/>
    <w:rsid w:val="00C35D89"/>
    <w:rsid w:val="00C36095"/>
    <w:rsid w:val="00C44DF6"/>
    <w:rsid w:val="00C46CBE"/>
    <w:rsid w:val="00C46E81"/>
    <w:rsid w:val="00C47D57"/>
    <w:rsid w:val="00C5146A"/>
    <w:rsid w:val="00C51707"/>
    <w:rsid w:val="00C5231D"/>
    <w:rsid w:val="00C52A1D"/>
    <w:rsid w:val="00C53EC8"/>
    <w:rsid w:val="00C5513C"/>
    <w:rsid w:val="00C55BFA"/>
    <w:rsid w:val="00C55C7B"/>
    <w:rsid w:val="00C56300"/>
    <w:rsid w:val="00C56A77"/>
    <w:rsid w:val="00C56E00"/>
    <w:rsid w:val="00C613F9"/>
    <w:rsid w:val="00C6144F"/>
    <w:rsid w:val="00C61D67"/>
    <w:rsid w:val="00C61F8D"/>
    <w:rsid w:val="00C66AF8"/>
    <w:rsid w:val="00C67C13"/>
    <w:rsid w:val="00C7171A"/>
    <w:rsid w:val="00C72032"/>
    <w:rsid w:val="00C72109"/>
    <w:rsid w:val="00C729CE"/>
    <w:rsid w:val="00C74C79"/>
    <w:rsid w:val="00C75E4C"/>
    <w:rsid w:val="00C7615A"/>
    <w:rsid w:val="00C7731B"/>
    <w:rsid w:val="00C82E65"/>
    <w:rsid w:val="00C83DD2"/>
    <w:rsid w:val="00C84EAC"/>
    <w:rsid w:val="00C9049D"/>
    <w:rsid w:val="00C90587"/>
    <w:rsid w:val="00C92837"/>
    <w:rsid w:val="00C92BE2"/>
    <w:rsid w:val="00C9363A"/>
    <w:rsid w:val="00C93C64"/>
    <w:rsid w:val="00C94B58"/>
    <w:rsid w:val="00C95D61"/>
    <w:rsid w:val="00C96931"/>
    <w:rsid w:val="00C976B7"/>
    <w:rsid w:val="00CA0ED3"/>
    <w:rsid w:val="00CA0F17"/>
    <w:rsid w:val="00CA19FF"/>
    <w:rsid w:val="00CA2CD3"/>
    <w:rsid w:val="00CA2D94"/>
    <w:rsid w:val="00CA5DAD"/>
    <w:rsid w:val="00CA6C2B"/>
    <w:rsid w:val="00CB1909"/>
    <w:rsid w:val="00CB61B1"/>
    <w:rsid w:val="00CC0CDD"/>
    <w:rsid w:val="00CC1A71"/>
    <w:rsid w:val="00CC2FA2"/>
    <w:rsid w:val="00CC3BD1"/>
    <w:rsid w:val="00CC651C"/>
    <w:rsid w:val="00CC6839"/>
    <w:rsid w:val="00CD00D1"/>
    <w:rsid w:val="00CD02F1"/>
    <w:rsid w:val="00CD246C"/>
    <w:rsid w:val="00CE0488"/>
    <w:rsid w:val="00CE1F88"/>
    <w:rsid w:val="00CE68CD"/>
    <w:rsid w:val="00CE7575"/>
    <w:rsid w:val="00CF0524"/>
    <w:rsid w:val="00CF07A7"/>
    <w:rsid w:val="00CF0C48"/>
    <w:rsid w:val="00CF3A8C"/>
    <w:rsid w:val="00CF47C3"/>
    <w:rsid w:val="00CF58B1"/>
    <w:rsid w:val="00D010C2"/>
    <w:rsid w:val="00D07329"/>
    <w:rsid w:val="00D1120D"/>
    <w:rsid w:val="00D138C9"/>
    <w:rsid w:val="00D144CF"/>
    <w:rsid w:val="00D14EDC"/>
    <w:rsid w:val="00D15005"/>
    <w:rsid w:val="00D16C1F"/>
    <w:rsid w:val="00D170D2"/>
    <w:rsid w:val="00D214F7"/>
    <w:rsid w:val="00D21A2E"/>
    <w:rsid w:val="00D254AA"/>
    <w:rsid w:val="00D3294D"/>
    <w:rsid w:val="00D33159"/>
    <w:rsid w:val="00D34D91"/>
    <w:rsid w:val="00D34F6A"/>
    <w:rsid w:val="00D35F4B"/>
    <w:rsid w:val="00D36575"/>
    <w:rsid w:val="00D36932"/>
    <w:rsid w:val="00D373B0"/>
    <w:rsid w:val="00D37B7B"/>
    <w:rsid w:val="00D40B7F"/>
    <w:rsid w:val="00D41D57"/>
    <w:rsid w:val="00D421A7"/>
    <w:rsid w:val="00D4392C"/>
    <w:rsid w:val="00D43BA4"/>
    <w:rsid w:val="00D44083"/>
    <w:rsid w:val="00D44693"/>
    <w:rsid w:val="00D448AD"/>
    <w:rsid w:val="00D45A5C"/>
    <w:rsid w:val="00D476E6"/>
    <w:rsid w:val="00D50673"/>
    <w:rsid w:val="00D52694"/>
    <w:rsid w:val="00D53CBE"/>
    <w:rsid w:val="00D56F8A"/>
    <w:rsid w:val="00D5766F"/>
    <w:rsid w:val="00D576BF"/>
    <w:rsid w:val="00D606B4"/>
    <w:rsid w:val="00D61C54"/>
    <w:rsid w:val="00D654E6"/>
    <w:rsid w:val="00D659EE"/>
    <w:rsid w:val="00D67040"/>
    <w:rsid w:val="00D67C54"/>
    <w:rsid w:val="00D70B67"/>
    <w:rsid w:val="00D70C12"/>
    <w:rsid w:val="00D71C12"/>
    <w:rsid w:val="00D71EE3"/>
    <w:rsid w:val="00D72619"/>
    <w:rsid w:val="00D732F7"/>
    <w:rsid w:val="00D73AFA"/>
    <w:rsid w:val="00D74DF9"/>
    <w:rsid w:val="00D74EB3"/>
    <w:rsid w:val="00D75C3D"/>
    <w:rsid w:val="00D77CB9"/>
    <w:rsid w:val="00D8065D"/>
    <w:rsid w:val="00D81F1D"/>
    <w:rsid w:val="00D839C3"/>
    <w:rsid w:val="00D85043"/>
    <w:rsid w:val="00D851F4"/>
    <w:rsid w:val="00D85406"/>
    <w:rsid w:val="00D85F33"/>
    <w:rsid w:val="00D868CB"/>
    <w:rsid w:val="00D9005B"/>
    <w:rsid w:val="00D91F3C"/>
    <w:rsid w:val="00D923A2"/>
    <w:rsid w:val="00D934D9"/>
    <w:rsid w:val="00D937D6"/>
    <w:rsid w:val="00D95F60"/>
    <w:rsid w:val="00DA1184"/>
    <w:rsid w:val="00DA34F8"/>
    <w:rsid w:val="00DA3D99"/>
    <w:rsid w:val="00DA7040"/>
    <w:rsid w:val="00DB0A13"/>
    <w:rsid w:val="00DB19E0"/>
    <w:rsid w:val="00DB374C"/>
    <w:rsid w:val="00DB3DC6"/>
    <w:rsid w:val="00DB4230"/>
    <w:rsid w:val="00DB52CF"/>
    <w:rsid w:val="00DB668B"/>
    <w:rsid w:val="00DC169B"/>
    <w:rsid w:val="00DC3A01"/>
    <w:rsid w:val="00DC61CE"/>
    <w:rsid w:val="00DC63A2"/>
    <w:rsid w:val="00DC6E27"/>
    <w:rsid w:val="00DD153A"/>
    <w:rsid w:val="00DD256D"/>
    <w:rsid w:val="00DD2A32"/>
    <w:rsid w:val="00DD6494"/>
    <w:rsid w:val="00DE158D"/>
    <w:rsid w:val="00DE2229"/>
    <w:rsid w:val="00DE224C"/>
    <w:rsid w:val="00DE2353"/>
    <w:rsid w:val="00DE2FD2"/>
    <w:rsid w:val="00DE72A5"/>
    <w:rsid w:val="00DF07FD"/>
    <w:rsid w:val="00DF1F18"/>
    <w:rsid w:val="00DF37C2"/>
    <w:rsid w:val="00DF49F8"/>
    <w:rsid w:val="00DF5427"/>
    <w:rsid w:val="00DF5546"/>
    <w:rsid w:val="00DF5663"/>
    <w:rsid w:val="00DF7AB0"/>
    <w:rsid w:val="00E01057"/>
    <w:rsid w:val="00E02510"/>
    <w:rsid w:val="00E03823"/>
    <w:rsid w:val="00E03F92"/>
    <w:rsid w:val="00E04CDC"/>
    <w:rsid w:val="00E0508B"/>
    <w:rsid w:val="00E05572"/>
    <w:rsid w:val="00E0660D"/>
    <w:rsid w:val="00E07689"/>
    <w:rsid w:val="00E1213C"/>
    <w:rsid w:val="00E133FF"/>
    <w:rsid w:val="00E14387"/>
    <w:rsid w:val="00E156F4"/>
    <w:rsid w:val="00E1734A"/>
    <w:rsid w:val="00E21A20"/>
    <w:rsid w:val="00E22988"/>
    <w:rsid w:val="00E24CC7"/>
    <w:rsid w:val="00E26952"/>
    <w:rsid w:val="00E32864"/>
    <w:rsid w:val="00E33DD0"/>
    <w:rsid w:val="00E351B2"/>
    <w:rsid w:val="00E36B9B"/>
    <w:rsid w:val="00E36EA4"/>
    <w:rsid w:val="00E41D3C"/>
    <w:rsid w:val="00E42030"/>
    <w:rsid w:val="00E42B35"/>
    <w:rsid w:val="00E42B6D"/>
    <w:rsid w:val="00E4306E"/>
    <w:rsid w:val="00E44563"/>
    <w:rsid w:val="00E45EBD"/>
    <w:rsid w:val="00E46A80"/>
    <w:rsid w:val="00E4709D"/>
    <w:rsid w:val="00E5231B"/>
    <w:rsid w:val="00E53051"/>
    <w:rsid w:val="00E5355E"/>
    <w:rsid w:val="00E55F67"/>
    <w:rsid w:val="00E5693E"/>
    <w:rsid w:val="00E579F8"/>
    <w:rsid w:val="00E61234"/>
    <w:rsid w:val="00E6233F"/>
    <w:rsid w:val="00E6373D"/>
    <w:rsid w:val="00E649FA"/>
    <w:rsid w:val="00E65125"/>
    <w:rsid w:val="00E6578A"/>
    <w:rsid w:val="00E65963"/>
    <w:rsid w:val="00E6773D"/>
    <w:rsid w:val="00E67D69"/>
    <w:rsid w:val="00E7010E"/>
    <w:rsid w:val="00E70D2B"/>
    <w:rsid w:val="00E71E3D"/>
    <w:rsid w:val="00E71ED0"/>
    <w:rsid w:val="00E72203"/>
    <w:rsid w:val="00E74A6C"/>
    <w:rsid w:val="00E755AE"/>
    <w:rsid w:val="00E76585"/>
    <w:rsid w:val="00E77228"/>
    <w:rsid w:val="00E80132"/>
    <w:rsid w:val="00E8188A"/>
    <w:rsid w:val="00E81976"/>
    <w:rsid w:val="00E8236A"/>
    <w:rsid w:val="00E8292E"/>
    <w:rsid w:val="00E82B48"/>
    <w:rsid w:val="00E82F21"/>
    <w:rsid w:val="00E844C3"/>
    <w:rsid w:val="00E84AD7"/>
    <w:rsid w:val="00E8770D"/>
    <w:rsid w:val="00E87DD4"/>
    <w:rsid w:val="00E901D5"/>
    <w:rsid w:val="00E927B6"/>
    <w:rsid w:val="00E93663"/>
    <w:rsid w:val="00E94AB1"/>
    <w:rsid w:val="00EA0A60"/>
    <w:rsid w:val="00EA16AC"/>
    <w:rsid w:val="00EA1F2A"/>
    <w:rsid w:val="00EA382A"/>
    <w:rsid w:val="00EA38B2"/>
    <w:rsid w:val="00EA4D6D"/>
    <w:rsid w:val="00EA503F"/>
    <w:rsid w:val="00EA77F4"/>
    <w:rsid w:val="00EA7932"/>
    <w:rsid w:val="00EA794E"/>
    <w:rsid w:val="00EB071F"/>
    <w:rsid w:val="00EB0993"/>
    <w:rsid w:val="00EB2BB1"/>
    <w:rsid w:val="00EB3A12"/>
    <w:rsid w:val="00EC0133"/>
    <w:rsid w:val="00EC0F4D"/>
    <w:rsid w:val="00EC19FC"/>
    <w:rsid w:val="00EC7987"/>
    <w:rsid w:val="00EC7D44"/>
    <w:rsid w:val="00ED008E"/>
    <w:rsid w:val="00ED1E78"/>
    <w:rsid w:val="00ED2013"/>
    <w:rsid w:val="00ED3139"/>
    <w:rsid w:val="00ED316E"/>
    <w:rsid w:val="00ED4745"/>
    <w:rsid w:val="00ED6087"/>
    <w:rsid w:val="00ED70D4"/>
    <w:rsid w:val="00EE1053"/>
    <w:rsid w:val="00EE198D"/>
    <w:rsid w:val="00EE2F55"/>
    <w:rsid w:val="00EE426A"/>
    <w:rsid w:val="00EF0174"/>
    <w:rsid w:val="00EF10D0"/>
    <w:rsid w:val="00EF2E44"/>
    <w:rsid w:val="00EF4CFE"/>
    <w:rsid w:val="00EF60B7"/>
    <w:rsid w:val="00EF6798"/>
    <w:rsid w:val="00EF6C6B"/>
    <w:rsid w:val="00EF714A"/>
    <w:rsid w:val="00EF7C04"/>
    <w:rsid w:val="00F009AA"/>
    <w:rsid w:val="00F03898"/>
    <w:rsid w:val="00F0532D"/>
    <w:rsid w:val="00F071FB"/>
    <w:rsid w:val="00F1029C"/>
    <w:rsid w:val="00F10B25"/>
    <w:rsid w:val="00F11AEE"/>
    <w:rsid w:val="00F13194"/>
    <w:rsid w:val="00F13199"/>
    <w:rsid w:val="00F14501"/>
    <w:rsid w:val="00F16930"/>
    <w:rsid w:val="00F2002C"/>
    <w:rsid w:val="00F200E6"/>
    <w:rsid w:val="00F21148"/>
    <w:rsid w:val="00F21710"/>
    <w:rsid w:val="00F237D1"/>
    <w:rsid w:val="00F23E43"/>
    <w:rsid w:val="00F25D95"/>
    <w:rsid w:val="00F2718D"/>
    <w:rsid w:val="00F272F8"/>
    <w:rsid w:val="00F273BC"/>
    <w:rsid w:val="00F32189"/>
    <w:rsid w:val="00F3551C"/>
    <w:rsid w:val="00F35B8B"/>
    <w:rsid w:val="00F36215"/>
    <w:rsid w:val="00F4145F"/>
    <w:rsid w:val="00F42A2F"/>
    <w:rsid w:val="00F42B3E"/>
    <w:rsid w:val="00F45A3E"/>
    <w:rsid w:val="00F47DD7"/>
    <w:rsid w:val="00F50E0C"/>
    <w:rsid w:val="00F51488"/>
    <w:rsid w:val="00F57BAE"/>
    <w:rsid w:val="00F60ABE"/>
    <w:rsid w:val="00F629B8"/>
    <w:rsid w:val="00F62BCC"/>
    <w:rsid w:val="00F63A3F"/>
    <w:rsid w:val="00F671FA"/>
    <w:rsid w:val="00F67411"/>
    <w:rsid w:val="00F731EC"/>
    <w:rsid w:val="00F7437D"/>
    <w:rsid w:val="00F743AA"/>
    <w:rsid w:val="00F75FB6"/>
    <w:rsid w:val="00F80B77"/>
    <w:rsid w:val="00F80DDD"/>
    <w:rsid w:val="00F82623"/>
    <w:rsid w:val="00F83EB2"/>
    <w:rsid w:val="00F8517D"/>
    <w:rsid w:val="00F85647"/>
    <w:rsid w:val="00F85D49"/>
    <w:rsid w:val="00F875B4"/>
    <w:rsid w:val="00F90E36"/>
    <w:rsid w:val="00F91914"/>
    <w:rsid w:val="00F955A4"/>
    <w:rsid w:val="00F95DF1"/>
    <w:rsid w:val="00F96EFC"/>
    <w:rsid w:val="00F97053"/>
    <w:rsid w:val="00F97342"/>
    <w:rsid w:val="00F976BA"/>
    <w:rsid w:val="00FA1684"/>
    <w:rsid w:val="00FA4353"/>
    <w:rsid w:val="00FA5710"/>
    <w:rsid w:val="00FA7182"/>
    <w:rsid w:val="00FB078D"/>
    <w:rsid w:val="00FB1513"/>
    <w:rsid w:val="00FB3F5D"/>
    <w:rsid w:val="00FB4396"/>
    <w:rsid w:val="00FB4C5D"/>
    <w:rsid w:val="00FB4F22"/>
    <w:rsid w:val="00FB59B5"/>
    <w:rsid w:val="00FB6F90"/>
    <w:rsid w:val="00FC0107"/>
    <w:rsid w:val="00FC0C66"/>
    <w:rsid w:val="00FC17E1"/>
    <w:rsid w:val="00FC1BA8"/>
    <w:rsid w:val="00FC3D04"/>
    <w:rsid w:val="00FC5735"/>
    <w:rsid w:val="00FC5B22"/>
    <w:rsid w:val="00FC7251"/>
    <w:rsid w:val="00FC77AD"/>
    <w:rsid w:val="00FC7857"/>
    <w:rsid w:val="00FC7C0D"/>
    <w:rsid w:val="00FD1CEA"/>
    <w:rsid w:val="00FD1EFA"/>
    <w:rsid w:val="00FD2D74"/>
    <w:rsid w:val="00FD55EE"/>
    <w:rsid w:val="00FD651C"/>
    <w:rsid w:val="00FD6F49"/>
    <w:rsid w:val="00FD7035"/>
    <w:rsid w:val="00FD7172"/>
    <w:rsid w:val="00FD7FD8"/>
    <w:rsid w:val="00FE03EF"/>
    <w:rsid w:val="00FE04B7"/>
    <w:rsid w:val="00FE1749"/>
    <w:rsid w:val="00FE2AD7"/>
    <w:rsid w:val="00FE3825"/>
    <w:rsid w:val="00FE43C9"/>
    <w:rsid w:val="00FE679F"/>
    <w:rsid w:val="00FE6A37"/>
    <w:rsid w:val="00FF498B"/>
    <w:rsid w:val="00FF5374"/>
    <w:rsid w:val="00FF6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DC1"/>
  </w:style>
  <w:style w:type="paragraph" w:styleId="1">
    <w:name w:val="heading 1"/>
    <w:basedOn w:val="a"/>
    <w:next w:val="a"/>
    <w:link w:val="10"/>
    <w:qFormat/>
    <w:rsid w:val="005F69E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5F69E6"/>
    <w:pPr>
      <w:keepNext/>
      <w:keepLines/>
      <w:suppressAutoHyphens/>
      <w:spacing w:before="200" w:after="0" w:line="240" w:lineRule="auto"/>
      <w:outlineLvl w:val="1"/>
    </w:pPr>
    <w:rPr>
      <w:rFonts w:ascii="Cambria" w:eastAsia="Times New Roman" w:hAnsi="Cambria" w:cs="Times New Roman"/>
      <w:b/>
      <w:bCs/>
      <w:color w:val="4F81BD"/>
      <w:sz w:val="26"/>
      <w:szCs w:val="26"/>
      <w:lang w:eastAsia="ar-SA"/>
    </w:rPr>
  </w:style>
  <w:style w:type="paragraph" w:styleId="4">
    <w:name w:val="heading 4"/>
    <w:basedOn w:val="a"/>
    <w:next w:val="a"/>
    <w:link w:val="40"/>
    <w:qFormat/>
    <w:rsid w:val="005F69E6"/>
    <w:pPr>
      <w:keepNext/>
      <w:spacing w:before="240" w:after="60" w:line="240" w:lineRule="auto"/>
      <w:outlineLvl w:val="3"/>
    </w:pPr>
    <w:rPr>
      <w:rFonts w:eastAsia="Times New Roman" w:cs="Times New Roman"/>
      <w:b/>
      <w:bCs/>
      <w:szCs w:val="28"/>
      <w:lang w:eastAsia="ru-RU"/>
    </w:rPr>
  </w:style>
  <w:style w:type="paragraph" w:styleId="5">
    <w:name w:val="heading 5"/>
    <w:basedOn w:val="a"/>
    <w:next w:val="a"/>
    <w:link w:val="50"/>
    <w:uiPriority w:val="99"/>
    <w:qFormat/>
    <w:rsid w:val="005F69E6"/>
    <w:pPr>
      <w:tabs>
        <w:tab w:val="num" w:pos="0"/>
      </w:tabs>
      <w:suppressAutoHyphens/>
      <w:spacing w:before="240" w:after="60" w:line="240" w:lineRule="auto"/>
      <w:ind w:left="1008" w:hanging="1008"/>
      <w:outlineLvl w:val="4"/>
    </w:pPr>
    <w:rPr>
      <w:rFonts w:eastAsia="Calibri" w:cs="Times New Roman"/>
      <w:b/>
      <w:bCs/>
      <w:i/>
      <w:iCs/>
      <w:sz w:val="26"/>
      <w:szCs w:val="26"/>
      <w:lang w:eastAsia="ar-SA"/>
    </w:rPr>
  </w:style>
  <w:style w:type="paragraph" w:styleId="6">
    <w:name w:val="heading 6"/>
    <w:basedOn w:val="a"/>
    <w:next w:val="a"/>
    <w:link w:val="60"/>
    <w:uiPriority w:val="9"/>
    <w:semiHidden/>
    <w:unhideWhenUsed/>
    <w:qFormat/>
    <w:rsid w:val="005F69E6"/>
    <w:pPr>
      <w:suppressAutoHyphens/>
      <w:spacing w:before="240" w:after="60" w:line="240" w:lineRule="auto"/>
      <w:outlineLvl w:val="5"/>
    </w:pPr>
    <w:rPr>
      <w:rFonts w:ascii="Calibri" w:eastAsia="Times New Roman" w:hAnsi="Calibri" w:cs="Times New Roman"/>
      <w:b/>
      <w:bCs/>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link w:val="a4"/>
    <w:uiPriority w:val="1"/>
    <w:qFormat/>
    <w:rsid w:val="004F7A85"/>
    <w:pPr>
      <w:spacing w:after="0" w:line="240" w:lineRule="auto"/>
    </w:pPr>
  </w:style>
  <w:style w:type="character" w:styleId="a5">
    <w:name w:val="Hyperlink"/>
    <w:basedOn w:val="a0"/>
    <w:uiPriority w:val="99"/>
    <w:unhideWhenUsed/>
    <w:rsid w:val="007B38B6"/>
    <w:rPr>
      <w:color w:val="0000FF" w:themeColor="hyperlink"/>
      <w:u w:val="single"/>
    </w:rPr>
  </w:style>
  <w:style w:type="paragraph" w:styleId="a6">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7"/>
    <w:uiPriority w:val="34"/>
    <w:qFormat/>
    <w:rsid w:val="007B38B6"/>
    <w:pPr>
      <w:ind w:left="720"/>
      <w:contextualSpacing/>
    </w:pPr>
  </w:style>
  <w:style w:type="character" w:styleId="a8">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9">
    <w:name w:val="Balloon Text"/>
    <w:basedOn w:val="a"/>
    <w:link w:val="aa"/>
    <w:uiPriority w:val="99"/>
    <w:unhideWhenUsed/>
    <w:rsid w:val="00EF0174"/>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EF0174"/>
    <w:rPr>
      <w:rFonts w:ascii="Tahoma" w:hAnsi="Tahoma" w:cs="Tahoma"/>
      <w:sz w:val="16"/>
      <w:szCs w:val="16"/>
    </w:rPr>
  </w:style>
  <w:style w:type="table" w:styleId="ab">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195D0E"/>
    <w:rPr>
      <w:b/>
      <w:bCs/>
    </w:rPr>
  </w:style>
  <w:style w:type="paragraph" w:styleId="ad">
    <w:name w:val="header"/>
    <w:basedOn w:val="a"/>
    <w:link w:val="ae"/>
    <w:uiPriority w:val="99"/>
    <w:unhideWhenUsed/>
    <w:rsid w:val="00195D0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95D0E"/>
  </w:style>
  <w:style w:type="paragraph" w:styleId="af">
    <w:name w:val="footer"/>
    <w:basedOn w:val="a"/>
    <w:link w:val="af0"/>
    <w:uiPriority w:val="99"/>
    <w:unhideWhenUsed/>
    <w:rsid w:val="00195D0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95D0E"/>
  </w:style>
  <w:style w:type="character" w:customStyle="1" w:styleId="ConsPlusNormal0">
    <w:name w:val="ConsPlusNormal Знак"/>
    <w:link w:val="ConsPlusNormal"/>
    <w:locked/>
    <w:rsid w:val="00B669C7"/>
    <w:rPr>
      <w:rFonts w:ascii="Arial" w:hAnsi="Arial" w:cs="Arial"/>
      <w:sz w:val="20"/>
      <w:szCs w:val="20"/>
    </w:rPr>
  </w:style>
  <w:style w:type="paragraph" w:styleId="af1">
    <w:name w:val="Normal (Web)"/>
    <w:basedOn w:val="a"/>
    <w:link w:val="af2"/>
    <w:rsid w:val="007A2138"/>
    <w:pPr>
      <w:spacing w:before="30" w:after="30" w:line="240" w:lineRule="auto"/>
    </w:pPr>
    <w:rPr>
      <w:rFonts w:ascii="Arial" w:eastAsia="Times New Roman" w:hAnsi="Arial" w:cs="Arial"/>
      <w:color w:val="332E2D"/>
      <w:spacing w:val="2"/>
      <w:sz w:val="24"/>
      <w:szCs w:val="24"/>
      <w:lang w:eastAsia="ru-RU"/>
    </w:rPr>
  </w:style>
  <w:style w:type="paragraph" w:styleId="af3">
    <w:name w:val="Subtitle"/>
    <w:basedOn w:val="a"/>
    <w:link w:val="af4"/>
    <w:uiPriority w:val="99"/>
    <w:qFormat/>
    <w:rsid w:val="00BA1C59"/>
    <w:pPr>
      <w:spacing w:after="0" w:line="240" w:lineRule="auto"/>
      <w:jc w:val="center"/>
    </w:pPr>
    <w:rPr>
      <w:rFonts w:eastAsia="Calibri" w:cs="Times New Roman"/>
      <w:b/>
      <w:bCs/>
      <w:sz w:val="20"/>
      <w:szCs w:val="20"/>
      <w:lang w:eastAsia="ru-RU"/>
    </w:rPr>
  </w:style>
  <w:style w:type="character" w:customStyle="1" w:styleId="af4">
    <w:name w:val="Подзаголовок Знак"/>
    <w:basedOn w:val="a0"/>
    <w:link w:val="af3"/>
    <w:uiPriority w:val="99"/>
    <w:rsid w:val="00BA1C59"/>
    <w:rPr>
      <w:rFonts w:eastAsia="Calibri" w:cs="Times New Roman"/>
      <w:b/>
      <w:bCs/>
      <w:sz w:val="20"/>
      <w:szCs w:val="20"/>
      <w:lang w:eastAsia="ru-RU"/>
    </w:rPr>
  </w:style>
  <w:style w:type="paragraph" w:customStyle="1" w:styleId="Default">
    <w:name w:val="Default"/>
    <w:rsid w:val="00AE767C"/>
    <w:pPr>
      <w:autoSpaceDE w:val="0"/>
      <w:autoSpaceDN w:val="0"/>
      <w:adjustRightInd w:val="0"/>
      <w:spacing w:after="0" w:line="240" w:lineRule="auto"/>
    </w:pPr>
    <w:rPr>
      <w:rFonts w:cs="Times New Roman"/>
      <w:color w:val="000000"/>
      <w:sz w:val="24"/>
      <w:szCs w:val="24"/>
    </w:rPr>
  </w:style>
  <w:style w:type="paragraph" w:customStyle="1" w:styleId="headertext">
    <w:name w:val="headertext"/>
    <w:basedOn w:val="a"/>
    <w:rsid w:val="00C31BDD"/>
    <w:pPr>
      <w:spacing w:before="100" w:beforeAutospacing="1" w:after="100" w:afterAutospacing="1" w:line="240" w:lineRule="auto"/>
    </w:pPr>
    <w:rPr>
      <w:rFonts w:eastAsia="Times New Roman" w:cs="Times New Roman"/>
      <w:sz w:val="24"/>
      <w:szCs w:val="24"/>
      <w:lang w:eastAsia="ru-RU"/>
    </w:rPr>
  </w:style>
  <w:style w:type="paragraph" w:styleId="21">
    <w:name w:val="Body Text 2"/>
    <w:aliases w:val="Заголовок таблицы"/>
    <w:basedOn w:val="a"/>
    <w:link w:val="22"/>
    <w:rsid w:val="00DA1184"/>
    <w:pPr>
      <w:spacing w:after="120" w:line="480" w:lineRule="auto"/>
    </w:pPr>
    <w:rPr>
      <w:rFonts w:eastAsia="Times New Roman" w:cs="Times New Roman"/>
      <w:sz w:val="24"/>
      <w:szCs w:val="24"/>
      <w:lang w:eastAsia="ru-RU"/>
    </w:rPr>
  </w:style>
  <w:style w:type="character" w:customStyle="1" w:styleId="22">
    <w:name w:val="Основной текст 2 Знак"/>
    <w:aliases w:val="Заголовок таблицы Знак"/>
    <w:basedOn w:val="a0"/>
    <w:link w:val="21"/>
    <w:rsid w:val="00DA1184"/>
    <w:rPr>
      <w:rFonts w:eastAsia="Times New Roman" w:cs="Times New Roman"/>
      <w:sz w:val="24"/>
      <w:szCs w:val="24"/>
      <w:lang w:eastAsia="ru-RU"/>
    </w:rPr>
  </w:style>
  <w:style w:type="character" w:customStyle="1" w:styleId="af2">
    <w:name w:val="Обычный (веб) Знак"/>
    <w:link w:val="af1"/>
    <w:locked/>
    <w:rsid w:val="00597611"/>
    <w:rPr>
      <w:rFonts w:ascii="Arial" w:eastAsia="Times New Roman" w:hAnsi="Arial" w:cs="Arial"/>
      <w:color w:val="332E2D"/>
      <w:spacing w:val="2"/>
      <w:sz w:val="24"/>
      <w:szCs w:val="24"/>
      <w:lang w:eastAsia="ru-RU"/>
    </w:rPr>
  </w:style>
  <w:style w:type="character" w:customStyle="1" w:styleId="apple-converted-space">
    <w:name w:val="apple-converted-space"/>
    <w:rsid w:val="006D087A"/>
  </w:style>
  <w:style w:type="paragraph" w:styleId="af5">
    <w:name w:val="Body Text"/>
    <w:basedOn w:val="a"/>
    <w:link w:val="af6"/>
    <w:uiPriority w:val="1"/>
    <w:unhideWhenUsed/>
    <w:qFormat/>
    <w:rsid w:val="006D087A"/>
    <w:pPr>
      <w:spacing w:after="120"/>
    </w:pPr>
  </w:style>
  <w:style w:type="character" w:customStyle="1" w:styleId="af6">
    <w:name w:val="Основной текст Знак"/>
    <w:basedOn w:val="a0"/>
    <w:link w:val="af5"/>
    <w:uiPriority w:val="1"/>
    <w:rsid w:val="006D087A"/>
  </w:style>
  <w:style w:type="character" w:customStyle="1" w:styleId="a7">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6"/>
    <w:uiPriority w:val="34"/>
    <w:locked/>
    <w:rsid w:val="006D087A"/>
  </w:style>
  <w:style w:type="paragraph" w:customStyle="1" w:styleId="11">
    <w:name w:val="Заголовок 11"/>
    <w:basedOn w:val="a"/>
    <w:uiPriority w:val="1"/>
    <w:qFormat/>
    <w:rsid w:val="002036BD"/>
    <w:pPr>
      <w:widowControl w:val="0"/>
      <w:autoSpaceDE w:val="0"/>
      <w:autoSpaceDN w:val="0"/>
      <w:adjustRightInd w:val="0"/>
      <w:spacing w:after="0" w:line="240" w:lineRule="auto"/>
      <w:ind w:left="350" w:right="262"/>
      <w:jc w:val="center"/>
      <w:outlineLvl w:val="0"/>
    </w:pPr>
    <w:rPr>
      <w:rFonts w:eastAsia="Times New Roman" w:cs="Times New Roman"/>
      <w:b/>
      <w:bCs/>
      <w:szCs w:val="28"/>
      <w:lang w:eastAsia="ru-RU"/>
    </w:rPr>
  </w:style>
  <w:style w:type="paragraph" w:customStyle="1" w:styleId="12">
    <w:name w:val="Заголовок 12"/>
    <w:basedOn w:val="a"/>
    <w:uiPriority w:val="1"/>
    <w:qFormat/>
    <w:rsid w:val="002036BD"/>
    <w:pPr>
      <w:widowControl w:val="0"/>
      <w:autoSpaceDE w:val="0"/>
      <w:autoSpaceDN w:val="0"/>
      <w:adjustRightInd w:val="0"/>
      <w:spacing w:after="0" w:line="240" w:lineRule="auto"/>
      <w:ind w:left="350" w:right="262"/>
      <w:jc w:val="center"/>
      <w:outlineLvl w:val="0"/>
    </w:pPr>
    <w:rPr>
      <w:rFonts w:eastAsia="Times New Roman" w:cs="Times New Roman"/>
      <w:b/>
      <w:bCs/>
      <w:szCs w:val="28"/>
      <w:lang w:eastAsia="ru-RU"/>
    </w:rPr>
  </w:style>
  <w:style w:type="paragraph" w:customStyle="1" w:styleId="TableParagraph">
    <w:name w:val="Table Paragraph"/>
    <w:basedOn w:val="a"/>
    <w:uiPriority w:val="1"/>
    <w:qFormat/>
    <w:rsid w:val="00F10B25"/>
    <w:pPr>
      <w:widowControl w:val="0"/>
      <w:autoSpaceDE w:val="0"/>
      <w:autoSpaceDN w:val="0"/>
      <w:spacing w:after="0" w:line="240" w:lineRule="auto"/>
    </w:pPr>
    <w:rPr>
      <w:rFonts w:eastAsia="Times New Roman" w:cs="Times New Roman"/>
      <w:sz w:val="22"/>
    </w:rPr>
  </w:style>
  <w:style w:type="character" w:customStyle="1" w:styleId="10">
    <w:name w:val="Заголовок 1 Знак"/>
    <w:basedOn w:val="a0"/>
    <w:link w:val="1"/>
    <w:rsid w:val="005F69E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5F69E6"/>
    <w:rPr>
      <w:rFonts w:ascii="Cambria" w:eastAsia="Times New Roman" w:hAnsi="Cambria" w:cs="Times New Roman"/>
      <w:b/>
      <w:bCs/>
      <w:color w:val="4F81BD"/>
      <w:sz w:val="26"/>
      <w:szCs w:val="26"/>
      <w:lang w:eastAsia="ar-SA"/>
    </w:rPr>
  </w:style>
  <w:style w:type="character" w:customStyle="1" w:styleId="40">
    <w:name w:val="Заголовок 4 Знак"/>
    <w:basedOn w:val="a0"/>
    <w:link w:val="4"/>
    <w:rsid w:val="005F69E6"/>
    <w:rPr>
      <w:rFonts w:eastAsia="Times New Roman" w:cs="Times New Roman"/>
      <w:b/>
      <w:bCs/>
      <w:szCs w:val="28"/>
      <w:lang w:eastAsia="ru-RU"/>
    </w:rPr>
  </w:style>
  <w:style w:type="character" w:customStyle="1" w:styleId="50">
    <w:name w:val="Заголовок 5 Знак"/>
    <w:basedOn w:val="a0"/>
    <w:link w:val="5"/>
    <w:uiPriority w:val="99"/>
    <w:rsid w:val="005F69E6"/>
    <w:rPr>
      <w:rFonts w:eastAsia="Calibri" w:cs="Times New Roman"/>
      <w:b/>
      <w:bCs/>
      <w:i/>
      <w:iCs/>
      <w:sz w:val="26"/>
      <w:szCs w:val="26"/>
      <w:lang w:eastAsia="ar-SA"/>
    </w:rPr>
  </w:style>
  <w:style w:type="character" w:customStyle="1" w:styleId="60">
    <w:name w:val="Заголовок 6 Знак"/>
    <w:basedOn w:val="a0"/>
    <w:link w:val="6"/>
    <w:uiPriority w:val="9"/>
    <w:semiHidden/>
    <w:rsid w:val="005F69E6"/>
    <w:rPr>
      <w:rFonts w:ascii="Calibri" w:eastAsia="Times New Roman" w:hAnsi="Calibri" w:cs="Times New Roman"/>
      <w:b/>
      <w:bCs/>
      <w:sz w:val="22"/>
      <w:lang w:eastAsia="ar-SA"/>
    </w:rPr>
  </w:style>
  <w:style w:type="paragraph" w:customStyle="1" w:styleId="af7">
    <w:name w:val="Знак Знак Знак"/>
    <w:basedOn w:val="a"/>
    <w:rsid w:val="005F69E6"/>
    <w:pPr>
      <w:spacing w:after="160" w:line="240" w:lineRule="exact"/>
      <w:ind w:firstLine="567"/>
      <w:jc w:val="both"/>
    </w:pPr>
    <w:rPr>
      <w:rFonts w:ascii="Verdana" w:eastAsia="Times New Roman" w:hAnsi="Verdana" w:cs="Times New Roman"/>
      <w:sz w:val="20"/>
      <w:szCs w:val="20"/>
      <w:lang w:val="en-US"/>
    </w:rPr>
  </w:style>
  <w:style w:type="paragraph" w:customStyle="1" w:styleId="ConsPlusTitle">
    <w:name w:val="ConsPlusTitle"/>
    <w:rsid w:val="005F69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5F69E6"/>
    <w:pPr>
      <w:spacing w:before="100" w:beforeAutospacing="1" w:after="100" w:afterAutospacing="1" w:line="240" w:lineRule="auto"/>
    </w:pPr>
    <w:rPr>
      <w:rFonts w:eastAsia="Times New Roman" w:cs="Times New Roman"/>
      <w:sz w:val="24"/>
      <w:szCs w:val="24"/>
      <w:lang w:eastAsia="ru-RU"/>
    </w:rPr>
  </w:style>
  <w:style w:type="character" w:customStyle="1" w:styleId="a4">
    <w:name w:val="Без интервала Знак"/>
    <w:link w:val="a3"/>
    <w:uiPriority w:val="1"/>
    <w:locked/>
    <w:rsid w:val="005F69E6"/>
  </w:style>
  <w:style w:type="paragraph" w:styleId="af8">
    <w:name w:val="annotation text"/>
    <w:basedOn w:val="a"/>
    <w:link w:val="af9"/>
    <w:uiPriority w:val="99"/>
    <w:unhideWhenUsed/>
    <w:rsid w:val="005F69E6"/>
    <w:pPr>
      <w:widowControl w:val="0"/>
      <w:autoSpaceDE w:val="0"/>
      <w:autoSpaceDN w:val="0"/>
      <w:adjustRightInd w:val="0"/>
      <w:spacing w:after="0" w:line="240" w:lineRule="auto"/>
    </w:pPr>
    <w:rPr>
      <w:rFonts w:eastAsia="Times New Roman" w:cs="Times New Roman"/>
      <w:sz w:val="20"/>
      <w:szCs w:val="20"/>
    </w:rPr>
  </w:style>
  <w:style w:type="character" w:customStyle="1" w:styleId="af9">
    <w:name w:val="Текст примечания Знак"/>
    <w:basedOn w:val="a0"/>
    <w:link w:val="af8"/>
    <w:uiPriority w:val="99"/>
    <w:rsid w:val="005F69E6"/>
    <w:rPr>
      <w:rFonts w:eastAsia="Times New Roman" w:cs="Times New Roman"/>
      <w:sz w:val="20"/>
      <w:szCs w:val="20"/>
    </w:rPr>
  </w:style>
  <w:style w:type="character" w:styleId="afa">
    <w:name w:val="Emphasis"/>
    <w:uiPriority w:val="20"/>
    <w:qFormat/>
    <w:rsid w:val="005F69E6"/>
    <w:rPr>
      <w:i/>
      <w:iCs/>
    </w:rPr>
  </w:style>
  <w:style w:type="character" w:customStyle="1" w:styleId="match">
    <w:name w:val="match"/>
    <w:basedOn w:val="a0"/>
    <w:rsid w:val="005F69E6"/>
  </w:style>
  <w:style w:type="paragraph" w:styleId="afb">
    <w:name w:val="footnote text"/>
    <w:basedOn w:val="a"/>
    <w:link w:val="afc"/>
    <w:uiPriority w:val="99"/>
    <w:unhideWhenUsed/>
    <w:rsid w:val="005F69E6"/>
    <w:pPr>
      <w:spacing w:after="0" w:line="240" w:lineRule="auto"/>
    </w:pPr>
    <w:rPr>
      <w:rFonts w:eastAsia="Times New Roman" w:cs="Times New Roman"/>
      <w:sz w:val="20"/>
      <w:szCs w:val="20"/>
    </w:rPr>
  </w:style>
  <w:style w:type="character" w:customStyle="1" w:styleId="afc">
    <w:name w:val="Текст сноски Знак"/>
    <w:basedOn w:val="a0"/>
    <w:link w:val="afb"/>
    <w:uiPriority w:val="99"/>
    <w:rsid w:val="005F69E6"/>
    <w:rPr>
      <w:rFonts w:eastAsia="Times New Roman" w:cs="Times New Roman"/>
      <w:sz w:val="20"/>
      <w:szCs w:val="20"/>
    </w:rPr>
  </w:style>
  <w:style w:type="character" w:styleId="afd">
    <w:name w:val="footnote reference"/>
    <w:uiPriority w:val="99"/>
    <w:unhideWhenUsed/>
    <w:rsid w:val="005F69E6"/>
    <w:rPr>
      <w:vertAlign w:val="superscript"/>
    </w:rPr>
  </w:style>
  <w:style w:type="paragraph" w:styleId="afe">
    <w:name w:val="Body Text Indent"/>
    <w:basedOn w:val="a"/>
    <w:link w:val="aff"/>
    <w:uiPriority w:val="99"/>
    <w:rsid w:val="005F69E6"/>
    <w:pPr>
      <w:widowControl w:val="0"/>
      <w:suppressAutoHyphens/>
      <w:spacing w:after="0" w:line="240" w:lineRule="auto"/>
      <w:ind w:firstLine="900"/>
      <w:jc w:val="both"/>
    </w:pPr>
    <w:rPr>
      <w:rFonts w:ascii="Arial" w:eastAsia="Calibri" w:hAnsi="Arial" w:cs="Times New Roman"/>
      <w:kern w:val="1"/>
      <w:sz w:val="24"/>
      <w:szCs w:val="24"/>
    </w:rPr>
  </w:style>
  <w:style w:type="character" w:customStyle="1" w:styleId="aff">
    <w:name w:val="Основной текст с отступом Знак"/>
    <w:basedOn w:val="a0"/>
    <w:link w:val="afe"/>
    <w:uiPriority w:val="99"/>
    <w:rsid w:val="005F69E6"/>
    <w:rPr>
      <w:rFonts w:ascii="Arial" w:eastAsia="Calibri" w:hAnsi="Arial" w:cs="Times New Roman"/>
      <w:kern w:val="1"/>
      <w:sz w:val="24"/>
      <w:szCs w:val="24"/>
    </w:rPr>
  </w:style>
  <w:style w:type="paragraph" w:customStyle="1" w:styleId="Standard">
    <w:name w:val="Standard"/>
    <w:uiPriority w:val="99"/>
    <w:rsid w:val="005F69E6"/>
    <w:pPr>
      <w:widowControl w:val="0"/>
      <w:suppressAutoHyphens/>
      <w:spacing w:after="0" w:line="240" w:lineRule="auto"/>
      <w:textAlignment w:val="baseline"/>
    </w:pPr>
    <w:rPr>
      <w:rFonts w:eastAsia="Times New Roman" w:cs="Times New Roman"/>
      <w:kern w:val="1"/>
      <w:sz w:val="24"/>
      <w:szCs w:val="24"/>
      <w:lang w:val="de-DE" w:eastAsia="fa-IR" w:bidi="fa-IR"/>
    </w:rPr>
  </w:style>
  <w:style w:type="character" w:customStyle="1" w:styleId="aff0">
    <w:name w:val="Цветовое выделение"/>
    <w:uiPriority w:val="99"/>
    <w:rsid w:val="005F69E6"/>
    <w:rPr>
      <w:b/>
      <w:color w:val="26282F"/>
    </w:rPr>
  </w:style>
  <w:style w:type="table" w:customStyle="1" w:styleId="TableNormal">
    <w:name w:val="Table Normal"/>
    <w:uiPriority w:val="2"/>
    <w:semiHidden/>
    <w:unhideWhenUsed/>
    <w:qFormat/>
    <w:rsid w:val="005F69E6"/>
    <w:pPr>
      <w:widowControl w:val="0"/>
      <w:autoSpaceDE w:val="0"/>
      <w:autoSpaceDN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02445367">
      <w:bodyDiv w:val="1"/>
      <w:marLeft w:val="0"/>
      <w:marRight w:val="0"/>
      <w:marTop w:val="0"/>
      <w:marBottom w:val="0"/>
      <w:divBdr>
        <w:top w:val="none" w:sz="0" w:space="0" w:color="auto"/>
        <w:left w:val="none" w:sz="0" w:space="0" w:color="auto"/>
        <w:bottom w:val="none" w:sz="0" w:space="0" w:color="auto"/>
        <w:right w:val="none" w:sz="0" w:space="0" w:color="auto"/>
      </w:divBdr>
    </w:div>
    <w:div w:id="571701061">
      <w:bodyDiv w:val="1"/>
      <w:marLeft w:val="0"/>
      <w:marRight w:val="0"/>
      <w:marTop w:val="0"/>
      <w:marBottom w:val="0"/>
      <w:divBdr>
        <w:top w:val="none" w:sz="0" w:space="0" w:color="auto"/>
        <w:left w:val="none" w:sz="0" w:space="0" w:color="auto"/>
        <w:bottom w:val="none" w:sz="0" w:space="0" w:color="auto"/>
        <w:right w:val="none" w:sz="0" w:space="0" w:color="auto"/>
      </w:divBdr>
    </w:div>
    <w:div w:id="636959729">
      <w:bodyDiv w:val="1"/>
      <w:marLeft w:val="0"/>
      <w:marRight w:val="0"/>
      <w:marTop w:val="0"/>
      <w:marBottom w:val="0"/>
      <w:divBdr>
        <w:top w:val="none" w:sz="0" w:space="0" w:color="auto"/>
        <w:left w:val="none" w:sz="0" w:space="0" w:color="auto"/>
        <w:bottom w:val="none" w:sz="0" w:space="0" w:color="auto"/>
        <w:right w:val="none" w:sz="0" w:space="0" w:color="auto"/>
      </w:divBdr>
    </w:div>
    <w:div w:id="831410968">
      <w:bodyDiv w:val="1"/>
      <w:marLeft w:val="0"/>
      <w:marRight w:val="0"/>
      <w:marTop w:val="0"/>
      <w:marBottom w:val="0"/>
      <w:divBdr>
        <w:top w:val="none" w:sz="0" w:space="0" w:color="auto"/>
        <w:left w:val="none" w:sz="0" w:space="0" w:color="auto"/>
        <w:bottom w:val="none" w:sz="0" w:space="0" w:color="auto"/>
        <w:right w:val="none" w:sz="0" w:space="0" w:color="auto"/>
      </w:divBdr>
    </w:div>
    <w:div w:id="993726812">
      <w:bodyDiv w:val="1"/>
      <w:marLeft w:val="0"/>
      <w:marRight w:val="0"/>
      <w:marTop w:val="0"/>
      <w:marBottom w:val="0"/>
      <w:divBdr>
        <w:top w:val="none" w:sz="0" w:space="0" w:color="auto"/>
        <w:left w:val="none" w:sz="0" w:space="0" w:color="auto"/>
        <w:bottom w:val="none" w:sz="0" w:space="0" w:color="auto"/>
        <w:right w:val="none" w:sz="0" w:space="0" w:color="auto"/>
      </w:divBdr>
    </w:div>
    <w:div w:id="1190215682">
      <w:bodyDiv w:val="1"/>
      <w:marLeft w:val="0"/>
      <w:marRight w:val="0"/>
      <w:marTop w:val="0"/>
      <w:marBottom w:val="0"/>
      <w:divBdr>
        <w:top w:val="none" w:sz="0" w:space="0" w:color="auto"/>
        <w:left w:val="none" w:sz="0" w:space="0" w:color="auto"/>
        <w:bottom w:val="none" w:sz="0" w:space="0" w:color="auto"/>
        <w:right w:val="none" w:sz="0" w:space="0" w:color="auto"/>
      </w:divBdr>
    </w:div>
    <w:div w:id="1379280220">
      <w:bodyDiv w:val="1"/>
      <w:marLeft w:val="0"/>
      <w:marRight w:val="0"/>
      <w:marTop w:val="0"/>
      <w:marBottom w:val="0"/>
      <w:divBdr>
        <w:top w:val="none" w:sz="0" w:space="0" w:color="auto"/>
        <w:left w:val="none" w:sz="0" w:space="0" w:color="auto"/>
        <w:bottom w:val="none" w:sz="0" w:space="0" w:color="auto"/>
        <w:right w:val="none" w:sz="0" w:space="0" w:color="auto"/>
      </w:divBdr>
    </w:div>
    <w:div w:id="1503738194">
      <w:bodyDiv w:val="1"/>
      <w:marLeft w:val="0"/>
      <w:marRight w:val="0"/>
      <w:marTop w:val="0"/>
      <w:marBottom w:val="0"/>
      <w:divBdr>
        <w:top w:val="none" w:sz="0" w:space="0" w:color="auto"/>
        <w:left w:val="none" w:sz="0" w:space="0" w:color="auto"/>
        <w:bottom w:val="none" w:sz="0" w:space="0" w:color="auto"/>
        <w:right w:val="none" w:sz="0" w:space="0" w:color="auto"/>
      </w:divBdr>
    </w:div>
    <w:div w:id="16660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D60A45503B00598DB3A0E9A22FFA92Ds3HB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mul.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3CB5-5D34-467A-B986-FCD17611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36</Pages>
  <Words>14047</Words>
  <Characters>80071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Юрист</cp:lastModifiedBy>
  <cp:revision>26</cp:revision>
  <cp:lastPrinted>2022-10-07T06:21:00Z</cp:lastPrinted>
  <dcterms:created xsi:type="dcterms:W3CDTF">2019-03-11T11:15:00Z</dcterms:created>
  <dcterms:modified xsi:type="dcterms:W3CDTF">2022-10-07T06:24:00Z</dcterms:modified>
</cp:coreProperties>
</file>