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26" w:rsidRPr="00824A26" w:rsidRDefault="00824A26" w:rsidP="00824A26">
      <w:pPr>
        <w:tabs>
          <w:tab w:val="left" w:pos="5387"/>
        </w:tabs>
        <w:spacing w:after="0"/>
        <w:ind w:right="1274"/>
        <w:rPr>
          <w:rFonts w:ascii="Times New Roman" w:hAnsi="Times New Roman" w:cs="Times New Roman"/>
          <w:b/>
        </w:rPr>
      </w:pPr>
      <w:r w:rsidRPr="00824A26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7B189E">
        <w:rPr>
          <w:rFonts w:ascii="Times New Roman" w:hAnsi="Times New Roman" w:cs="Times New Roman"/>
          <w:b/>
        </w:rPr>
        <w:t xml:space="preserve">                         </w:t>
      </w:r>
    </w:p>
    <w:p w:rsidR="00824A26" w:rsidRPr="00824A26" w:rsidRDefault="00824A26" w:rsidP="00824A26">
      <w:pPr>
        <w:tabs>
          <w:tab w:val="left" w:pos="5387"/>
        </w:tabs>
        <w:spacing w:after="0"/>
        <w:ind w:right="1274"/>
        <w:rPr>
          <w:rFonts w:ascii="Times New Roman" w:hAnsi="Times New Roman" w:cs="Times New Roman"/>
          <w:b/>
        </w:rPr>
      </w:pPr>
    </w:p>
    <w:p w:rsidR="00824A26" w:rsidRPr="00824A26" w:rsidRDefault="00824A26" w:rsidP="00824A26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26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824A26" w:rsidRPr="00824A26" w:rsidRDefault="00824A26" w:rsidP="00824A26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26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824A26" w:rsidRPr="00824A26" w:rsidRDefault="00824A26" w:rsidP="00824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2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824A26" w:rsidRPr="00824A26" w:rsidRDefault="00824A26" w:rsidP="00824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26">
        <w:rPr>
          <w:rFonts w:ascii="Times New Roman" w:hAnsi="Times New Roman" w:cs="Times New Roman"/>
          <w:b/>
          <w:sz w:val="28"/>
          <w:szCs w:val="28"/>
        </w:rPr>
        <w:t>СЕЛЬСКОЕ ПОСЕЛЕНИЕ МУЛЫМЬЯ</w:t>
      </w:r>
    </w:p>
    <w:p w:rsidR="00824A26" w:rsidRPr="007476F7" w:rsidRDefault="00824A26" w:rsidP="00824A2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4A26" w:rsidRPr="007476F7" w:rsidRDefault="00824A26" w:rsidP="00824A2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76F7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824A26" w:rsidRDefault="00824A26" w:rsidP="00EB5E2A">
      <w:pPr>
        <w:tabs>
          <w:tab w:val="left" w:pos="5387"/>
        </w:tabs>
        <w:ind w:right="127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признании утратившим</w:t>
      </w:r>
      <w:r w:rsidR="00EB5E2A">
        <w:rPr>
          <w:rFonts w:ascii="Times New Roman" w:hAnsi="Times New Roman"/>
          <w:b/>
          <w:bCs/>
          <w:sz w:val="28"/>
          <w:szCs w:val="28"/>
        </w:rPr>
        <w:t>и силу решений</w:t>
      </w:r>
      <w:r>
        <w:rPr>
          <w:rFonts w:ascii="Times New Roman" w:hAnsi="Times New Roman"/>
          <w:b/>
          <w:bCs/>
          <w:sz w:val="28"/>
          <w:szCs w:val="28"/>
        </w:rPr>
        <w:t xml:space="preserve"> совета депутатов </w:t>
      </w:r>
      <w:r w:rsidRPr="007476F7">
        <w:rPr>
          <w:rFonts w:ascii="Times New Roman" w:hAnsi="Times New Roman"/>
          <w:b/>
          <w:bCs/>
          <w:sz w:val="28"/>
          <w:szCs w:val="28"/>
        </w:rPr>
        <w:t>сельского поселения Мулымья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824A26" w:rsidRDefault="00824A26" w:rsidP="00824A2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2703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администрации сельского поселения Мулымья в соответствие с действующим законодательством, </w:t>
      </w:r>
      <w:r w:rsidRPr="00B52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 Мулымья, решил:</w:t>
      </w:r>
    </w:p>
    <w:p w:rsidR="00EB5E2A" w:rsidRPr="00B52703" w:rsidRDefault="00EB5E2A" w:rsidP="00824A26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4A26" w:rsidRDefault="00824A26" w:rsidP="00824A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476F7">
        <w:rPr>
          <w:rFonts w:ascii="Times New Roman" w:hAnsi="Times New Roman"/>
          <w:sz w:val="28"/>
          <w:szCs w:val="28"/>
        </w:rPr>
        <w:t>. Признать утратившим силу решение Совета депутатов сельского п</w:t>
      </w:r>
      <w:r>
        <w:rPr>
          <w:rFonts w:ascii="Times New Roman" w:hAnsi="Times New Roman"/>
          <w:sz w:val="28"/>
          <w:szCs w:val="28"/>
        </w:rPr>
        <w:t xml:space="preserve">оселения Мулымья </w:t>
      </w:r>
      <w:r w:rsidRPr="00747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15.12.2016г № 216 </w:t>
      </w:r>
      <w:r w:rsidRPr="007476F7">
        <w:rPr>
          <w:rFonts w:ascii="Times New Roman" w:hAnsi="Times New Roman"/>
          <w:sz w:val="28"/>
          <w:szCs w:val="28"/>
        </w:rPr>
        <w:t xml:space="preserve"> «Об утверждении   </w:t>
      </w:r>
      <w:r>
        <w:rPr>
          <w:rFonts w:ascii="Times New Roman" w:hAnsi="Times New Roman"/>
          <w:sz w:val="28"/>
          <w:szCs w:val="28"/>
        </w:rPr>
        <w:t>Порядка обнародования  нормативных правовых актов местного самоуправления сельского поселения Мулымья»</w:t>
      </w:r>
    </w:p>
    <w:p w:rsidR="00EB5E2A" w:rsidRPr="0012702A" w:rsidRDefault="00EB5E2A" w:rsidP="00EB5E2A">
      <w:pPr>
        <w:rPr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476F7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сельского п</w:t>
      </w:r>
      <w:r>
        <w:rPr>
          <w:rFonts w:ascii="Times New Roman" w:hAnsi="Times New Roman"/>
          <w:sz w:val="28"/>
          <w:szCs w:val="28"/>
        </w:rPr>
        <w:t xml:space="preserve">оселения Мулымья </w:t>
      </w:r>
      <w:r w:rsidRPr="00747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28.01.2008г № 5 </w:t>
      </w:r>
      <w:r w:rsidRPr="007476F7">
        <w:rPr>
          <w:rFonts w:ascii="Times New Roman" w:hAnsi="Times New Roman"/>
          <w:sz w:val="28"/>
          <w:szCs w:val="28"/>
        </w:rPr>
        <w:t xml:space="preserve"> «Об утверждении   </w:t>
      </w:r>
      <w:r>
        <w:rPr>
          <w:rFonts w:ascii="Times New Roman" w:hAnsi="Times New Roman"/>
          <w:sz w:val="28"/>
          <w:szCs w:val="28"/>
        </w:rPr>
        <w:t>Порядка обнародования  нормативных правовых актов местного самоуправления сельского поселения Мулымья»</w:t>
      </w:r>
    </w:p>
    <w:p w:rsidR="00824A26" w:rsidRDefault="00EB5E2A" w:rsidP="00824A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4A26" w:rsidRPr="007476F7">
        <w:rPr>
          <w:rFonts w:ascii="Times New Roman" w:hAnsi="Times New Roman"/>
          <w:sz w:val="28"/>
          <w:szCs w:val="28"/>
        </w:rPr>
        <w:t>. Настоящее  решение  подлежит  обнародованию</w:t>
      </w:r>
      <w:r w:rsidR="00824A26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сельского поселения Мулымья.</w:t>
      </w:r>
    </w:p>
    <w:p w:rsidR="00824A26" w:rsidRPr="007476F7" w:rsidRDefault="00EB5E2A" w:rsidP="00824A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4A26">
        <w:rPr>
          <w:rFonts w:ascii="Times New Roman" w:hAnsi="Times New Roman"/>
          <w:sz w:val="28"/>
          <w:szCs w:val="28"/>
        </w:rPr>
        <w:t>. Настоящее решение вступает в силу со дня размещения на официальном сайте  администрации сельского поселения Мулымья.</w:t>
      </w:r>
    </w:p>
    <w:p w:rsidR="00824A26" w:rsidRPr="007476F7" w:rsidRDefault="00EB5E2A" w:rsidP="00824A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4A26" w:rsidRPr="007476F7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</w:t>
      </w:r>
      <w:r w:rsidR="00824A26">
        <w:rPr>
          <w:rFonts w:ascii="Times New Roman" w:hAnsi="Times New Roman"/>
          <w:sz w:val="28"/>
          <w:szCs w:val="28"/>
        </w:rPr>
        <w:t xml:space="preserve">возложить на заместителя главы сельского поселения Мулымья </w:t>
      </w:r>
    </w:p>
    <w:p w:rsidR="00824A26" w:rsidRDefault="00824A26" w:rsidP="00824A2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</w:t>
      </w:r>
      <w:r w:rsidR="007B189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Е.А.Ботин </w:t>
      </w:r>
    </w:p>
    <w:p w:rsidR="00824A26" w:rsidRDefault="00824A26" w:rsidP="00824A2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824A26" w:rsidRDefault="00824A26" w:rsidP="00824A2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Мулымья                                                                              </w:t>
      </w:r>
      <w:r w:rsidR="007B189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Е.В.Белослудцев </w:t>
      </w:r>
    </w:p>
    <w:p w:rsidR="00EB5E2A" w:rsidRDefault="00EB5E2A" w:rsidP="00824A2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24A26" w:rsidRDefault="00EB5E2A" w:rsidP="00824A2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24A26">
        <w:rPr>
          <w:rFonts w:ascii="Times New Roman" w:hAnsi="Times New Roman"/>
          <w:sz w:val="28"/>
          <w:szCs w:val="28"/>
        </w:rPr>
        <w:t xml:space="preserve">.Чантырья </w:t>
      </w:r>
    </w:p>
    <w:p w:rsidR="00824A26" w:rsidRDefault="007B189E" w:rsidP="00824A2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02 февраля </w:t>
      </w:r>
      <w:r w:rsidR="00824A26">
        <w:rPr>
          <w:rFonts w:ascii="Times New Roman" w:hAnsi="Times New Roman"/>
          <w:sz w:val="28"/>
          <w:szCs w:val="28"/>
        </w:rPr>
        <w:t xml:space="preserve"> 2017г</w:t>
      </w:r>
    </w:p>
    <w:p w:rsidR="00143322" w:rsidRDefault="00824A26" w:rsidP="00824A26">
      <w:pPr>
        <w:autoSpaceDE w:val="0"/>
        <w:autoSpaceDN w:val="0"/>
        <w:adjustRightInd w:val="0"/>
        <w:spacing w:after="0"/>
      </w:pPr>
      <w:r>
        <w:rPr>
          <w:rFonts w:ascii="Times New Roman" w:hAnsi="Times New Roman"/>
          <w:sz w:val="28"/>
          <w:szCs w:val="28"/>
        </w:rPr>
        <w:t xml:space="preserve">№  </w:t>
      </w:r>
      <w:r w:rsidR="007B189E">
        <w:rPr>
          <w:rFonts w:ascii="Times New Roman" w:hAnsi="Times New Roman"/>
          <w:sz w:val="28"/>
          <w:szCs w:val="28"/>
        </w:rPr>
        <w:t>231</w:t>
      </w:r>
    </w:p>
    <w:sectPr w:rsidR="00143322" w:rsidSect="00C11F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pgNumType w:start="1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08C" w:rsidRDefault="00E9708C" w:rsidP="00143322">
      <w:pPr>
        <w:spacing w:after="0" w:line="240" w:lineRule="auto"/>
      </w:pPr>
      <w:r>
        <w:separator/>
      </w:r>
    </w:p>
  </w:endnote>
  <w:endnote w:type="continuationSeparator" w:id="1">
    <w:p w:rsidR="00E9708C" w:rsidRDefault="00E9708C" w:rsidP="0014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3A" w:rsidRDefault="00E970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3A" w:rsidRDefault="00E970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72" w:rsidRDefault="00E9708C">
    <w:pPr>
      <w:pStyle w:val="a5"/>
      <w:jc w:val="center"/>
    </w:pPr>
  </w:p>
  <w:p w:rsidR="00F60772" w:rsidRPr="00160999" w:rsidRDefault="00E9708C" w:rsidP="001609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08C" w:rsidRDefault="00E9708C" w:rsidP="00143322">
      <w:pPr>
        <w:spacing w:after="0" w:line="240" w:lineRule="auto"/>
      </w:pPr>
      <w:r>
        <w:separator/>
      </w:r>
    </w:p>
  </w:footnote>
  <w:footnote w:type="continuationSeparator" w:id="1">
    <w:p w:rsidR="00E9708C" w:rsidRDefault="00E9708C" w:rsidP="0014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3A" w:rsidRDefault="00E970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72" w:rsidRPr="005A2F7F" w:rsidRDefault="00E9708C" w:rsidP="00690D9D">
    <w:pPr>
      <w:pStyle w:val="a3"/>
      <w:rPr>
        <w:color w:val="8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3A" w:rsidRDefault="00E970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4A26"/>
    <w:rsid w:val="00143322"/>
    <w:rsid w:val="007B189E"/>
    <w:rsid w:val="00814BE5"/>
    <w:rsid w:val="00824A26"/>
    <w:rsid w:val="00E9708C"/>
    <w:rsid w:val="00EB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4A26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24A2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4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824A26"/>
    <w:pPr>
      <w:tabs>
        <w:tab w:val="center" w:pos="4153"/>
        <w:tab w:val="right" w:pos="8306"/>
      </w:tabs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24A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2017-02-01T13:18:00Z</cp:lastPrinted>
  <dcterms:created xsi:type="dcterms:W3CDTF">2017-01-20T05:39:00Z</dcterms:created>
  <dcterms:modified xsi:type="dcterms:W3CDTF">2017-02-02T03:45:00Z</dcterms:modified>
</cp:coreProperties>
</file>